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3E6" w:rsidRPr="00EB7DB4" w:rsidRDefault="00C437FB" w:rsidP="007F0373">
      <w:pPr>
        <w:pStyle w:val="ListParagraph"/>
        <w:numPr>
          <w:ilvl w:val="0"/>
          <w:numId w:val="1"/>
        </w:numPr>
        <w:autoSpaceDE w:val="0"/>
        <w:autoSpaceDN w:val="0"/>
        <w:adjustRightInd w:val="0"/>
        <w:spacing w:after="0"/>
        <w:ind w:left="180" w:hanging="180"/>
        <w:jc w:val="center"/>
        <w:rPr>
          <w:rFonts w:ascii="Times New Roman" w:hAnsi="Times New Roman" w:cs="Times New Roman"/>
          <w:b/>
          <w:sz w:val="24"/>
          <w:szCs w:val="24"/>
        </w:rPr>
      </w:pPr>
      <w:r w:rsidRPr="00EB7DB4">
        <w:rPr>
          <w:rFonts w:ascii="Times New Roman" w:hAnsi="Times New Roman" w:cs="Times New Roman"/>
          <w:b/>
          <w:sz w:val="24"/>
          <w:szCs w:val="24"/>
          <w:lang w:val="en-US"/>
        </w:rPr>
        <w:t>PENDAHULUAN</w:t>
      </w:r>
    </w:p>
    <w:p w:rsidR="00473340" w:rsidRPr="00EB7DB4" w:rsidRDefault="00473340" w:rsidP="00473340">
      <w:pPr>
        <w:pStyle w:val="ListParagraph"/>
        <w:tabs>
          <w:tab w:val="left" w:pos="1560"/>
        </w:tabs>
        <w:ind w:left="0" w:firstLine="709"/>
        <w:rPr>
          <w:rFonts w:ascii="Times New Roman" w:hAnsi="Times New Roman" w:cs="Times New Roman"/>
          <w:sz w:val="24"/>
          <w:szCs w:val="24"/>
          <w:lang w:val="en-US"/>
        </w:rPr>
      </w:pPr>
      <w:r w:rsidRPr="00EB7DB4">
        <w:rPr>
          <w:rFonts w:ascii="Times New Roman" w:hAnsi="Times New Roman" w:cs="Times New Roman"/>
          <w:sz w:val="24"/>
          <w:szCs w:val="24"/>
          <w:lang w:val="en-US"/>
        </w:rPr>
        <w:t>P</w:t>
      </w:r>
      <w:r w:rsidRPr="00EB7DB4">
        <w:rPr>
          <w:rFonts w:ascii="Times New Roman" w:hAnsi="Times New Roman" w:cs="Times New Roman"/>
          <w:sz w:val="24"/>
          <w:szCs w:val="24"/>
        </w:rPr>
        <w:t xml:space="preserve">romosi dalam rangka memperkenalkan kafe dengan menampilkan </w:t>
      </w:r>
      <w:r w:rsidRPr="00EB7DB4">
        <w:rPr>
          <w:rFonts w:ascii="Times New Roman" w:hAnsi="Times New Roman" w:cs="Times New Roman"/>
          <w:i/>
          <w:sz w:val="24"/>
          <w:szCs w:val="24"/>
        </w:rPr>
        <w:t>home band</w:t>
      </w:r>
      <w:r w:rsidRPr="00EB7DB4">
        <w:rPr>
          <w:rFonts w:ascii="Times New Roman" w:hAnsi="Times New Roman" w:cs="Times New Roman"/>
          <w:sz w:val="24"/>
          <w:szCs w:val="24"/>
        </w:rPr>
        <w:t xml:space="preserve"> yang membawakan berbagai corak atau jenis lagu dan musik di Kota Mataram akhir-akhir ini telah dilakukan oleh pihak pengelola secara gencar melalui media </w:t>
      </w:r>
      <w:proofErr w:type="gramStart"/>
      <w:r w:rsidRPr="00EB7DB4">
        <w:rPr>
          <w:rFonts w:ascii="Times New Roman" w:hAnsi="Times New Roman" w:cs="Times New Roman"/>
          <w:sz w:val="24"/>
          <w:szCs w:val="24"/>
        </w:rPr>
        <w:t>massa</w:t>
      </w:r>
      <w:proofErr w:type="gramEnd"/>
      <w:r w:rsidRPr="00EB7DB4">
        <w:rPr>
          <w:rFonts w:ascii="Times New Roman" w:hAnsi="Times New Roman" w:cs="Times New Roman"/>
          <w:sz w:val="24"/>
          <w:szCs w:val="24"/>
        </w:rPr>
        <w:t>. Kafe-kafe ini menyuguhkan hiburan yang mampu menarik minat pengunjung sesuai dengan visi dan misinya</w:t>
      </w:r>
      <w:r w:rsidR="00F5336E" w:rsidRPr="00EB7DB4">
        <w:rPr>
          <w:rFonts w:ascii="Times New Roman" w:hAnsi="Times New Roman" w:cs="Times New Roman"/>
          <w:sz w:val="24"/>
          <w:szCs w:val="24"/>
          <w:lang w:val="en-US"/>
        </w:rPr>
        <w:t>.</w:t>
      </w:r>
    </w:p>
    <w:p w:rsidR="00473340" w:rsidRPr="00EB7DB4" w:rsidRDefault="00473340" w:rsidP="00F5336E">
      <w:pPr>
        <w:pStyle w:val="ListParagraph"/>
        <w:tabs>
          <w:tab w:val="left" w:pos="1560"/>
        </w:tabs>
        <w:ind w:left="0" w:firstLine="709"/>
        <w:rPr>
          <w:rFonts w:ascii="Times New Roman" w:hAnsi="Times New Roman" w:cs="Times New Roman"/>
          <w:sz w:val="24"/>
          <w:szCs w:val="24"/>
          <w:lang w:val="en-US"/>
        </w:rPr>
      </w:pPr>
      <w:r w:rsidRPr="00EB7DB4">
        <w:rPr>
          <w:rFonts w:ascii="Times New Roman" w:hAnsi="Times New Roman" w:cs="Times New Roman"/>
          <w:sz w:val="24"/>
          <w:szCs w:val="24"/>
        </w:rPr>
        <w:t>Untuk merealisasikan hal tersebut pihak manajemen kafe melakukan kerja sama dengan pihak Musisi. Yang mana dalam melakukan kerjasama tersebut terjadi suatu hubungan kerja antara pihak manajemen kafe dengan pihak musisi dan di dalam kontrak tersebut diatur tentang hak dan kewaji</w:t>
      </w:r>
      <w:r w:rsidR="00F5336E" w:rsidRPr="00EB7DB4">
        <w:rPr>
          <w:rFonts w:ascii="Times New Roman" w:hAnsi="Times New Roman" w:cs="Times New Roman"/>
          <w:sz w:val="24"/>
          <w:szCs w:val="24"/>
        </w:rPr>
        <w:t>ban kedua belah pihak</w:t>
      </w:r>
      <w:r w:rsidR="00F5336E" w:rsidRPr="00EB7DB4">
        <w:rPr>
          <w:rFonts w:ascii="Times New Roman" w:hAnsi="Times New Roman" w:cs="Times New Roman"/>
          <w:sz w:val="24"/>
          <w:szCs w:val="24"/>
          <w:lang w:val="en-US"/>
        </w:rPr>
        <w:t xml:space="preserve">. </w:t>
      </w:r>
      <w:r w:rsidRPr="00EB7DB4">
        <w:rPr>
          <w:rFonts w:ascii="Times New Roman" w:hAnsi="Times New Roman" w:cs="Times New Roman"/>
          <w:sz w:val="24"/>
          <w:szCs w:val="24"/>
        </w:rPr>
        <w:t>Jadi dapatlah disimpulkan bahwa antara pihak manajemen kafe dengan pihak Musisi telah terjadi suatu hubungan yang mengikat keduanya. Diadakannya perjanjian kerjasama oleh pihak Manajemen Kafe dengan pihak musisi karena mereka sama-sama percaya bahwa diantara mereka akan dapat melaksanakan prestasi dengan iktikad baik. Tetapi dalam kenyataannya tidak selamanya demikian, karena dengan berbagai alasan dan faktor yang mempengaruhi, baik oleh pihak manajemen kafe maupun oleh pihak Musisi tidak dapat melaksanakan prestasi (wanprestasi).</w:t>
      </w:r>
    </w:p>
    <w:p w:rsidR="00473340" w:rsidRPr="00EB7DB4" w:rsidRDefault="00473340" w:rsidP="00473340">
      <w:pPr>
        <w:ind w:firstLine="709"/>
        <w:rPr>
          <w:rFonts w:ascii="Times New Roman" w:hAnsi="Times New Roman" w:cs="Times New Roman"/>
          <w:sz w:val="24"/>
          <w:szCs w:val="24"/>
        </w:rPr>
      </w:pPr>
      <w:r w:rsidRPr="00EB7DB4">
        <w:rPr>
          <w:rFonts w:ascii="Times New Roman" w:hAnsi="Times New Roman" w:cs="Times New Roman"/>
          <w:sz w:val="24"/>
          <w:szCs w:val="24"/>
        </w:rPr>
        <w:t>Dari hal inilah yang menjadi latar belakang saya mengajukan judul:” Kajian Kontrak Kerja Antara Musisi Dengan Pemilik Kafe Study Di Kota Mataram“ karena ingin melihat faktor-faktor penyebab terjadinya wanprestasi serta bagaimana cara penyelesaiannya permasalahan yang terjadi anatara kedua belah pihak tersebut, dalam prakteknya di kota Mataram.</w:t>
      </w:r>
    </w:p>
    <w:p w:rsidR="00473340" w:rsidRPr="00EB7DB4" w:rsidRDefault="00473340" w:rsidP="00473340">
      <w:pPr>
        <w:ind w:firstLine="709"/>
        <w:rPr>
          <w:rFonts w:ascii="Times New Roman" w:hAnsi="Times New Roman" w:cs="Times New Roman"/>
          <w:sz w:val="24"/>
          <w:szCs w:val="24"/>
        </w:rPr>
      </w:pPr>
      <w:r w:rsidRPr="00EB7DB4">
        <w:rPr>
          <w:rFonts w:ascii="Times New Roman" w:hAnsi="Times New Roman" w:cs="Times New Roman"/>
          <w:sz w:val="24"/>
          <w:szCs w:val="24"/>
        </w:rPr>
        <w:lastRenderedPageBreak/>
        <w:t>Permasalahan yang diangkat dalam penelitian ini yaitu :</w:t>
      </w:r>
      <w:r w:rsidRPr="00EB7DB4">
        <w:rPr>
          <w:rFonts w:ascii="Times New Roman" w:hAnsi="Times New Roman" w:cs="Times New Roman"/>
          <w:sz w:val="24"/>
          <w:szCs w:val="24"/>
          <w:lang w:val="en-US"/>
        </w:rPr>
        <w:t xml:space="preserve"> 1)</w:t>
      </w:r>
      <w:r w:rsidRPr="00EB7DB4">
        <w:rPr>
          <w:rFonts w:ascii="Times New Roman" w:hAnsi="Times New Roman" w:cs="Times New Roman"/>
          <w:sz w:val="24"/>
          <w:szCs w:val="24"/>
        </w:rPr>
        <w:t xml:space="preserve"> Bagaimana pelaksanaan kontrak kerja antara musisi dengan pemilik kafe</w:t>
      </w:r>
      <w:r w:rsidRPr="00EB7DB4">
        <w:rPr>
          <w:rFonts w:ascii="Times New Roman" w:hAnsi="Times New Roman" w:cs="Times New Roman"/>
          <w:sz w:val="24"/>
          <w:szCs w:val="24"/>
          <w:lang w:val="en-US"/>
        </w:rPr>
        <w:t xml:space="preserve">. 2) </w:t>
      </w:r>
      <w:r w:rsidRPr="00EB7DB4">
        <w:rPr>
          <w:rFonts w:ascii="Times New Roman" w:hAnsi="Times New Roman" w:cs="Times New Roman"/>
          <w:sz w:val="24"/>
          <w:szCs w:val="24"/>
        </w:rPr>
        <w:t xml:space="preserve">Apakah faktor-faktor yang mempengaruhi terjadinya wanprestasi dalam </w:t>
      </w:r>
      <w:proofErr w:type="gramStart"/>
      <w:r w:rsidRPr="00EB7DB4">
        <w:rPr>
          <w:rFonts w:ascii="Times New Roman" w:hAnsi="Times New Roman" w:cs="Times New Roman"/>
          <w:sz w:val="24"/>
          <w:szCs w:val="24"/>
        </w:rPr>
        <w:t>pelaksanaan  kontrak</w:t>
      </w:r>
      <w:proofErr w:type="gramEnd"/>
      <w:r w:rsidRPr="00EB7DB4">
        <w:rPr>
          <w:rFonts w:ascii="Times New Roman" w:hAnsi="Times New Roman" w:cs="Times New Roman"/>
          <w:sz w:val="24"/>
          <w:szCs w:val="24"/>
        </w:rPr>
        <w:t xml:space="preserve"> kerja antara musisi dengan pemilik kafe</w:t>
      </w:r>
      <w:r w:rsidRPr="00EB7DB4">
        <w:rPr>
          <w:rFonts w:ascii="Times New Roman" w:hAnsi="Times New Roman" w:cs="Times New Roman"/>
          <w:sz w:val="24"/>
          <w:szCs w:val="24"/>
          <w:lang w:val="en-US"/>
        </w:rPr>
        <w:t xml:space="preserve">. </w:t>
      </w:r>
      <w:proofErr w:type="gramStart"/>
      <w:r w:rsidRPr="00EB7DB4">
        <w:rPr>
          <w:rFonts w:ascii="Times New Roman" w:hAnsi="Times New Roman" w:cs="Times New Roman"/>
          <w:sz w:val="24"/>
          <w:szCs w:val="24"/>
          <w:lang w:val="en-US"/>
        </w:rPr>
        <w:t xml:space="preserve">3) </w:t>
      </w:r>
      <w:r w:rsidRPr="00EB7DB4">
        <w:rPr>
          <w:rFonts w:ascii="Times New Roman" w:hAnsi="Times New Roman" w:cs="Times New Roman"/>
          <w:sz w:val="24"/>
          <w:szCs w:val="24"/>
        </w:rPr>
        <w:t>Bagaimana cara</w:t>
      </w:r>
      <w:proofErr w:type="gramEnd"/>
      <w:r w:rsidRPr="00EB7DB4">
        <w:rPr>
          <w:rFonts w:ascii="Times New Roman" w:hAnsi="Times New Roman" w:cs="Times New Roman"/>
          <w:sz w:val="24"/>
          <w:szCs w:val="24"/>
        </w:rPr>
        <w:t xml:space="preserve"> penyelesaiannya jika terjadi wanprestasi diantara kedua belah pihak dalam prakteknya di Kota Mataram.</w:t>
      </w:r>
    </w:p>
    <w:p w:rsidR="00473340" w:rsidRPr="00EB7DB4" w:rsidRDefault="00473340" w:rsidP="00473340">
      <w:pPr>
        <w:ind w:firstLine="709"/>
        <w:rPr>
          <w:rFonts w:ascii="Times New Roman" w:hAnsi="Times New Roman" w:cs="Times New Roman"/>
          <w:sz w:val="24"/>
          <w:szCs w:val="24"/>
        </w:rPr>
      </w:pPr>
      <w:r w:rsidRPr="00EB7DB4">
        <w:rPr>
          <w:rFonts w:ascii="Times New Roman" w:hAnsi="Times New Roman" w:cs="Times New Roman"/>
          <w:sz w:val="24"/>
          <w:szCs w:val="24"/>
        </w:rPr>
        <w:t>Tujuan yang ingin dicapai dalam penelitian ini adalah :</w:t>
      </w:r>
      <w:r w:rsidRPr="00EB7DB4">
        <w:rPr>
          <w:rFonts w:ascii="Times New Roman" w:hAnsi="Times New Roman" w:cs="Times New Roman"/>
          <w:sz w:val="24"/>
          <w:szCs w:val="24"/>
          <w:lang w:val="en-US"/>
        </w:rPr>
        <w:t xml:space="preserve"> 1)</w:t>
      </w:r>
      <w:r w:rsidRPr="00EB7DB4">
        <w:rPr>
          <w:rFonts w:ascii="Times New Roman" w:hAnsi="Times New Roman" w:cs="Times New Roman"/>
          <w:sz w:val="24"/>
          <w:szCs w:val="24"/>
        </w:rPr>
        <w:t xml:space="preserve"> </w:t>
      </w:r>
      <w:r w:rsidRPr="00EB7DB4">
        <w:rPr>
          <w:rFonts w:ascii="Times New Roman" w:hAnsi="Times New Roman" w:cs="Times New Roman"/>
          <w:sz w:val="24"/>
          <w:szCs w:val="24"/>
          <w:lang w:val="en-US"/>
        </w:rPr>
        <w:t>u</w:t>
      </w:r>
      <w:r w:rsidRPr="00EB7DB4">
        <w:rPr>
          <w:rFonts w:ascii="Times New Roman" w:hAnsi="Times New Roman" w:cs="Times New Roman"/>
          <w:sz w:val="24"/>
          <w:szCs w:val="24"/>
        </w:rPr>
        <w:t xml:space="preserve">ntuk mengetahui pelaksanaan kontrak kerja antara musisi dengan pemilik kafe, </w:t>
      </w:r>
      <w:r w:rsidRPr="00EB7DB4">
        <w:rPr>
          <w:rFonts w:ascii="Times New Roman" w:hAnsi="Times New Roman" w:cs="Times New Roman"/>
          <w:sz w:val="24"/>
          <w:szCs w:val="24"/>
          <w:lang w:val="en-US"/>
        </w:rPr>
        <w:t>2) u</w:t>
      </w:r>
      <w:r w:rsidRPr="00EB7DB4">
        <w:rPr>
          <w:rFonts w:ascii="Times New Roman" w:hAnsi="Times New Roman" w:cs="Times New Roman"/>
          <w:sz w:val="24"/>
          <w:szCs w:val="24"/>
        </w:rPr>
        <w:t xml:space="preserve">ntuk mengetahui faktor-faktor yang mempengaruhi terjadinya wanprestasi dalam pelaksanaan kontrak kerja antara  musisi dengan pemilik kafe, </w:t>
      </w:r>
      <w:r w:rsidRPr="00EB7DB4">
        <w:rPr>
          <w:rFonts w:ascii="Times New Roman" w:hAnsi="Times New Roman" w:cs="Times New Roman"/>
          <w:sz w:val="24"/>
          <w:szCs w:val="24"/>
          <w:lang w:val="en-US"/>
        </w:rPr>
        <w:t>3) u</w:t>
      </w:r>
      <w:r w:rsidRPr="00EB7DB4">
        <w:rPr>
          <w:rFonts w:ascii="Times New Roman" w:hAnsi="Times New Roman" w:cs="Times New Roman"/>
          <w:sz w:val="24"/>
          <w:szCs w:val="24"/>
        </w:rPr>
        <w:t>ntuk mengetahui cara penyelesaian jika terjadi wanprestasi antara kedua belah pihak dalam prakteknya di Kota Mataram. Manfaat yang ingin dicapai dalam penelitian ini adalah: Untuk daapat memberikan kontribusi dalam pengembangan ilmu hukum khususnya h</w:t>
      </w:r>
      <w:r w:rsidR="004820A6">
        <w:rPr>
          <w:rFonts w:ascii="Times New Roman" w:hAnsi="Times New Roman" w:cs="Times New Roman"/>
          <w:sz w:val="24"/>
          <w:szCs w:val="24"/>
        </w:rPr>
        <w:t>ukum perdata (Hukum Perjanjian</w:t>
      </w:r>
      <w:r w:rsidRPr="00EB7DB4">
        <w:rPr>
          <w:rFonts w:ascii="Times New Roman" w:hAnsi="Times New Roman" w:cs="Times New Roman"/>
          <w:sz w:val="24"/>
          <w:szCs w:val="24"/>
        </w:rPr>
        <w:t>) dan Dapat dijadikan pedoman oleh masyarakat praktisi-praktisi hukum dan kedua belah dalam melakukan kontrak kerja, yang pada gilirannya dapat menunjang kontribusi bagi masyarakat pada umumnya dan bagi kedua belah pihak pada khususnya.</w:t>
      </w:r>
    </w:p>
    <w:p w:rsidR="00473340" w:rsidRPr="00EB7DB4" w:rsidRDefault="00473340" w:rsidP="00473340">
      <w:pPr>
        <w:ind w:firstLine="709"/>
        <w:rPr>
          <w:rFonts w:ascii="Times New Roman" w:hAnsi="Times New Roman" w:cs="Times New Roman"/>
          <w:sz w:val="24"/>
          <w:szCs w:val="24"/>
        </w:rPr>
      </w:pPr>
      <w:r w:rsidRPr="00EB7DB4">
        <w:rPr>
          <w:rFonts w:ascii="Times New Roman" w:hAnsi="Times New Roman" w:cs="Times New Roman"/>
          <w:sz w:val="24"/>
          <w:szCs w:val="24"/>
        </w:rPr>
        <w:t>Adapun Ruang lingkup penelitian ini untuk mendapatkan gambaran yang lebih jelas terhadap permasalahan yang terdapat dalam penelitian ini, maka perlu dibatasi secara tegas mengenai ruang lingkup kontrak kerja. Hal ini dimaksudkan agar pembahasan penelitian ini lebih terarah dan tidak terlalu luas, maka akan dibatasi pada hal-hal yang berkaitan dengan faktor-faktor yang menyebabkan terjadinya wanprestasi dan pola penyelesaian sengketa.</w:t>
      </w:r>
    </w:p>
    <w:p w:rsidR="00473340" w:rsidRPr="00EB7DB4" w:rsidRDefault="00473340" w:rsidP="00473340">
      <w:pPr>
        <w:pStyle w:val="ListParagraph"/>
        <w:widowControl w:val="0"/>
        <w:autoSpaceDE w:val="0"/>
        <w:autoSpaceDN w:val="0"/>
        <w:adjustRightInd w:val="0"/>
        <w:spacing w:after="0"/>
        <w:ind w:left="0" w:firstLine="709"/>
        <w:rPr>
          <w:rFonts w:ascii="Times New Roman" w:hAnsi="Times New Roman" w:cs="Times New Roman"/>
          <w:sz w:val="24"/>
          <w:szCs w:val="24"/>
        </w:rPr>
      </w:pPr>
      <w:r w:rsidRPr="00EB7DB4">
        <w:rPr>
          <w:rFonts w:ascii="Times New Roman" w:eastAsia="Times New Roman" w:hAnsi="Times New Roman" w:cs="Times New Roman"/>
          <w:sz w:val="24"/>
          <w:szCs w:val="24"/>
          <w:lang w:eastAsia="id-ID"/>
        </w:rPr>
        <w:lastRenderedPageBreak/>
        <w:t>Penelitian ini adalah p</w:t>
      </w:r>
      <w:r w:rsidRPr="00EB7DB4">
        <w:rPr>
          <w:rFonts w:ascii="Times New Roman" w:hAnsi="Times New Roman" w:cs="Times New Roman"/>
          <w:sz w:val="24"/>
          <w:szCs w:val="24"/>
        </w:rPr>
        <w:t>enelitian hukum normatif empiris</w:t>
      </w:r>
      <w:r w:rsidR="00F5336E" w:rsidRPr="00EB7DB4">
        <w:rPr>
          <w:rFonts w:ascii="Times New Roman" w:hAnsi="Times New Roman" w:cs="Times New Roman"/>
          <w:sz w:val="24"/>
          <w:szCs w:val="24"/>
        </w:rPr>
        <w:t>.</w:t>
      </w:r>
      <w:r w:rsidR="00F5336E" w:rsidRPr="00EB7DB4">
        <w:rPr>
          <w:rFonts w:ascii="Times New Roman" w:hAnsi="Times New Roman" w:cs="Times New Roman"/>
          <w:sz w:val="24"/>
          <w:szCs w:val="24"/>
          <w:lang w:val="en-US"/>
        </w:rPr>
        <w:t xml:space="preserve"> </w:t>
      </w:r>
      <w:r w:rsidRPr="00EB7DB4">
        <w:rPr>
          <w:rFonts w:ascii="Times New Roman" w:hAnsi="Times New Roman" w:cs="Times New Roman"/>
          <w:sz w:val="24"/>
          <w:szCs w:val="24"/>
        </w:rPr>
        <w:t>Metode Pendekata</w:t>
      </w:r>
      <w:r w:rsidR="00F5336E" w:rsidRPr="00EB7DB4">
        <w:rPr>
          <w:rFonts w:ascii="Times New Roman" w:hAnsi="Times New Roman" w:cs="Times New Roman"/>
          <w:sz w:val="24"/>
          <w:szCs w:val="24"/>
        </w:rPr>
        <w:t>n yang digunakan dalam peneliti</w:t>
      </w:r>
      <w:r w:rsidRPr="00EB7DB4">
        <w:rPr>
          <w:rFonts w:ascii="Times New Roman" w:hAnsi="Times New Roman" w:cs="Times New Roman"/>
          <w:sz w:val="24"/>
          <w:szCs w:val="24"/>
        </w:rPr>
        <w:t>an ini adalah Pendekatan perundang-undangan (</w:t>
      </w:r>
      <w:r w:rsidRPr="00EB7DB4">
        <w:rPr>
          <w:rFonts w:ascii="Times New Roman" w:hAnsi="Times New Roman" w:cs="Times New Roman"/>
          <w:i/>
          <w:sz w:val="24"/>
          <w:szCs w:val="24"/>
        </w:rPr>
        <w:t>statute approach</w:t>
      </w:r>
      <w:r w:rsidRPr="00EB7DB4">
        <w:rPr>
          <w:rFonts w:ascii="Times New Roman" w:hAnsi="Times New Roman" w:cs="Times New Roman"/>
          <w:sz w:val="24"/>
          <w:szCs w:val="24"/>
        </w:rPr>
        <w:t>)</w:t>
      </w:r>
      <w:r w:rsidR="00F5336E" w:rsidRPr="00EB7DB4">
        <w:rPr>
          <w:rFonts w:ascii="Times New Roman" w:hAnsi="Times New Roman" w:cs="Times New Roman"/>
          <w:sz w:val="24"/>
          <w:szCs w:val="24"/>
          <w:lang w:val="en-US"/>
        </w:rPr>
        <w:t xml:space="preserve">, </w:t>
      </w:r>
      <w:r w:rsidR="00F5336E" w:rsidRPr="00EB7DB4">
        <w:rPr>
          <w:rFonts w:ascii="Times New Roman" w:hAnsi="Times New Roman" w:cs="Times New Roman"/>
          <w:sz w:val="24"/>
          <w:szCs w:val="24"/>
          <w:lang w:val="de-DE"/>
        </w:rPr>
        <w:t>p</w:t>
      </w:r>
      <w:r w:rsidRPr="00EB7DB4">
        <w:rPr>
          <w:rFonts w:ascii="Times New Roman" w:hAnsi="Times New Roman" w:cs="Times New Roman"/>
          <w:sz w:val="24"/>
          <w:szCs w:val="24"/>
          <w:lang w:val="de-DE"/>
        </w:rPr>
        <w:t>endekatan</w:t>
      </w:r>
      <w:r w:rsidRPr="00EB7DB4">
        <w:rPr>
          <w:rFonts w:ascii="Times New Roman" w:hAnsi="Times New Roman" w:cs="Times New Roman"/>
          <w:i/>
          <w:sz w:val="24"/>
          <w:szCs w:val="24"/>
          <w:lang w:val="de-DE"/>
        </w:rPr>
        <w:t xml:space="preserve"> </w:t>
      </w:r>
      <w:r w:rsidR="00F5336E" w:rsidRPr="00EB7DB4">
        <w:rPr>
          <w:rFonts w:ascii="Times New Roman" w:hAnsi="Times New Roman" w:cs="Times New Roman"/>
          <w:i/>
          <w:sz w:val="24"/>
          <w:szCs w:val="24"/>
          <w:lang w:val="de-DE"/>
        </w:rPr>
        <w:t>konseptual (</w:t>
      </w:r>
      <w:r w:rsidRPr="00EB7DB4">
        <w:rPr>
          <w:rFonts w:ascii="Times New Roman" w:hAnsi="Times New Roman" w:cs="Times New Roman"/>
          <w:i/>
          <w:sz w:val="24"/>
          <w:szCs w:val="24"/>
          <w:lang w:val="de-DE"/>
        </w:rPr>
        <w:t>conceptual approach</w:t>
      </w:r>
      <w:r w:rsidR="00F5336E" w:rsidRPr="00EB7DB4">
        <w:rPr>
          <w:rFonts w:ascii="Times New Roman" w:hAnsi="Times New Roman" w:cs="Times New Roman"/>
          <w:i/>
          <w:sz w:val="24"/>
          <w:szCs w:val="24"/>
          <w:lang w:val="de-DE"/>
        </w:rPr>
        <w:t>),</w:t>
      </w:r>
      <w:r w:rsidRPr="00EB7DB4">
        <w:rPr>
          <w:rFonts w:ascii="Times New Roman" w:hAnsi="Times New Roman" w:cs="Times New Roman"/>
          <w:i/>
          <w:sz w:val="24"/>
          <w:szCs w:val="24"/>
        </w:rPr>
        <w:t xml:space="preserve"> </w:t>
      </w:r>
      <w:r w:rsidR="00F5336E" w:rsidRPr="00EB7DB4">
        <w:rPr>
          <w:rFonts w:ascii="Times New Roman" w:hAnsi="Times New Roman" w:cs="Times New Roman"/>
          <w:sz w:val="24"/>
          <w:szCs w:val="24"/>
          <w:lang w:val="en-US"/>
        </w:rPr>
        <w:t>d</w:t>
      </w:r>
      <w:r w:rsidR="00F5336E" w:rsidRPr="00EB7DB4">
        <w:rPr>
          <w:rFonts w:ascii="Times New Roman" w:hAnsi="Times New Roman" w:cs="Times New Roman"/>
          <w:sz w:val="24"/>
          <w:szCs w:val="24"/>
          <w:shd w:val="clear" w:color="auto" w:fill="FFFFFF"/>
          <w:lang w:val="en-US"/>
        </w:rPr>
        <w:t xml:space="preserve">an </w:t>
      </w:r>
      <w:r w:rsidR="00F5336E" w:rsidRPr="00EB7DB4">
        <w:rPr>
          <w:rFonts w:ascii="Times New Roman" w:hAnsi="Times New Roman" w:cs="Times New Roman"/>
          <w:bCs/>
          <w:sz w:val="24"/>
          <w:szCs w:val="24"/>
        </w:rPr>
        <w:t>pendekatan sosiologis</w:t>
      </w:r>
      <w:r w:rsidR="00F5336E" w:rsidRPr="00EB7DB4">
        <w:rPr>
          <w:rFonts w:ascii="Times New Roman" w:hAnsi="Times New Roman" w:cs="Times New Roman"/>
          <w:bCs/>
          <w:sz w:val="24"/>
          <w:szCs w:val="24"/>
          <w:lang w:val="en-US"/>
        </w:rPr>
        <w:t xml:space="preserve">. </w:t>
      </w:r>
      <w:r w:rsidRPr="00EB7DB4">
        <w:rPr>
          <w:rFonts w:ascii="Times New Roman" w:hAnsi="Times New Roman" w:cs="Times New Roman"/>
          <w:sz w:val="24"/>
          <w:szCs w:val="24"/>
        </w:rPr>
        <w:t xml:space="preserve">Sumber Data yang digunakan adalah  </w:t>
      </w:r>
      <w:r w:rsidR="00F5336E" w:rsidRPr="00EB7DB4">
        <w:rPr>
          <w:rFonts w:ascii="Times New Roman" w:hAnsi="Times New Roman" w:cs="Times New Roman"/>
          <w:sz w:val="24"/>
          <w:szCs w:val="24"/>
          <w:lang w:val="en-US"/>
        </w:rPr>
        <w:t>d</w:t>
      </w:r>
      <w:r w:rsidR="00F5336E" w:rsidRPr="00EB7DB4">
        <w:rPr>
          <w:rFonts w:ascii="Times New Roman" w:hAnsi="Times New Roman" w:cs="Times New Roman"/>
          <w:sz w:val="24"/>
          <w:szCs w:val="24"/>
        </w:rPr>
        <w:t xml:space="preserve">ata </w:t>
      </w:r>
      <w:r w:rsidR="00F5336E" w:rsidRPr="00EB7DB4">
        <w:rPr>
          <w:rFonts w:ascii="Times New Roman" w:hAnsi="Times New Roman" w:cs="Times New Roman"/>
          <w:sz w:val="24"/>
          <w:szCs w:val="24"/>
          <w:lang w:val="en-US"/>
        </w:rPr>
        <w:t>k</w:t>
      </w:r>
      <w:r w:rsidRPr="00EB7DB4">
        <w:rPr>
          <w:rFonts w:ascii="Times New Roman" w:hAnsi="Times New Roman" w:cs="Times New Roman"/>
          <w:sz w:val="24"/>
          <w:szCs w:val="24"/>
        </w:rPr>
        <w:t xml:space="preserve">epustakaan </w:t>
      </w:r>
      <w:r w:rsidR="00F5336E" w:rsidRPr="00EB7DB4">
        <w:rPr>
          <w:rFonts w:ascii="Times New Roman" w:hAnsi="Times New Roman" w:cs="Times New Roman"/>
          <w:sz w:val="24"/>
          <w:szCs w:val="24"/>
          <w:lang w:val="en-US"/>
        </w:rPr>
        <w:t>dan d</w:t>
      </w:r>
      <w:r w:rsidRPr="00EB7DB4">
        <w:rPr>
          <w:rFonts w:ascii="Times New Roman" w:hAnsi="Times New Roman" w:cs="Times New Roman"/>
          <w:sz w:val="24"/>
          <w:szCs w:val="24"/>
        </w:rPr>
        <w:t>ata Lapangan adalah data yang diperoleh langsung dari pihak-pihak yang terlibat di dalam kontrak antara musisi dengan pihak manajemen kafe. Jenis Data yang digunakan adalah Data primer, yaitu data yang diperoleh lan</w:t>
      </w:r>
      <w:r w:rsidR="00F5336E" w:rsidRPr="00EB7DB4">
        <w:rPr>
          <w:rFonts w:ascii="Times New Roman" w:hAnsi="Times New Roman" w:cs="Times New Roman"/>
          <w:sz w:val="24"/>
          <w:szCs w:val="24"/>
        </w:rPr>
        <w:t>gsung dari responden dan inform</w:t>
      </w:r>
      <w:r w:rsidR="00F5336E" w:rsidRPr="00EB7DB4">
        <w:rPr>
          <w:rFonts w:ascii="Times New Roman" w:hAnsi="Times New Roman" w:cs="Times New Roman"/>
          <w:sz w:val="24"/>
          <w:szCs w:val="24"/>
          <w:lang w:val="en-US"/>
        </w:rPr>
        <w:t>a</w:t>
      </w:r>
      <w:r w:rsidRPr="00EB7DB4">
        <w:rPr>
          <w:rFonts w:ascii="Times New Roman" w:hAnsi="Times New Roman" w:cs="Times New Roman"/>
          <w:sz w:val="24"/>
          <w:szCs w:val="24"/>
        </w:rPr>
        <w:t xml:space="preserve">n sebagai sumber utama dengan melalui penelitian lapangan. </w:t>
      </w:r>
    </w:p>
    <w:p w:rsidR="00473340" w:rsidRPr="00EB7DB4" w:rsidRDefault="00473340" w:rsidP="00473340">
      <w:pPr>
        <w:pStyle w:val="ListParagraph"/>
        <w:ind w:left="0" w:firstLine="709"/>
        <w:rPr>
          <w:rFonts w:ascii="Times New Roman" w:hAnsi="Times New Roman" w:cs="Times New Roman"/>
          <w:sz w:val="24"/>
          <w:szCs w:val="24"/>
        </w:rPr>
      </w:pPr>
      <w:r w:rsidRPr="00EB7DB4">
        <w:rPr>
          <w:rFonts w:ascii="Times New Roman" w:hAnsi="Times New Roman" w:cs="Times New Roman"/>
          <w:sz w:val="24"/>
          <w:szCs w:val="24"/>
        </w:rPr>
        <w:t>Untuk mendapatkan data dalam penulisan skripsi ini, penulis menggunakan teknik yaitu : Data primer diperoleh dengan melakukan wawancara secara langsung</w:t>
      </w:r>
      <w:r w:rsidR="00F5336E" w:rsidRPr="00EB7DB4">
        <w:rPr>
          <w:rFonts w:ascii="Times New Roman" w:hAnsi="Times New Roman" w:cs="Times New Roman"/>
          <w:sz w:val="24"/>
          <w:szCs w:val="24"/>
          <w:lang w:val="en-US"/>
        </w:rPr>
        <w:t xml:space="preserve">. </w:t>
      </w:r>
      <w:r w:rsidRPr="00EB7DB4">
        <w:rPr>
          <w:rFonts w:ascii="Times New Roman" w:hAnsi="Times New Roman" w:cs="Times New Roman"/>
          <w:sz w:val="24"/>
          <w:szCs w:val="24"/>
        </w:rPr>
        <w:t>Sedangkan Data skunder, yaitu data yang dikumpulkan dengan teknis studi dokumen yaitu dengan cara mengumpulkan dan mempelajari sumber seperti literatur-literatur, artikel-artikel ilmiah, hasil penelitian dan peraturan</w:t>
      </w:r>
      <w:r w:rsidR="00F5336E" w:rsidRPr="00EB7DB4">
        <w:rPr>
          <w:rFonts w:ascii="Times New Roman" w:hAnsi="Times New Roman" w:cs="Times New Roman"/>
          <w:sz w:val="24"/>
          <w:szCs w:val="24"/>
        </w:rPr>
        <w:t xml:space="preserve"> perundang-undangan yang berhub</w:t>
      </w:r>
      <w:r w:rsidRPr="00EB7DB4">
        <w:rPr>
          <w:rFonts w:ascii="Times New Roman" w:hAnsi="Times New Roman" w:cs="Times New Roman"/>
          <w:sz w:val="24"/>
          <w:szCs w:val="24"/>
        </w:rPr>
        <w:t>ungan dengan pokok permasalahan.</w:t>
      </w:r>
    </w:p>
    <w:p w:rsidR="00473340" w:rsidRPr="00EB7DB4" w:rsidRDefault="00473340" w:rsidP="00473340">
      <w:pPr>
        <w:pStyle w:val="ListParagraph"/>
        <w:ind w:left="0" w:firstLine="709"/>
        <w:rPr>
          <w:rFonts w:ascii="Times New Roman" w:hAnsi="Times New Roman" w:cs="Times New Roman"/>
          <w:sz w:val="24"/>
          <w:szCs w:val="24"/>
        </w:rPr>
      </w:pPr>
      <w:r w:rsidRPr="00EB7DB4">
        <w:rPr>
          <w:rFonts w:ascii="Times New Roman" w:hAnsi="Times New Roman" w:cs="Times New Roman"/>
          <w:sz w:val="24"/>
          <w:szCs w:val="24"/>
        </w:rPr>
        <w:t>Tehnik analisis yang dipergunakan adalah analisis kualitatif, yaitu apa yang dinyatakan dan diterangkan oleh responden atau informen di nilai dan di lihat secara utuh. Kemudian akan dicari hubungan-hubungan keduanya untuk dapat menetapkan kesimpulan.</w:t>
      </w:r>
    </w:p>
    <w:p w:rsidR="00AB2FD0" w:rsidRPr="00EB7DB4" w:rsidRDefault="00AB2FD0" w:rsidP="00473340">
      <w:pPr>
        <w:autoSpaceDE w:val="0"/>
        <w:autoSpaceDN w:val="0"/>
        <w:adjustRightInd w:val="0"/>
        <w:spacing w:after="0"/>
        <w:rPr>
          <w:rFonts w:ascii="Times New Roman" w:hAnsi="Times New Roman" w:cs="Times New Roman"/>
          <w:sz w:val="24"/>
          <w:szCs w:val="24"/>
        </w:rPr>
      </w:pPr>
    </w:p>
    <w:p w:rsidR="008669DA" w:rsidRPr="00EB7DB4" w:rsidRDefault="008669DA" w:rsidP="008669DA">
      <w:pPr>
        <w:autoSpaceDE w:val="0"/>
        <w:autoSpaceDN w:val="0"/>
        <w:adjustRightInd w:val="0"/>
        <w:spacing w:after="0"/>
        <w:rPr>
          <w:rFonts w:ascii="Times New Roman" w:hAnsi="Times New Roman" w:cs="Times New Roman"/>
          <w:b/>
          <w:sz w:val="24"/>
          <w:szCs w:val="24"/>
          <w:lang w:val="en-US"/>
        </w:rPr>
      </w:pPr>
    </w:p>
    <w:p w:rsidR="00F5336E" w:rsidRPr="00EB7DB4" w:rsidRDefault="00F5336E" w:rsidP="008669DA">
      <w:pPr>
        <w:autoSpaceDE w:val="0"/>
        <w:autoSpaceDN w:val="0"/>
        <w:adjustRightInd w:val="0"/>
        <w:spacing w:after="0"/>
        <w:rPr>
          <w:rFonts w:ascii="Times New Roman" w:hAnsi="Times New Roman" w:cs="Times New Roman"/>
          <w:b/>
          <w:sz w:val="24"/>
          <w:szCs w:val="24"/>
          <w:lang w:val="en-US"/>
        </w:rPr>
      </w:pPr>
    </w:p>
    <w:p w:rsidR="00F5336E" w:rsidRPr="00EB7DB4" w:rsidRDefault="00F5336E" w:rsidP="008669DA">
      <w:pPr>
        <w:autoSpaceDE w:val="0"/>
        <w:autoSpaceDN w:val="0"/>
        <w:adjustRightInd w:val="0"/>
        <w:spacing w:after="0"/>
        <w:rPr>
          <w:rFonts w:ascii="Times New Roman" w:hAnsi="Times New Roman" w:cs="Times New Roman"/>
          <w:b/>
          <w:sz w:val="24"/>
          <w:szCs w:val="24"/>
          <w:lang w:val="en-US"/>
        </w:rPr>
      </w:pPr>
    </w:p>
    <w:p w:rsidR="00251BED" w:rsidRPr="00EB7DB4" w:rsidRDefault="00251BED" w:rsidP="008669DA">
      <w:pPr>
        <w:autoSpaceDE w:val="0"/>
        <w:autoSpaceDN w:val="0"/>
        <w:adjustRightInd w:val="0"/>
        <w:spacing w:after="0"/>
        <w:rPr>
          <w:rFonts w:ascii="Times New Roman" w:hAnsi="Times New Roman" w:cs="Times New Roman"/>
          <w:b/>
          <w:sz w:val="24"/>
          <w:szCs w:val="24"/>
          <w:lang w:val="en-US"/>
        </w:rPr>
      </w:pPr>
    </w:p>
    <w:p w:rsidR="00A34BEE" w:rsidRPr="00EB7DB4" w:rsidRDefault="007648B0" w:rsidP="007F0373">
      <w:pPr>
        <w:pStyle w:val="ListParagraph"/>
        <w:numPr>
          <w:ilvl w:val="0"/>
          <w:numId w:val="1"/>
        </w:numPr>
        <w:autoSpaceDE w:val="0"/>
        <w:autoSpaceDN w:val="0"/>
        <w:adjustRightInd w:val="0"/>
        <w:spacing w:after="0"/>
        <w:ind w:left="180" w:hanging="180"/>
        <w:jc w:val="center"/>
        <w:rPr>
          <w:rFonts w:ascii="Times New Roman" w:hAnsi="Times New Roman" w:cs="Times New Roman"/>
          <w:b/>
          <w:sz w:val="24"/>
          <w:szCs w:val="24"/>
          <w:lang w:val="en-US"/>
        </w:rPr>
      </w:pPr>
      <w:r w:rsidRPr="00EB7DB4">
        <w:rPr>
          <w:rFonts w:ascii="Times New Roman" w:hAnsi="Times New Roman" w:cs="Times New Roman"/>
          <w:b/>
          <w:sz w:val="24"/>
          <w:szCs w:val="24"/>
          <w:lang w:val="en-US"/>
        </w:rPr>
        <w:lastRenderedPageBreak/>
        <w:t>PEMBAHASAN</w:t>
      </w:r>
    </w:p>
    <w:p w:rsidR="000B09F9" w:rsidRPr="00EB7DB4" w:rsidRDefault="000B09F9" w:rsidP="007F0373">
      <w:pPr>
        <w:pStyle w:val="ListParagraph"/>
        <w:numPr>
          <w:ilvl w:val="0"/>
          <w:numId w:val="7"/>
        </w:numPr>
        <w:ind w:left="426" w:hanging="426"/>
        <w:rPr>
          <w:rFonts w:ascii="Times New Roman" w:hAnsi="Times New Roman" w:cs="Times New Roman"/>
          <w:b/>
          <w:sz w:val="24"/>
          <w:szCs w:val="24"/>
        </w:rPr>
      </w:pPr>
      <w:r w:rsidRPr="00EB7DB4">
        <w:rPr>
          <w:rFonts w:ascii="Times New Roman" w:hAnsi="Times New Roman" w:cs="Times New Roman"/>
          <w:b/>
          <w:sz w:val="24"/>
          <w:szCs w:val="24"/>
          <w:lang w:val="en-US"/>
        </w:rPr>
        <w:t>Prosedur Pelaksanaan Kontrak Kerja Antara Musisi Dengan Pemilik Kafe</w:t>
      </w:r>
    </w:p>
    <w:p w:rsidR="000B09F9" w:rsidRPr="00EB7DB4" w:rsidRDefault="000B09F9" w:rsidP="000B09F9">
      <w:pPr>
        <w:pStyle w:val="ListParagraph"/>
        <w:ind w:left="426" w:firstLine="708"/>
        <w:rPr>
          <w:rFonts w:ascii="Times New Roman" w:hAnsi="Times New Roman" w:cs="Times New Roman"/>
          <w:sz w:val="24"/>
          <w:szCs w:val="24"/>
          <w:lang w:val="en-US"/>
        </w:rPr>
      </w:pPr>
      <w:r w:rsidRPr="00EB7DB4">
        <w:rPr>
          <w:rFonts w:ascii="Times New Roman" w:hAnsi="Times New Roman" w:cs="Times New Roman"/>
          <w:sz w:val="24"/>
          <w:szCs w:val="24"/>
        </w:rPr>
        <w:t xml:space="preserve">Dalam pelaksanaan kontrak kerja antara musisi dengan pemilik kafe  </w:t>
      </w:r>
      <w:r w:rsidRPr="00EB7DB4">
        <w:rPr>
          <w:rFonts w:ascii="Times New Roman" w:hAnsi="Times New Roman" w:cs="Times New Roman"/>
          <w:sz w:val="24"/>
          <w:szCs w:val="24"/>
          <w:lang w:val="en-US"/>
        </w:rPr>
        <w:t>ada beberapa hal yang harus diperhatikan sebelum kontrak itu dibuat dan dilaksanakan, antara lain adalah sebagai berikut :</w:t>
      </w:r>
      <w:r w:rsidRPr="00EB7DB4">
        <w:rPr>
          <w:rStyle w:val="FootnoteReference"/>
          <w:rFonts w:ascii="Times New Roman" w:hAnsi="Times New Roman" w:cs="Times New Roman"/>
          <w:sz w:val="24"/>
          <w:szCs w:val="24"/>
          <w:lang w:val="en-US"/>
        </w:rPr>
        <w:footnoteReference w:id="2"/>
      </w:r>
    </w:p>
    <w:p w:rsidR="000B09F9" w:rsidRPr="00EB7DB4" w:rsidRDefault="000B09F9" w:rsidP="007F0373">
      <w:pPr>
        <w:pStyle w:val="ListParagraph"/>
        <w:numPr>
          <w:ilvl w:val="0"/>
          <w:numId w:val="4"/>
        </w:numPr>
        <w:ind w:left="851" w:hanging="425"/>
        <w:rPr>
          <w:rFonts w:ascii="Times New Roman" w:hAnsi="Times New Roman" w:cs="Times New Roman"/>
          <w:sz w:val="24"/>
          <w:szCs w:val="24"/>
        </w:rPr>
      </w:pPr>
      <w:r w:rsidRPr="00EB7DB4">
        <w:rPr>
          <w:rFonts w:ascii="Times New Roman" w:hAnsi="Times New Roman" w:cs="Times New Roman"/>
          <w:sz w:val="24"/>
          <w:szCs w:val="24"/>
          <w:lang w:val="en-US"/>
        </w:rPr>
        <w:t xml:space="preserve">Kelengkapan alat musik dan </w:t>
      </w:r>
      <w:r w:rsidRPr="00EB7DB4">
        <w:rPr>
          <w:rFonts w:ascii="Times New Roman" w:hAnsi="Times New Roman" w:cs="Times New Roman"/>
          <w:i/>
          <w:sz w:val="24"/>
          <w:szCs w:val="24"/>
          <w:lang w:val="en-US"/>
        </w:rPr>
        <w:t>sound system</w:t>
      </w:r>
      <w:r w:rsidRPr="00EB7DB4">
        <w:rPr>
          <w:rFonts w:ascii="Times New Roman" w:hAnsi="Times New Roman" w:cs="Times New Roman"/>
          <w:sz w:val="24"/>
          <w:szCs w:val="24"/>
          <w:lang w:val="en-US"/>
        </w:rPr>
        <w:t xml:space="preserve"> yang terdapat dalam suatu kafe. Yang di maksud dengan kelengkapan alat musik di sini yaitu : </w:t>
      </w:r>
    </w:p>
    <w:p w:rsidR="000B09F9" w:rsidRPr="00EB7DB4" w:rsidRDefault="000B09F9" w:rsidP="007F0373">
      <w:pPr>
        <w:pStyle w:val="ListParagraph"/>
        <w:numPr>
          <w:ilvl w:val="1"/>
          <w:numId w:val="3"/>
        </w:numPr>
        <w:ind w:left="1276" w:hanging="425"/>
        <w:rPr>
          <w:rFonts w:ascii="Times New Roman" w:hAnsi="Times New Roman" w:cs="Times New Roman"/>
          <w:sz w:val="24"/>
          <w:szCs w:val="24"/>
        </w:rPr>
      </w:pPr>
      <w:r w:rsidRPr="00EB7DB4">
        <w:rPr>
          <w:rFonts w:ascii="Times New Roman" w:hAnsi="Times New Roman" w:cs="Times New Roman"/>
          <w:sz w:val="24"/>
          <w:szCs w:val="24"/>
          <w:lang w:val="en-US"/>
        </w:rPr>
        <w:t>Guitar akustik/elektrik minimal 2 (dua) buah</w:t>
      </w:r>
    </w:p>
    <w:p w:rsidR="000B09F9" w:rsidRPr="00EB7DB4" w:rsidRDefault="000B09F9" w:rsidP="007F0373">
      <w:pPr>
        <w:pStyle w:val="ListParagraph"/>
        <w:numPr>
          <w:ilvl w:val="1"/>
          <w:numId w:val="3"/>
        </w:numPr>
        <w:ind w:left="1276" w:hanging="425"/>
        <w:rPr>
          <w:rFonts w:ascii="Times New Roman" w:hAnsi="Times New Roman" w:cs="Times New Roman"/>
          <w:sz w:val="24"/>
          <w:szCs w:val="24"/>
        </w:rPr>
      </w:pPr>
      <w:r w:rsidRPr="00EB7DB4">
        <w:rPr>
          <w:rFonts w:ascii="Times New Roman" w:hAnsi="Times New Roman" w:cs="Times New Roman"/>
          <w:sz w:val="24"/>
          <w:szCs w:val="24"/>
          <w:lang w:val="en-US"/>
        </w:rPr>
        <w:t>Guitar bass 1 (satu) buah</w:t>
      </w:r>
    </w:p>
    <w:p w:rsidR="000B09F9" w:rsidRPr="00EB7DB4" w:rsidRDefault="000B09F9" w:rsidP="007F0373">
      <w:pPr>
        <w:pStyle w:val="ListParagraph"/>
        <w:numPr>
          <w:ilvl w:val="1"/>
          <w:numId w:val="3"/>
        </w:numPr>
        <w:ind w:left="1276" w:hanging="425"/>
        <w:rPr>
          <w:rFonts w:ascii="Times New Roman" w:hAnsi="Times New Roman" w:cs="Times New Roman"/>
          <w:sz w:val="24"/>
          <w:szCs w:val="24"/>
        </w:rPr>
      </w:pPr>
      <w:r w:rsidRPr="00EB7DB4">
        <w:rPr>
          <w:rFonts w:ascii="Times New Roman" w:hAnsi="Times New Roman" w:cs="Times New Roman"/>
          <w:sz w:val="24"/>
          <w:szCs w:val="24"/>
          <w:lang w:val="en-US"/>
        </w:rPr>
        <w:t>Drum 1 (satu) set</w:t>
      </w:r>
    </w:p>
    <w:p w:rsidR="000B09F9" w:rsidRPr="00EB7DB4" w:rsidRDefault="000B09F9" w:rsidP="007F0373">
      <w:pPr>
        <w:pStyle w:val="ListParagraph"/>
        <w:numPr>
          <w:ilvl w:val="1"/>
          <w:numId w:val="3"/>
        </w:numPr>
        <w:ind w:left="1276" w:hanging="425"/>
        <w:rPr>
          <w:rFonts w:ascii="Times New Roman" w:hAnsi="Times New Roman" w:cs="Times New Roman"/>
          <w:sz w:val="24"/>
          <w:szCs w:val="24"/>
        </w:rPr>
      </w:pPr>
      <w:r w:rsidRPr="00EB7DB4">
        <w:rPr>
          <w:rFonts w:ascii="Times New Roman" w:hAnsi="Times New Roman" w:cs="Times New Roman"/>
          <w:sz w:val="24"/>
          <w:szCs w:val="24"/>
          <w:lang w:val="en-US"/>
        </w:rPr>
        <w:t>Mikrofon 2 (dua) buah</w:t>
      </w:r>
    </w:p>
    <w:p w:rsidR="000B09F9" w:rsidRPr="00EB7DB4" w:rsidRDefault="000B09F9" w:rsidP="007F0373">
      <w:pPr>
        <w:pStyle w:val="ListParagraph"/>
        <w:numPr>
          <w:ilvl w:val="1"/>
          <w:numId w:val="3"/>
        </w:numPr>
        <w:ind w:left="1276" w:hanging="425"/>
        <w:rPr>
          <w:rFonts w:ascii="Times New Roman" w:hAnsi="Times New Roman" w:cs="Times New Roman"/>
          <w:sz w:val="24"/>
          <w:szCs w:val="24"/>
        </w:rPr>
      </w:pPr>
      <w:r w:rsidRPr="00EB7DB4">
        <w:rPr>
          <w:rFonts w:ascii="Times New Roman" w:hAnsi="Times New Roman" w:cs="Times New Roman"/>
          <w:sz w:val="24"/>
          <w:szCs w:val="24"/>
          <w:lang w:val="en-US"/>
        </w:rPr>
        <w:t>Distrotion 2 (dua) buah</w:t>
      </w:r>
    </w:p>
    <w:p w:rsidR="000B09F9" w:rsidRPr="00EB7DB4" w:rsidRDefault="000B09F9" w:rsidP="007F0373">
      <w:pPr>
        <w:pStyle w:val="ListParagraph"/>
        <w:numPr>
          <w:ilvl w:val="1"/>
          <w:numId w:val="3"/>
        </w:numPr>
        <w:ind w:left="1276" w:hanging="425"/>
        <w:rPr>
          <w:rFonts w:ascii="Times New Roman" w:hAnsi="Times New Roman" w:cs="Times New Roman"/>
          <w:sz w:val="24"/>
          <w:szCs w:val="24"/>
        </w:rPr>
      </w:pPr>
      <w:r w:rsidRPr="00EB7DB4">
        <w:rPr>
          <w:rFonts w:ascii="Times New Roman" w:hAnsi="Times New Roman" w:cs="Times New Roman"/>
          <w:sz w:val="24"/>
          <w:szCs w:val="24"/>
          <w:lang w:val="en-US"/>
        </w:rPr>
        <w:t>Tamborin 1 (satu) buah</w:t>
      </w:r>
    </w:p>
    <w:p w:rsidR="000B09F9" w:rsidRPr="00EB7DB4" w:rsidRDefault="000B09F9" w:rsidP="007F0373">
      <w:pPr>
        <w:pStyle w:val="ListParagraph"/>
        <w:numPr>
          <w:ilvl w:val="1"/>
          <w:numId w:val="3"/>
        </w:numPr>
        <w:ind w:left="1276" w:hanging="425"/>
        <w:rPr>
          <w:rFonts w:ascii="Times New Roman" w:hAnsi="Times New Roman" w:cs="Times New Roman"/>
          <w:sz w:val="24"/>
          <w:szCs w:val="24"/>
        </w:rPr>
      </w:pPr>
      <w:r w:rsidRPr="00EB7DB4">
        <w:rPr>
          <w:rFonts w:ascii="Times New Roman" w:hAnsi="Times New Roman" w:cs="Times New Roman"/>
          <w:sz w:val="24"/>
          <w:szCs w:val="24"/>
          <w:lang w:val="en-US"/>
        </w:rPr>
        <w:t>Sound system 1 (satu) set</w:t>
      </w:r>
    </w:p>
    <w:p w:rsidR="000B09F9" w:rsidRPr="00EB7DB4" w:rsidRDefault="000B09F9" w:rsidP="007F0373">
      <w:pPr>
        <w:pStyle w:val="ListParagraph"/>
        <w:numPr>
          <w:ilvl w:val="0"/>
          <w:numId w:val="4"/>
        </w:numPr>
        <w:ind w:left="851" w:hanging="425"/>
        <w:rPr>
          <w:rFonts w:ascii="Times New Roman" w:hAnsi="Times New Roman" w:cs="Times New Roman"/>
          <w:sz w:val="24"/>
          <w:szCs w:val="24"/>
        </w:rPr>
      </w:pPr>
      <w:r w:rsidRPr="00EB7DB4">
        <w:rPr>
          <w:rFonts w:ascii="Times New Roman" w:hAnsi="Times New Roman" w:cs="Times New Roman"/>
          <w:sz w:val="24"/>
          <w:szCs w:val="24"/>
          <w:lang w:val="en-US"/>
        </w:rPr>
        <w:t xml:space="preserve">Kesiapan soundman, dimana soundman ini bertugas untuk menyiapkan segala keperluan yang dibutuhkan oleh musisi, baik itu alat musiknya maupun efek suara yang dihasilkan di dalam pelaksanaan </w:t>
      </w:r>
      <w:r w:rsidRPr="00EB7DB4">
        <w:rPr>
          <w:rFonts w:ascii="Times New Roman" w:hAnsi="Times New Roman" w:cs="Times New Roman"/>
          <w:i/>
          <w:sz w:val="24"/>
          <w:szCs w:val="24"/>
          <w:lang w:val="en-US"/>
        </w:rPr>
        <w:t>live</w:t>
      </w:r>
      <w:r w:rsidRPr="00EB7DB4">
        <w:rPr>
          <w:rFonts w:ascii="Times New Roman" w:hAnsi="Times New Roman" w:cs="Times New Roman"/>
          <w:sz w:val="24"/>
          <w:szCs w:val="24"/>
          <w:lang w:val="en-US"/>
        </w:rPr>
        <w:t xml:space="preserve"> musik tersebut.</w:t>
      </w:r>
    </w:p>
    <w:p w:rsidR="000B09F9" w:rsidRPr="00EB7DB4" w:rsidRDefault="000B09F9" w:rsidP="007F0373">
      <w:pPr>
        <w:pStyle w:val="ListParagraph"/>
        <w:numPr>
          <w:ilvl w:val="0"/>
          <w:numId w:val="4"/>
        </w:numPr>
        <w:ind w:left="851" w:hanging="425"/>
        <w:rPr>
          <w:rFonts w:ascii="Times New Roman" w:hAnsi="Times New Roman" w:cs="Times New Roman"/>
          <w:sz w:val="24"/>
          <w:szCs w:val="24"/>
        </w:rPr>
      </w:pPr>
      <w:r w:rsidRPr="00EB7DB4">
        <w:rPr>
          <w:rFonts w:ascii="Times New Roman" w:hAnsi="Times New Roman" w:cs="Times New Roman"/>
          <w:sz w:val="24"/>
          <w:szCs w:val="24"/>
          <w:lang w:val="en-US"/>
        </w:rPr>
        <w:t xml:space="preserve">Kesiapan musisi akan materi dan pembendaharaan lagu yang akan dibawakan, dimana di dalam suatu kafe kebutuhan akan lagu-lagu sangatlah fluktuatif artinya berubah-ubah jenisnya ada yang </w:t>
      </w:r>
      <w:r w:rsidRPr="00EB7DB4">
        <w:rPr>
          <w:rFonts w:ascii="Times New Roman" w:hAnsi="Times New Roman" w:cs="Times New Roman"/>
          <w:sz w:val="24"/>
          <w:szCs w:val="24"/>
          <w:lang w:val="en-US"/>
        </w:rPr>
        <w:lastRenderedPageBreak/>
        <w:t>menginginkan lagu jazz, blues, rock n roll ataupun lagu-lagu standar (lagu-lagu lama), baik itu lagu yang terlirik barat maupun tembang-tembang nostalgia yang berlirik Indonesia.</w:t>
      </w:r>
    </w:p>
    <w:p w:rsidR="000B09F9" w:rsidRPr="00EB7DB4" w:rsidRDefault="000B09F9" w:rsidP="007F0373">
      <w:pPr>
        <w:pStyle w:val="ListParagraph"/>
        <w:numPr>
          <w:ilvl w:val="0"/>
          <w:numId w:val="4"/>
        </w:numPr>
        <w:ind w:left="851" w:hanging="425"/>
        <w:rPr>
          <w:rFonts w:ascii="Times New Roman" w:hAnsi="Times New Roman" w:cs="Times New Roman"/>
          <w:sz w:val="24"/>
          <w:szCs w:val="24"/>
        </w:rPr>
      </w:pPr>
      <w:r w:rsidRPr="00EB7DB4">
        <w:rPr>
          <w:rFonts w:ascii="Times New Roman" w:hAnsi="Times New Roman" w:cs="Times New Roman"/>
          <w:sz w:val="24"/>
          <w:szCs w:val="24"/>
          <w:lang w:val="en-US"/>
        </w:rPr>
        <w:t xml:space="preserve">Kesiapan kafe untuk menyediakan fasilitas bagi musisi baik pada saat latihan maupun pada saat berakhirnya pertunjukan </w:t>
      </w:r>
      <w:r w:rsidRPr="00EB7DB4">
        <w:rPr>
          <w:rFonts w:ascii="Times New Roman" w:hAnsi="Times New Roman" w:cs="Times New Roman"/>
          <w:i/>
          <w:sz w:val="24"/>
          <w:szCs w:val="24"/>
          <w:lang w:val="en-US"/>
        </w:rPr>
        <w:t>live</w:t>
      </w:r>
      <w:r w:rsidRPr="00EB7DB4">
        <w:rPr>
          <w:rFonts w:ascii="Times New Roman" w:hAnsi="Times New Roman" w:cs="Times New Roman"/>
          <w:sz w:val="24"/>
          <w:szCs w:val="24"/>
          <w:lang w:val="en-US"/>
        </w:rPr>
        <w:t xml:space="preserve"> musik tersebut seperti memberikan fasilitas makan dan minum.</w:t>
      </w:r>
    </w:p>
    <w:p w:rsidR="000B09F9" w:rsidRPr="00EB7DB4" w:rsidRDefault="000B09F9" w:rsidP="007F0373">
      <w:pPr>
        <w:pStyle w:val="ListParagraph"/>
        <w:numPr>
          <w:ilvl w:val="0"/>
          <w:numId w:val="4"/>
        </w:numPr>
        <w:ind w:left="851" w:hanging="425"/>
        <w:rPr>
          <w:rFonts w:ascii="Times New Roman" w:hAnsi="Times New Roman" w:cs="Times New Roman"/>
          <w:sz w:val="24"/>
          <w:szCs w:val="24"/>
        </w:rPr>
      </w:pPr>
      <w:r w:rsidRPr="00EB7DB4">
        <w:rPr>
          <w:rFonts w:ascii="Times New Roman" w:hAnsi="Times New Roman" w:cs="Times New Roman"/>
          <w:sz w:val="24"/>
          <w:szCs w:val="24"/>
          <w:lang w:val="en-US"/>
        </w:rPr>
        <w:t xml:space="preserve">Proses audisi yang dilakukan oleh pihak kafe yang biasanya dilakukan dengan </w:t>
      </w:r>
      <w:proofErr w:type="gramStart"/>
      <w:r w:rsidRPr="00EB7DB4">
        <w:rPr>
          <w:rFonts w:ascii="Times New Roman" w:hAnsi="Times New Roman" w:cs="Times New Roman"/>
          <w:sz w:val="24"/>
          <w:szCs w:val="24"/>
          <w:lang w:val="en-US"/>
        </w:rPr>
        <w:t>cara</w:t>
      </w:r>
      <w:proofErr w:type="gramEnd"/>
      <w:r w:rsidRPr="00EB7DB4">
        <w:rPr>
          <w:rFonts w:ascii="Times New Roman" w:hAnsi="Times New Roman" w:cs="Times New Roman"/>
          <w:sz w:val="24"/>
          <w:szCs w:val="24"/>
          <w:lang w:val="en-US"/>
        </w:rPr>
        <w:t xml:space="preserve"> tampil di kafe tersebut selama satu malam (satu kali penampilan) sebelum di setujui dan kemudian dilaksanakan proses pembuatan surat kontraknya apabila pihak kafe menyetujui musisi tersebut untuk tampil secara regular pada kafe tersebut. </w:t>
      </w:r>
    </w:p>
    <w:p w:rsidR="000B09F9" w:rsidRPr="00EB7DB4" w:rsidRDefault="000B09F9" w:rsidP="007F0373">
      <w:pPr>
        <w:pStyle w:val="ListParagraph"/>
        <w:numPr>
          <w:ilvl w:val="0"/>
          <w:numId w:val="4"/>
        </w:numPr>
        <w:ind w:left="851" w:hanging="425"/>
        <w:rPr>
          <w:rFonts w:ascii="Times New Roman" w:hAnsi="Times New Roman" w:cs="Times New Roman"/>
          <w:sz w:val="24"/>
          <w:szCs w:val="24"/>
        </w:rPr>
      </w:pPr>
      <w:r w:rsidRPr="00EB7DB4">
        <w:rPr>
          <w:rFonts w:ascii="Times New Roman" w:hAnsi="Times New Roman" w:cs="Times New Roman"/>
          <w:sz w:val="24"/>
          <w:szCs w:val="24"/>
          <w:lang w:val="en-US"/>
        </w:rPr>
        <w:t xml:space="preserve">Kesepakatan antara kedua belah pihak melakukan kontrak kerja di bidang </w:t>
      </w:r>
      <w:r w:rsidRPr="00EB7DB4">
        <w:rPr>
          <w:rFonts w:ascii="Times New Roman" w:hAnsi="Times New Roman" w:cs="Times New Roman"/>
          <w:i/>
          <w:sz w:val="24"/>
          <w:szCs w:val="24"/>
          <w:lang w:val="en-US"/>
        </w:rPr>
        <w:t>entertainment.</w:t>
      </w:r>
    </w:p>
    <w:p w:rsidR="000B09F9" w:rsidRPr="00EB7DB4" w:rsidRDefault="000B09F9" w:rsidP="007F0373">
      <w:pPr>
        <w:pStyle w:val="ListParagraph"/>
        <w:numPr>
          <w:ilvl w:val="0"/>
          <w:numId w:val="4"/>
        </w:numPr>
        <w:ind w:left="851" w:hanging="425"/>
        <w:rPr>
          <w:rFonts w:ascii="Times New Roman" w:hAnsi="Times New Roman" w:cs="Times New Roman"/>
          <w:sz w:val="24"/>
          <w:szCs w:val="24"/>
        </w:rPr>
      </w:pPr>
      <w:r w:rsidRPr="00EB7DB4">
        <w:rPr>
          <w:rFonts w:ascii="Times New Roman" w:hAnsi="Times New Roman" w:cs="Times New Roman"/>
          <w:sz w:val="24"/>
          <w:szCs w:val="24"/>
          <w:lang w:val="en-US"/>
        </w:rPr>
        <w:t xml:space="preserve">Kesepakatan bagi pihak musisi untuk mengisi </w:t>
      </w:r>
      <w:r w:rsidRPr="00EB7DB4">
        <w:rPr>
          <w:rFonts w:ascii="Times New Roman" w:hAnsi="Times New Roman" w:cs="Times New Roman"/>
          <w:i/>
          <w:sz w:val="24"/>
          <w:szCs w:val="24"/>
          <w:lang w:val="en-US"/>
        </w:rPr>
        <w:t>entertainment</w:t>
      </w:r>
      <w:r w:rsidRPr="00EB7DB4">
        <w:rPr>
          <w:rFonts w:ascii="Times New Roman" w:hAnsi="Times New Roman" w:cs="Times New Roman"/>
          <w:sz w:val="24"/>
          <w:szCs w:val="24"/>
          <w:lang w:val="en-US"/>
        </w:rPr>
        <w:t xml:space="preserve"> atau </w:t>
      </w:r>
      <w:r w:rsidRPr="00EB7DB4">
        <w:rPr>
          <w:rFonts w:ascii="Times New Roman" w:hAnsi="Times New Roman" w:cs="Times New Roman"/>
          <w:i/>
          <w:sz w:val="24"/>
          <w:szCs w:val="24"/>
          <w:lang w:val="en-US"/>
        </w:rPr>
        <w:t xml:space="preserve">live </w:t>
      </w:r>
      <w:r w:rsidRPr="00EB7DB4">
        <w:rPr>
          <w:rFonts w:ascii="Times New Roman" w:hAnsi="Times New Roman" w:cs="Times New Roman"/>
          <w:sz w:val="24"/>
          <w:szCs w:val="24"/>
          <w:lang w:val="en-US"/>
        </w:rPr>
        <w:t>musik di suatu kafe pada waktu yang telah ditentukan.</w:t>
      </w:r>
    </w:p>
    <w:p w:rsidR="000B09F9" w:rsidRPr="00EB7DB4" w:rsidRDefault="000B09F9" w:rsidP="007F0373">
      <w:pPr>
        <w:pStyle w:val="ListParagraph"/>
        <w:numPr>
          <w:ilvl w:val="0"/>
          <w:numId w:val="4"/>
        </w:numPr>
        <w:ind w:left="851" w:hanging="425"/>
        <w:rPr>
          <w:rFonts w:ascii="Times New Roman" w:hAnsi="Times New Roman" w:cs="Times New Roman"/>
          <w:sz w:val="24"/>
          <w:szCs w:val="24"/>
        </w:rPr>
      </w:pPr>
      <w:r w:rsidRPr="00EB7DB4">
        <w:rPr>
          <w:rFonts w:ascii="Times New Roman" w:hAnsi="Times New Roman" w:cs="Times New Roman"/>
          <w:sz w:val="24"/>
          <w:szCs w:val="24"/>
          <w:lang w:val="en-US"/>
        </w:rPr>
        <w:t>Pihak musisi diwajibkan hadir 30 menit sebelumnya untuk melakukan cek sound dan persiapan.</w:t>
      </w:r>
    </w:p>
    <w:p w:rsidR="000B09F9" w:rsidRPr="00EB7DB4" w:rsidRDefault="000B09F9" w:rsidP="007F0373">
      <w:pPr>
        <w:pStyle w:val="ListParagraph"/>
        <w:numPr>
          <w:ilvl w:val="0"/>
          <w:numId w:val="4"/>
        </w:numPr>
        <w:ind w:left="851" w:hanging="425"/>
        <w:rPr>
          <w:rFonts w:ascii="Times New Roman" w:hAnsi="Times New Roman" w:cs="Times New Roman"/>
          <w:sz w:val="24"/>
          <w:szCs w:val="24"/>
        </w:rPr>
      </w:pPr>
      <w:r w:rsidRPr="00EB7DB4">
        <w:rPr>
          <w:rFonts w:ascii="Times New Roman" w:hAnsi="Times New Roman" w:cs="Times New Roman"/>
          <w:sz w:val="24"/>
          <w:szCs w:val="24"/>
          <w:lang w:val="en-US"/>
        </w:rPr>
        <w:t>Penampilan musisi (</w:t>
      </w:r>
      <w:proofErr w:type="gramStart"/>
      <w:r w:rsidRPr="00EB7DB4">
        <w:rPr>
          <w:rFonts w:ascii="Times New Roman" w:hAnsi="Times New Roman" w:cs="Times New Roman"/>
          <w:sz w:val="24"/>
          <w:szCs w:val="24"/>
          <w:lang w:val="en-US"/>
        </w:rPr>
        <w:t>cara</w:t>
      </w:r>
      <w:proofErr w:type="gramEnd"/>
      <w:r w:rsidRPr="00EB7DB4">
        <w:rPr>
          <w:rFonts w:ascii="Times New Roman" w:hAnsi="Times New Roman" w:cs="Times New Roman"/>
          <w:sz w:val="24"/>
          <w:szCs w:val="24"/>
          <w:lang w:val="en-US"/>
        </w:rPr>
        <w:t xml:space="preserve"> berpakaian) pada saat tampil menyuguhkan </w:t>
      </w:r>
      <w:r w:rsidRPr="00EB7DB4">
        <w:rPr>
          <w:rFonts w:ascii="Times New Roman" w:hAnsi="Times New Roman" w:cs="Times New Roman"/>
          <w:i/>
          <w:sz w:val="24"/>
          <w:szCs w:val="24"/>
          <w:lang w:val="en-US"/>
        </w:rPr>
        <w:t xml:space="preserve">live </w:t>
      </w:r>
      <w:r w:rsidRPr="00EB7DB4">
        <w:rPr>
          <w:rFonts w:ascii="Times New Roman" w:hAnsi="Times New Roman" w:cs="Times New Roman"/>
          <w:sz w:val="24"/>
          <w:szCs w:val="24"/>
          <w:lang w:val="en-US"/>
        </w:rPr>
        <w:t>musik pada suatu kafe. Dimana diharuskan untuk menggunakan pakaian yang sopan dan rapi.</w:t>
      </w:r>
    </w:p>
    <w:p w:rsidR="000B09F9" w:rsidRPr="00EB7DB4" w:rsidRDefault="000B09F9" w:rsidP="007F0373">
      <w:pPr>
        <w:pStyle w:val="ListParagraph"/>
        <w:numPr>
          <w:ilvl w:val="0"/>
          <w:numId w:val="4"/>
        </w:numPr>
        <w:ind w:left="851" w:hanging="425"/>
        <w:rPr>
          <w:rFonts w:ascii="Times New Roman" w:hAnsi="Times New Roman" w:cs="Times New Roman"/>
          <w:sz w:val="24"/>
          <w:szCs w:val="24"/>
        </w:rPr>
      </w:pPr>
      <w:r w:rsidRPr="00EB7DB4">
        <w:rPr>
          <w:rFonts w:ascii="Times New Roman" w:hAnsi="Times New Roman" w:cs="Times New Roman"/>
          <w:sz w:val="24"/>
          <w:szCs w:val="24"/>
          <w:lang w:val="en-US"/>
        </w:rPr>
        <w:t>Pihak musisi diwajibkan untuk menambah pembendaharaan lagu, minimal 10 (sepuluh) lagu dalam sebulan.</w:t>
      </w:r>
    </w:p>
    <w:p w:rsidR="000B09F9" w:rsidRPr="00EB7DB4" w:rsidRDefault="000B09F9" w:rsidP="007F0373">
      <w:pPr>
        <w:pStyle w:val="ListParagraph"/>
        <w:numPr>
          <w:ilvl w:val="0"/>
          <w:numId w:val="4"/>
        </w:numPr>
        <w:ind w:left="851" w:hanging="425"/>
        <w:rPr>
          <w:rFonts w:ascii="Times New Roman" w:hAnsi="Times New Roman" w:cs="Times New Roman"/>
          <w:sz w:val="24"/>
          <w:szCs w:val="24"/>
        </w:rPr>
      </w:pPr>
      <w:r w:rsidRPr="00EB7DB4">
        <w:rPr>
          <w:rFonts w:ascii="Times New Roman" w:hAnsi="Times New Roman" w:cs="Times New Roman"/>
          <w:sz w:val="24"/>
          <w:szCs w:val="24"/>
          <w:lang w:val="en-US"/>
        </w:rPr>
        <w:lastRenderedPageBreak/>
        <w:t>Pihak kafe diwajibkan membayar upah atau imbalan sebesar Rp.6.000.000,- perbulan dan pembayaran dilakukan setiap tanggal 9 atau 10 setiap bulan</w:t>
      </w:r>
    </w:p>
    <w:p w:rsidR="000B09F9" w:rsidRPr="00EB7DB4" w:rsidRDefault="000B09F9" w:rsidP="007F0373">
      <w:pPr>
        <w:pStyle w:val="ListParagraph"/>
        <w:numPr>
          <w:ilvl w:val="0"/>
          <w:numId w:val="4"/>
        </w:numPr>
        <w:ind w:left="851" w:hanging="425"/>
        <w:rPr>
          <w:rFonts w:ascii="Times New Roman" w:hAnsi="Times New Roman" w:cs="Times New Roman"/>
          <w:sz w:val="24"/>
          <w:szCs w:val="24"/>
        </w:rPr>
      </w:pPr>
      <w:r w:rsidRPr="00EB7DB4">
        <w:rPr>
          <w:rFonts w:ascii="Times New Roman" w:hAnsi="Times New Roman" w:cs="Times New Roman"/>
          <w:sz w:val="24"/>
          <w:szCs w:val="24"/>
          <w:lang w:val="en-US"/>
        </w:rPr>
        <w:t>Pihak kafe menyediakan alat musik standar, namun bila ada penggunaan alat musik lain selain yang telah disediakan, pihak musisi harus menyiapkan sendiri.</w:t>
      </w:r>
    </w:p>
    <w:p w:rsidR="000B09F9" w:rsidRPr="00EB7DB4" w:rsidRDefault="000B09F9" w:rsidP="007F0373">
      <w:pPr>
        <w:pStyle w:val="ListParagraph"/>
        <w:numPr>
          <w:ilvl w:val="0"/>
          <w:numId w:val="4"/>
        </w:numPr>
        <w:ind w:left="851" w:hanging="425"/>
        <w:rPr>
          <w:rFonts w:ascii="Times New Roman" w:hAnsi="Times New Roman" w:cs="Times New Roman"/>
          <w:sz w:val="24"/>
          <w:szCs w:val="24"/>
        </w:rPr>
      </w:pPr>
      <w:r w:rsidRPr="00EB7DB4">
        <w:rPr>
          <w:rFonts w:ascii="Times New Roman" w:hAnsi="Times New Roman" w:cs="Times New Roman"/>
          <w:sz w:val="24"/>
          <w:szCs w:val="24"/>
          <w:lang w:val="en-US"/>
        </w:rPr>
        <w:t>Apalagi pihak musisi berhalangan hadir, maka musisi di minta untuk memberitahukan sehari sebelum jadwalnya, dan mencarikan group atau musisi lain.</w:t>
      </w:r>
    </w:p>
    <w:p w:rsidR="000B09F9" w:rsidRPr="00EB7DB4" w:rsidRDefault="000B09F9" w:rsidP="007F0373">
      <w:pPr>
        <w:pStyle w:val="ListParagraph"/>
        <w:numPr>
          <w:ilvl w:val="0"/>
          <w:numId w:val="4"/>
        </w:numPr>
        <w:ind w:left="851" w:hanging="425"/>
        <w:rPr>
          <w:rFonts w:ascii="Times New Roman" w:hAnsi="Times New Roman" w:cs="Times New Roman"/>
          <w:sz w:val="24"/>
          <w:szCs w:val="24"/>
        </w:rPr>
      </w:pPr>
      <w:r w:rsidRPr="00EB7DB4">
        <w:rPr>
          <w:rFonts w:ascii="Times New Roman" w:hAnsi="Times New Roman" w:cs="Times New Roman"/>
          <w:sz w:val="24"/>
          <w:szCs w:val="24"/>
          <w:lang w:val="en-US"/>
        </w:rPr>
        <w:t>Kesepakatan lamanya kontrak kerja antara kedua belah pihak, misalnya kontrak dilakukan selama sebulan atau tiga bulan penuh, dan dapat diperpanjang sesuai dengan kesepakatan kedua belah pihak.</w:t>
      </w:r>
    </w:p>
    <w:p w:rsidR="000B09F9" w:rsidRPr="00EB7DB4" w:rsidRDefault="000B09F9" w:rsidP="007F0373">
      <w:pPr>
        <w:pStyle w:val="ListParagraph"/>
        <w:numPr>
          <w:ilvl w:val="0"/>
          <w:numId w:val="4"/>
        </w:numPr>
        <w:ind w:left="851" w:hanging="425"/>
        <w:rPr>
          <w:rFonts w:ascii="Times New Roman" w:hAnsi="Times New Roman" w:cs="Times New Roman"/>
          <w:sz w:val="24"/>
          <w:szCs w:val="24"/>
        </w:rPr>
      </w:pPr>
      <w:r w:rsidRPr="00EB7DB4">
        <w:rPr>
          <w:rFonts w:ascii="Times New Roman" w:hAnsi="Times New Roman" w:cs="Times New Roman"/>
          <w:sz w:val="24"/>
          <w:szCs w:val="24"/>
          <w:lang w:val="en-US"/>
        </w:rPr>
        <w:t xml:space="preserve">Di dalam kontrak juga disebutkan jika terjadi permasalahan dan </w:t>
      </w:r>
      <w:proofErr w:type="gramStart"/>
      <w:r w:rsidRPr="00EB7DB4">
        <w:rPr>
          <w:rFonts w:ascii="Times New Roman" w:hAnsi="Times New Roman" w:cs="Times New Roman"/>
          <w:sz w:val="24"/>
          <w:szCs w:val="24"/>
          <w:lang w:val="en-US"/>
        </w:rPr>
        <w:t>beda</w:t>
      </w:r>
      <w:proofErr w:type="gramEnd"/>
      <w:r w:rsidRPr="00EB7DB4">
        <w:rPr>
          <w:rFonts w:ascii="Times New Roman" w:hAnsi="Times New Roman" w:cs="Times New Roman"/>
          <w:sz w:val="24"/>
          <w:szCs w:val="24"/>
          <w:lang w:val="en-US"/>
        </w:rPr>
        <w:t xml:space="preserve"> pendapat selama kontrak berlangsung, diselesaikan dengan cara musyawarah untuk mufakat (jalur kekeluargaan). Apabila penyelesaian sengketa tersebut tidak dapat diselesaikan dengan </w:t>
      </w:r>
      <w:proofErr w:type="gramStart"/>
      <w:r w:rsidRPr="00EB7DB4">
        <w:rPr>
          <w:rFonts w:ascii="Times New Roman" w:hAnsi="Times New Roman" w:cs="Times New Roman"/>
          <w:sz w:val="24"/>
          <w:szCs w:val="24"/>
          <w:lang w:val="en-US"/>
        </w:rPr>
        <w:t>cara</w:t>
      </w:r>
      <w:proofErr w:type="gramEnd"/>
      <w:r w:rsidRPr="00EB7DB4">
        <w:rPr>
          <w:rFonts w:ascii="Times New Roman" w:hAnsi="Times New Roman" w:cs="Times New Roman"/>
          <w:sz w:val="24"/>
          <w:szCs w:val="24"/>
          <w:lang w:val="en-US"/>
        </w:rPr>
        <w:t xml:space="preserve"> musyawarah maka sengketa tersebut dapat diajukan kedepan pengadilan.</w:t>
      </w:r>
    </w:p>
    <w:p w:rsidR="000B09F9" w:rsidRPr="00EB7DB4" w:rsidRDefault="000B09F9" w:rsidP="000B09F9">
      <w:pPr>
        <w:pStyle w:val="ListParagraph"/>
        <w:ind w:left="426" w:firstLine="708"/>
        <w:rPr>
          <w:rFonts w:ascii="Times New Roman" w:hAnsi="Times New Roman" w:cs="Times New Roman"/>
          <w:b/>
          <w:sz w:val="24"/>
          <w:szCs w:val="24"/>
          <w:lang w:val="en-US"/>
        </w:rPr>
      </w:pPr>
      <w:r w:rsidRPr="00EB7DB4">
        <w:rPr>
          <w:rFonts w:ascii="Times New Roman" w:hAnsi="Times New Roman" w:cs="Times New Roman"/>
          <w:sz w:val="24"/>
          <w:szCs w:val="24"/>
          <w:lang w:val="en-US"/>
        </w:rPr>
        <w:t xml:space="preserve">Dalam hal </w:t>
      </w:r>
      <w:r w:rsidRPr="00EB7DB4">
        <w:rPr>
          <w:rFonts w:ascii="Times New Roman" w:hAnsi="Times New Roman" w:cs="Times New Roman"/>
          <w:sz w:val="24"/>
          <w:szCs w:val="24"/>
        </w:rPr>
        <w:t>kontrak kerja antara musisi dengan manajemen kafe</w:t>
      </w:r>
      <w:r w:rsidRPr="00EB7DB4">
        <w:rPr>
          <w:rFonts w:ascii="Times New Roman" w:hAnsi="Times New Roman" w:cs="Times New Roman"/>
          <w:sz w:val="24"/>
          <w:szCs w:val="24"/>
          <w:lang w:val="en-US"/>
        </w:rPr>
        <w:t xml:space="preserve"> yang selama ini </w:t>
      </w:r>
      <w:r w:rsidRPr="00EB7DB4">
        <w:rPr>
          <w:rFonts w:ascii="Times New Roman" w:hAnsi="Times New Roman" w:cs="Times New Roman"/>
          <w:sz w:val="24"/>
          <w:szCs w:val="24"/>
        </w:rPr>
        <w:t>sering digunakan</w:t>
      </w:r>
      <w:r w:rsidRPr="00EB7DB4">
        <w:rPr>
          <w:rFonts w:ascii="Times New Roman" w:hAnsi="Times New Roman" w:cs="Times New Roman"/>
          <w:sz w:val="24"/>
          <w:szCs w:val="24"/>
          <w:lang w:val="en-US"/>
        </w:rPr>
        <w:t xml:space="preserve">, antara </w:t>
      </w:r>
      <w:r w:rsidRPr="00EB7DB4">
        <w:rPr>
          <w:rFonts w:ascii="Times New Roman" w:hAnsi="Times New Roman" w:cs="Times New Roman"/>
          <w:sz w:val="24"/>
          <w:szCs w:val="24"/>
        </w:rPr>
        <w:t xml:space="preserve">lain </w:t>
      </w:r>
      <w:r w:rsidRPr="00EB7DB4">
        <w:rPr>
          <w:rFonts w:ascii="Times New Roman" w:hAnsi="Times New Roman" w:cs="Times New Roman"/>
          <w:sz w:val="24"/>
          <w:szCs w:val="24"/>
          <w:lang w:val="en-US"/>
        </w:rPr>
        <w:t xml:space="preserve">adalah </w:t>
      </w:r>
      <w:r w:rsidRPr="00EB7DB4">
        <w:rPr>
          <w:rFonts w:ascii="Times New Roman" w:hAnsi="Times New Roman" w:cs="Times New Roman"/>
          <w:sz w:val="24"/>
          <w:szCs w:val="24"/>
        </w:rPr>
        <w:t xml:space="preserve">kontrak secara tertulis. </w:t>
      </w:r>
      <w:proofErr w:type="gramStart"/>
      <w:r w:rsidRPr="00EB7DB4">
        <w:rPr>
          <w:rFonts w:ascii="Times New Roman" w:hAnsi="Times New Roman" w:cs="Times New Roman"/>
          <w:sz w:val="24"/>
          <w:szCs w:val="24"/>
          <w:lang w:val="en-US"/>
        </w:rPr>
        <w:t>Perjanjian tertulis adalah suatu perjanjian yang dibuat oleh para pihak dalam bentuk tulisan.</w:t>
      </w:r>
      <w:proofErr w:type="gramEnd"/>
      <w:r w:rsidRPr="00EB7DB4">
        <w:rPr>
          <w:rFonts w:ascii="Times New Roman" w:hAnsi="Times New Roman" w:cs="Times New Roman"/>
          <w:sz w:val="24"/>
          <w:szCs w:val="24"/>
          <w:lang w:val="en-US"/>
        </w:rPr>
        <w:t xml:space="preserve"> </w:t>
      </w:r>
      <w:proofErr w:type="gramStart"/>
      <w:r w:rsidRPr="00EB7DB4">
        <w:rPr>
          <w:rFonts w:ascii="Times New Roman" w:hAnsi="Times New Roman" w:cs="Times New Roman"/>
          <w:sz w:val="24"/>
          <w:szCs w:val="24"/>
          <w:lang w:val="en-US"/>
        </w:rPr>
        <w:t>Pada dasarnya, pihak kafe dan musisi terikat pada substansi kontrak yang telah disepakati.</w:t>
      </w:r>
      <w:proofErr w:type="gramEnd"/>
      <w:r w:rsidRPr="00EB7DB4">
        <w:rPr>
          <w:rFonts w:ascii="Times New Roman" w:hAnsi="Times New Roman" w:cs="Times New Roman"/>
          <w:sz w:val="24"/>
          <w:szCs w:val="24"/>
          <w:lang w:val="en-US"/>
        </w:rPr>
        <w:t xml:space="preserve"> </w:t>
      </w:r>
      <w:proofErr w:type="gramStart"/>
      <w:r w:rsidRPr="00EB7DB4">
        <w:rPr>
          <w:rFonts w:ascii="Times New Roman" w:hAnsi="Times New Roman" w:cs="Times New Roman"/>
          <w:sz w:val="24"/>
          <w:szCs w:val="24"/>
          <w:lang w:val="en-US"/>
        </w:rPr>
        <w:t>Isi kontrak tersebut berupa hak dan kewajiban para pihak.</w:t>
      </w:r>
      <w:proofErr w:type="gramEnd"/>
    </w:p>
    <w:p w:rsidR="000B09F9" w:rsidRPr="00EB7DB4" w:rsidRDefault="000B09F9" w:rsidP="007F0373">
      <w:pPr>
        <w:pStyle w:val="ListParagraph"/>
        <w:numPr>
          <w:ilvl w:val="0"/>
          <w:numId w:val="7"/>
        </w:numPr>
        <w:ind w:left="426" w:hanging="426"/>
        <w:rPr>
          <w:rFonts w:ascii="Times New Roman" w:hAnsi="Times New Roman" w:cs="Times New Roman"/>
          <w:b/>
          <w:sz w:val="24"/>
          <w:szCs w:val="24"/>
        </w:rPr>
      </w:pPr>
      <w:r w:rsidRPr="00EB7DB4">
        <w:rPr>
          <w:rFonts w:ascii="Times New Roman" w:hAnsi="Times New Roman" w:cs="Times New Roman"/>
          <w:b/>
          <w:sz w:val="24"/>
          <w:szCs w:val="24"/>
          <w:lang w:val="en-US"/>
        </w:rPr>
        <w:lastRenderedPageBreak/>
        <w:t>Faktor-</w:t>
      </w:r>
      <w:r w:rsidRPr="00EB7DB4">
        <w:rPr>
          <w:rFonts w:ascii="Times New Roman" w:hAnsi="Times New Roman" w:cs="Times New Roman"/>
          <w:b/>
          <w:sz w:val="24"/>
          <w:szCs w:val="24"/>
        </w:rPr>
        <w:t>F</w:t>
      </w:r>
      <w:r w:rsidRPr="00EB7DB4">
        <w:rPr>
          <w:rFonts w:ascii="Times New Roman" w:hAnsi="Times New Roman" w:cs="Times New Roman"/>
          <w:b/>
          <w:sz w:val="24"/>
          <w:szCs w:val="24"/>
          <w:lang w:val="en-US"/>
        </w:rPr>
        <w:t xml:space="preserve">aktor </w:t>
      </w:r>
      <w:r w:rsidRPr="00EB7DB4">
        <w:rPr>
          <w:rFonts w:ascii="Times New Roman" w:hAnsi="Times New Roman" w:cs="Times New Roman"/>
          <w:b/>
          <w:sz w:val="24"/>
          <w:szCs w:val="24"/>
        </w:rPr>
        <w:t>Y</w:t>
      </w:r>
      <w:r w:rsidRPr="00EB7DB4">
        <w:rPr>
          <w:rFonts w:ascii="Times New Roman" w:hAnsi="Times New Roman" w:cs="Times New Roman"/>
          <w:b/>
          <w:sz w:val="24"/>
          <w:szCs w:val="24"/>
          <w:lang w:val="en-US"/>
        </w:rPr>
        <w:t xml:space="preserve">ang </w:t>
      </w:r>
      <w:r w:rsidRPr="00EB7DB4">
        <w:rPr>
          <w:rFonts w:ascii="Times New Roman" w:hAnsi="Times New Roman" w:cs="Times New Roman"/>
          <w:b/>
          <w:sz w:val="24"/>
          <w:szCs w:val="24"/>
        </w:rPr>
        <w:t>M</w:t>
      </w:r>
      <w:r w:rsidRPr="00EB7DB4">
        <w:rPr>
          <w:rFonts w:ascii="Times New Roman" w:hAnsi="Times New Roman" w:cs="Times New Roman"/>
          <w:b/>
          <w:sz w:val="24"/>
          <w:szCs w:val="24"/>
          <w:lang w:val="en-US"/>
        </w:rPr>
        <w:t xml:space="preserve">empengaruhi </w:t>
      </w:r>
      <w:r w:rsidRPr="00EB7DB4">
        <w:rPr>
          <w:rFonts w:ascii="Times New Roman" w:hAnsi="Times New Roman" w:cs="Times New Roman"/>
          <w:b/>
          <w:sz w:val="24"/>
          <w:szCs w:val="24"/>
        </w:rPr>
        <w:t>T</w:t>
      </w:r>
      <w:r w:rsidRPr="00EB7DB4">
        <w:rPr>
          <w:rFonts w:ascii="Times New Roman" w:hAnsi="Times New Roman" w:cs="Times New Roman"/>
          <w:b/>
          <w:sz w:val="24"/>
          <w:szCs w:val="24"/>
          <w:lang w:val="en-US"/>
        </w:rPr>
        <w:t xml:space="preserve">erjadinya </w:t>
      </w:r>
      <w:r w:rsidRPr="00EB7DB4">
        <w:rPr>
          <w:rFonts w:ascii="Times New Roman" w:hAnsi="Times New Roman" w:cs="Times New Roman"/>
          <w:b/>
          <w:sz w:val="24"/>
          <w:szCs w:val="24"/>
        </w:rPr>
        <w:t>W</w:t>
      </w:r>
      <w:r w:rsidRPr="00EB7DB4">
        <w:rPr>
          <w:rFonts w:ascii="Times New Roman" w:hAnsi="Times New Roman" w:cs="Times New Roman"/>
          <w:b/>
          <w:sz w:val="24"/>
          <w:szCs w:val="24"/>
          <w:lang w:val="en-US"/>
        </w:rPr>
        <w:t xml:space="preserve">anprestasi </w:t>
      </w:r>
      <w:r w:rsidRPr="00EB7DB4">
        <w:rPr>
          <w:rFonts w:ascii="Times New Roman" w:hAnsi="Times New Roman" w:cs="Times New Roman"/>
          <w:b/>
          <w:sz w:val="24"/>
          <w:szCs w:val="24"/>
        </w:rPr>
        <w:t>D</w:t>
      </w:r>
      <w:r w:rsidRPr="00EB7DB4">
        <w:rPr>
          <w:rFonts w:ascii="Times New Roman" w:hAnsi="Times New Roman" w:cs="Times New Roman"/>
          <w:b/>
          <w:sz w:val="24"/>
          <w:szCs w:val="24"/>
          <w:lang w:val="en-US"/>
        </w:rPr>
        <w:t xml:space="preserve">alam </w:t>
      </w:r>
      <w:r w:rsidRPr="00EB7DB4">
        <w:rPr>
          <w:rFonts w:ascii="Times New Roman" w:hAnsi="Times New Roman" w:cs="Times New Roman"/>
          <w:b/>
          <w:sz w:val="24"/>
          <w:szCs w:val="24"/>
        </w:rPr>
        <w:t>P</w:t>
      </w:r>
      <w:r w:rsidRPr="00EB7DB4">
        <w:rPr>
          <w:rFonts w:ascii="Times New Roman" w:hAnsi="Times New Roman" w:cs="Times New Roman"/>
          <w:b/>
          <w:sz w:val="24"/>
          <w:szCs w:val="24"/>
          <w:lang w:val="en-US"/>
        </w:rPr>
        <w:t xml:space="preserve">elaksanaan  </w:t>
      </w:r>
      <w:r w:rsidRPr="00EB7DB4">
        <w:rPr>
          <w:rFonts w:ascii="Times New Roman" w:hAnsi="Times New Roman" w:cs="Times New Roman"/>
          <w:b/>
          <w:sz w:val="24"/>
          <w:szCs w:val="24"/>
        </w:rPr>
        <w:t>K</w:t>
      </w:r>
      <w:r w:rsidRPr="00EB7DB4">
        <w:rPr>
          <w:rFonts w:ascii="Times New Roman" w:hAnsi="Times New Roman" w:cs="Times New Roman"/>
          <w:b/>
          <w:sz w:val="24"/>
          <w:szCs w:val="24"/>
          <w:lang w:val="en-US"/>
        </w:rPr>
        <w:t xml:space="preserve">ontrak </w:t>
      </w:r>
      <w:r w:rsidRPr="00EB7DB4">
        <w:rPr>
          <w:rFonts w:ascii="Times New Roman" w:hAnsi="Times New Roman" w:cs="Times New Roman"/>
          <w:b/>
          <w:sz w:val="24"/>
          <w:szCs w:val="24"/>
        </w:rPr>
        <w:t>K</w:t>
      </w:r>
      <w:r w:rsidRPr="00EB7DB4">
        <w:rPr>
          <w:rFonts w:ascii="Times New Roman" w:hAnsi="Times New Roman" w:cs="Times New Roman"/>
          <w:b/>
          <w:sz w:val="24"/>
          <w:szCs w:val="24"/>
          <w:lang w:val="en-US"/>
        </w:rPr>
        <w:t xml:space="preserve">erja </w:t>
      </w:r>
      <w:r w:rsidRPr="00EB7DB4">
        <w:rPr>
          <w:rFonts w:ascii="Times New Roman" w:hAnsi="Times New Roman" w:cs="Times New Roman"/>
          <w:b/>
          <w:sz w:val="24"/>
          <w:szCs w:val="24"/>
        </w:rPr>
        <w:t>A</w:t>
      </w:r>
      <w:r w:rsidRPr="00EB7DB4">
        <w:rPr>
          <w:rFonts w:ascii="Times New Roman" w:hAnsi="Times New Roman" w:cs="Times New Roman"/>
          <w:b/>
          <w:sz w:val="24"/>
          <w:szCs w:val="24"/>
          <w:lang w:val="en-US"/>
        </w:rPr>
        <w:t xml:space="preserve">ntara </w:t>
      </w:r>
      <w:r w:rsidRPr="00EB7DB4">
        <w:rPr>
          <w:rFonts w:ascii="Times New Roman" w:hAnsi="Times New Roman" w:cs="Times New Roman"/>
          <w:b/>
          <w:sz w:val="24"/>
          <w:szCs w:val="24"/>
        </w:rPr>
        <w:t>M</w:t>
      </w:r>
      <w:r w:rsidRPr="00EB7DB4">
        <w:rPr>
          <w:rFonts w:ascii="Times New Roman" w:hAnsi="Times New Roman" w:cs="Times New Roman"/>
          <w:b/>
          <w:sz w:val="24"/>
          <w:szCs w:val="24"/>
          <w:lang w:val="en-US"/>
        </w:rPr>
        <w:t xml:space="preserve">usisi </w:t>
      </w:r>
      <w:r w:rsidRPr="00EB7DB4">
        <w:rPr>
          <w:rFonts w:ascii="Times New Roman" w:hAnsi="Times New Roman" w:cs="Times New Roman"/>
          <w:b/>
          <w:sz w:val="24"/>
          <w:szCs w:val="24"/>
        </w:rPr>
        <w:t>D</w:t>
      </w:r>
      <w:r w:rsidRPr="00EB7DB4">
        <w:rPr>
          <w:rFonts w:ascii="Times New Roman" w:hAnsi="Times New Roman" w:cs="Times New Roman"/>
          <w:b/>
          <w:sz w:val="24"/>
          <w:szCs w:val="24"/>
          <w:lang w:val="en-US"/>
        </w:rPr>
        <w:t xml:space="preserve">engan </w:t>
      </w:r>
      <w:r w:rsidRPr="00EB7DB4">
        <w:rPr>
          <w:rFonts w:ascii="Times New Roman" w:hAnsi="Times New Roman" w:cs="Times New Roman"/>
          <w:b/>
          <w:sz w:val="24"/>
          <w:szCs w:val="24"/>
        </w:rPr>
        <w:t>P</w:t>
      </w:r>
      <w:r w:rsidRPr="00EB7DB4">
        <w:rPr>
          <w:rFonts w:ascii="Times New Roman" w:hAnsi="Times New Roman" w:cs="Times New Roman"/>
          <w:b/>
          <w:sz w:val="24"/>
          <w:szCs w:val="24"/>
          <w:lang w:val="en-US"/>
        </w:rPr>
        <w:t xml:space="preserve">emilik </w:t>
      </w:r>
      <w:r w:rsidRPr="00EB7DB4">
        <w:rPr>
          <w:rFonts w:ascii="Times New Roman" w:hAnsi="Times New Roman" w:cs="Times New Roman"/>
          <w:b/>
          <w:sz w:val="24"/>
          <w:szCs w:val="24"/>
        </w:rPr>
        <w:t>K</w:t>
      </w:r>
      <w:r w:rsidRPr="00EB7DB4">
        <w:rPr>
          <w:rFonts w:ascii="Times New Roman" w:hAnsi="Times New Roman" w:cs="Times New Roman"/>
          <w:b/>
          <w:sz w:val="24"/>
          <w:szCs w:val="24"/>
          <w:lang w:val="en-US"/>
        </w:rPr>
        <w:t>afe</w:t>
      </w:r>
    </w:p>
    <w:p w:rsidR="000B09F9" w:rsidRPr="00EB7DB4" w:rsidRDefault="000B09F9" w:rsidP="000B09F9">
      <w:pPr>
        <w:ind w:left="426" w:firstLine="708"/>
        <w:rPr>
          <w:rFonts w:ascii="Times New Roman" w:hAnsi="Times New Roman" w:cs="Times New Roman"/>
          <w:sz w:val="24"/>
          <w:szCs w:val="24"/>
          <w:lang w:val="en-US"/>
        </w:rPr>
      </w:pPr>
      <w:proofErr w:type="gramStart"/>
      <w:r w:rsidRPr="00EB7DB4">
        <w:rPr>
          <w:rFonts w:ascii="Times New Roman" w:hAnsi="Times New Roman" w:cs="Times New Roman"/>
          <w:sz w:val="24"/>
          <w:szCs w:val="24"/>
          <w:lang w:val="en-US"/>
        </w:rPr>
        <w:t>Berdasarkan hasil penelitian penulis, bahwa pihak kafe lebih sering melakukan kelalaian dalam melaksanakan kewajibannya, seperti tidak membayar pihak musisi tepat pada waktunya.</w:t>
      </w:r>
      <w:proofErr w:type="gramEnd"/>
      <w:r w:rsidRPr="00EB7DB4">
        <w:rPr>
          <w:rFonts w:ascii="Times New Roman" w:hAnsi="Times New Roman" w:cs="Times New Roman"/>
          <w:sz w:val="24"/>
          <w:szCs w:val="24"/>
          <w:lang w:val="en-US"/>
        </w:rPr>
        <w:t xml:space="preserve"> Disamping itu faktor-faktor penyebab pihak kafe tidak melaksanakan kewajibannya </w:t>
      </w:r>
      <w:proofErr w:type="gramStart"/>
      <w:r w:rsidRPr="00EB7DB4">
        <w:rPr>
          <w:rFonts w:ascii="Times New Roman" w:hAnsi="Times New Roman" w:cs="Times New Roman"/>
          <w:sz w:val="24"/>
          <w:szCs w:val="24"/>
          <w:lang w:val="en-US"/>
        </w:rPr>
        <w:t>adalah :</w:t>
      </w:r>
      <w:proofErr w:type="gramEnd"/>
      <w:r w:rsidRPr="00EB7DB4">
        <w:rPr>
          <w:rStyle w:val="FootnoteReference"/>
          <w:rFonts w:ascii="Times New Roman" w:hAnsi="Times New Roman" w:cs="Times New Roman"/>
          <w:sz w:val="24"/>
          <w:szCs w:val="24"/>
          <w:lang w:val="en-US"/>
        </w:rPr>
        <w:footnoteReference w:id="3"/>
      </w:r>
    </w:p>
    <w:p w:rsidR="000B09F9" w:rsidRPr="00EB7DB4" w:rsidRDefault="000B09F9" w:rsidP="007F0373">
      <w:pPr>
        <w:pStyle w:val="ListParagraph"/>
        <w:numPr>
          <w:ilvl w:val="0"/>
          <w:numId w:val="5"/>
        </w:numPr>
        <w:ind w:left="851" w:hanging="425"/>
        <w:rPr>
          <w:rFonts w:ascii="Times New Roman" w:hAnsi="Times New Roman" w:cs="Times New Roman"/>
          <w:sz w:val="24"/>
          <w:szCs w:val="24"/>
          <w:lang w:val="en-US"/>
        </w:rPr>
      </w:pPr>
      <w:r w:rsidRPr="00EB7DB4">
        <w:rPr>
          <w:rFonts w:ascii="Times New Roman" w:hAnsi="Times New Roman" w:cs="Times New Roman"/>
          <w:sz w:val="24"/>
          <w:szCs w:val="24"/>
          <w:lang w:val="en-US"/>
        </w:rPr>
        <w:t xml:space="preserve">Sepinya pengunjung baik itu tamu lokal maupun tamu asing sehingga pihak kafe tidak mampu untuk </w:t>
      </w:r>
      <w:r w:rsidRPr="00EB7DB4">
        <w:rPr>
          <w:rFonts w:ascii="Times New Roman" w:hAnsi="Times New Roman" w:cs="Times New Roman"/>
          <w:i/>
          <w:sz w:val="24"/>
          <w:szCs w:val="24"/>
          <w:lang w:val="en-US"/>
        </w:rPr>
        <w:t>survive</w:t>
      </w:r>
      <w:r w:rsidRPr="00EB7DB4">
        <w:rPr>
          <w:rFonts w:ascii="Times New Roman" w:hAnsi="Times New Roman" w:cs="Times New Roman"/>
          <w:sz w:val="24"/>
          <w:szCs w:val="24"/>
          <w:lang w:val="en-US"/>
        </w:rPr>
        <w:t xml:space="preserve"> atau bertahan</w:t>
      </w:r>
    </w:p>
    <w:p w:rsidR="000B09F9" w:rsidRPr="00EB7DB4" w:rsidRDefault="000B09F9" w:rsidP="007F0373">
      <w:pPr>
        <w:pStyle w:val="ListParagraph"/>
        <w:numPr>
          <w:ilvl w:val="0"/>
          <w:numId w:val="5"/>
        </w:numPr>
        <w:ind w:left="851" w:hanging="425"/>
        <w:rPr>
          <w:rFonts w:ascii="Times New Roman" w:hAnsi="Times New Roman" w:cs="Times New Roman"/>
          <w:sz w:val="24"/>
          <w:szCs w:val="24"/>
          <w:lang w:val="en-US"/>
        </w:rPr>
      </w:pPr>
      <w:r w:rsidRPr="00EB7DB4">
        <w:rPr>
          <w:rFonts w:ascii="Times New Roman" w:hAnsi="Times New Roman" w:cs="Times New Roman"/>
          <w:sz w:val="24"/>
          <w:szCs w:val="24"/>
          <w:lang w:val="en-US"/>
        </w:rPr>
        <w:t xml:space="preserve">Kurang professionalnya pihak manajemen kafe dalam </w:t>
      </w:r>
      <w:r w:rsidRPr="00EB7DB4">
        <w:rPr>
          <w:rFonts w:ascii="Times New Roman" w:hAnsi="Times New Roman" w:cs="Times New Roman"/>
          <w:i/>
          <w:sz w:val="24"/>
          <w:szCs w:val="24"/>
          <w:lang w:val="en-US"/>
        </w:rPr>
        <w:t>memanage</w:t>
      </w:r>
      <w:r w:rsidRPr="00EB7DB4">
        <w:rPr>
          <w:rFonts w:ascii="Times New Roman" w:hAnsi="Times New Roman" w:cs="Times New Roman"/>
          <w:sz w:val="24"/>
          <w:szCs w:val="24"/>
          <w:lang w:val="en-US"/>
        </w:rPr>
        <w:t xml:space="preserve"> keuangan </w:t>
      </w:r>
    </w:p>
    <w:p w:rsidR="000B09F9" w:rsidRPr="00EB7DB4" w:rsidRDefault="000B09F9" w:rsidP="007F0373">
      <w:pPr>
        <w:pStyle w:val="ListParagraph"/>
        <w:numPr>
          <w:ilvl w:val="0"/>
          <w:numId w:val="5"/>
        </w:numPr>
        <w:ind w:left="851" w:hanging="425"/>
        <w:rPr>
          <w:rFonts w:ascii="Times New Roman" w:hAnsi="Times New Roman" w:cs="Times New Roman"/>
          <w:sz w:val="24"/>
          <w:szCs w:val="24"/>
          <w:lang w:val="en-US"/>
        </w:rPr>
      </w:pPr>
      <w:r w:rsidRPr="00EB7DB4">
        <w:rPr>
          <w:rFonts w:ascii="Times New Roman" w:hAnsi="Times New Roman" w:cs="Times New Roman"/>
          <w:sz w:val="24"/>
          <w:szCs w:val="24"/>
          <w:lang w:val="en-US"/>
        </w:rPr>
        <w:t>Kurangnya pengalaman serta kedisiplinan dan juga kejelian dari pihak musisi dalam pembuatan kontrak perjanjian</w:t>
      </w:r>
    </w:p>
    <w:p w:rsidR="000B09F9" w:rsidRPr="00EB7DB4" w:rsidRDefault="000B09F9" w:rsidP="007F0373">
      <w:pPr>
        <w:pStyle w:val="ListParagraph"/>
        <w:numPr>
          <w:ilvl w:val="0"/>
          <w:numId w:val="5"/>
        </w:numPr>
        <w:ind w:left="851" w:hanging="425"/>
        <w:rPr>
          <w:rFonts w:ascii="Times New Roman" w:hAnsi="Times New Roman" w:cs="Times New Roman"/>
          <w:sz w:val="24"/>
          <w:szCs w:val="24"/>
          <w:lang w:val="en-US"/>
        </w:rPr>
      </w:pPr>
      <w:r w:rsidRPr="00EB7DB4">
        <w:rPr>
          <w:rFonts w:ascii="Times New Roman" w:hAnsi="Times New Roman" w:cs="Times New Roman"/>
          <w:sz w:val="24"/>
          <w:szCs w:val="24"/>
          <w:lang w:val="en-US"/>
        </w:rPr>
        <w:t>Tidak adanya perjanjian (kontrak) secara tertulis, sehingga hal ini dapat dimanfaatkan oleh pihak kafe untuk melakukan wanprestasi</w:t>
      </w:r>
    </w:p>
    <w:p w:rsidR="000B09F9" w:rsidRPr="00EB7DB4" w:rsidRDefault="000B09F9" w:rsidP="007F0373">
      <w:pPr>
        <w:pStyle w:val="ListParagraph"/>
        <w:numPr>
          <w:ilvl w:val="0"/>
          <w:numId w:val="5"/>
        </w:numPr>
        <w:ind w:left="851" w:hanging="425"/>
        <w:rPr>
          <w:rFonts w:ascii="Times New Roman" w:hAnsi="Times New Roman" w:cs="Times New Roman"/>
          <w:sz w:val="24"/>
          <w:szCs w:val="24"/>
          <w:lang w:val="en-US"/>
        </w:rPr>
      </w:pPr>
      <w:r w:rsidRPr="00EB7DB4">
        <w:rPr>
          <w:rFonts w:ascii="Times New Roman" w:hAnsi="Times New Roman" w:cs="Times New Roman"/>
          <w:sz w:val="24"/>
          <w:szCs w:val="24"/>
          <w:lang w:val="en-US"/>
        </w:rPr>
        <w:t>Faktor adanya kesalahan komunikasi antara kedua belah pihak. Seperti misalnya “Terjadi perubahan jadwal secara mendadak yang tidak diketahui oleh pihak musisi sehingga pada akhirnya dapat merugikan pihak musisi karena tidak dibayar.</w:t>
      </w:r>
    </w:p>
    <w:p w:rsidR="000B09F9" w:rsidRPr="00EB7DB4" w:rsidRDefault="000B09F9" w:rsidP="000B09F9">
      <w:pPr>
        <w:pStyle w:val="ListParagraph"/>
        <w:ind w:left="426" w:firstLine="708"/>
        <w:rPr>
          <w:rFonts w:ascii="Times New Roman" w:hAnsi="Times New Roman" w:cs="Times New Roman"/>
          <w:sz w:val="24"/>
          <w:szCs w:val="24"/>
          <w:lang w:val="en-US"/>
        </w:rPr>
      </w:pPr>
      <w:r w:rsidRPr="00EB7DB4">
        <w:rPr>
          <w:rFonts w:ascii="Times New Roman" w:hAnsi="Times New Roman" w:cs="Times New Roman"/>
          <w:sz w:val="24"/>
          <w:szCs w:val="24"/>
          <w:lang w:val="en-US"/>
        </w:rPr>
        <w:lastRenderedPageBreak/>
        <w:t xml:space="preserve">Selain itu terkadang juga pihak musisi bisa melakukan wanprestasi, dalam hal ini terdapat beberapa faktor-faktor yang menyebabkan pihak musisi wanprestasi, </w:t>
      </w:r>
      <w:proofErr w:type="gramStart"/>
      <w:r w:rsidRPr="00EB7DB4">
        <w:rPr>
          <w:rFonts w:ascii="Times New Roman" w:hAnsi="Times New Roman" w:cs="Times New Roman"/>
          <w:sz w:val="24"/>
          <w:szCs w:val="24"/>
          <w:lang w:val="en-US"/>
        </w:rPr>
        <w:t>yaitu :</w:t>
      </w:r>
      <w:proofErr w:type="gramEnd"/>
      <w:r w:rsidRPr="00EB7DB4">
        <w:rPr>
          <w:rFonts w:ascii="Times New Roman" w:hAnsi="Times New Roman" w:cs="Times New Roman"/>
          <w:sz w:val="24"/>
          <w:szCs w:val="24"/>
          <w:lang w:val="en-US"/>
        </w:rPr>
        <w:t xml:space="preserve"> </w:t>
      </w:r>
      <w:r w:rsidRPr="00EB7DB4">
        <w:rPr>
          <w:rStyle w:val="FootnoteReference"/>
          <w:rFonts w:ascii="Times New Roman" w:hAnsi="Times New Roman" w:cs="Times New Roman"/>
          <w:sz w:val="24"/>
          <w:szCs w:val="24"/>
          <w:lang w:val="en-US"/>
        </w:rPr>
        <w:footnoteReference w:id="4"/>
      </w:r>
    </w:p>
    <w:p w:rsidR="000B09F9" w:rsidRPr="00EB7DB4" w:rsidRDefault="000B09F9" w:rsidP="000B09F9">
      <w:pPr>
        <w:pStyle w:val="ListParagraph"/>
        <w:ind w:left="851" w:hanging="425"/>
        <w:rPr>
          <w:rFonts w:ascii="Times New Roman" w:hAnsi="Times New Roman" w:cs="Times New Roman"/>
          <w:sz w:val="24"/>
          <w:szCs w:val="24"/>
          <w:lang w:val="en-US"/>
        </w:rPr>
      </w:pPr>
      <w:r w:rsidRPr="00EB7DB4">
        <w:rPr>
          <w:rFonts w:ascii="Times New Roman" w:hAnsi="Times New Roman" w:cs="Times New Roman"/>
          <w:sz w:val="24"/>
          <w:szCs w:val="24"/>
          <w:lang w:val="en-US"/>
        </w:rPr>
        <w:t>1.</w:t>
      </w:r>
      <w:r w:rsidRPr="00EB7DB4">
        <w:rPr>
          <w:rFonts w:ascii="Times New Roman" w:hAnsi="Times New Roman" w:cs="Times New Roman"/>
          <w:sz w:val="24"/>
          <w:szCs w:val="24"/>
          <w:lang w:val="en-US"/>
        </w:rPr>
        <w:tab/>
        <w:t xml:space="preserve">Pihak musisi terlambat hadir </w:t>
      </w:r>
      <w:proofErr w:type="gramStart"/>
      <w:r w:rsidRPr="00EB7DB4">
        <w:rPr>
          <w:rFonts w:ascii="Times New Roman" w:hAnsi="Times New Roman" w:cs="Times New Roman"/>
          <w:sz w:val="24"/>
          <w:szCs w:val="24"/>
          <w:lang w:val="en-US"/>
        </w:rPr>
        <w:t>untuk  mengisi</w:t>
      </w:r>
      <w:proofErr w:type="gramEnd"/>
      <w:r w:rsidRPr="00EB7DB4">
        <w:rPr>
          <w:rFonts w:ascii="Times New Roman" w:hAnsi="Times New Roman" w:cs="Times New Roman"/>
          <w:sz w:val="24"/>
          <w:szCs w:val="24"/>
          <w:lang w:val="en-US"/>
        </w:rPr>
        <w:t xml:space="preserve"> acara pertunjukan acara </w:t>
      </w:r>
      <w:r w:rsidRPr="00EB7DB4">
        <w:rPr>
          <w:rFonts w:ascii="Times New Roman" w:hAnsi="Times New Roman" w:cs="Times New Roman"/>
          <w:i/>
          <w:sz w:val="24"/>
          <w:szCs w:val="24"/>
          <w:lang w:val="en-US"/>
        </w:rPr>
        <w:t xml:space="preserve">live </w:t>
      </w:r>
      <w:r w:rsidRPr="00EB7DB4">
        <w:rPr>
          <w:rFonts w:ascii="Times New Roman" w:hAnsi="Times New Roman" w:cs="Times New Roman"/>
          <w:sz w:val="24"/>
          <w:szCs w:val="24"/>
          <w:lang w:val="en-US"/>
        </w:rPr>
        <w:t>musik di kafe.</w:t>
      </w:r>
    </w:p>
    <w:p w:rsidR="000B09F9" w:rsidRPr="00EB7DB4" w:rsidRDefault="000B09F9" w:rsidP="000B09F9">
      <w:pPr>
        <w:pStyle w:val="ListParagraph"/>
        <w:ind w:left="851" w:hanging="425"/>
        <w:rPr>
          <w:rFonts w:ascii="Times New Roman" w:hAnsi="Times New Roman" w:cs="Times New Roman"/>
          <w:sz w:val="24"/>
          <w:szCs w:val="24"/>
          <w:shd w:val="clear" w:color="auto" w:fill="FFFFFF"/>
          <w:lang w:val="en-US"/>
        </w:rPr>
      </w:pPr>
      <w:r w:rsidRPr="00EB7DB4">
        <w:rPr>
          <w:rFonts w:ascii="Times New Roman" w:hAnsi="Times New Roman" w:cs="Times New Roman"/>
          <w:sz w:val="24"/>
          <w:szCs w:val="24"/>
          <w:lang w:val="en-US"/>
        </w:rPr>
        <w:t xml:space="preserve">2. </w:t>
      </w:r>
      <w:r w:rsidRPr="00EB7DB4">
        <w:rPr>
          <w:rFonts w:ascii="Times New Roman" w:hAnsi="Times New Roman" w:cs="Times New Roman"/>
          <w:sz w:val="24"/>
          <w:szCs w:val="24"/>
          <w:lang w:val="en-US"/>
        </w:rPr>
        <w:tab/>
      </w:r>
      <w:r w:rsidRPr="00EB7DB4">
        <w:rPr>
          <w:rFonts w:ascii="Times New Roman" w:hAnsi="Times New Roman" w:cs="Times New Roman"/>
          <w:sz w:val="24"/>
          <w:szCs w:val="24"/>
          <w:shd w:val="clear" w:color="auto" w:fill="FFFFFF"/>
          <w:lang w:val="en-US"/>
        </w:rPr>
        <w:t>S</w:t>
      </w:r>
      <w:r w:rsidRPr="00EB7DB4">
        <w:rPr>
          <w:rFonts w:ascii="Times New Roman" w:hAnsi="Times New Roman" w:cs="Times New Roman"/>
          <w:sz w:val="24"/>
          <w:szCs w:val="24"/>
          <w:shd w:val="clear" w:color="auto" w:fill="FFFFFF"/>
        </w:rPr>
        <w:t xml:space="preserve">alah satu anggota group </w:t>
      </w:r>
      <w:r w:rsidRPr="00EB7DB4">
        <w:rPr>
          <w:rFonts w:ascii="Times New Roman" w:hAnsi="Times New Roman" w:cs="Times New Roman"/>
          <w:sz w:val="24"/>
          <w:szCs w:val="24"/>
          <w:shd w:val="clear" w:color="auto" w:fill="FFFFFF"/>
          <w:lang w:val="en-US"/>
        </w:rPr>
        <w:t xml:space="preserve">band atau pihak musisi </w:t>
      </w:r>
      <w:r w:rsidRPr="00EB7DB4">
        <w:rPr>
          <w:rFonts w:ascii="Times New Roman" w:hAnsi="Times New Roman" w:cs="Times New Roman"/>
          <w:sz w:val="24"/>
          <w:szCs w:val="24"/>
          <w:shd w:val="clear" w:color="auto" w:fill="FFFFFF"/>
        </w:rPr>
        <w:t>tidak hadir dan tidak ada personil pengganti</w:t>
      </w:r>
      <w:r w:rsidRPr="00EB7DB4">
        <w:rPr>
          <w:rFonts w:ascii="Times New Roman" w:hAnsi="Times New Roman" w:cs="Times New Roman"/>
          <w:sz w:val="24"/>
          <w:szCs w:val="24"/>
          <w:shd w:val="clear" w:color="auto" w:fill="FFFFFF"/>
          <w:lang w:val="en-US"/>
        </w:rPr>
        <w:t>, dan group band atau pihak musisi tersebut tidak memberitahukan terlebih dahulu kepada pihak kafe.</w:t>
      </w:r>
    </w:p>
    <w:p w:rsidR="000B09F9" w:rsidRPr="00EB7DB4" w:rsidRDefault="000B09F9" w:rsidP="000B09F9">
      <w:pPr>
        <w:pStyle w:val="ListParagraph"/>
        <w:ind w:left="851" w:hanging="425"/>
        <w:rPr>
          <w:rFonts w:ascii="Times New Roman" w:hAnsi="Times New Roman" w:cs="Times New Roman"/>
          <w:sz w:val="24"/>
          <w:szCs w:val="24"/>
          <w:shd w:val="clear" w:color="auto" w:fill="FFFFFF"/>
          <w:lang w:val="en-US"/>
        </w:rPr>
      </w:pPr>
      <w:r w:rsidRPr="00EB7DB4">
        <w:rPr>
          <w:rFonts w:ascii="Times New Roman" w:hAnsi="Times New Roman" w:cs="Times New Roman"/>
          <w:sz w:val="24"/>
          <w:szCs w:val="24"/>
          <w:shd w:val="clear" w:color="auto" w:fill="FFFFFF"/>
          <w:lang w:val="en-US"/>
        </w:rPr>
        <w:t xml:space="preserve">3. </w:t>
      </w:r>
      <w:r w:rsidRPr="00EB7DB4">
        <w:rPr>
          <w:rFonts w:ascii="Times New Roman" w:hAnsi="Times New Roman" w:cs="Times New Roman"/>
          <w:sz w:val="24"/>
          <w:szCs w:val="24"/>
          <w:shd w:val="clear" w:color="auto" w:fill="FFFFFF"/>
        </w:rPr>
        <w:tab/>
        <w:t xml:space="preserve">Group band </w:t>
      </w:r>
      <w:r w:rsidRPr="00EB7DB4">
        <w:rPr>
          <w:rFonts w:ascii="Times New Roman" w:hAnsi="Times New Roman" w:cs="Times New Roman"/>
          <w:sz w:val="24"/>
          <w:szCs w:val="24"/>
          <w:shd w:val="clear" w:color="auto" w:fill="FFFFFF"/>
          <w:lang w:val="en-US"/>
        </w:rPr>
        <w:t xml:space="preserve">atau pihak musisi </w:t>
      </w:r>
      <w:r w:rsidRPr="00EB7DB4">
        <w:rPr>
          <w:rFonts w:ascii="Times New Roman" w:hAnsi="Times New Roman" w:cs="Times New Roman"/>
          <w:sz w:val="24"/>
          <w:szCs w:val="24"/>
          <w:shd w:val="clear" w:color="auto" w:fill="FFFFFF"/>
        </w:rPr>
        <w:t xml:space="preserve">tidak melaksanakan pertunjukan/ </w:t>
      </w:r>
      <w:r w:rsidRPr="00EB7DB4">
        <w:rPr>
          <w:rFonts w:ascii="Times New Roman" w:hAnsi="Times New Roman" w:cs="Times New Roman"/>
          <w:i/>
          <w:sz w:val="24"/>
          <w:szCs w:val="24"/>
          <w:shd w:val="clear" w:color="auto" w:fill="FFFFFF"/>
        </w:rPr>
        <w:t>live</w:t>
      </w:r>
      <w:r w:rsidRPr="00EB7DB4">
        <w:rPr>
          <w:rFonts w:ascii="Times New Roman" w:hAnsi="Times New Roman" w:cs="Times New Roman"/>
          <w:sz w:val="24"/>
          <w:szCs w:val="24"/>
          <w:shd w:val="clear" w:color="auto" w:fill="FFFFFF"/>
          <w:lang w:val="en-US"/>
        </w:rPr>
        <w:t xml:space="preserve"> </w:t>
      </w:r>
      <w:r w:rsidRPr="00EB7DB4">
        <w:rPr>
          <w:rFonts w:ascii="Times New Roman" w:hAnsi="Times New Roman" w:cs="Times New Roman"/>
          <w:sz w:val="24"/>
          <w:szCs w:val="24"/>
          <w:shd w:val="clear" w:color="auto" w:fill="FFFFFF"/>
        </w:rPr>
        <w:t>terbukti karena menerima job/ melakukan pertunjukan di tempat lain atau dari pihak lain</w:t>
      </w:r>
    </w:p>
    <w:p w:rsidR="000B09F9" w:rsidRPr="00EB7DB4" w:rsidRDefault="000B09F9" w:rsidP="000B09F9">
      <w:pPr>
        <w:pStyle w:val="ListParagraph"/>
        <w:ind w:left="426" w:firstLine="708"/>
        <w:rPr>
          <w:rFonts w:ascii="Times New Roman" w:hAnsi="Times New Roman" w:cs="Times New Roman"/>
          <w:sz w:val="24"/>
          <w:szCs w:val="24"/>
          <w:shd w:val="clear" w:color="auto" w:fill="FFFFFF"/>
          <w:lang w:val="en-US"/>
        </w:rPr>
      </w:pPr>
      <w:r w:rsidRPr="00EB7DB4">
        <w:rPr>
          <w:rFonts w:ascii="Times New Roman" w:hAnsi="Times New Roman" w:cs="Times New Roman"/>
          <w:sz w:val="24"/>
          <w:szCs w:val="24"/>
          <w:shd w:val="clear" w:color="auto" w:fill="FFFFFF"/>
          <w:lang w:val="en-US"/>
        </w:rPr>
        <w:t xml:space="preserve">Berdasarkan </w:t>
      </w:r>
      <w:r w:rsidRPr="00EB7DB4">
        <w:rPr>
          <w:rFonts w:ascii="Times New Roman" w:hAnsi="Times New Roman" w:cs="Times New Roman"/>
          <w:sz w:val="24"/>
          <w:szCs w:val="24"/>
          <w:shd w:val="clear" w:color="auto" w:fill="FFFFFF"/>
        </w:rPr>
        <w:t>kontrak tertulis yang peneliti dapat dari TNT kafe</w:t>
      </w:r>
      <w:r w:rsidRPr="00EB7DB4">
        <w:rPr>
          <w:rFonts w:ascii="Times New Roman" w:hAnsi="Times New Roman" w:cs="Times New Roman"/>
          <w:sz w:val="24"/>
          <w:szCs w:val="24"/>
          <w:shd w:val="clear" w:color="auto" w:fill="FFFFFF"/>
          <w:lang w:val="en-US"/>
        </w:rPr>
        <w:t xml:space="preserve">, apabila pihak musisi wanprestasi maka dapat dikenakan sanksi oleh pihak manajemen kafe, </w:t>
      </w:r>
      <w:proofErr w:type="gramStart"/>
      <w:r w:rsidRPr="00EB7DB4">
        <w:rPr>
          <w:rFonts w:ascii="Times New Roman" w:hAnsi="Times New Roman" w:cs="Times New Roman"/>
          <w:sz w:val="24"/>
          <w:szCs w:val="24"/>
          <w:shd w:val="clear" w:color="auto" w:fill="FFFFFF"/>
          <w:lang w:val="en-US"/>
        </w:rPr>
        <w:t>yaitu :</w:t>
      </w:r>
      <w:proofErr w:type="gramEnd"/>
      <w:r w:rsidRPr="00EB7DB4">
        <w:rPr>
          <w:rStyle w:val="FootnoteReference"/>
          <w:rFonts w:ascii="Times New Roman" w:hAnsi="Times New Roman" w:cs="Times New Roman"/>
          <w:sz w:val="24"/>
          <w:szCs w:val="24"/>
          <w:shd w:val="clear" w:color="auto" w:fill="FFFFFF"/>
          <w:lang w:val="en-US"/>
        </w:rPr>
        <w:footnoteReference w:id="5"/>
      </w:r>
    </w:p>
    <w:p w:rsidR="000B09F9" w:rsidRPr="00EB7DB4" w:rsidRDefault="000B09F9" w:rsidP="007F0373">
      <w:pPr>
        <w:pStyle w:val="ListParagraph"/>
        <w:widowControl w:val="0"/>
        <w:numPr>
          <w:ilvl w:val="0"/>
          <w:numId w:val="8"/>
        </w:numPr>
        <w:spacing w:after="0"/>
        <w:ind w:left="851" w:hanging="425"/>
        <w:rPr>
          <w:rFonts w:ascii="Times New Roman" w:hAnsi="Times New Roman" w:cs="Times New Roman"/>
          <w:sz w:val="24"/>
          <w:szCs w:val="24"/>
        </w:rPr>
      </w:pPr>
      <w:r w:rsidRPr="00EB7DB4">
        <w:rPr>
          <w:rFonts w:ascii="Times New Roman" w:hAnsi="Times New Roman" w:cs="Times New Roman"/>
          <w:sz w:val="24"/>
          <w:szCs w:val="24"/>
        </w:rPr>
        <w:t>Terlambat 30 menit denda Rp.</w:t>
      </w:r>
      <w:r w:rsidRPr="00EB7DB4">
        <w:rPr>
          <w:rFonts w:ascii="Times New Roman" w:hAnsi="Times New Roman" w:cs="Times New Roman"/>
          <w:sz w:val="24"/>
          <w:szCs w:val="24"/>
          <w:shd w:val="clear" w:color="auto" w:fill="FFFFFF"/>
        </w:rPr>
        <w:t xml:space="preserve"> 100.000,00 (seratus ribu rupiah);</w:t>
      </w:r>
    </w:p>
    <w:p w:rsidR="000B09F9" w:rsidRPr="00EB7DB4" w:rsidRDefault="000B09F9" w:rsidP="007F0373">
      <w:pPr>
        <w:pStyle w:val="ListParagraph"/>
        <w:widowControl w:val="0"/>
        <w:numPr>
          <w:ilvl w:val="0"/>
          <w:numId w:val="8"/>
        </w:numPr>
        <w:spacing w:after="0"/>
        <w:ind w:left="851" w:hanging="425"/>
        <w:rPr>
          <w:rFonts w:ascii="Times New Roman" w:hAnsi="Times New Roman" w:cs="Times New Roman"/>
          <w:sz w:val="24"/>
          <w:szCs w:val="24"/>
        </w:rPr>
      </w:pPr>
      <w:r w:rsidRPr="00EB7DB4">
        <w:rPr>
          <w:rFonts w:ascii="Times New Roman" w:hAnsi="Times New Roman" w:cs="Times New Roman"/>
          <w:sz w:val="24"/>
          <w:szCs w:val="24"/>
          <w:shd w:val="clear" w:color="auto" w:fill="FFFFFF"/>
        </w:rPr>
        <w:t>Terlambat 1 (satu) jam denda Rp. 200.000,00 (dua ratus ribu rupiah);</w:t>
      </w:r>
    </w:p>
    <w:p w:rsidR="000B09F9" w:rsidRPr="00EB7DB4" w:rsidRDefault="000B09F9" w:rsidP="007F0373">
      <w:pPr>
        <w:pStyle w:val="ListParagraph"/>
        <w:widowControl w:val="0"/>
        <w:numPr>
          <w:ilvl w:val="0"/>
          <w:numId w:val="8"/>
        </w:numPr>
        <w:spacing w:after="0"/>
        <w:ind w:left="851" w:hanging="425"/>
        <w:rPr>
          <w:rFonts w:ascii="Times New Roman" w:hAnsi="Times New Roman" w:cs="Times New Roman"/>
          <w:sz w:val="24"/>
          <w:szCs w:val="24"/>
        </w:rPr>
      </w:pPr>
      <w:r w:rsidRPr="00EB7DB4">
        <w:rPr>
          <w:rFonts w:ascii="Times New Roman" w:hAnsi="Times New Roman" w:cs="Times New Roman"/>
          <w:sz w:val="24"/>
          <w:szCs w:val="24"/>
          <w:shd w:val="clear" w:color="auto" w:fill="FFFFFF"/>
        </w:rPr>
        <w:t>Lebih dari 1 (satu) jam maka pertunjukan di batalkan dan group</w:t>
      </w:r>
      <w:r w:rsidRPr="00EB7DB4">
        <w:rPr>
          <w:rFonts w:ascii="Times New Roman" w:hAnsi="Times New Roman" w:cs="Times New Roman"/>
          <w:sz w:val="24"/>
          <w:szCs w:val="24"/>
          <w:shd w:val="clear" w:color="auto" w:fill="FFFFFF"/>
          <w:lang w:val="en-US"/>
        </w:rPr>
        <w:t xml:space="preserve"> band atau pihak musisi</w:t>
      </w:r>
      <w:r w:rsidRPr="00EB7DB4">
        <w:rPr>
          <w:rFonts w:ascii="Times New Roman" w:hAnsi="Times New Roman" w:cs="Times New Roman"/>
          <w:sz w:val="24"/>
          <w:szCs w:val="24"/>
          <w:shd w:val="clear" w:color="auto" w:fill="FFFFFF"/>
        </w:rPr>
        <w:t xml:space="preserve"> di sanksi denda Rp. 500.000,00 (lima ratus ribu rupiah);</w:t>
      </w:r>
    </w:p>
    <w:p w:rsidR="000B09F9" w:rsidRPr="00EB7DB4" w:rsidRDefault="000B09F9" w:rsidP="007F0373">
      <w:pPr>
        <w:pStyle w:val="ListParagraph"/>
        <w:widowControl w:val="0"/>
        <w:numPr>
          <w:ilvl w:val="0"/>
          <w:numId w:val="8"/>
        </w:numPr>
        <w:spacing w:after="0"/>
        <w:ind w:left="851" w:hanging="425"/>
        <w:rPr>
          <w:rFonts w:ascii="Times New Roman" w:hAnsi="Times New Roman" w:cs="Times New Roman"/>
          <w:sz w:val="24"/>
          <w:szCs w:val="24"/>
        </w:rPr>
      </w:pPr>
      <w:r w:rsidRPr="00EB7DB4">
        <w:rPr>
          <w:rFonts w:ascii="Times New Roman" w:hAnsi="Times New Roman" w:cs="Times New Roman"/>
          <w:sz w:val="24"/>
          <w:szCs w:val="24"/>
          <w:shd w:val="clear" w:color="auto" w:fill="FFFFFF"/>
        </w:rPr>
        <w:t xml:space="preserve">Apabila salah satu anggota group </w:t>
      </w:r>
      <w:r w:rsidRPr="00EB7DB4">
        <w:rPr>
          <w:rFonts w:ascii="Times New Roman" w:hAnsi="Times New Roman" w:cs="Times New Roman"/>
          <w:sz w:val="24"/>
          <w:szCs w:val="24"/>
          <w:shd w:val="clear" w:color="auto" w:fill="FFFFFF"/>
          <w:lang w:val="en-US"/>
        </w:rPr>
        <w:t xml:space="preserve">band atau pihak musisi </w:t>
      </w:r>
      <w:r w:rsidRPr="00EB7DB4">
        <w:rPr>
          <w:rFonts w:ascii="Times New Roman" w:hAnsi="Times New Roman" w:cs="Times New Roman"/>
          <w:sz w:val="24"/>
          <w:szCs w:val="24"/>
          <w:shd w:val="clear" w:color="auto" w:fill="FFFFFF"/>
        </w:rPr>
        <w:t>tidak hadir dan tidak ada personil pengganti maka honor akan dipotong sebesar Rp.100.000,00 (seratus ribu rupiah);</w:t>
      </w:r>
    </w:p>
    <w:p w:rsidR="000B09F9" w:rsidRPr="00EB7DB4" w:rsidRDefault="000B09F9" w:rsidP="007F0373">
      <w:pPr>
        <w:pStyle w:val="ListParagraph"/>
        <w:widowControl w:val="0"/>
        <w:numPr>
          <w:ilvl w:val="0"/>
          <w:numId w:val="8"/>
        </w:numPr>
        <w:spacing w:after="0"/>
        <w:ind w:left="851" w:hanging="425"/>
        <w:rPr>
          <w:rFonts w:ascii="Times New Roman" w:hAnsi="Times New Roman" w:cs="Times New Roman"/>
          <w:sz w:val="24"/>
          <w:szCs w:val="24"/>
        </w:rPr>
      </w:pPr>
      <w:r w:rsidRPr="00EB7DB4">
        <w:rPr>
          <w:rFonts w:ascii="Times New Roman" w:hAnsi="Times New Roman" w:cs="Times New Roman"/>
          <w:sz w:val="24"/>
          <w:szCs w:val="24"/>
          <w:shd w:val="clear" w:color="auto" w:fill="FFFFFF"/>
        </w:rPr>
        <w:lastRenderedPageBreak/>
        <w:t xml:space="preserve">Apabila group </w:t>
      </w:r>
      <w:r w:rsidRPr="00EB7DB4">
        <w:rPr>
          <w:rFonts w:ascii="Times New Roman" w:hAnsi="Times New Roman" w:cs="Times New Roman"/>
          <w:sz w:val="24"/>
          <w:szCs w:val="24"/>
          <w:shd w:val="clear" w:color="auto" w:fill="FFFFFF"/>
          <w:lang w:val="en-US"/>
        </w:rPr>
        <w:t xml:space="preserve">band atau pihak musisi </w:t>
      </w:r>
      <w:r w:rsidRPr="00EB7DB4">
        <w:rPr>
          <w:rFonts w:ascii="Times New Roman" w:hAnsi="Times New Roman" w:cs="Times New Roman"/>
          <w:sz w:val="24"/>
          <w:szCs w:val="24"/>
          <w:shd w:val="clear" w:color="auto" w:fill="FFFFFF"/>
        </w:rPr>
        <w:t>membatalkan kontrak maka bersedia dan setuju membayar total nilai honor selama kontrak berlaku;</w:t>
      </w:r>
    </w:p>
    <w:p w:rsidR="000B09F9" w:rsidRPr="00EB7DB4" w:rsidRDefault="000B09F9" w:rsidP="007F0373">
      <w:pPr>
        <w:pStyle w:val="ListParagraph"/>
        <w:widowControl w:val="0"/>
        <w:numPr>
          <w:ilvl w:val="0"/>
          <w:numId w:val="8"/>
        </w:numPr>
        <w:spacing w:after="0"/>
        <w:ind w:left="851" w:hanging="425"/>
        <w:rPr>
          <w:rFonts w:ascii="Times New Roman" w:hAnsi="Times New Roman" w:cs="Times New Roman"/>
          <w:sz w:val="24"/>
          <w:szCs w:val="24"/>
        </w:rPr>
      </w:pPr>
      <w:r w:rsidRPr="00EB7DB4">
        <w:rPr>
          <w:rFonts w:ascii="Times New Roman" w:hAnsi="Times New Roman" w:cs="Times New Roman"/>
          <w:sz w:val="24"/>
          <w:szCs w:val="24"/>
          <w:shd w:val="clear" w:color="auto" w:fill="FFFFFF"/>
        </w:rPr>
        <w:t xml:space="preserve">Pihak Pertama berhak membatalkan kontrak kerja secara sepihak apabila pihak kedua di nilai sangat merugikan perusahaan T&amp;T Restaurant atau pihak kedua di nilai sangat tidak </w:t>
      </w:r>
      <w:r w:rsidRPr="00EB7DB4">
        <w:rPr>
          <w:rFonts w:ascii="Times New Roman" w:hAnsi="Times New Roman" w:cs="Times New Roman"/>
          <w:i/>
          <w:sz w:val="24"/>
          <w:szCs w:val="24"/>
          <w:shd w:val="clear" w:color="auto" w:fill="FFFFFF"/>
        </w:rPr>
        <w:t>kooperatif</w:t>
      </w:r>
      <w:r w:rsidRPr="00EB7DB4">
        <w:rPr>
          <w:rFonts w:ascii="Times New Roman" w:hAnsi="Times New Roman" w:cs="Times New Roman"/>
          <w:sz w:val="24"/>
          <w:szCs w:val="24"/>
          <w:shd w:val="clear" w:color="auto" w:fill="FFFFFF"/>
        </w:rPr>
        <w:t xml:space="preserve"> dalam pertunjukan guna kemajuan perusahaan tanpa harus membayarkan honor group yang telah di laksanakan bulan tersebut;</w:t>
      </w:r>
    </w:p>
    <w:p w:rsidR="000B09F9" w:rsidRPr="00EB7DB4" w:rsidRDefault="000B09F9" w:rsidP="007F0373">
      <w:pPr>
        <w:pStyle w:val="ListParagraph"/>
        <w:widowControl w:val="0"/>
        <w:numPr>
          <w:ilvl w:val="0"/>
          <w:numId w:val="8"/>
        </w:numPr>
        <w:spacing w:after="0"/>
        <w:ind w:left="851" w:hanging="425"/>
        <w:rPr>
          <w:rFonts w:ascii="Times New Roman" w:hAnsi="Times New Roman" w:cs="Times New Roman"/>
          <w:sz w:val="24"/>
          <w:szCs w:val="24"/>
        </w:rPr>
      </w:pPr>
      <w:r w:rsidRPr="00EB7DB4">
        <w:rPr>
          <w:rFonts w:ascii="Times New Roman" w:hAnsi="Times New Roman" w:cs="Times New Roman"/>
          <w:sz w:val="24"/>
          <w:szCs w:val="24"/>
          <w:shd w:val="clear" w:color="auto" w:fill="FFFFFF"/>
        </w:rPr>
        <w:t xml:space="preserve">Group band </w:t>
      </w:r>
      <w:r w:rsidRPr="00EB7DB4">
        <w:rPr>
          <w:rFonts w:ascii="Times New Roman" w:hAnsi="Times New Roman" w:cs="Times New Roman"/>
          <w:sz w:val="24"/>
          <w:szCs w:val="24"/>
          <w:shd w:val="clear" w:color="auto" w:fill="FFFFFF"/>
          <w:lang w:val="en-US"/>
        </w:rPr>
        <w:t xml:space="preserve">atau pihak musisi </w:t>
      </w:r>
      <w:r w:rsidRPr="00EB7DB4">
        <w:rPr>
          <w:rFonts w:ascii="Times New Roman" w:hAnsi="Times New Roman" w:cs="Times New Roman"/>
          <w:sz w:val="24"/>
          <w:szCs w:val="24"/>
          <w:shd w:val="clear" w:color="auto" w:fill="FFFFFF"/>
        </w:rPr>
        <w:t xml:space="preserve">tidak melaksanakan pertunjukan/ </w:t>
      </w:r>
      <w:r w:rsidRPr="00EB7DB4">
        <w:rPr>
          <w:rFonts w:ascii="Times New Roman" w:hAnsi="Times New Roman" w:cs="Times New Roman"/>
          <w:i/>
          <w:sz w:val="24"/>
          <w:szCs w:val="24"/>
          <w:shd w:val="clear" w:color="auto" w:fill="FFFFFF"/>
        </w:rPr>
        <w:t>live</w:t>
      </w:r>
      <w:r w:rsidRPr="00EB7DB4">
        <w:rPr>
          <w:rFonts w:ascii="Times New Roman" w:hAnsi="Times New Roman" w:cs="Times New Roman"/>
          <w:sz w:val="24"/>
          <w:szCs w:val="24"/>
          <w:shd w:val="clear" w:color="auto" w:fill="FFFFFF"/>
        </w:rPr>
        <w:t xml:space="preserve"> </w:t>
      </w:r>
      <w:r w:rsidRPr="00EB7DB4">
        <w:rPr>
          <w:rFonts w:ascii="Times New Roman" w:hAnsi="Times New Roman" w:cs="Times New Roman"/>
          <w:sz w:val="24"/>
          <w:szCs w:val="24"/>
          <w:shd w:val="clear" w:color="auto" w:fill="FFFFFF"/>
          <w:lang w:val="en-US"/>
        </w:rPr>
        <w:t xml:space="preserve">musik </w:t>
      </w:r>
      <w:r w:rsidRPr="00EB7DB4">
        <w:rPr>
          <w:rFonts w:ascii="Times New Roman" w:hAnsi="Times New Roman" w:cs="Times New Roman"/>
          <w:sz w:val="24"/>
          <w:szCs w:val="24"/>
          <w:shd w:val="clear" w:color="auto" w:fill="FFFFFF"/>
        </w:rPr>
        <w:t>terbukti karena menerima job/ melakukan pertunjukan di tempat lain atau dari pihak lain maka di sanksi Rp. 1.000.000,00 (satu juta rupiah) setiap kali pertunjukan yang di terima dari pihak lain selain T&amp;T Restaurant.</w:t>
      </w:r>
    </w:p>
    <w:p w:rsidR="00DE7E71" w:rsidRPr="00EB7DB4" w:rsidRDefault="000B09F9" w:rsidP="00DE7E71">
      <w:pPr>
        <w:pStyle w:val="ListParagraph"/>
        <w:ind w:left="426" w:firstLine="708"/>
        <w:rPr>
          <w:rFonts w:ascii="Times New Roman" w:hAnsi="Times New Roman" w:cs="Times New Roman"/>
          <w:sz w:val="24"/>
          <w:szCs w:val="24"/>
          <w:lang w:val="en-US"/>
        </w:rPr>
      </w:pPr>
      <w:r w:rsidRPr="00EB7DB4">
        <w:rPr>
          <w:rFonts w:ascii="Times New Roman" w:hAnsi="Times New Roman" w:cs="Times New Roman"/>
          <w:sz w:val="24"/>
          <w:szCs w:val="24"/>
        </w:rPr>
        <w:t>Apabila pihak manajemen kafe maupun pihak musisi</w:t>
      </w:r>
      <w:r w:rsidRPr="00EB7DB4">
        <w:rPr>
          <w:rFonts w:ascii="Times New Roman" w:hAnsi="Times New Roman" w:cs="Times New Roman"/>
          <w:sz w:val="24"/>
          <w:szCs w:val="24"/>
          <w:lang w:val="en-US"/>
        </w:rPr>
        <w:t xml:space="preserve"> tidak melaksanakan isi kontrak tersebut, maka dapat dikatakan telah malakukan wanprestasi. </w:t>
      </w:r>
      <w:proofErr w:type="gramStart"/>
      <w:r w:rsidRPr="00EB7DB4">
        <w:rPr>
          <w:rFonts w:ascii="Times New Roman" w:hAnsi="Times New Roman" w:cs="Times New Roman"/>
          <w:sz w:val="24"/>
          <w:szCs w:val="24"/>
          <w:lang w:val="en-US"/>
        </w:rPr>
        <w:t>Pihak kafe maupun pihak musisi baru dapat dikatakan wanprestasi apabila telah dilakukan somasi.</w:t>
      </w:r>
      <w:proofErr w:type="gramEnd"/>
      <w:r w:rsidRPr="00EB7DB4">
        <w:rPr>
          <w:rFonts w:ascii="Times New Roman" w:hAnsi="Times New Roman" w:cs="Times New Roman"/>
          <w:sz w:val="24"/>
          <w:szCs w:val="24"/>
          <w:lang w:val="en-US"/>
        </w:rPr>
        <w:t xml:space="preserve"> </w:t>
      </w:r>
      <w:proofErr w:type="gramStart"/>
      <w:r w:rsidRPr="00EB7DB4">
        <w:rPr>
          <w:rFonts w:ascii="Times New Roman" w:hAnsi="Times New Roman" w:cs="Times New Roman"/>
          <w:sz w:val="24"/>
          <w:szCs w:val="24"/>
          <w:lang w:val="en-US"/>
        </w:rPr>
        <w:t>Somasi ini diatur dalam Pasal 1238 KUH Perdata dan Pasal 1243 KUH Perdata.</w:t>
      </w:r>
      <w:proofErr w:type="gramEnd"/>
      <w:r w:rsidRPr="00EB7DB4">
        <w:rPr>
          <w:rFonts w:ascii="Times New Roman" w:hAnsi="Times New Roman" w:cs="Times New Roman"/>
          <w:sz w:val="24"/>
          <w:szCs w:val="24"/>
          <w:lang w:val="en-US"/>
        </w:rPr>
        <w:t xml:space="preserve"> </w:t>
      </w:r>
      <w:proofErr w:type="gramStart"/>
      <w:r w:rsidR="00DE7E71" w:rsidRPr="00EB7DB4">
        <w:rPr>
          <w:rFonts w:ascii="Times New Roman" w:hAnsi="Times New Roman" w:cs="Times New Roman"/>
          <w:sz w:val="24"/>
          <w:szCs w:val="24"/>
          <w:lang w:val="en-US"/>
        </w:rPr>
        <w:t>Somasi timbul disebabkan karena pihak kafe tidak memenuhi prestasinya sesuai dengan yang diperjanjikan.</w:t>
      </w:r>
      <w:proofErr w:type="gramEnd"/>
      <w:r w:rsidR="00DE7E71" w:rsidRPr="00EB7DB4">
        <w:rPr>
          <w:rFonts w:ascii="Times New Roman" w:hAnsi="Times New Roman" w:cs="Times New Roman"/>
          <w:sz w:val="24"/>
          <w:szCs w:val="24"/>
          <w:lang w:val="en-US"/>
        </w:rPr>
        <w:t xml:space="preserve"> </w:t>
      </w:r>
      <w:proofErr w:type="gramStart"/>
      <w:r w:rsidR="00DE7E71" w:rsidRPr="00EB7DB4">
        <w:rPr>
          <w:rFonts w:ascii="Times New Roman" w:hAnsi="Times New Roman" w:cs="Times New Roman"/>
          <w:sz w:val="24"/>
          <w:szCs w:val="24"/>
          <w:lang w:val="en-US"/>
        </w:rPr>
        <w:t>Karena wanprestasi (kelalaian) mempunyai akibat-akibat yang begitu penting, maka harus ditetapkan lebih dahulu apakah pihak kafe melakukan wanprestasi atau lalai, dan kalau hal itu disangkal olehnya, harus dibuktikan dimuka Hakim.</w:t>
      </w:r>
      <w:proofErr w:type="gramEnd"/>
      <w:r w:rsidR="00DE7E71" w:rsidRPr="00EB7DB4">
        <w:rPr>
          <w:rFonts w:ascii="Times New Roman" w:hAnsi="Times New Roman" w:cs="Times New Roman"/>
          <w:sz w:val="24"/>
          <w:szCs w:val="24"/>
          <w:lang w:val="en-US"/>
        </w:rPr>
        <w:t xml:space="preserve"> </w:t>
      </w:r>
    </w:p>
    <w:p w:rsidR="00DE7E71" w:rsidRPr="00EB7DB4" w:rsidRDefault="00DE7E71" w:rsidP="00DE7E71">
      <w:pPr>
        <w:pStyle w:val="ListParagraph"/>
        <w:ind w:left="426" w:firstLine="708"/>
        <w:rPr>
          <w:rFonts w:ascii="Times New Roman" w:hAnsi="Times New Roman" w:cs="Times New Roman"/>
          <w:sz w:val="24"/>
          <w:szCs w:val="24"/>
          <w:lang w:val="en-US"/>
        </w:rPr>
      </w:pPr>
    </w:p>
    <w:p w:rsidR="00DE7E71" w:rsidRPr="00EB7DB4" w:rsidRDefault="000B09F9" w:rsidP="007F0373">
      <w:pPr>
        <w:pStyle w:val="ListParagraph"/>
        <w:numPr>
          <w:ilvl w:val="0"/>
          <w:numId w:val="7"/>
        </w:numPr>
        <w:ind w:left="426" w:hanging="426"/>
        <w:rPr>
          <w:rFonts w:ascii="Times New Roman" w:hAnsi="Times New Roman" w:cs="Times New Roman"/>
          <w:b/>
          <w:sz w:val="24"/>
          <w:szCs w:val="24"/>
        </w:rPr>
      </w:pPr>
      <w:r w:rsidRPr="00EB7DB4">
        <w:rPr>
          <w:rFonts w:ascii="Times New Roman" w:hAnsi="Times New Roman" w:cs="Times New Roman"/>
          <w:b/>
          <w:sz w:val="24"/>
          <w:szCs w:val="24"/>
        </w:rPr>
        <w:lastRenderedPageBreak/>
        <w:t>Cara penyelesaian jika terjadi wanprestasi diantara kedua belah pihak dalam prakteknya di Kota Mataram</w:t>
      </w:r>
    </w:p>
    <w:p w:rsidR="00DE7E71" w:rsidRPr="00EB7DB4" w:rsidRDefault="00DE7E71" w:rsidP="00DE7E71">
      <w:pPr>
        <w:pStyle w:val="ListParagraph"/>
        <w:ind w:left="426" w:firstLine="708"/>
        <w:rPr>
          <w:rFonts w:ascii="Times New Roman" w:hAnsi="Times New Roman" w:cs="Times New Roman"/>
          <w:sz w:val="24"/>
          <w:szCs w:val="24"/>
          <w:lang w:val="en-US"/>
        </w:rPr>
      </w:pPr>
      <w:r w:rsidRPr="00EB7DB4">
        <w:rPr>
          <w:rFonts w:ascii="Times New Roman" w:hAnsi="Times New Roman" w:cs="Times New Roman"/>
          <w:sz w:val="24"/>
          <w:szCs w:val="24"/>
          <w:lang w:val="en-US"/>
        </w:rPr>
        <w:t xml:space="preserve">Pola penyelesaian sengketa pada umumnya dapat dibagi menjadi dua macam yaitu melalui pengadilan dan alternatif penyelesaian sengketa, hal ini dapat dilihat dalam ketentuan yang ada dalam </w:t>
      </w:r>
      <w:r w:rsidRPr="00EB7DB4">
        <w:rPr>
          <w:rFonts w:ascii="Times New Roman" w:eastAsia="Times New Roman" w:hAnsi="Times New Roman" w:cs="Times New Roman"/>
          <w:bCs/>
          <w:sz w:val="24"/>
          <w:szCs w:val="24"/>
          <w:lang w:eastAsia="id-ID"/>
        </w:rPr>
        <w:t>Pasal 6 ayat (1)</w:t>
      </w:r>
      <w:r w:rsidRPr="00EB7DB4">
        <w:rPr>
          <w:rFonts w:ascii="Times New Roman" w:eastAsia="Times New Roman" w:hAnsi="Times New Roman" w:cs="Times New Roman"/>
          <w:bCs/>
          <w:sz w:val="24"/>
          <w:szCs w:val="24"/>
          <w:lang w:val="en-US" w:eastAsia="id-ID"/>
        </w:rPr>
        <w:t xml:space="preserve"> </w:t>
      </w:r>
      <w:hyperlink r:id="rId8" w:history="1">
        <w:r w:rsidRPr="00EB7DB4">
          <w:rPr>
            <w:rFonts w:ascii="Times New Roman" w:eastAsia="Times New Roman" w:hAnsi="Times New Roman" w:cs="Times New Roman"/>
            <w:bCs/>
            <w:sz w:val="24"/>
            <w:szCs w:val="24"/>
            <w:lang w:eastAsia="id-ID"/>
          </w:rPr>
          <w:t>Undang-Undang Nomor 30 Tahun 1999 tentang Arbitrase dan Alternatif Penyelesaian Sengketa</w:t>
        </w:r>
      </w:hyperlink>
      <w:r w:rsidRPr="00EB7DB4">
        <w:rPr>
          <w:rFonts w:ascii="Times New Roman" w:eastAsia="Times New Roman" w:hAnsi="Times New Roman" w:cs="Times New Roman"/>
          <w:bCs/>
          <w:sz w:val="24"/>
          <w:szCs w:val="24"/>
          <w:lang w:val="en-US" w:eastAsia="id-ID"/>
        </w:rPr>
        <w:t xml:space="preserve">, yang </w:t>
      </w:r>
      <w:r w:rsidRPr="00EB7DB4">
        <w:rPr>
          <w:rFonts w:ascii="Times New Roman" w:eastAsia="Times New Roman" w:hAnsi="Times New Roman" w:cs="Times New Roman"/>
          <w:sz w:val="24"/>
          <w:szCs w:val="24"/>
          <w:lang w:eastAsia="id-ID"/>
        </w:rPr>
        <w:t>berbunyi:</w:t>
      </w:r>
      <w:r w:rsidRPr="00EB7DB4">
        <w:rPr>
          <w:rFonts w:ascii="Times New Roman" w:eastAsia="Times New Roman" w:hAnsi="Times New Roman" w:cs="Times New Roman"/>
          <w:sz w:val="24"/>
          <w:szCs w:val="24"/>
          <w:lang w:val="en-US" w:eastAsia="id-ID"/>
        </w:rPr>
        <w:t xml:space="preserve"> </w:t>
      </w:r>
      <w:r w:rsidRPr="00EB7DB4">
        <w:rPr>
          <w:rFonts w:ascii="Times New Roman" w:eastAsia="Times New Roman" w:hAnsi="Times New Roman" w:cs="Times New Roman"/>
          <w:iCs/>
          <w:sz w:val="24"/>
          <w:szCs w:val="24"/>
          <w:lang w:eastAsia="id-ID"/>
        </w:rPr>
        <w:t>“Sengketa atau beda pendapat perdata dapat diselesaikan oleh para pihak melalui alternatif penyelesaian sengketa yang didasarkan pada itikad baik dengan mengesampingkan penyelesaian secara litigasi di Pengadilan Negeri.”</w:t>
      </w:r>
    </w:p>
    <w:p w:rsidR="00EB50B7" w:rsidRPr="00EB7DB4" w:rsidRDefault="00DE7E71" w:rsidP="00EB50B7">
      <w:pPr>
        <w:shd w:val="clear" w:color="auto" w:fill="FFFFFF"/>
        <w:ind w:left="426" w:firstLine="708"/>
        <w:rPr>
          <w:rFonts w:ascii="Times New Roman" w:eastAsia="Times New Roman" w:hAnsi="Times New Roman" w:cs="Times New Roman"/>
          <w:sz w:val="24"/>
          <w:szCs w:val="24"/>
          <w:lang w:val="en-US" w:eastAsia="id-ID"/>
        </w:rPr>
      </w:pPr>
      <w:proofErr w:type="gramStart"/>
      <w:r w:rsidRPr="00EB7DB4">
        <w:rPr>
          <w:rFonts w:ascii="Times New Roman" w:eastAsia="Times New Roman" w:hAnsi="Times New Roman" w:cs="Times New Roman"/>
          <w:sz w:val="24"/>
          <w:szCs w:val="24"/>
          <w:lang w:val="en-US" w:eastAsia="id-ID"/>
        </w:rPr>
        <w:t>S</w:t>
      </w:r>
      <w:r w:rsidRPr="00EB7DB4">
        <w:rPr>
          <w:rFonts w:ascii="Times New Roman" w:eastAsia="Times New Roman" w:hAnsi="Times New Roman" w:cs="Times New Roman"/>
          <w:sz w:val="24"/>
          <w:szCs w:val="24"/>
          <w:lang w:eastAsia="id-ID"/>
        </w:rPr>
        <w:t>elain melalui pengadilan (litigasi), penyelesaian sengketa juga dapat diselesaikan di luar pengadilan (non litigasi), yang lazim dinamakan dengan </w:t>
      </w:r>
      <w:r w:rsidRPr="00EB7DB4">
        <w:rPr>
          <w:rFonts w:ascii="Times New Roman" w:eastAsia="Times New Roman" w:hAnsi="Times New Roman" w:cs="Times New Roman"/>
          <w:i/>
          <w:iCs/>
          <w:sz w:val="24"/>
          <w:szCs w:val="24"/>
          <w:lang w:eastAsia="id-ID"/>
        </w:rPr>
        <w:t>Alternative Dispute Resolution</w:t>
      </w:r>
      <w:r w:rsidRPr="00EB7DB4">
        <w:rPr>
          <w:rFonts w:ascii="Times New Roman" w:eastAsia="Times New Roman" w:hAnsi="Times New Roman" w:cs="Times New Roman"/>
          <w:i/>
          <w:iCs/>
          <w:sz w:val="24"/>
          <w:szCs w:val="24"/>
          <w:lang w:val="en-US" w:eastAsia="id-ID"/>
        </w:rPr>
        <w:t xml:space="preserve"> </w:t>
      </w:r>
      <w:r w:rsidRPr="00EB7DB4">
        <w:rPr>
          <w:rFonts w:ascii="Times New Roman" w:eastAsia="Times New Roman" w:hAnsi="Times New Roman" w:cs="Times New Roman"/>
          <w:sz w:val="24"/>
          <w:szCs w:val="24"/>
          <w:lang w:eastAsia="id-ID"/>
        </w:rPr>
        <w:t>(ADR) atau Alternatif Penyelesaian Sengketa.</w:t>
      </w:r>
      <w:proofErr w:type="gramEnd"/>
      <w:r w:rsidRPr="00EB7DB4">
        <w:rPr>
          <w:rFonts w:ascii="Times New Roman" w:eastAsia="Times New Roman" w:hAnsi="Times New Roman" w:cs="Times New Roman"/>
          <w:sz w:val="24"/>
          <w:szCs w:val="24"/>
          <w:lang w:val="en-US" w:eastAsia="id-ID"/>
        </w:rPr>
        <w:t xml:space="preserve"> </w:t>
      </w:r>
      <w:proofErr w:type="gramStart"/>
      <w:r w:rsidRPr="00EB7DB4">
        <w:rPr>
          <w:rFonts w:ascii="Times New Roman" w:eastAsia="Times New Roman" w:hAnsi="Times New Roman" w:cs="Times New Roman"/>
          <w:sz w:val="24"/>
          <w:szCs w:val="24"/>
          <w:lang w:val="en-US" w:eastAsia="id-ID"/>
        </w:rPr>
        <w:t>L</w:t>
      </w:r>
      <w:r w:rsidRPr="00EB7DB4">
        <w:rPr>
          <w:rFonts w:ascii="Times New Roman" w:eastAsia="Times New Roman" w:hAnsi="Times New Roman" w:cs="Times New Roman"/>
          <w:sz w:val="24"/>
          <w:szCs w:val="24"/>
          <w:lang w:eastAsia="id-ID"/>
        </w:rPr>
        <w:t>itigasi</w:t>
      </w:r>
      <w:r w:rsidRPr="00EB7DB4">
        <w:rPr>
          <w:rFonts w:ascii="Times New Roman" w:eastAsia="Times New Roman" w:hAnsi="Times New Roman" w:cs="Times New Roman"/>
          <w:sz w:val="24"/>
          <w:szCs w:val="24"/>
          <w:lang w:val="en-US" w:eastAsia="id-ID"/>
        </w:rPr>
        <w:t xml:space="preserve"> </w:t>
      </w:r>
      <w:r w:rsidRPr="00EB7DB4">
        <w:rPr>
          <w:rFonts w:ascii="Times New Roman" w:eastAsia="Times New Roman" w:hAnsi="Times New Roman" w:cs="Times New Roman"/>
          <w:sz w:val="24"/>
          <w:szCs w:val="24"/>
          <w:lang w:eastAsia="id-ID"/>
        </w:rPr>
        <w:t>adalah penyelesaian sengketa antara para pihak yang dilakukan di muka pengadilan.</w:t>
      </w:r>
      <w:proofErr w:type="gramEnd"/>
      <w:r w:rsidRPr="00EB7DB4">
        <w:rPr>
          <w:rFonts w:ascii="Times New Roman" w:eastAsia="Times New Roman" w:hAnsi="Times New Roman" w:cs="Times New Roman"/>
          <w:sz w:val="24"/>
          <w:szCs w:val="24"/>
          <w:lang w:val="en-US" w:eastAsia="id-ID"/>
        </w:rPr>
        <w:t xml:space="preserve">  Litigasi merupakan suatu proses gugatan, suatu sengketa diritualisasikan yang menggantikan sengketa sesungguhnya, yaitu para pihak dengan memberikan kepada seorang pengambil keputusan dua pilihan yang bertentangan. </w:t>
      </w:r>
      <w:r w:rsidR="00EB50B7" w:rsidRPr="00EB7DB4">
        <w:rPr>
          <w:rFonts w:ascii="Times New Roman" w:eastAsia="Times New Roman" w:hAnsi="Times New Roman" w:cs="Times New Roman"/>
          <w:sz w:val="24"/>
          <w:szCs w:val="24"/>
          <w:lang w:val="en-US" w:eastAsia="id-ID"/>
        </w:rPr>
        <w:t xml:space="preserve"> </w:t>
      </w:r>
    </w:p>
    <w:p w:rsidR="00DE7E71" w:rsidRPr="00EB7DB4" w:rsidRDefault="00DE7E71" w:rsidP="00EB50B7">
      <w:pPr>
        <w:shd w:val="clear" w:color="auto" w:fill="FFFFFF"/>
        <w:ind w:left="426" w:firstLine="708"/>
        <w:rPr>
          <w:rFonts w:ascii="Times New Roman" w:eastAsia="Times New Roman" w:hAnsi="Times New Roman" w:cs="Times New Roman"/>
          <w:sz w:val="24"/>
          <w:szCs w:val="24"/>
          <w:lang w:val="en-US" w:eastAsia="id-ID"/>
        </w:rPr>
      </w:pPr>
      <w:r w:rsidRPr="00EB7DB4">
        <w:rPr>
          <w:rFonts w:ascii="Times New Roman" w:eastAsia="Times New Roman" w:hAnsi="Times New Roman" w:cs="Times New Roman"/>
          <w:sz w:val="24"/>
          <w:szCs w:val="24"/>
          <w:lang w:eastAsia="id-ID"/>
        </w:rPr>
        <w:t>Menurut </w:t>
      </w:r>
      <w:r w:rsidRPr="00EB7DB4">
        <w:rPr>
          <w:rFonts w:ascii="Times New Roman" w:eastAsia="Times New Roman" w:hAnsi="Times New Roman" w:cs="Times New Roman"/>
          <w:bCs/>
          <w:sz w:val="24"/>
          <w:szCs w:val="24"/>
          <w:lang w:eastAsia="id-ID"/>
        </w:rPr>
        <w:t xml:space="preserve">Pasal 1 </w:t>
      </w:r>
      <w:r w:rsidRPr="00EB7DB4">
        <w:rPr>
          <w:rFonts w:ascii="Times New Roman" w:eastAsia="Times New Roman" w:hAnsi="Times New Roman" w:cs="Times New Roman"/>
          <w:bCs/>
          <w:sz w:val="24"/>
          <w:szCs w:val="24"/>
          <w:lang w:val="en-US" w:eastAsia="id-ID"/>
        </w:rPr>
        <w:t>Ayat</w:t>
      </w:r>
      <w:r w:rsidRPr="00EB7DB4">
        <w:rPr>
          <w:rFonts w:ascii="Times New Roman" w:eastAsia="Times New Roman" w:hAnsi="Times New Roman" w:cs="Times New Roman"/>
          <w:bCs/>
          <w:sz w:val="24"/>
          <w:szCs w:val="24"/>
          <w:lang w:eastAsia="id-ID"/>
        </w:rPr>
        <w:t xml:space="preserve"> </w:t>
      </w:r>
      <w:r w:rsidRPr="00EB7DB4">
        <w:rPr>
          <w:rFonts w:ascii="Times New Roman" w:eastAsia="Times New Roman" w:hAnsi="Times New Roman" w:cs="Times New Roman"/>
          <w:bCs/>
          <w:sz w:val="24"/>
          <w:szCs w:val="24"/>
          <w:lang w:val="en-US" w:eastAsia="id-ID"/>
        </w:rPr>
        <w:t>(</w:t>
      </w:r>
      <w:r w:rsidRPr="00EB7DB4">
        <w:rPr>
          <w:rFonts w:ascii="Times New Roman" w:eastAsia="Times New Roman" w:hAnsi="Times New Roman" w:cs="Times New Roman"/>
          <w:bCs/>
          <w:sz w:val="24"/>
          <w:szCs w:val="24"/>
          <w:lang w:eastAsia="id-ID"/>
        </w:rPr>
        <w:t>10</w:t>
      </w:r>
      <w:r w:rsidRPr="00EB7DB4">
        <w:rPr>
          <w:rFonts w:ascii="Times New Roman" w:eastAsia="Times New Roman" w:hAnsi="Times New Roman" w:cs="Times New Roman"/>
          <w:bCs/>
          <w:sz w:val="24"/>
          <w:szCs w:val="24"/>
          <w:lang w:val="en-US" w:eastAsia="id-ID"/>
        </w:rPr>
        <w:t>)</w:t>
      </w:r>
      <w:r w:rsidRPr="00EB7DB4">
        <w:rPr>
          <w:rFonts w:ascii="Times New Roman" w:eastAsia="Times New Roman" w:hAnsi="Times New Roman" w:cs="Times New Roman"/>
          <w:bCs/>
          <w:sz w:val="24"/>
          <w:szCs w:val="24"/>
          <w:lang w:eastAsia="id-ID"/>
        </w:rPr>
        <w:t xml:space="preserve"> UU Arbitrase dan APS</w:t>
      </w:r>
      <w:r w:rsidRPr="00EB7DB4">
        <w:rPr>
          <w:rFonts w:ascii="Times New Roman" w:eastAsia="Times New Roman" w:hAnsi="Times New Roman" w:cs="Times New Roman"/>
          <w:sz w:val="24"/>
          <w:szCs w:val="24"/>
          <w:lang w:eastAsia="id-ID"/>
        </w:rPr>
        <w:t>,</w:t>
      </w:r>
      <w:r w:rsidRPr="00EB7DB4">
        <w:rPr>
          <w:rFonts w:ascii="Times New Roman" w:eastAsia="Times New Roman" w:hAnsi="Times New Roman" w:cs="Times New Roman"/>
          <w:bCs/>
          <w:sz w:val="24"/>
          <w:szCs w:val="24"/>
          <w:lang w:eastAsia="id-ID"/>
        </w:rPr>
        <w:t> Alternatif Penyelesaian Sengketa</w:t>
      </w:r>
      <w:r w:rsidRPr="00EB7DB4">
        <w:rPr>
          <w:rFonts w:ascii="Times New Roman" w:eastAsia="Times New Roman" w:hAnsi="Times New Roman" w:cs="Times New Roman"/>
          <w:sz w:val="24"/>
          <w:szCs w:val="24"/>
          <w:lang w:eastAsia="id-ID"/>
        </w:rPr>
        <w:t xml:space="preserve"> adalah lembaga penyelesaian sengketa atau beda pendapat melalui prosedur yang disepakati para pihak, yakni penyelesaian di luar pengadilan dengan cara konsultasi, negosiasi, mediasi, konsiliasi, atau </w:t>
      </w:r>
      <w:r w:rsidRPr="00EB7DB4">
        <w:rPr>
          <w:rFonts w:ascii="Times New Roman" w:eastAsia="Times New Roman" w:hAnsi="Times New Roman" w:cs="Times New Roman"/>
          <w:sz w:val="24"/>
          <w:szCs w:val="24"/>
          <w:lang w:eastAsia="id-ID"/>
        </w:rPr>
        <w:lastRenderedPageBreak/>
        <w:t>penilaian ahli.</w:t>
      </w:r>
      <w:r w:rsidRPr="00EB7DB4">
        <w:rPr>
          <w:rStyle w:val="FootnoteReference"/>
          <w:rFonts w:ascii="Times New Roman" w:eastAsia="Times New Roman" w:hAnsi="Times New Roman" w:cs="Times New Roman"/>
          <w:sz w:val="24"/>
          <w:szCs w:val="24"/>
          <w:lang w:eastAsia="id-ID"/>
        </w:rPr>
        <w:footnoteReference w:id="6"/>
      </w:r>
      <w:r w:rsidR="00EB50B7" w:rsidRPr="00EB7DB4">
        <w:rPr>
          <w:rFonts w:ascii="Times New Roman" w:eastAsia="Times New Roman" w:hAnsi="Times New Roman" w:cs="Times New Roman"/>
          <w:sz w:val="24"/>
          <w:szCs w:val="24"/>
          <w:lang w:val="en-US" w:eastAsia="id-ID"/>
        </w:rPr>
        <w:t xml:space="preserve"> </w:t>
      </w:r>
      <w:r w:rsidRPr="00EB7DB4">
        <w:rPr>
          <w:rFonts w:ascii="Times New Roman" w:hAnsi="Times New Roman" w:cs="Times New Roman"/>
          <w:sz w:val="24"/>
          <w:szCs w:val="24"/>
          <w:lang w:val="en-US"/>
        </w:rPr>
        <w:t>Menurut penelitian penulis, pola penyelesaian sengketa antara pihak manajemen kafe dengan pihak musisi dapat dibagi menjadi dua macam</w:t>
      </w:r>
      <w:proofErr w:type="gramStart"/>
      <w:r w:rsidRPr="00EB7DB4">
        <w:rPr>
          <w:rFonts w:ascii="Times New Roman" w:hAnsi="Times New Roman" w:cs="Times New Roman"/>
          <w:sz w:val="24"/>
          <w:szCs w:val="24"/>
          <w:lang w:val="en-US"/>
        </w:rPr>
        <w:t>,  yaitu</w:t>
      </w:r>
      <w:proofErr w:type="gramEnd"/>
      <w:r w:rsidRPr="00EB7DB4">
        <w:rPr>
          <w:rFonts w:ascii="Times New Roman" w:hAnsi="Times New Roman" w:cs="Times New Roman"/>
          <w:sz w:val="24"/>
          <w:szCs w:val="24"/>
          <w:lang w:val="en-US"/>
        </w:rPr>
        <w:t>:</w:t>
      </w:r>
    </w:p>
    <w:p w:rsidR="00DE7E71" w:rsidRPr="00EB7DB4" w:rsidRDefault="00DE7E71" w:rsidP="007F0373">
      <w:pPr>
        <w:pStyle w:val="ListParagraph"/>
        <w:numPr>
          <w:ilvl w:val="0"/>
          <w:numId w:val="6"/>
        </w:numPr>
        <w:ind w:left="851" w:hanging="425"/>
        <w:rPr>
          <w:rFonts w:ascii="Times New Roman" w:hAnsi="Times New Roman" w:cs="Times New Roman"/>
          <w:b/>
          <w:sz w:val="24"/>
          <w:szCs w:val="24"/>
          <w:lang w:val="en-US"/>
        </w:rPr>
      </w:pPr>
      <w:r w:rsidRPr="00EB7DB4">
        <w:rPr>
          <w:rFonts w:ascii="Times New Roman" w:hAnsi="Times New Roman" w:cs="Times New Roman"/>
          <w:b/>
          <w:sz w:val="24"/>
          <w:szCs w:val="24"/>
          <w:lang w:val="en-US"/>
        </w:rPr>
        <w:t xml:space="preserve">Upaya Musyawarah Mufakat </w:t>
      </w:r>
    </w:p>
    <w:p w:rsidR="00DE7E71" w:rsidRPr="00EB7DB4" w:rsidRDefault="00DE7E71" w:rsidP="00DE7E71">
      <w:pPr>
        <w:pStyle w:val="ListParagraph"/>
        <w:ind w:left="851" w:firstLine="709"/>
        <w:rPr>
          <w:rFonts w:ascii="Times New Roman" w:hAnsi="Times New Roman" w:cs="Times New Roman"/>
          <w:sz w:val="24"/>
          <w:szCs w:val="24"/>
        </w:rPr>
      </w:pPr>
      <w:proofErr w:type="gramStart"/>
      <w:r w:rsidRPr="00EB7DB4">
        <w:rPr>
          <w:rFonts w:ascii="Times New Roman" w:hAnsi="Times New Roman" w:cs="Times New Roman"/>
          <w:sz w:val="24"/>
          <w:szCs w:val="24"/>
          <w:lang w:val="en-US"/>
        </w:rPr>
        <w:t>Upaya penyelesaian ini dilakukan untuk membahas tentang bentuk-bentuk wanprestasi dan penyelesaian atas wanprestasi tersebut.</w:t>
      </w:r>
      <w:proofErr w:type="gramEnd"/>
      <w:r w:rsidRPr="00EB7DB4">
        <w:rPr>
          <w:rFonts w:ascii="Times New Roman" w:hAnsi="Times New Roman" w:cs="Times New Roman"/>
          <w:sz w:val="24"/>
          <w:szCs w:val="24"/>
          <w:lang w:val="en-US"/>
        </w:rPr>
        <w:t xml:space="preserve"> </w:t>
      </w:r>
      <w:proofErr w:type="gramStart"/>
      <w:r w:rsidRPr="00EB7DB4">
        <w:rPr>
          <w:rFonts w:ascii="Times New Roman" w:hAnsi="Times New Roman" w:cs="Times New Roman"/>
          <w:sz w:val="24"/>
          <w:szCs w:val="24"/>
          <w:lang w:val="en-US"/>
        </w:rPr>
        <w:t>Pembahasan tentang wanprestasi ini hanya dilakukan oleh kedua belah pihak yang melakukan perjanjian tanpa melibatkan pihak ketiga sebagai mencari solusi atas wanprestasi yang terjadi.</w:t>
      </w:r>
      <w:proofErr w:type="gramEnd"/>
      <w:r w:rsidRPr="00EB7DB4">
        <w:rPr>
          <w:rFonts w:ascii="Times New Roman" w:hAnsi="Times New Roman" w:cs="Times New Roman"/>
          <w:sz w:val="24"/>
          <w:szCs w:val="24"/>
          <w:lang w:val="en-US"/>
        </w:rPr>
        <w:t xml:space="preserve"> Musyawarah tersebut </w:t>
      </w:r>
      <w:proofErr w:type="gramStart"/>
      <w:r w:rsidRPr="00EB7DB4">
        <w:rPr>
          <w:rFonts w:ascii="Times New Roman" w:hAnsi="Times New Roman" w:cs="Times New Roman"/>
          <w:sz w:val="24"/>
          <w:szCs w:val="24"/>
          <w:lang w:val="en-US"/>
        </w:rPr>
        <w:t>akan</w:t>
      </w:r>
      <w:proofErr w:type="gramEnd"/>
      <w:r w:rsidRPr="00EB7DB4">
        <w:rPr>
          <w:rFonts w:ascii="Times New Roman" w:hAnsi="Times New Roman" w:cs="Times New Roman"/>
          <w:sz w:val="24"/>
          <w:szCs w:val="24"/>
          <w:lang w:val="en-US"/>
        </w:rPr>
        <w:t xml:space="preserve"> membahas tentang penyelesaian permasalahan yang terjadi antara kedua belah pihak secara kekeluargaan.</w:t>
      </w:r>
    </w:p>
    <w:p w:rsidR="00DE7E71" w:rsidRPr="00EB7DB4" w:rsidRDefault="00DE7E71" w:rsidP="00DE7E71">
      <w:pPr>
        <w:pStyle w:val="ListParagraph"/>
        <w:ind w:left="851" w:firstLine="709"/>
        <w:rPr>
          <w:rFonts w:ascii="Times New Roman" w:hAnsi="Times New Roman" w:cs="Times New Roman"/>
          <w:sz w:val="24"/>
          <w:szCs w:val="24"/>
        </w:rPr>
      </w:pPr>
      <w:r w:rsidRPr="00EB7DB4">
        <w:rPr>
          <w:rFonts w:ascii="Times New Roman" w:hAnsi="Times New Roman" w:cs="Times New Roman"/>
          <w:sz w:val="24"/>
          <w:szCs w:val="24"/>
        </w:rPr>
        <w:t xml:space="preserve">Dalam hal terjadi </w:t>
      </w:r>
      <w:r w:rsidRPr="00EB7DB4">
        <w:rPr>
          <w:rFonts w:ascii="Times New Roman" w:hAnsi="Times New Roman" w:cs="Times New Roman"/>
          <w:sz w:val="24"/>
          <w:szCs w:val="24"/>
          <w:lang w:val="en-US"/>
        </w:rPr>
        <w:t xml:space="preserve">wanprestasi diantara </w:t>
      </w:r>
      <w:r w:rsidRPr="00EB7DB4">
        <w:rPr>
          <w:rFonts w:ascii="Times New Roman" w:hAnsi="Times New Roman" w:cs="Times New Roman"/>
          <w:sz w:val="24"/>
          <w:szCs w:val="24"/>
        </w:rPr>
        <w:t>manajemen kafe dengan pihak musisi</w:t>
      </w:r>
      <w:r w:rsidRPr="00EB7DB4">
        <w:rPr>
          <w:rFonts w:ascii="Times New Roman" w:hAnsi="Times New Roman" w:cs="Times New Roman"/>
          <w:sz w:val="24"/>
          <w:szCs w:val="24"/>
          <w:lang w:val="en-US"/>
        </w:rPr>
        <w:t xml:space="preserve"> dalam prakteknya di Kota Mataram</w:t>
      </w:r>
      <w:r w:rsidRPr="00EB7DB4">
        <w:rPr>
          <w:rFonts w:ascii="Times New Roman" w:hAnsi="Times New Roman" w:cs="Times New Roman"/>
          <w:sz w:val="24"/>
          <w:szCs w:val="24"/>
        </w:rPr>
        <w:t xml:space="preserve">, apabila diselesaikan dengan musyawarah mufakat maka caranya adalah keduabelah pihak secara kekeluargaan mencari solusi </w:t>
      </w:r>
      <w:r w:rsidRPr="00EB7DB4">
        <w:rPr>
          <w:rFonts w:ascii="Times New Roman" w:hAnsi="Times New Roman" w:cs="Times New Roman"/>
          <w:sz w:val="24"/>
          <w:szCs w:val="24"/>
          <w:shd w:val="clear" w:color="auto" w:fill="FFFFFF"/>
        </w:rPr>
        <w:t>dengan sikap</w:t>
      </w:r>
      <w:r w:rsidRPr="00EB7DB4">
        <w:rPr>
          <w:rStyle w:val="apple-converted-space"/>
          <w:rFonts w:ascii="Times New Roman" w:hAnsi="Times New Roman" w:cs="Times New Roman"/>
          <w:sz w:val="24"/>
          <w:szCs w:val="24"/>
          <w:shd w:val="clear" w:color="auto" w:fill="FFFFFF"/>
        </w:rPr>
        <w:t> </w:t>
      </w:r>
      <w:hyperlink r:id="rId9" w:tooltip="Rendah hati (halaman belum tersedia)" w:history="1">
        <w:r w:rsidRPr="00EB7DB4">
          <w:rPr>
            <w:rStyle w:val="Hyperlink"/>
            <w:rFonts w:ascii="Times New Roman" w:hAnsi="Times New Roman" w:cs="Times New Roman"/>
            <w:color w:val="auto"/>
            <w:sz w:val="24"/>
            <w:szCs w:val="24"/>
            <w:shd w:val="clear" w:color="auto" w:fill="FFFFFF"/>
          </w:rPr>
          <w:t>rendah hati</w:t>
        </w:r>
      </w:hyperlink>
      <w:r w:rsidRPr="00EB7DB4">
        <w:rPr>
          <w:rStyle w:val="apple-converted-space"/>
          <w:rFonts w:ascii="Times New Roman" w:hAnsi="Times New Roman" w:cs="Times New Roman"/>
          <w:sz w:val="24"/>
          <w:szCs w:val="24"/>
          <w:shd w:val="clear" w:color="auto" w:fill="FFFFFF"/>
        </w:rPr>
        <w:t> </w:t>
      </w:r>
      <w:r w:rsidRPr="00EB7DB4">
        <w:rPr>
          <w:rFonts w:ascii="Times New Roman" w:hAnsi="Times New Roman" w:cs="Times New Roman"/>
          <w:sz w:val="24"/>
          <w:szCs w:val="24"/>
          <w:shd w:val="clear" w:color="auto" w:fill="FFFFFF"/>
        </w:rPr>
        <w:t>untuk mencari jalan keluar guna mengambil keputusan bersama dalam penyelesaian permasalahan yang ada. D</w:t>
      </w:r>
      <w:r w:rsidRPr="00EB7DB4">
        <w:rPr>
          <w:rFonts w:ascii="Times New Roman" w:hAnsi="Times New Roman" w:cs="Times New Roman"/>
          <w:sz w:val="24"/>
          <w:szCs w:val="24"/>
          <w:shd w:val="clear" w:color="auto" w:fill="F6F6F6"/>
        </w:rPr>
        <w:t xml:space="preserve">alam menghadapi permasalahan yang menyangkut kepentingan manajemen kafe maupun pihak musisi tersebut, dengan musyawarah mufakat ini akan mudah mendapatkan solusi yang terbaik untuk kepentingan bersama dan tercapai kesepakatan yang memuaskan keduabelah pihak. Solusi ini dapat memberikan </w:t>
      </w:r>
      <w:r w:rsidRPr="00EB7DB4">
        <w:rPr>
          <w:rFonts w:ascii="Times New Roman" w:hAnsi="Times New Roman" w:cs="Times New Roman"/>
          <w:sz w:val="24"/>
          <w:szCs w:val="24"/>
          <w:shd w:val="clear" w:color="auto" w:fill="F6F6F6"/>
        </w:rPr>
        <w:lastRenderedPageBreak/>
        <w:t>dampak yang positif bagi kepentingan bersama, baik manajemen kafe maupun pihak musisi tersebut.</w:t>
      </w:r>
    </w:p>
    <w:p w:rsidR="00DE7E71" w:rsidRPr="00EB7DB4" w:rsidRDefault="00DE7E71" w:rsidP="007F0373">
      <w:pPr>
        <w:pStyle w:val="ListParagraph"/>
        <w:numPr>
          <w:ilvl w:val="0"/>
          <w:numId w:val="6"/>
        </w:numPr>
        <w:ind w:left="851" w:hanging="425"/>
        <w:rPr>
          <w:rFonts w:ascii="Times New Roman" w:hAnsi="Times New Roman" w:cs="Times New Roman"/>
          <w:b/>
          <w:sz w:val="24"/>
          <w:szCs w:val="24"/>
          <w:lang w:val="en-US"/>
        </w:rPr>
      </w:pPr>
      <w:r w:rsidRPr="00EB7DB4">
        <w:rPr>
          <w:rFonts w:ascii="Times New Roman" w:hAnsi="Times New Roman" w:cs="Times New Roman"/>
          <w:b/>
          <w:sz w:val="24"/>
          <w:szCs w:val="24"/>
          <w:lang w:val="en-US"/>
        </w:rPr>
        <w:t xml:space="preserve">Upaya Hukum </w:t>
      </w:r>
    </w:p>
    <w:p w:rsidR="00DE7E71" w:rsidRPr="00EB7DB4" w:rsidRDefault="00DE7E71" w:rsidP="00DE7E71">
      <w:pPr>
        <w:pStyle w:val="ListParagraph"/>
        <w:ind w:left="851" w:firstLine="709"/>
        <w:rPr>
          <w:rFonts w:ascii="Times New Roman" w:hAnsi="Times New Roman" w:cs="Times New Roman"/>
          <w:sz w:val="24"/>
          <w:szCs w:val="24"/>
          <w:lang w:val="en-US"/>
        </w:rPr>
      </w:pPr>
      <w:proofErr w:type="gramStart"/>
      <w:r w:rsidRPr="00EB7DB4">
        <w:rPr>
          <w:rFonts w:ascii="Times New Roman" w:hAnsi="Times New Roman" w:cs="Times New Roman"/>
          <w:sz w:val="24"/>
          <w:szCs w:val="24"/>
          <w:lang w:val="en-US"/>
        </w:rPr>
        <w:t>Upaya hukum hanya ditempuh apabila upaya musyawarah yang telah dilakukan tidak memperoleh mupakat atau kesepakatan perdamaian antara kedua belah pihak sehingga perlu adanya upaya lanjutan sebagai penyelesaiannya.</w:t>
      </w:r>
      <w:proofErr w:type="gramEnd"/>
      <w:r w:rsidRPr="00EB7DB4">
        <w:rPr>
          <w:rFonts w:ascii="Times New Roman" w:hAnsi="Times New Roman" w:cs="Times New Roman"/>
          <w:sz w:val="24"/>
          <w:szCs w:val="24"/>
          <w:lang w:val="en-US"/>
        </w:rPr>
        <w:t xml:space="preserve"> </w:t>
      </w:r>
      <w:r w:rsidRPr="00EB7DB4">
        <w:rPr>
          <w:rFonts w:ascii="Times New Roman" w:hAnsi="Times New Roman" w:cs="Times New Roman"/>
          <w:sz w:val="24"/>
          <w:szCs w:val="24"/>
        </w:rPr>
        <w:t>Dalam hal terjadi permasalahan kontrak kerja antara pihak musisi dengan pihak manajemen kafe, pihak yang merasa dirugikan dapat mengajukan upaya hukum. U</w:t>
      </w:r>
      <w:r w:rsidRPr="00EB7DB4">
        <w:rPr>
          <w:rFonts w:ascii="Times New Roman" w:hAnsi="Times New Roman" w:cs="Times New Roman"/>
          <w:sz w:val="24"/>
          <w:szCs w:val="24"/>
          <w:lang w:val="en-US"/>
        </w:rPr>
        <w:t xml:space="preserve">paya hukum yang dimaksud adalah melalui jalur pengadilan, </w:t>
      </w:r>
      <w:r w:rsidRPr="00EB7DB4">
        <w:rPr>
          <w:rFonts w:ascii="Times New Roman" w:hAnsi="Times New Roman" w:cs="Times New Roman"/>
          <w:sz w:val="24"/>
          <w:szCs w:val="24"/>
        </w:rPr>
        <w:t xml:space="preserve">caranya yaitu </w:t>
      </w:r>
      <w:r w:rsidRPr="00EB7DB4">
        <w:rPr>
          <w:rFonts w:ascii="Times New Roman" w:hAnsi="Times New Roman" w:cs="Times New Roman"/>
          <w:sz w:val="24"/>
          <w:szCs w:val="24"/>
          <w:lang w:val="en-US"/>
        </w:rPr>
        <w:t xml:space="preserve">salah satu pihak </w:t>
      </w:r>
      <w:r w:rsidRPr="00EB7DB4">
        <w:rPr>
          <w:rFonts w:ascii="Times New Roman" w:hAnsi="Times New Roman" w:cs="Times New Roman"/>
          <w:sz w:val="24"/>
          <w:szCs w:val="24"/>
        </w:rPr>
        <w:t xml:space="preserve">yang </w:t>
      </w:r>
      <w:r w:rsidRPr="00EB7DB4">
        <w:rPr>
          <w:rFonts w:ascii="Times New Roman" w:hAnsi="Times New Roman" w:cs="Times New Roman"/>
          <w:sz w:val="24"/>
          <w:szCs w:val="24"/>
          <w:lang w:val="en-US"/>
        </w:rPr>
        <w:t xml:space="preserve">merasa dirugikan atas penyimpangan yang terjadi harus mengajukan perkara tersebut ke pengadilan dengan menggugat pihak yang </w:t>
      </w:r>
      <w:r w:rsidRPr="00EB7DB4">
        <w:rPr>
          <w:rFonts w:ascii="Times New Roman" w:hAnsi="Times New Roman" w:cs="Times New Roman"/>
          <w:sz w:val="24"/>
          <w:szCs w:val="24"/>
        </w:rPr>
        <w:t xml:space="preserve">telah </w:t>
      </w:r>
      <w:r w:rsidRPr="00EB7DB4">
        <w:rPr>
          <w:rFonts w:ascii="Times New Roman" w:hAnsi="Times New Roman" w:cs="Times New Roman"/>
          <w:sz w:val="24"/>
          <w:szCs w:val="24"/>
          <w:lang w:val="en-US"/>
        </w:rPr>
        <w:t>merugikan</w:t>
      </w:r>
      <w:r w:rsidRPr="00EB7DB4">
        <w:rPr>
          <w:rFonts w:ascii="Times New Roman" w:hAnsi="Times New Roman" w:cs="Times New Roman"/>
          <w:sz w:val="24"/>
          <w:szCs w:val="24"/>
        </w:rPr>
        <w:t>nya</w:t>
      </w:r>
      <w:r w:rsidRPr="00EB7DB4">
        <w:rPr>
          <w:rFonts w:ascii="Times New Roman" w:hAnsi="Times New Roman" w:cs="Times New Roman"/>
          <w:sz w:val="24"/>
          <w:szCs w:val="24"/>
          <w:lang w:val="en-US"/>
        </w:rPr>
        <w:t xml:space="preserve">. </w:t>
      </w:r>
    </w:p>
    <w:p w:rsidR="00251BED" w:rsidRPr="00EB7DB4" w:rsidRDefault="00DE7E71" w:rsidP="00EB50B7">
      <w:pPr>
        <w:pStyle w:val="ListParagraph"/>
        <w:ind w:left="851" w:firstLine="709"/>
        <w:rPr>
          <w:rFonts w:ascii="Times New Roman" w:hAnsi="Times New Roman" w:cs="Times New Roman"/>
          <w:sz w:val="24"/>
          <w:szCs w:val="24"/>
          <w:lang w:val="en-US"/>
        </w:rPr>
      </w:pPr>
      <w:r w:rsidRPr="00EB7DB4">
        <w:rPr>
          <w:rFonts w:ascii="Times New Roman" w:hAnsi="Times New Roman" w:cs="Times New Roman"/>
          <w:sz w:val="24"/>
          <w:szCs w:val="24"/>
          <w:lang w:val="en-US"/>
        </w:rPr>
        <w:t xml:space="preserve">Akan tetapi dalam prakteknya di </w:t>
      </w:r>
      <w:r w:rsidRPr="00EB7DB4">
        <w:rPr>
          <w:rFonts w:ascii="Times New Roman" w:hAnsi="Times New Roman" w:cs="Times New Roman"/>
          <w:sz w:val="24"/>
          <w:szCs w:val="24"/>
        </w:rPr>
        <w:t>K</w:t>
      </w:r>
      <w:r w:rsidRPr="00EB7DB4">
        <w:rPr>
          <w:rFonts w:ascii="Times New Roman" w:hAnsi="Times New Roman" w:cs="Times New Roman"/>
          <w:sz w:val="24"/>
          <w:szCs w:val="24"/>
          <w:lang w:val="en-US"/>
        </w:rPr>
        <w:t xml:space="preserve">ota </w:t>
      </w:r>
      <w:r w:rsidRPr="00EB7DB4">
        <w:rPr>
          <w:rFonts w:ascii="Times New Roman" w:hAnsi="Times New Roman" w:cs="Times New Roman"/>
          <w:sz w:val="24"/>
          <w:szCs w:val="24"/>
        </w:rPr>
        <w:t>M</w:t>
      </w:r>
      <w:r w:rsidRPr="00EB7DB4">
        <w:rPr>
          <w:rFonts w:ascii="Times New Roman" w:hAnsi="Times New Roman" w:cs="Times New Roman"/>
          <w:sz w:val="24"/>
          <w:szCs w:val="24"/>
          <w:lang w:val="en-US"/>
        </w:rPr>
        <w:t xml:space="preserve">ataram kasus mengenai perkara antara pihak musisi dengan pihak manajemen kafe belum pernah ada yang sampai ke pengadilan, hal ini membuktikan bahwa perkara atau perselisihan antara pihak musisi dengan pihak manajemen kafe lebih dapat diselesaikan dengan jalan musyawarah </w:t>
      </w:r>
      <w:r w:rsidRPr="00EB7DB4">
        <w:rPr>
          <w:rFonts w:ascii="Times New Roman" w:hAnsi="Times New Roman" w:cs="Times New Roman"/>
          <w:sz w:val="24"/>
          <w:szCs w:val="24"/>
        </w:rPr>
        <w:t xml:space="preserve">mufakat </w:t>
      </w:r>
      <w:r w:rsidRPr="00EB7DB4">
        <w:rPr>
          <w:rFonts w:ascii="Times New Roman" w:hAnsi="Times New Roman" w:cs="Times New Roman"/>
          <w:sz w:val="24"/>
          <w:szCs w:val="24"/>
          <w:lang w:val="en-US"/>
        </w:rPr>
        <w:t xml:space="preserve">(kekeluargaan) bukan melalui pengadilan. </w:t>
      </w:r>
      <w:proofErr w:type="gramStart"/>
      <w:r w:rsidRPr="00EB7DB4">
        <w:rPr>
          <w:rFonts w:ascii="Times New Roman" w:hAnsi="Times New Roman" w:cs="Times New Roman"/>
          <w:sz w:val="24"/>
          <w:szCs w:val="24"/>
          <w:lang w:val="en-US"/>
        </w:rPr>
        <w:t>Disamping hal tersebut, faktor yang menyebabkan sengketa atau permasalahan antara pihak musisi dengan pihak manajemen kafe tidak pernah sampai ke tingkat pengadilan adalah karena perjanjian atau kontrak tersebut tidak dilakukan dengan kontrak tertulis sehingga tidak dapat diajukan (diproses) ketingkat pengadilan.</w:t>
      </w:r>
      <w:bookmarkStart w:id="0" w:name="_GoBack"/>
      <w:bookmarkEnd w:id="0"/>
      <w:proofErr w:type="gramEnd"/>
    </w:p>
    <w:p w:rsidR="00630BC1" w:rsidRPr="00EB7DB4" w:rsidRDefault="00630BC1" w:rsidP="007F0373">
      <w:pPr>
        <w:spacing w:after="0" w:line="720" w:lineRule="auto"/>
        <w:jc w:val="center"/>
        <w:rPr>
          <w:rFonts w:ascii="Times New Roman" w:hAnsi="Times New Roman" w:cs="Times New Roman"/>
          <w:b/>
          <w:sz w:val="24"/>
          <w:szCs w:val="24"/>
        </w:rPr>
      </w:pPr>
      <w:r w:rsidRPr="00EB7DB4">
        <w:rPr>
          <w:rFonts w:ascii="Times New Roman" w:hAnsi="Times New Roman" w:cs="Times New Roman"/>
          <w:b/>
          <w:sz w:val="24"/>
          <w:szCs w:val="24"/>
        </w:rPr>
        <w:lastRenderedPageBreak/>
        <w:t>III. PENUTUP</w:t>
      </w:r>
    </w:p>
    <w:p w:rsidR="00630BC1" w:rsidRPr="00EB7DB4" w:rsidRDefault="00630BC1" w:rsidP="007F0373">
      <w:pPr>
        <w:pStyle w:val="ListParagraph"/>
        <w:numPr>
          <w:ilvl w:val="0"/>
          <w:numId w:val="2"/>
        </w:numPr>
        <w:spacing w:after="0"/>
        <w:ind w:left="426" w:hanging="426"/>
        <w:rPr>
          <w:rFonts w:ascii="Times New Roman" w:hAnsi="Times New Roman" w:cs="Times New Roman"/>
          <w:b/>
          <w:sz w:val="24"/>
          <w:szCs w:val="24"/>
        </w:rPr>
      </w:pPr>
      <w:r w:rsidRPr="00EB7DB4">
        <w:rPr>
          <w:rFonts w:ascii="Times New Roman" w:hAnsi="Times New Roman" w:cs="Times New Roman"/>
          <w:b/>
          <w:sz w:val="24"/>
          <w:szCs w:val="24"/>
        </w:rPr>
        <w:t>Simpulan.</w:t>
      </w:r>
    </w:p>
    <w:p w:rsidR="00EB50B7" w:rsidRPr="00EB7DB4" w:rsidRDefault="004F76DD" w:rsidP="007F0373">
      <w:pPr>
        <w:autoSpaceDE w:val="0"/>
        <w:autoSpaceDN w:val="0"/>
        <w:adjustRightInd w:val="0"/>
        <w:spacing w:after="0"/>
        <w:ind w:left="426" w:firstLine="708"/>
        <w:rPr>
          <w:rFonts w:ascii="Times New Roman" w:hAnsi="Times New Roman" w:cs="Times New Roman"/>
          <w:sz w:val="24"/>
          <w:szCs w:val="24"/>
          <w:lang w:val="en-US"/>
        </w:rPr>
      </w:pPr>
      <w:r w:rsidRPr="00EB7DB4">
        <w:rPr>
          <w:rFonts w:ascii="Times New Roman" w:hAnsi="Times New Roman" w:cs="Times New Roman"/>
          <w:sz w:val="24"/>
          <w:szCs w:val="24"/>
        </w:rPr>
        <w:t>Berdasarkan hasil penelitian dan pembahasan yang telah diuraikan, maka dapat dit</w:t>
      </w:r>
      <w:r w:rsidR="00C839B7" w:rsidRPr="00EB7DB4">
        <w:rPr>
          <w:rFonts w:ascii="Times New Roman" w:hAnsi="Times New Roman" w:cs="Times New Roman"/>
          <w:sz w:val="24"/>
          <w:szCs w:val="24"/>
        </w:rPr>
        <w:t>arik suatu kesimpulan, yaitu</w:t>
      </w:r>
      <w:r w:rsidR="001B7874" w:rsidRPr="00EB7DB4">
        <w:rPr>
          <w:rFonts w:ascii="Times New Roman" w:hAnsi="Times New Roman" w:cs="Times New Roman"/>
          <w:sz w:val="24"/>
          <w:szCs w:val="24"/>
        </w:rPr>
        <w:t xml:space="preserve">: </w:t>
      </w:r>
      <w:r w:rsidR="00EB50B7" w:rsidRPr="00EB7DB4">
        <w:rPr>
          <w:rFonts w:ascii="Times New Roman" w:hAnsi="Times New Roman" w:cs="Times New Roman"/>
          <w:sz w:val="24"/>
          <w:szCs w:val="24"/>
          <w:lang w:val="en-US"/>
        </w:rPr>
        <w:t xml:space="preserve">1. Dalam pelaksanaan kontrak kerja antara musisi dengan pemilik kafe ada beberapa hal yang harus diperhatikan sebelum kontrak itu dibuat dan dilaksanakan, antara lain adalah sebagai </w:t>
      </w:r>
      <w:proofErr w:type="gramStart"/>
      <w:r w:rsidR="00EB50B7" w:rsidRPr="00EB7DB4">
        <w:rPr>
          <w:rFonts w:ascii="Times New Roman" w:hAnsi="Times New Roman" w:cs="Times New Roman"/>
          <w:sz w:val="24"/>
          <w:szCs w:val="24"/>
          <w:lang w:val="en-US"/>
        </w:rPr>
        <w:t>berikut :</w:t>
      </w:r>
      <w:proofErr w:type="gramEnd"/>
      <w:r w:rsidR="00EB50B7" w:rsidRPr="00EB7DB4">
        <w:rPr>
          <w:rFonts w:ascii="Times New Roman" w:hAnsi="Times New Roman" w:cs="Times New Roman"/>
          <w:sz w:val="24"/>
          <w:szCs w:val="24"/>
          <w:lang w:val="en-US"/>
        </w:rPr>
        <w:t xml:space="preserve"> a) Kelengkapan alat musik dan </w:t>
      </w:r>
      <w:r w:rsidR="00EB50B7" w:rsidRPr="00EB7DB4">
        <w:rPr>
          <w:rFonts w:ascii="Times New Roman" w:hAnsi="Times New Roman" w:cs="Times New Roman"/>
          <w:i/>
          <w:sz w:val="24"/>
          <w:szCs w:val="24"/>
          <w:lang w:val="en-US"/>
        </w:rPr>
        <w:t>sound system</w:t>
      </w:r>
      <w:r w:rsidR="00EB50B7" w:rsidRPr="00EB7DB4">
        <w:rPr>
          <w:rFonts w:ascii="Times New Roman" w:hAnsi="Times New Roman" w:cs="Times New Roman"/>
          <w:sz w:val="24"/>
          <w:szCs w:val="24"/>
          <w:lang w:val="en-US"/>
        </w:rPr>
        <w:t xml:space="preserve"> yang terdapat dalam suatu kafe. b) Kesiapan soundman, dimana soundman ini bertugas untuk menyiapkan segala keperluan yang dibutuhkan oleh musisi, baik itu alat musiknya maupun efek suara yang dihasilkan di dalam pelaksanaan </w:t>
      </w:r>
      <w:r w:rsidR="00EB50B7" w:rsidRPr="00EB7DB4">
        <w:rPr>
          <w:rFonts w:ascii="Times New Roman" w:hAnsi="Times New Roman" w:cs="Times New Roman"/>
          <w:i/>
          <w:sz w:val="24"/>
          <w:szCs w:val="24"/>
          <w:lang w:val="en-US"/>
        </w:rPr>
        <w:t>live</w:t>
      </w:r>
      <w:r w:rsidR="00EB50B7" w:rsidRPr="00EB7DB4">
        <w:rPr>
          <w:rFonts w:ascii="Times New Roman" w:hAnsi="Times New Roman" w:cs="Times New Roman"/>
          <w:sz w:val="24"/>
          <w:szCs w:val="24"/>
          <w:lang w:val="en-US"/>
        </w:rPr>
        <w:t xml:space="preserve"> musik tersebut.c) Kesiapan musisi </w:t>
      </w:r>
      <w:proofErr w:type="gramStart"/>
      <w:r w:rsidR="00EB50B7" w:rsidRPr="00EB7DB4">
        <w:rPr>
          <w:rFonts w:ascii="Times New Roman" w:hAnsi="Times New Roman" w:cs="Times New Roman"/>
          <w:sz w:val="24"/>
          <w:szCs w:val="24"/>
          <w:lang w:val="en-US"/>
        </w:rPr>
        <w:t>akan</w:t>
      </w:r>
      <w:proofErr w:type="gramEnd"/>
      <w:r w:rsidR="00EB50B7" w:rsidRPr="00EB7DB4">
        <w:rPr>
          <w:rFonts w:ascii="Times New Roman" w:hAnsi="Times New Roman" w:cs="Times New Roman"/>
          <w:sz w:val="24"/>
          <w:szCs w:val="24"/>
          <w:lang w:val="en-US"/>
        </w:rPr>
        <w:t xml:space="preserve"> materi dan pembendaharaan lagu yang akan dibawakan. d) Kesiapan kafe untuk menyediakan fasilitas bagi musisi baik pada saat latihan maupun pada saat berakhirnya pertunjukan </w:t>
      </w:r>
      <w:r w:rsidR="00EB50B7" w:rsidRPr="00EB7DB4">
        <w:rPr>
          <w:rFonts w:ascii="Times New Roman" w:hAnsi="Times New Roman" w:cs="Times New Roman"/>
          <w:i/>
          <w:sz w:val="24"/>
          <w:szCs w:val="24"/>
          <w:lang w:val="en-US"/>
        </w:rPr>
        <w:t>live</w:t>
      </w:r>
      <w:r w:rsidR="00EB50B7" w:rsidRPr="00EB7DB4">
        <w:rPr>
          <w:rFonts w:ascii="Times New Roman" w:hAnsi="Times New Roman" w:cs="Times New Roman"/>
          <w:sz w:val="24"/>
          <w:szCs w:val="24"/>
          <w:lang w:val="en-US"/>
        </w:rPr>
        <w:t xml:space="preserve"> musik tersebut seperti memberikan fasilitas makan dan minum.e) Kesepakatan antara kedua belah pihak melakukan kontrak kerja di bidang </w:t>
      </w:r>
      <w:r w:rsidR="00EB50B7" w:rsidRPr="00EB7DB4">
        <w:rPr>
          <w:rFonts w:ascii="Times New Roman" w:hAnsi="Times New Roman" w:cs="Times New Roman"/>
          <w:i/>
          <w:sz w:val="24"/>
          <w:szCs w:val="24"/>
          <w:lang w:val="en-US"/>
        </w:rPr>
        <w:t>entertainment.</w:t>
      </w:r>
      <w:r w:rsidR="00EB50B7" w:rsidRPr="00EB7DB4">
        <w:rPr>
          <w:rFonts w:ascii="Times New Roman" w:hAnsi="Times New Roman" w:cs="Times New Roman"/>
          <w:sz w:val="24"/>
          <w:szCs w:val="24"/>
          <w:lang w:val="en-US"/>
        </w:rPr>
        <w:t xml:space="preserve"> f) Kesepakatan bagi pihak musisi untuk mengisi </w:t>
      </w:r>
      <w:r w:rsidR="00EB50B7" w:rsidRPr="00EB7DB4">
        <w:rPr>
          <w:rFonts w:ascii="Times New Roman" w:hAnsi="Times New Roman" w:cs="Times New Roman"/>
          <w:i/>
          <w:sz w:val="24"/>
          <w:szCs w:val="24"/>
          <w:lang w:val="en-US"/>
        </w:rPr>
        <w:t>entertainment</w:t>
      </w:r>
      <w:r w:rsidR="00EB50B7" w:rsidRPr="00EB7DB4">
        <w:rPr>
          <w:rFonts w:ascii="Times New Roman" w:hAnsi="Times New Roman" w:cs="Times New Roman"/>
          <w:sz w:val="24"/>
          <w:szCs w:val="24"/>
          <w:lang w:val="en-US"/>
        </w:rPr>
        <w:t xml:space="preserve"> atau </w:t>
      </w:r>
      <w:r w:rsidR="00EB50B7" w:rsidRPr="00EB7DB4">
        <w:rPr>
          <w:rFonts w:ascii="Times New Roman" w:hAnsi="Times New Roman" w:cs="Times New Roman"/>
          <w:i/>
          <w:sz w:val="24"/>
          <w:szCs w:val="24"/>
          <w:lang w:val="en-US"/>
        </w:rPr>
        <w:t xml:space="preserve">live </w:t>
      </w:r>
      <w:r w:rsidR="00EB50B7" w:rsidRPr="00EB7DB4">
        <w:rPr>
          <w:rFonts w:ascii="Times New Roman" w:hAnsi="Times New Roman" w:cs="Times New Roman"/>
          <w:sz w:val="24"/>
          <w:szCs w:val="24"/>
          <w:lang w:val="en-US"/>
        </w:rPr>
        <w:t>musik di suatu kafe pada waktu yang telah ditentukan. g) Pihak kafe menyediakan alat musik standar, namun bila ada penggunaan alat musik lain selain yang telah disediakan, pihak musisi harus menyiapkan sendiri. Dalam hal ini terdapat bentuk kontrak yang selama ini terjadi, yaitu kontrak tertulis</w:t>
      </w:r>
      <w:r w:rsidR="00EB50B7" w:rsidRPr="00EB7DB4">
        <w:rPr>
          <w:rFonts w:ascii="Times New Roman" w:hAnsi="Times New Roman" w:cs="Times New Roman"/>
          <w:sz w:val="24"/>
          <w:szCs w:val="24"/>
        </w:rPr>
        <w:t>, k</w:t>
      </w:r>
      <w:r w:rsidR="00EB50B7" w:rsidRPr="00EB7DB4">
        <w:rPr>
          <w:rFonts w:ascii="Times New Roman" w:hAnsi="Times New Roman" w:cs="Times New Roman"/>
          <w:sz w:val="24"/>
          <w:szCs w:val="24"/>
          <w:lang w:val="en-US"/>
        </w:rPr>
        <w:t xml:space="preserve">ontrak tertulis dibuat yang proses awalnya melalui sebuah perbincangan secara lisan dahulu antara kedua belah pihak yang kemudian dilanjutkan dengan pembuatan </w:t>
      </w:r>
      <w:proofErr w:type="gramStart"/>
      <w:r w:rsidR="00EB50B7" w:rsidRPr="00EB7DB4">
        <w:rPr>
          <w:rFonts w:ascii="Times New Roman" w:hAnsi="Times New Roman" w:cs="Times New Roman"/>
          <w:sz w:val="24"/>
          <w:szCs w:val="24"/>
          <w:lang w:val="en-US"/>
        </w:rPr>
        <w:t>surat</w:t>
      </w:r>
      <w:proofErr w:type="gramEnd"/>
      <w:r w:rsidR="00EB50B7" w:rsidRPr="00EB7DB4">
        <w:rPr>
          <w:rFonts w:ascii="Times New Roman" w:hAnsi="Times New Roman" w:cs="Times New Roman"/>
          <w:sz w:val="24"/>
          <w:szCs w:val="24"/>
          <w:lang w:val="en-US"/>
        </w:rPr>
        <w:t xml:space="preserve"> perjanjian (kontrak) antara keduanya secara tertulis. </w:t>
      </w:r>
      <w:r w:rsidR="00EB50B7" w:rsidRPr="00EB7DB4">
        <w:rPr>
          <w:rFonts w:ascii="Times New Roman" w:hAnsi="Times New Roman" w:cs="Times New Roman"/>
          <w:sz w:val="24"/>
          <w:szCs w:val="24"/>
          <w:lang w:val="en-US"/>
        </w:rPr>
        <w:lastRenderedPageBreak/>
        <w:t xml:space="preserve">2. Terjadinya wanprestasi disebabkan karena beberapa faktor, </w:t>
      </w:r>
      <w:proofErr w:type="gramStart"/>
      <w:r w:rsidR="00EB50B7" w:rsidRPr="00EB7DB4">
        <w:rPr>
          <w:rFonts w:ascii="Times New Roman" w:hAnsi="Times New Roman" w:cs="Times New Roman"/>
          <w:sz w:val="24"/>
          <w:szCs w:val="24"/>
          <w:lang w:val="en-US"/>
        </w:rPr>
        <w:t>yaitu :</w:t>
      </w:r>
      <w:proofErr w:type="gramEnd"/>
      <w:r w:rsidR="00EB50B7" w:rsidRPr="00EB7DB4">
        <w:rPr>
          <w:rFonts w:ascii="Times New Roman" w:hAnsi="Times New Roman" w:cs="Times New Roman"/>
          <w:sz w:val="24"/>
          <w:szCs w:val="24"/>
          <w:lang w:val="en-US"/>
        </w:rPr>
        <w:t xml:space="preserve"> a) Sepinya pengunjung sehingga menyebabkan pendapatan semakin menurun yang menyebabkan kafe tidak dapat survive atau bertahan. b) Kurang profesionalnya pihak manajemen kafe dalam memanage keuangan. c) Kurangnya pengalaman dan </w:t>
      </w:r>
      <w:proofErr w:type="gramStart"/>
      <w:r w:rsidR="00EB50B7" w:rsidRPr="00EB7DB4">
        <w:rPr>
          <w:rFonts w:ascii="Times New Roman" w:hAnsi="Times New Roman" w:cs="Times New Roman"/>
          <w:sz w:val="24"/>
          <w:szCs w:val="24"/>
          <w:lang w:val="en-US"/>
        </w:rPr>
        <w:t>kejelian  musisi</w:t>
      </w:r>
      <w:proofErr w:type="gramEnd"/>
      <w:r w:rsidR="00EB50B7" w:rsidRPr="00EB7DB4">
        <w:rPr>
          <w:rFonts w:ascii="Times New Roman" w:hAnsi="Times New Roman" w:cs="Times New Roman"/>
          <w:sz w:val="24"/>
          <w:szCs w:val="24"/>
          <w:lang w:val="en-US"/>
        </w:rPr>
        <w:t xml:space="preserve"> dalam pembuatan perjanjian. d) Terjadinya “miscommunication” antara kedua belah pihak. e) Tidak adanya perjanjian secara tertulis. 3. Proses penyelesaian sengketa di antara kedua belah pihak dilakukan dengan </w:t>
      </w:r>
      <w:proofErr w:type="gramStart"/>
      <w:r w:rsidR="00EB50B7" w:rsidRPr="00EB7DB4">
        <w:rPr>
          <w:rFonts w:ascii="Times New Roman" w:hAnsi="Times New Roman" w:cs="Times New Roman"/>
          <w:sz w:val="24"/>
          <w:szCs w:val="24"/>
          <w:lang w:val="en-US"/>
        </w:rPr>
        <w:t>cara</w:t>
      </w:r>
      <w:proofErr w:type="gramEnd"/>
      <w:r w:rsidR="00EB50B7" w:rsidRPr="00EB7DB4">
        <w:rPr>
          <w:rFonts w:ascii="Times New Roman" w:hAnsi="Times New Roman" w:cs="Times New Roman"/>
          <w:sz w:val="24"/>
          <w:szCs w:val="24"/>
          <w:lang w:val="en-US"/>
        </w:rPr>
        <w:t xml:space="preserve"> musyawarah mufakat atau dengan cara kekeluargaan. Dan sampai saat ini belum pernah ada kasus seperti yang telah diuraikan pada bab-bab sebelumnya diajukan ke meja hijau atau pengadilan </w:t>
      </w:r>
    </w:p>
    <w:p w:rsidR="00EB50B7" w:rsidRPr="00EB7DB4" w:rsidRDefault="00EB50B7" w:rsidP="007F0373">
      <w:pPr>
        <w:pStyle w:val="ListParagraph"/>
        <w:numPr>
          <w:ilvl w:val="0"/>
          <w:numId w:val="2"/>
        </w:numPr>
        <w:ind w:left="426" w:hanging="426"/>
        <w:rPr>
          <w:rFonts w:ascii="Times New Roman" w:hAnsi="Times New Roman" w:cs="Times New Roman"/>
          <w:b/>
          <w:sz w:val="24"/>
          <w:szCs w:val="24"/>
          <w:lang w:val="en-US"/>
        </w:rPr>
      </w:pPr>
      <w:r w:rsidRPr="00EB7DB4">
        <w:rPr>
          <w:rFonts w:ascii="Times New Roman" w:hAnsi="Times New Roman" w:cs="Times New Roman"/>
          <w:b/>
          <w:sz w:val="24"/>
          <w:szCs w:val="24"/>
          <w:lang w:val="en-US"/>
        </w:rPr>
        <w:t>Saran</w:t>
      </w:r>
    </w:p>
    <w:p w:rsidR="00EB50B7" w:rsidRPr="00EB7DB4" w:rsidRDefault="007F0373" w:rsidP="007F0373">
      <w:pPr>
        <w:pStyle w:val="ListParagraph"/>
        <w:ind w:left="426"/>
        <w:rPr>
          <w:rFonts w:ascii="Times New Roman" w:hAnsi="Times New Roman" w:cs="Times New Roman"/>
          <w:b/>
          <w:sz w:val="24"/>
          <w:szCs w:val="24"/>
          <w:lang w:val="en-US"/>
        </w:rPr>
      </w:pPr>
      <w:r w:rsidRPr="00EB7DB4">
        <w:rPr>
          <w:rFonts w:ascii="Times New Roman" w:hAnsi="Times New Roman" w:cs="Times New Roman"/>
          <w:sz w:val="24"/>
          <w:szCs w:val="24"/>
        </w:rPr>
        <w:t>Setelah memberikan kesimpulan, disini penyusun ingin mengajukan saran-saran sebagai berikut</w:t>
      </w:r>
      <w:r w:rsidRPr="00EB7DB4">
        <w:rPr>
          <w:rFonts w:ascii="Times New Roman" w:hAnsi="Times New Roman" w:cs="Times New Roman"/>
          <w:sz w:val="24"/>
          <w:szCs w:val="24"/>
          <w:lang w:val="en-US"/>
        </w:rPr>
        <w:t xml:space="preserve"> : 1. </w:t>
      </w:r>
      <w:r w:rsidR="00EB50B7" w:rsidRPr="00EB7DB4">
        <w:rPr>
          <w:rFonts w:ascii="Times New Roman" w:hAnsi="Times New Roman" w:cs="Times New Roman"/>
          <w:sz w:val="24"/>
          <w:szCs w:val="24"/>
          <w:lang w:val="en-US"/>
        </w:rPr>
        <w:t xml:space="preserve">Diharapkan kepada para musisi maupun pihak manajemen kafe agar dapat lebih profesional dalam memanajemen keuangan serta lebih teliti dalam membuat dan merumuskan </w:t>
      </w:r>
      <w:proofErr w:type="gramStart"/>
      <w:r w:rsidR="00EB50B7" w:rsidRPr="00EB7DB4">
        <w:rPr>
          <w:rFonts w:ascii="Times New Roman" w:hAnsi="Times New Roman" w:cs="Times New Roman"/>
          <w:sz w:val="24"/>
          <w:szCs w:val="24"/>
          <w:lang w:val="en-US"/>
        </w:rPr>
        <w:t>surat</w:t>
      </w:r>
      <w:proofErr w:type="gramEnd"/>
      <w:r w:rsidR="00EB50B7" w:rsidRPr="00EB7DB4">
        <w:rPr>
          <w:rFonts w:ascii="Times New Roman" w:hAnsi="Times New Roman" w:cs="Times New Roman"/>
          <w:sz w:val="24"/>
          <w:szCs w:val="24"/>
          <w:lang w:val="en-US"/>
        </w:rPr>
        <w:t xml:space="preserve"> perjanjian kontrak kerja, sehingga tidak membuka peluang terjadinya penyimpangan-penyimpangan dalam melaksanakan perjanjian kontrak kerja tersebut</w:t>
      </w:r>
      <w:r w:rsidRPr="00EB7DB4">
        <w:rPr>
          <w:rFonts w:ascii="Times New Roman" w:hAnsi="Times New Roman" w:cs="Times New Roman"/>
          <w:sz w:val="24"/>
          <w:szCs w:val="24"/>
          <w:lang w:val="en-US"/>
        </w:rPr>
        <w:t xml:space="preserve">. 2. </w:t>
      </w:r>
      <w:r w:rsidR="00EB50B7" w:rsidRPr="00EB7DB4">
        <w:rPr>
          <w:rFonts w:ascii="Times New Roman" w:hAnsi="Times New Roman" w:cs="Times New Roman"/>
          <w:sz w:val="24"/>
          <w:szCs w:val="24"/>
          <w:lang w:val="en-US"/>
        </w:rPr>
        <w:t xml:space="preserve">Diharapkan kepada pihak musisi juga jangan sampai melanggar </w:t>
      </w:r>
      <w:proofErr w:type="gramStart"/>
      <w:r w:rsidR="00EB50B7" w:rsidRPr="00EB7DB4">
        <w:rPr>
          <w:rFonts w:ascii="Times New Roman" w:hAnsi="Times New Roman" w:cs="Times New Roman"/>
          <w:sz w:val="24"/>
          <w:szCs w:val="24"/>
          <w:lang w:val="en-US"/>
        </w:rPr>
        <w:t>apa</w:t>
      </w:r>
      <w:proofErr w:type="gramEnd"/>
      <w:r w:rsidR="00EB50B7" w:rsidRPr="00EB7DB4">
        <w:rPr>
          <w:rFonts w:ascii="Times New Roman" w:hAnsi="Times New Roman" w:cs="Times New Roman"/>
          <w:sz w:val="24"/>
          <w:szCs w:val="24"/>
          <w:lang w:val="en-US"/>
        </w:rPr>
        <w:t xml:space="preserve"> yang sudah diperjanjikan dalam kontrak kerja tersebut</w:t>
      </w:r>
      <w:r w:rsidRPr="00EB7DB4">
        <w:rPr>
          <w:rFonts w:ascii="Times New Roman" w:hAnsi="Times New Roman" w:cs="Times New Roman"/>
          <w:sz w:val="24"/>
          <w:szCs w:val="24"/>
          <w:lang w:val="en-US"/>
        </w:rPr>
        <w:t xml:space="preserve">. 3. </w:t>
      </w:r>
      <w:r w:rsidR="00EB50B7" w:rsidRPr="00EB7DB4">
        <w:rPr>
          <w:rFonts w:ascii="Times New Roman" w:hAnsi="Times New Roman" w:cs="Times New Roman"/>
          <w:sz w:val="24"/>
          <w:szCs w:val="24"/>
          <w:lang w:val="en-US"/>
        </w:rPr>
        <w:t xml:space="preserve">Diharapkan kepada kedua belah pihak, baik pihak musisi maupun pihak manajemen kafe agar selalu melaksanakan </w:t>
      </w:r>
      <w:proofErr w:type="gramStart"/>
      <w:r w:rsidR="00EB50B7" w:rsidRPr="00EB7DB4">
        <w:rPr>
          <w:rFonts w:ascii="Times New Roman" w:hAnsi="Times New Roman" w:cs="Times New Roman"/>
          <w:sz w:val="24"/>
          <w:szCs w:val="24"/>
          <w:lang w:val="en-US"/>
        </w:rPr>
        <w:t>apa</w:t>
      </w:r>
      <w:proofErr w:type="gramEnd"/>
      <w:r w:rsidR="00EB50B7" w:rsidRPr="00EB7DB4">
        <w:rPr>
          <w:rFonts w:ascii="Times New Roman" w:hAnsi="Times New Roman" w:cs="Times New Roman"/>
          <w:sz w:val="24"/>
          <w:szCs w:val="24"/>
          <w:lang w:val="en-US"/>
        </w:rPr>
        <w:t xml:space="preserve"> yang telah disepakati di dalam kontrak kerja yang dibuatnya dan jangan sampai terjadi penyimpangan-penyimpangan dikemudian hari</w:t>
      </w:r>
      <w:r w:rsidRPr="00EB7DB4">
        <w:rPr>
          <w:rFonts w:ascii="Times New Roman" w:hAnsi="Times New Roman" w:cs="Times New Roman"/>
          <w:sz w:val="24"/>
          <w:szCs w:val="24"/>
          <w:lang w:val="en-US"/>
        </w:rPr>
        <w:t>.</w:t>
      </w:r>
    </w:p>
    <w:p w:rsidR="007F0373" w:rsidRPr="00EB7DB4" w:rsidRDefault="005B31AB" w:rsidP="007F0373">
      <w:pPr>
        <w:spacing w:line="240" w:lineRule="auto"/>
        <w:jc w:val="center"/>
        <w:rPr>
          <w:rFonts w:ascii="Times New Roman" w:hAnsi="Times New Roman" w:cs="Times New Roman"/>
          <w:b/>
          <w:sz w:val="24"/>
          <w:szCs w:val="24"/>
        </w:rPr>
      </w:pPr>
      <w:r w:rsidRPr="005B31AB">
        <w:rPr>
          <w:rFonts w:ascii="Times New Roman" w:hAnsi="Times New Roman" w:cs="Times New Roman"/>
          <w:b/>
          <w:noProof/>
          <w:sz w:val="24"/>
          <w:szCs w:val="24"/>
          <w:lang w:val="en-US"/>
        </w:rPr>
        <w:lastRenderedPageBreak/>
        <w:pict>
          <v:rect id="_x0000_s1027" style="position:absolute;left:0;text-align:left;margin-left:371.1pt;margin-top:-72.9pt;width:41.25pt;height:14.25pt;z-index:251658240" stroked="f"/>
        </w:pict>
      </w:r>
      <w:r w:rsidR="007F0373" w:rsidRPr="00EB7DB4">
        <w:rPr>
          <w:rFonts w:ascii="Times New Roman" w:hAnsi="Times New Roman" w:cs="Times New Roman"/>
          <w:b/>
          <w:sz w:val="24"/>
          <w:szCs w:val="24"/>
        </w:rPr>
        <w:t>DAFTAR PUSTAKA</w:t>
      </w:r>
    </w:p>
    <w:p w:rsidR="007F0373" w:rsidRPr="00EB7DB4" w:rsidRDefault="007F0373" w:rsidP="007F0373">
      <w:pPr>
        <w:spacing w:line="240" w:lineRule="auto"/>
        <w:jc w:val="center"/>
        <w:rPr>
          <w:rFonts w:ascii="Times New Roman" w:hAnsi="Times New Roman" w:cs="Times New Roman"/>
          <w:b/>
          <w:sz w:val="24"/>
          <w:szCs w:val="24"/>
        </w:rPr>
      </w:pPr>
    </w:p>
    <w:p w:rsidR="007F0373" w:rsidRPr="00EB7DB4" w:rsidRDefault="007F0373" w:rsidP="007F0373">
      <w:pPr>
        <w:pStyle w:val="ListParagraph"/>
        <w:numPr>
          <w:ilvl w:val="0"/>
          <w:numId w:val="9"/>
        </w:numPr>
        <w:spacing w:line="240" w:lineRule="auto"/>
        <w:ind w:left="426" w:hanging="426"/>
        <w:jc w:val="left"/>
        <w:rPr>
          <w:rFonts w:ascii="Times New Roman" w:hAnsi="Times New Roman" w:cs="Times New Roman"/>
          <w:b/>
          <w:sz w:val="24"/>
          <w:szCs w:val="24"/>
        </w:rPr>
      </w:pPr>
      <w:r w:rsidRPr="00EB7DB4">
        <w:rPr>
          <w:rFonts w:ascii="Times New Roman" w:hAnsi="Times New Roman" w:cs="Times New Roman"/>
          <w:b/>
          <w:sz w:val="24"/>
          <w:szCs w:val="24"/>
        </w:rPr>
        <w:t>BUKU-BUKU</w:t>
      </w:r>
    </w:p>
    <w:p w:rsidR="007F0373" w:rsidRPr="00EB7DB4" w:rsidRDefault="007F0373" w:rsidP="007F0373">
      <w:pPr>
        <w:spacing w:after="0" w:line="240" w:lineRule="auto"/>
        <w:ind w:firstLine="426"/>
        <w:rPr>
          <w:rFonts w:ascii="Times New Roman" w:hAnsi="Times New Roman" w:cs="Times New Roman"/>
          <w:sz w:val="24"/>
          <w:szCs w:val="24"/>
          <w:lang w:val="en-US" w:eastAsia="id-ID"/>
        </w:rPr>
      </w:pPr>
      <w:r w:rsidRPr="00EB7DB4">
        <w:rPr>
          <w:rFonts w:ascii="Times New Roman" w:hAnsi="Times New Roman" w:cs="Times New Roman"/>
          <w:sz w:val="24"/>
          <w:szCs w:val="24"/>
          <w:lang w:eastAsia="id-ID"/>
        </w:rPr>
        <w:t>Rachmadi Usman</w:t>
      </w:r>
      <w:r w:rsidRPr="00EB7DB4">
        <w:rPr>
          <w:rFonts w:ascii="Times New Roman" w:hAnsi="Times New Roman" w:cs="Times New Roman"/>
          <w:b/>
          <w:bCs/>
          <w:sz w:val="24"/>
          <w:szCs w:val="24"/>
          <w:lang w:val="en-US" w:eastAsia="id-ID"/>
        </w:rPr>
        <w:t>,</w:t>
      </w:r>
      <w:r w:rsidRPr="00EB7DB4">
        <w:rPr>
          <w:rFonts w:ascii="Times New Roman" w:hAnsi="Times New Roman" w:cs="Times New Roman"/>
          <w:sz w:val="24"/>
          <w:szCs w:val="24"/>
          <w:lang w:eastAsia="id-ID"/>
        </w:rPr>
        <w:t xml:space="preserve"> </w:t>
      </w:r>
      <w:r w:rsidRPr="00EB7DB4">
        <w:rPr>
          <w:rFonts w:ascii="Times New Roman" w:hAnsi="Times New Roman" w:cs="Times New Roman"/>
          <w:i/>
          <w:sz w:val="24"/>
          <w:szCs w:val="24"/>
          <w:lang w:eastAsia="id-ID"/>
        </w:rPr>
        <w:t>Mediasi di Pengadilan</w:t>
      </w:r>
      <w:r w:rsidRPr="00EB7DB4">
        <w:rPr>
          <w:rFonts w:ascii="Times New Roman" w:hAnsi="Times New Roman" w:cs="Times New Roman"/>
          <w:sz w:val="24"/>
          <w:szCs w:val="24"/>
          <w:lang w:eastAsia="id-ID"/>
        </w:rPr>
        <w:t>. Sinar Grafika</w:t>
      </w:r>
      <w:r w:rsidRPr="00EB7DB4">
        <w:rPr>
          <w:rFonts w:ascii="Times New Roman" w:hAnsi="Times New Roman" w:cs="Times New Roman"/>
          <w:sz w:val="24"/>
          <w:szCs w:val="24"/>
          <w:lang w:val="en-US" w:eastAsia="id-ID"/>
        </w:rPr>
        <w:t>, Jakarta, 2012.</w:t>
      </w:r>
    </w:p>
    <w:p w:rsidR="007F0373" w:rsidRPr="00EB7DB4" w:rsidRDefault="007F0373" w:rsidP="007F0373">
      <w:pPr>
        <w:spacing w:after="0" w:line="240" w:lineRule="auto"/>
        <w:ind w:firstLine="426"/>
        <w:rPr>
          <w:rFonts w:ascii="Times New Roman" w:hAnsi="Times New Roman" w:cs="Times New Roman"/>
          <w:sz w:val="24"/>
          <w:szCs w:val="24"/>
          <w:lang w:val="en-US"/>
        </w:rPr>
      </w:pPr>
    </w:p>
    <w:p w:rsidR="007F0373" w:rsidRPr="00EB7DB4" w:rsidRDefault="007F0373" w:rsidP="007F0373">
      <w:pPr>
        <w:pStyle w:val="ListParagraph"/>
        <w:numPr>
          <w:ilvl w:val="0"/>
          <w:numId w:val="9"/>
        </w:numPr>
        <w:spacing w:line="240" w:lineRule="auto"/>
        <w:ind w:left="426" w:hanging="426"/>
        <w:jc w:val="left"/>
        <w:rPr>
          <w:rFonts w:ascii="Times New Roman" w:hAnsi="Times New Roman" w:cs="Times New Roman"/>
          <w:b/>
          <w:sz w:val="24"/>
          <w:szCs w:val="24"/>
        </w:rPr>
      </w:pPr>
      <w:r w:rsidRPr="00EB7DB4">
        <w:rPr>
          <w:rFonts w:ascii="Times New Roman" w:hAnsi="Times New Roman" w:cs="Times New Roman"/>
          <w:b/>
          <w:sz w:val="24"/>
          <w:szCs w:val="24"/>
        </w:rPr>
        <w:t>PERUNDANG-UNDANGAN</w:t>
      </w:r>
    </w:p>
    <w:p w:rsidR="007F0373" w:rsidRPr="00EB7DB4" w:rsidRDefault="007F0373" w:rsidP="007F0373">
      <w:pPr>
        <w:pStyle w:val="ListParagraph"/>
        <w:spacing w:line="240" w:lineRule="auto"/>
        <w:ind w:left="426"/>
        <w:jc w:val="left"/>
        <w:rPr>
          <w:rFonts w:ascii="Times New Roman" w:hAnsi="Times New Roman" w:cs="Times New Roman"/>
          <w:b/>
          <w:sz w:val="24"/>
          <w:szCs w:val="24"/>
        </w:rPr>
      </w:pPr>
    </w:p>
    <w:p w:rsidR="007F0373" w:rsidRPr="00EB7DB4" w:rsidRDefault="007F0373" w:rsidP="007F0373">
      <w:pPr>
        <w:pStyle w:val="ListParagraph"/>
        <w:spacing w:line="240" w:lineRule="auto"/>
        <w:ind w:left="1134" w:hanging="708"/>
        <w:rPr>
          <w:rFonts w:ascii="Times New Roman" w:eastAsia="Calibri" w:hAnsi="Times New Roman" w:cs="Times New Roman"/>
          <w:sz w:val="24"/>
          <w:szCs w:val="24"/>
          <w:lang w:val="en-US"/>
        </w:rPr>
      </w:pPr>
      <w:r w:rsidRPr="00EB7DB4">
        <w:rPr>
          <w:rFonts w:ascii="Times New Roman" w:eastAsia="Calibri" w:hAnsi="Times New Roman" w:cs="Times New Roman"/>
          <w:sz w:val="24"/>
          <w:szCs w:val="24"/>
        </w:rPr>
        <w:t>Kitab Undang-Undang Hukum Perdata (Burgerlijk Wetboek) di undangkan pada lembar Negara atau Staatsblad No.23 tahun 1847 dan dinyatakan berlaku pada tanggal 1 Mei 1848</w:t>
      </w:r>
    </w:p>
    <w:p w:rsidR="007F0373" w:rsidRPr="00EB7DB4" w:rsidRDefault="007F0373" w:rsidP="007F0373">
      <w:pPr>
        <w:pStyle w:val="ListParagraph"/>
        <w:spacing w:line="240" w:lineRule="auto"/>
        <w:ind w:left="1134" w:hanging="708"/>
        <w:rPr>
          <w:rFonts w:ascii="Times New Roman" w:eastAsia="Calibri" w:hAnsi="Times New Roman" w:cs="Times New Roman"/>
          <w:sz w:val="24"/>
          <w:szCs w:val="24"/>
          <w:lang w:val="en-US"/>
        </w:rPr>
      </w:pPr>
    </w:p>
    <w:p w:rsidR="007F0373" w:rsidRPr="00EB7DB4" w:rsidRDefault="007F0373" w:rsidP="007F0373">
      <w:pPr>
        <w:pStyle w:val="ListParagraph"/>
        <w:numPr>
          <w:ilvl w:val="0"/>
          <w:numId w:val="9"/>
        </w:numPr>
        <w:spacing w:line="240" w:lineRule="auto"/>
        <w:ind w:left="426" w:hanging="426"/>
        <w:rPr>
          <w:rFonts w:ascii="Times New Roman" w:eastAsia="Calibri" w:hAnsi="Times New Roman" w:cs="Times New Roman"/>
          <w:b/>
          <w:sz w:val="24"/>
          <w:szCs w:val="24"/>
        </w:rPr>
      </w:pPr>
      <w:r w:rsidRPr="00EB7DB4">
        <w:rPr>
          <w:rFonts w:ascii="Times New Roman" w:hAnsi="Times New Roman" w:cs="Times New Roman"/>
          <w:b/>
          <w:sz w:val="24"/>
          <w:szCs w:val="24"/>
        </w:rPr>
        <w:t>INTERNET :</w:t>
      </w:r>
    </w:p>
    <w:p w:rsidR="007F0373" w:rsidRPr="00EB7DB4" w:rsidRDefault="007F0373" w:rsidP="007F0373">
      <w:pPr>
        <w:pStyle w:val="ListParagraph"/>
        <w:spacing w:after="0" w:line="240" w:lineRule="auto"/>
        <w:ind w:left="426"/>
        <w:rPr>
          <w:rFonts w:ascii="Times New Roman" w:hAnsi="Times New Roman" w:cs="Times New Roman"/>
          <w:sz w:val="24"/>
          <w:szCs w:val="24"/>
        </w:rPr>
      </w:pPr>
    </w:p>
    <w:p w:rsidR="007F0373" w:rsidRPr="00EB7DB4" w:rsidRDefault="005B31AB" w:rsidP="007F0373">
      <w:pPr>
        <w:ind w:left="1134" w:hanging="708"/>
        <w:rPr>
          <w:rFonts w:ascii="Times New Roman" w:eastAsia="Calibri" w:hAnsi="Times New Roman" w:cs="Times New Roman"/>
          <w:sz w:val="24"/>
          <w:szCs w:val="24"/>
        </w:rPr>
      </w:pPr>
      <w:hyperlink r:id="rId10" w:history="1">
        <w:r w:rsidR="007F0373" w:rsidRPr="00EB7DB4">
          <w:rPr>
            <w:rStyle w:val="Hyperlink"/>
            <w:rFonts w:ascii="Times New Roman" w:eastAsia="Calibri" w:hAnsi="Times New Roman" w:cs="Times New Roman"/>
            <w:color w:val="auto"/>
            <w:sz w:val="24"/>
            <w:szCs w:val="24"/>
          </w:rPr>
          <w:t>http://id.wikipedia.org/wiki/Kafe</w:t>
        </w:r>
      </w:hyperlink>
      <w:r w:rsidR="007F0373" w:rsidRPr="00EB7DB4">
        <w:rPr>
          <w:rFonts w:ascii="Times New Roman" w:eastAsia="Calibri" w:hAnsi="Times New Roman" w:cs="Times New Roman"/>
          <w:sz w:val="24"/>
          <w:szCs w:val="24"/>
        </w:rPr>
        <w:t>, diunduh pada tanggal 5 maret 2015.</w:t>
      </w:r>
    </w:p>
    <w:p w:rsidR="007F0373" w:rsidRPr="00EB7DB4" w:rsidRDefault="005B31AB" w:rsidP="007F0373">
      <w:pPr>
        <w:spacing w:line="240" w:lineRule="auto"/>
        <w:ind w:left="1134" w:hanging="708"/>
        <w:rPr>
          <w:rFonts w:ascii="Times New Roman" w:hAnsi="Times New Roman" w:cs="Times New Roman"/>
          <w:sz w:val="24"/>
          <w:szCs w:val="24"/>
        </w:rPr>
      </w:pPr>
      <w:hyperlink r:id="rId11" w:history="1">
        <w:r w:rsidR="007F0373" w:rsidRPr="00EB7DB4">
          <w:rPr>
            <w:rStyle w:val="Hyperlink"/>
            <w:rFonts w:ascii="Times New Roman" w:hAnsi="Times New Roman" w:cs="Times New Roman"/>
            <w:color w:val="auto"/>
            <w:sz w:val="24"/>
            <w:szCs w:val="24"/>
          </w:rPr>
          <w:t>http://rensiutami.blogspot.com/2013/04/pengertian-kontrak-kerja.html</w:t>
        </w:r>
      </w:hyperlink>
      <w:r w:rsidR="007F0373" w:rsidRPr="00EB7DB4">
        <w:rPr>
          <w:rFonts w:ascii="Times New Roman" w:hAnsi="Times New Roman" w:cs="Times New Roman"/>
          <w:sz w:val="24"/>
          <w:szCs w:val="24"/>
        </w:rPr>
        <w:t>, diunduh pada tanggal 22 mei 2015.</w:t>
      </w:r>
    </w:p>
    <w:p w:rsidR="007F0373" w:rsidRPr="00EB7DB4" w:rsidRDefault="007F0373" w:rsidP="007F0373">
      <w:pPr>
        <w:tabs>
          <w:tab w:val="left" w:pos="2685"/>
        </w:tabs>
        <w:rPr>
          <w:rFonts w:ascii="Times New Roman" w:hAnsi="Times New Roman" w:cs="Times New Roman"/>
          <w:sz w:val="24"/>
          <w:szCs w:val="24"/>
          <w:lang w:val="en-US"/>
        </w:rPr>
      </w:pPr>
    </w:p>
    <w:p w:rsidR="007F0373" w:rsidRPr="00EB7DB4" w:rsidRDefault="007F0373" w:rsidP="007F0373">
      <w:pPr>
        <w:pStyle w:val="ListParagraph"/>
        <w:spacing w:line="240" w:lineRule="auto"/>
        <w:ind w:left="426"/>
        <w:jc w:val="left"/>
        <w:rPr>
          <w:rFonts w:ascii="Times New Roman" w:hAnsi="Times New Roman" w:cs="Times New Roman"/>
          <w:sz w:val="24"/>
          <w:szCs w:val="24"/>
          <w:lang w:val="en-US"/>
        </w:rPr>
      </w:pPr>
    </w:p>
    <w:p w:rsidR="00EB50B7" w:rsidRPr="00EB7DB4" w:rsidRDefault="00EB50B7" w:rsidP="00EB50B7">
      <w:pPr>
        <w:tabs>
          <w:tab w:val="left" w:pos="2685"/>
        </w:tabs>
        <w:rPr>
          <w:rFonts w:ascii="Times New Roman" w:hAnsi="Times New Roman" w:cs="Times New Roman"/>
          <w:sz w:val="24"/>
          <w:szCs w:val="24"/>
          <w:lang w:val="en-US"/>
        </w:rPr>
      </w:pPr>
    </w:p>
    <w:p w:rsidR="00EB50B7" w:rsidRPr="00EB7DB4" w:rsidRDefault="00EB50B7" w:rsidP="00EB50B7">
      <w:pPr>
        <w:tabs>
          <w:tab w:val="left" w:pos="2685"/>
        </w:tabs>
        <w:rPr>
          <w:rFonts w:ascii="Times New Roman" w:hAnsi="Times New Roman" w:cs="Times New Roman"/>
          <w:sz w:val="24"/>
          <w:szCs w:val="24"/>
          <w:lang w:val="en-US"/>
        </w:rPr>
      </w:pPr>
    </w:p>
    <w:p w:rsidR="00EB50B7" w:rsidRPr="00EB7DB4" w:rsidRDefault="00EB50B7" w:rsidP="00EB50B7">
      <w:pPr>
        <w:tabs>
          <w:tab w:val="left" w:pos="2685"/>
        </w:tabs>
        <w:rPr>
          <w:rFonts w:ascii="Times New Roman" w:hAnsi="Times New Roman" w:cs="Times New Roman"/>
          <w:sz w:val="24"/>
          <w:szCs w:val="24"/>
          <w:lang w:val="en-US"/>
        </w:rPr>
      </w:pPr>
    </w:p>
    <w:p w:rsidR="00EB50B7" w:rsidRPr="00EB7DB4" w:rsidRDefault="00EB50B7" w:rsidP="00EB50B7">
      <w:pPr>
        <w:tabs>
          <w:tab w:val="left" w:pos="2685"/>
        </w:tabs>
        <w:rPr>
          <w:rFonts w:ascii="Times New Roman" w:hAnsi="Times New Roman" w:cs="Times New Roman"/>
          <w:sz w:val="24"/>
          <w:szCs w:val="24"/>
          <w:lang w:val="en-US"/>
        </w:rPr>
      </w:pPr>
    </w:p>
    <w:p w:rsidR="00EB50B7" w:rsidRPr="00EB7DB4" w:rsidRDefault="00EB50B7" w:rsidP="00EB50B7">
      <w:pPr>
        <w:tabs>
          <w:tab w:val="left" w:pos="2685"/>
        </w:tabs>
        <w:rPr>
          <w:rFonts w:ascii="Times New Roman" w:hAnsi="Times New Roman" w:cs="Times New Roman"/>
          <w:sz w:val="24"/>
          <w:szCs w:val="24"/>
          <w:lang w:val="en-US"/>
        </w:rPr>
      </w:pPr>
    </w:p>
    <w:p w:rsidR="00EB50B7" w:rsidRPr="00EB7DB4" w:rsidRDefault="00EB50B7" w:rsidP="00EB50B7">
      <w:pPr>
        <w:tabs>
          <w:tab w:val="left" w:pos="2685"/>
        </w:tabs>
        <w:rPr>
          <w:rFonts w:ascii="Times New Roman" w:hAnsi="Times New Roman" w:cs="Times New Roman"/>
          <w:sz w:val="24"/>
          <w:szCs w:val="24"/>
          <w:lang w:val="en-US"/>
        </w:rPr>
      </w:pPr>
    </w:p>
    <w:p w:rsidR="002D4DBF" w:rsidRPr="00EB7DB4" w:rsidRDefault="002D4DBF" w:rsidP="002F6885">
      <w:pPr>
        <w:autoSpaceDE w:val="0"/>
        <w:autoSpaceDN w:val="0"/>
        <w:adjustRightInd w:val="0"/>
        <w:ind w:left="426" w:firstLine="708"/>
        <w:rPr>
          <w:rFonts w:ascii="Times New Roman" w:hAnsi="Times New Roman" w:cs="Times New Roman"/>
          <w:sz w:val="24"/>
          <w:szCs w:val="24"/>
          <w:lang w:eastAsia="id-ID"/>
        </w:rPr>
      </w:pPr>
      <w:r w:rsidRPr="00EB7DB4">
        <w:rPr>
          <w:rFonts w:ascii="Times New Roman" w:eastAsia="Times New Roman" w:hAnsi="Times New Roman" w:cs="Times New Roman"/>
          <w:sz w:val="24"/>
          <w:szCs w:val="24"/>
          <w:lang w:eastAsia="id-ID"/>
        </w:rPr>
        <w:t xml:space="preserve"> </w:t>
      </w:r>
    </w:p>
    <w:sectPr w:rsidR="002D4DBF" w:rsidRPr="00EB7DB4" w:rsidSect="00955A95">
      <w:headerReference w:type="default" r:id="rId12"/>
      <w:pgSz w:w="11907" w:h="16839" w:code="9"/>
      <w:pgMar w:top="2268" w:right="1701" w:bottom="1701" w:left="2268"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4391" w:rsidRDefault="00BE4391" w:rsidP="00087BD0">
      <w:pPr>
        <w:spacing w:after="0" w:line="240" w:lineRule="auto"/>
      </w:pPr>
      <w:r>
        <w:separator/>
      </w:r>
    </w:p>
  </w:endnote>
  <w:endnote w:type="continuationSeparator" w:id="1">
    <w:p w:rsidR="00BE4391" w:rsidRDefault="00BE4391" w:rsidP="00087B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4391" w:rsidRDefault="00BE4391" w:rsidP="00087BD0">
      <w:pPr>
        <w:spacing w:after="0" w:line="240" w:lineRule="auto"/>
      </w:pPr>
      <w:r>
        <w:separator/>
      </w:r>
    </w:p>
  </w:footnote>
  <w:footnote w:type="continuationSeparator" w:id="1">
    <w:p w:rsidR="00BE4391" w:rsidRDefault="00BE4391" w:rsidP="00087BD0">
      <w:pPr>
        <w:spacing w:after="0" w:line="240" w:lineRule="auto"/>
      </w:pPr>
      <w:r>
        <w:continuationSeparator/>
      </w:r>
    </w:p>
  </w:footnote>
  <w:footnote w:id="2">
    <w:p w:rsidR="000B09F9" w:rsidRPr="007F0373" w:rsidRDefault="000B09F9" w:rsidP="000B09F9">
      <w:pPr>
        <w:pStyle w:val="FootnoteText"/>
        <w:ind w:firstLine="709"/>
        <w:rPr>
          <w:rFonts w:ascii="Times New Roman" w:hAnsi="Times New Roman" w:cs="Times New Roman"/>
          <w:lang w:val="en-US"/>
        </w:rPr>
      </w:pPr>
      <w:r>
        <w:rPr>
          <w:rStyle w:val="FootnoteReference"/>
        </w:rPr>
        <w:footnoteRef/>
      </w:r>
      <w:r w:rsidRPr="007F0373">
        <w:rPr>
          <w:rFonts w:ascii="Times New Roman" w:hAnsi="Times New Roman" w:cs="Times New Roman"/>
          <w:lang w:val="en-US"/>
        </w:rPr>
        <w:t xml:space="preserve">Hasil wawancara dengan </w:t>
      </w:r>
      <w:r w:rsidRPr="007F0373">
        <w:rPr>
          <w:rFonts w:ascii="Times New Roman" w:hAnsi="Times New Roman" w:cs="Times New Roman"/>
        </w:rPr>
        <w:t xml:space="preserve">Mr. Niko (Manager Rock’s Gilis Kafe di </w:t>
      </w:r>
      <w:r w:rsidRPr="007F0373">
        <w:rPr>
          <w:rFonts w:ascii="Times New Roman" w:hAnsi="Times New Roman" w:cs="Times New Roman"/>
          <w:lang w:val="en-US"/>
        </w:rPr>
        <w:t>Kota Mataram, pada tanggal 1</w:t>
      </w:r>
      <w:r w:rsidRPr="007F0373">
        <w:rPr>
          <w:rFonts w:ascii="Times New Roman" w:hAnsi="Times New Roman" w:cs="Times New Roman"/>
        </w:rPr>
        <w:t>8</w:t>
      </w:r>
      <w:r w:rsidRPr="007F0373">
        <w:rPr>
          <w:rFonts w:ascii="Times New Roman" w:hAnsi="Times New Roman" w:cs="Times New Roman"/>
          <w:lang w:val="en-US"/>
        </w:rPr>
        <w:t xml:space="preserve"> </w:t>
      </w:r>
      <w:proofErr w:type="gramStart"/>
      <w:r w:rsidRPr="007F0373">
        <w:rPr>
          <w:rFonts w:ascii="Times New Roman" w:hAnsi="Times New Roman" w:cs="Times New Roman"/>
          <w:lang w:val="en-US"/>
        </w:rPr>
        <w:t>april</w:t>
      </w:r>
      <w:proofErr w:type="gramEnd"/>
      <w:r w:rsidRPr="007F0373">
        <w:rPr>
          <w:rFonts w:ascii="Times New Roman" w:hAnsi="Times New Roman" w:cs="Times New Roman"/>
          <w:lang w:val="en-US"/>
        </w:rPr>
        <w:t xml:space="preserve"> 2015.</w:t>
      </w:r>
    </w:p>
  </w:footnote>
  <w:footnote w:id="3">
    <w:p w:rsidR="000B09F9" w:rsidRPr="007F0373" w:rsidRDefault="000B09F9" w:rsidP="000B09F9">
      <w:pPr>
        <w:pStyle w:val="FootnoteText"/>
        <w:ind w:firstLine="709"/>
        <w:rPr>
          <w:rFonts w:ascii="Times New Roman" w:hAnsi="Times New Roman" w:cs="Times New Roman"/>
        </w:rPr>
      </w:pPr>
      <w:r w:rsidRPr="007F0373">
        <w:rPr>
          <w:rStyle w:val="FootnoteReference"/>
          <w:rFonts w:ascii="Times New Roman" w:hAnsi="Times New Roman" w:cs="Times New Roman"/>
        </w:rPr>
        <w:footnoteRef/>
      </w:r>
      <w:r w:rsidRPr="007F0373">
        <w:rPr>
          <w:rFonts w:ascii="Times New Roman" w:hAnsi="Times New Roman" w:cs="Times New Roman"/>
        </w:rPr>
        <w:t>Hasil wawancara dengan Bapak Bujek (Manajer Serena Kafe Kota Mataram), pada tanggal 17 April 2015.</w:t>
      </w:r>
    </w:p>
  </w:footnote>
  <w:footnote w:id="4">
    <w:p w:rsidR="000B09F9" w:rsidRPr="007F0373" w:rsidRDefault="000B09F9" w:rsidP="000B09F9">
      <w:pPr>
        <w:pStyle w:val="FootnoteText"/>
        <w:ind w:firstLine="709"/>
        <w:rPr>
          <w:rFonts w:ascii="Times New Roman" w:hAnsi="Times New Roman" w:cs="Times New Roman"/>
        </w:rPr>
      </w:pPr>
      <w:r w:rsidRPr="007F0373">
        <w:rPr>
          <w:rStyle w:val="FootnoteReference"/>
          <w:rFonts w:ascii="Times New Roman" w:hAnsi="Times New Roman" w:cs="Times New Roman"/>
        </w:rPr>
        <w:footnoteRef/>
      </w:r>
      <w:r w:rsidRPr="007F0373">
        <w:rPr>
          <w:rFonts w:ascii="Times New Roman" w:hAnsi="Times New Roman" w:cs="Times New Roman"/>
        </w:rPr>
        <w:t xml:space="preserve"> </w:t>
      </w:r>
      <w:r w:rsidRPr="007F0373">
        <w:rPr>
          <w:rFonts w:ascii="Times New Roman" w:hAnsi="Times New Roman" w:cs="Times New Roman"/>
          <w:i/>
        </w:rPr>
        <w:t>Ibid</w:t>
      </w:r>
    </w:p>
  </w:footnote>
  <w:footnote w:id="5">
    <w:p w:rsidR="000B09F9" w:rsidRPr="007F0373" w:rsidRDefault="000B09F9" w:rsidP="000B09F9">
      <w:pPr>
        <w:pStyle w:val="FootnoteText"/>
        <w:ind w:firstLine="709"/>
        <w:rPr>
          <w:rFonts w:ascii="Times New Roman" w:hAnsi="Times New Roman" w:cs="Times New Roman"/>
        </w:rPr>
      </w:pPr>
      <w:r w:rsidRPr="007F0373">
        <w:rPr>
          <w:rStyle w:val="FootnoteReference"/>
          <w:rFonts w:ascii="Times New Roman" w:hAnsi="Times New Roman" w:cs="Times New Roman"/>
        </w:rPr>
        <w:footnoteRef/>
      </w:r>
      <w:r w:rsidRPr="007F0373">
        <w:rPr>
          <w:rFonts w:ascii="Times New Roman" w:hAnsi="Times New Roman" w:cs="Times New Roman"/>
        </w:rPr>
        <w:t>Data Lapangan (Kontrak Tertulis Antara Manajemen</w:t>
      </w:r>
      <w:r w:rsidRPr="007F0373">
        <w:rPr>
          <w:rFonts w:ascii="Times New Roman" w:hAnsi="Times New Roman" w:cs="Times New Roman"/>
          <w:lang w:val="en-US"/>
        </w:rPr>
        <w:t xml:space="preserve"> Kafe TNT Kota Mataram</w:t>
      </w:r>
      <w:r w:rsidRPr="007F0373">
        <w:rPr>
          <w:rFonts w:ascii="Times New Roman" w:hAnsi="Times New Roman" w:cs="Times New Roman"/>
        </w:rPr>
        <w:t xml:space="preserve"> dengan Pihak Musisi</w:t>
      </w:r>
      <w:r w:rsidRPr="007F0373">
        <w:rPr>
          <w:rFonts w:ascii="Times New Roman" w:hAnsi="Times New Roman" w:cs="Times New Roman"/>
          <w:lang w:val="en-US"/>
        </w:rPr>
        <w:t>)</w:t>
      </w:r>
    </w:p>
  </w:footnote>
  <w:footnote w:id="6">
    <w:p w:rsidR="00DE7E71" w:rsidRPr="007F0373" w:rsidRDefault="00DE7E71" w:rsidP="00DE7E71">
      <w:pPr>
        <w:pStyle w:val="FootnoteText"/>
        <w:ind w:firstLine="709"/>
        <w:rPr>
          <w:rFonts w:ascii="Times New Roman" w:hAnsi="Times New Roman" w:cs="Times New Roman"/>
          <w:lang w:val="en-US"/>
        </w:rPr>
      </w:pPr>
      <w:r w:rsidRPr="007F0373">
        <w:rPr>
          <w:rStyle w:val="FootnoteReference"/>
          <w:rFonts w:ascii="Times New Roman" w:hAnsi="Times New Roman" w:cs="Times New Roman"/>
        </w:rPr>
        <w:footnoteRef/>
      </w:r>
      <w:r w:rsidRPr="007F0373">
        <w:rPr>
          <w:rFonts w:ascii="Times New Roman" w:hAnsi="Times New Roman" w:cs="Times New Roman"/>
          <w:lang w:eastAsia="id-ID"/>
        </w:rPr>
        <w:t>Rachmadi Usman</w:t>
      </w:r>
      <w:r w:rsidRPr="007F0373">
        <w:rPr>
          <w:rFonts w:ascii="Times New Roman" w:hAnsi="Times New Roman" w:cs="Times New Roman"/>
          <w:b/>
          <w:bCs/>
          <w:lang w:val="en-US" w:eastAsia="id-ID"/>
        </w:rPr>
        <w:t>,</w:t>
      </w:r>
      <w:r w:rsidRPr="007F0373">
        <w:rPr>
          <w:rFonts w:ascii="Times New Roman" w:hAnsi="Times New Roman" w:cs="Times New Roman"/>
          <w:lang w:eastAsia="id-ID"/>
        </w:rPr>
        <w:t xml:space="preserve"> </w:t>
      </w:r>
      <w:r w:rsidRPr="007F0373">
        <w:rPr>
          <w:rFonts w:ascii="Times New Roman" w:hAnsi="Times New Roman" w:cs="Times New Roman"/>
          <w:i/>
          <w:lang w:eastAsia="id-ID"/>
        </w:rPr>
        <w:t>Mediasi di Pengadilan</w:t>
      </w:r>
      <w:r w:rsidRPr="007F0373">
        <w:rPr>
          <w:rFonts w:ascii="Times New Roman" w:hAnsi="Times New Roman" w:cs="Times New Roman"/>
          <w:lang w:eastAsia="id-ID"/>
        </w:rPr>
        <w:t>. Sinar Grafika</w:t>
      </w:r>
      <w:r w:rsidRPr="007F0373">
        <w:rPr>
          <w:rFonts w:ascii="Times New Roman" w:hAnsi="Times New Roman" w:cs="Times New Roman"/>
          <w:lang w:val="en-US" w:eastAsia="id-ID"/>
        </w:rPr>
        <w:t>, Jakarta, 2012, hlm.8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4011"/>
      <w:docPartObj>
        <w:docPartGallery w:val="Page Numbers (Top of Page)"/>
        <w:docPartUnique/>
      </w:docPartObj>
    </w:sdtPr>
    <w:sdtContent>
      <w:p w:rsidR="00244BBD" w:rsidRPr="00630BC1" w:rsidRDefault="005B31AB">
        <w:pPr>
          <w:pStyle w:val="Header"/>
          <w:jc w:val="right"/>
        </w:pPr>
        <w:r>
          <w:fldChar w:fldCharType="begin"/>
        </w:r>
        <w:r w:rsidR="00DE0B7B">
          <w:instrText xml:space="preserve"> PAGE   \* MERGEFORMAT </w:instrText>
        </w:r>
        <w:r>
          <w:fldChar w:fldCharType="separate"/>
        </w:r>
        <w:r w:rsidR="00220627">
          <w:rPr>
            <w:noProof/>
          </w:rPr>
          <w:t>xv</w:t>
        </w:r>
        <w:r>
          <w:rPr>
            <w:noProof/>
          </w:rPr>
          <w:fldChar w:fldCharType="end"/>
        </w:r>
      </w:p>
    </w:sdtContent>
  </w:sdt>
  <w:p w:rsidR="00244BBD" w:rsidRDefault="00244BB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65216"/>
    <w:multiLevelType w:val="hybridMultilevel"/>
    <w:tmpl w:val="BEEE66E6"/>
    <w:lvl w:ilvl="0" w:tplc="B1687A6E">
      <w:start w:val="1"/>
      <w:numFmt w:val="decimal"/>
      <w:lvlText w:val="%1."/>
      <w:lvlJc w:val="left"/>
      <w:pPr>
        <w:ind w:left="786" w:hanging="360"/>
      </w:pPr>
      <w:rPr>
        <w:rFonts w:hint="default"/>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242F61C">
      <w:start w:val="1"/>
      <w:numFmt w:val="decimal"/>
      <w:lvlText w:val="%4."/>
      <w:lvlJc w:val="left"/>
      <w:pPr>
        <w:ind w:left="2946" w:hanging="360"/>
      </w:pPr>
      <w:rPr>
        <w:rFonts w:hint="default"/>
      </w:rPr>
    </w:lvl>
    <w:lvl w:ilvl="4" w:tplc="18FAB77C">
      <w:start w:val="1"/>
      <w:numFmt w:val="decimal"/>
      <w:lvlText w:val="%5."/>
      <w:lvlJc w:val="left"/>
      <w:pPr>
        <w:ind w:left="3666" w:hanging="360"/>
      </w:pPr>
      <w:rPr>
        <w:rFonts w:hint="default"/>
      </w:rPr>
    </w:lvl>
    <w:lvl w:ilvl="5" w:tplc="053C2F70">
      <w:start w:val="1"/>
      <w:numFmt w:val="lowerLetter"/>
      <w:lvlText w:val="%6)"/>
      <w:lvlJc w:val="left"/>
      <w:pPr>
        <w:ind w:left="4566" w:hanging="360"/>
      </w:pPr>
      <w:rPr>
        <w:rFonts w:hint="default"/>
      </w:rPr>
    </w:lvl>
    <w:lvl w:ilvl="6" w:tplc="F6EEB640">
      <w:start w:val="1"/>
      <w:numFmt w:val="decimal"/>
      <w:lvlText w:val="%7)"/>
      <w:lvlJc w:val="left"/>
      <w:pPr>
        <w:ind w:left="5106" w:hanging="360"/>
      </w:pPr>
      <w:rPr>
        <w:rFonts w:hint="default"/>
      </w:rPr>
    </w:lvl>
    <w:lvl w:ilvl="7" w:tplc="F55A3B30">
      <w:start w:val="1"/>
      <w:numFmt w:val="upperLetter"/>
      <w:lvlText w:val="%8."/>
      <w:lvlJc w:val="left"/>
      <w:pPr>
        <w:ind w:left="5826" w:hanging="360"/>
      </w:pPr>
      <w:rPr>
        <w:rFonts w:hint="default"/>
      </w:rPr>
    </w:lvl>
    <w:lvl w:ilvl="8" w:tplc="0409001B" w:tentative="1">
      <w:start w:val="1"/>
      <w:numFmt w:val="lowerRoman"/>
      <w:lvlText w:val="%9."/>
      <w:lvlJc w:val="right"/>
      <w:pPr>
        <w:ind w:left="6546" w:hanging="180"/>
      </w:pPr>
    </w:lvl>
  </w:abstractNum>
  <w:abstractNum w:abstractNumId="1">
    <w:nsid w:val="13B40D1D"/>
    <w:multiLevelType w:val="hybridMultilevel"/>
    <w:tmpl w:val="FF424CC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5FD2D6E"/>
    <w:multiLevelType w:val="hybridMultilevel"/>
    <w:tmpl w:val="4168BAE4"/>
    <w:lvl w:ilvl="0" w:tplc="04090013">
      <w:start w:val="1"/>
      <w:numFmt w:val="upperRoman"/>
      <w:lvlText w:val="%1."/>
      <w:lvlJc w:val="right"/>
      <w:pPr>
        <w:ind w:left="1080" w:hanging="360"/>
      </w:p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1C953BAD"/>
    <w:multiLevelType w:val="hybridMultilevel"/>
    <w:tmpl w:val="891A32E4"/>
    <w:lvl w:ilvl="0" w:tplc="D39ECD4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20EB0F4F"/>
    <w:multiLevelType w:val="hybridMultilevel"/>
    <w:tmpl w:val="FD4A8FAA"/>
    <w:lvl w:ilvl="0" w:tplc="6680D90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3F014DCC"/>
    <w:multiLevelType w:val="hybridMultilevel"/>
    <w:tmpl w:val="0526D2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A84DC6"/>
    <w:multiLevelType w:val="hybridMultilevel"/>
    <w:tmpl w:val="803E48C2"/>
    <w:lvl w:ilvl="0" w:tplc="CD723C16">
      <w:start w:val="1"/>
      <w:numFmt w:val="upp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632300E1"/>
    <w:multiLevelType w:val="hybridMultilevel"/>
    <w:tmpl w:val="D722EBB0"/>
    <w:lvl w:ilvl="0" w:tplc="9ED49656">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8">
    <w:nsid w:val="63CC5698"/>
    <w:multiLevelType w:val="hybridMultilevel"/>
    <w:tmpl w:val="E03C0ADE"/>
    <w:lvl w:ilvl="0" w:tplc="B28C5394">
      <w:start w:val="1"/>
      <w:numFmt w:val="decimal"/>
      <w:lvlText w:val="%1."/>
      <w:lvlJc w:val="left"/>
      <w:pPr>
        <w:ind w:left="360"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2"/>
  </w:num>
  <w:num w:numId="2">
    <w:abstractNumId w:val="6"/>
  </w:num>
  <w:num w:numId="3">
    <w:abstractNumId w:val="0"/>
  </w:num>
  <w:num w:numId="4">
    <w:abstractNumId w:val="8"/>
  </w:num>
  <w:num w:numId="5">
    <w:abstractNumId w:val="7"/>
  </w:num>
  <w:num w:numId="6">
    <w:abstractNumId w:val="4"/>
  </w:num>
  <w:num w:numId="7">
    <w:abstractNumId w:val="5"/>
  </w:num>
  <w:num w:numId="8">
    <w:abstractNumId w:val="3"/>
  </w:num>
  <w:num w:numId="9">
    <w:abstractNumId w:val="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E20BD"/>
    <w:rsid w:val="0005263D"/>
    <w:rsid w:val="00060B67"/>
    <w:rsid w:val="000653E8"/>
    <w:rsid w:val="0006697C"/>
    <w:rsid w:val="0008333F"/>
    <w:rsid w:val="0008352B"/>
    <w:rsid w:val="00087BD0"/>
    <w:rsid w:val="000B09F9"/>
    <w:rsid w:val="000D0E09"/>
    <w:rsid w:val="000D7D97"/>
    <w:rsid w:val="00171CCF"/>
    <w:rsid w:val="001A0A3F"/>
    <w:rsid w:val="001A77B8"/>
    <w:rsid w:val="001B66EC"/>
    <w:rsid w:val="001B7874"/>
    <w:rsid w:val="001C2150"/>
    <w:rsid w:val="001E4772"/>
    <w:rsid w:val="001E7BE0"/>
    <w:rsid w:val="00216A39"/>
    <w:rsid w:val="00220627"/>
    <w:rsid w:val="00244BBD"/>
    <w:rsid w:val="00251BED"/>
    <w:rsid w:val="00252CAD"/>
    <w:rsid w:val="00271DF0"/>
    <w:rsid w:val="002741F1"/>
    <w:rsid w:val="002D4595"/>
    <w:rsid w:val="002D4A11"/>
    <w:rsid w:val="002D4DBF"/>
    <w:rsid w:val="002E20BD"/>
    <w:rsid w:val="002F2F91"/>
    <w:rsid w:val="002F6885"/>
    <w:rsid w:val="002F76C1"/>
    <w:rsid w:val="00304D35"/>
    <w:rsid w:val="00310958"/>
    <w:rsid w:val="00320A0F"/>
    <w:rsid w:val="003263F9"/>
    <w:rsid w:val="00342E46"/>
    <w:rsid w:val="003476A5"/>
    <w:rsid w:val="00360F6C"/>
    <w:rsid w:val="00365022"/>
    <w:rsid w:val="003A02E2"/>
    <w:rsid w:val="003C1E1B"/>
    <w:rsid w:val="003C4403"/>
    <w:rsid w:val="004309F0"/>
    <w:rsid w:val="00431EBD"/>
    <w:rsid w:val="0043218F"/>
    <w:rsid w:val="0046729A"/>
    <w:rsid w:val="00473340"/>
    <w:rsid w:val="00473439"/>
    <w:rsid w:val="00474ECA"/>
    <w:rsid w:val="004820A6"/>
    <w:rsid w:val="004B7CFB"/>
    <w:rsid w:val="004C2D5E"/>
    <w:rsid w:val="004C5CE1"/>
    <w:rsid w:val="004C63E6"/>
    <w:rsid w:val="004D2592"/>
    <w:rsid w:val="004F76DD"/>
    <w:rsid w:val="00505C97"/>
    <w:rsid w:val="00513DBF"/>
    <w:rsid w:val="005B31AB"/>
    <w:rsid w:val="006214B5"/>
    <w:rsid w:val="00630BC1"/>
    <w:rsid w:val="00685728"/>
    <w:rsid w:val="0069209F"/>
    <w:rsid w:val="006E2288"/>
    <w:rsid w:val="006F3499"/>
    <w:rsid w:val="00724D66"/>
    <w:rsid w:val="00743C15"/>
    <w:rsid w:val="00753BB2"/>
    <w:rsid w:val="007648B0"/>
    <w:rsid w:val="00797DBB"/>
    <w:rsid w:val="007C1C36"/>
    <w:rsid w:val="007C3D2E"/>
    <w:rsid w:val="007D0FA3"/>
    <w:rsid w:val="007F0373"/>
    <w:rsid w:val="00804000"/>
    <w:rsid w:val="008170D2"/>
    <w:rsid w:val="0083666B"/>
    <w:rsid w:val="008447DE"/>
    <w:rsid w:val="00845364"/>
    <w:rsid w:val="00846D67"/>
    <w:rsid w:val="008669DA"/>
    <w:rsid w:val="00871635"/>
    <w:rsid w:val="008870E2"/>
    <w:rsid w:val="00891687"/>
    <w:rsid w:val="008B653F"/>
    <w:rsid w:val="008C4848"/>
    <w:rsid w:val="008D3C29"/>
    <w:rsid w:val="008E2659"/>
    <w:rsid w:val="00955A95"/>
    <w:rsid w:val="009B1B9A"/>
    <w:rsid w:val="009C14AE"/>
    <w:rsid w:val="009C637D"/>
    <w:rsid w:val="00A072C0"/>
    <w:rsid w:val="00A30ED7"/>
    <w:rsid w:val="00A33F4F"/>
    <w:rsid w:val="00A34BEE"/>
    <w:rsid w:val="00A370F4"/>
    <w:rsid w:val="00A45673"/>
    <w:rsid w:val="00A50C88"/>
    <w:rsid w:val="00AB2FD0"/>
    <w:rsid w:val="00AB786C"/>
    <w:rsid w:val="00AD33D7"/>
    <w:rsid w:val="00B15257"/>
    <w:rsid w:val="00B639C6"/>
    <w:rsid w:val="00B64756"/>
    <w:rsid w:val="00BA46DD"/>
    <w:rsid w:val="00BC6548"/>
    <w:rsid w:val="00BE4391"/>
    <w:rsid w:val="00C1064B"/>
    <w:rsid w:val="00C2232C"/>
    <w:rsid w:val="00C437FB"/>
    <w:rsid w:val="00C7681F"/>
    <w:rsid w:val="00C77BB1"/>
    <w:rsid w:val="00C839B7"/>
    <w:rsid w:val="00C901E4"/>
    <w:rsid w:val="00CE1857"/>
    <w:rsid w:val="00D27DCC"/>
    <w:rsid w:val="00D553A2"/>
    <w:rsid w:val="00D648D8"/>
    <w:rsid w:val="00D75473"/>
    <w:rsid w:val="00D959A4"/>
    <w:rsid w:val="00DB09A9"/>
    <w:rsid w:val="00DB3213"/>
    <w:rsid w:val="00DC263A"/>
    <w:rsid w:val="00DE0B7B"/>
    <w:rsid w:val="00DE7E71"/>
    <w:rsid w:val="00E05D72"/>
    <w:rsid w:val="00E33FB0"/>
    <w:rsid w:val="00E359B8"/>
    <w:rsid w:val="00E41744"/>
    <w:rsid w:val="00E77053"/>
    <w:rsid w:val="00EA5123"/>
    <w:rsid w:val="00EB50B7"/>
    <w:rsid w:val="00EB7DB4"/>
    <w:rsid w:val="00EC4BA0"/>
    <w:rsid w:val="00EE7690"/>
    <w:rsid w:val="00F07660"/>
    <w:rsid w:val="00F5336E"/>
    <w:rsid w:val="00F572F9"/>
    <w:rsid w:val="00F965DC"/>
    <w:rsid w:val="00FA2AF5"/>
    <w:rsid w:val="00FA73F0"/>
    <w:rsid w:val="00FB5F4D"/>
    <w:rsid w:val="00FD4A61"/>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0BD"/>
    <w:pPr>
      <w:spacing w:line="480" w:lineRule="auto"/>
      <w:jc w:val="both"/>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1,normal"/>
    <w:basedOn w:val="Normal"/>
    <w:uiPriority w:val="34"/>
    <w:qFormat/>
    <w:rsid w:val="002E20BD"/>
    <w:pPr>
      <w:ind w:left="720"/>
      <w:contextualSpacing/>
    </w:pPr>
  </w:style>
  <w:style w:type="paragraph" w:styleId="FootnoteText">
    <w:name w:val="footnote text"/>
    <w:basedOn w:val="Normal"/>
    <w:link w:val="FootnoteTextChar"/>
    <w:uiPriority w:val="99"/>
    <w:unhideWhenUsed/>
    <w:rsid w:val="00087BD0"/>
    <w:pPr>
      <w:spacing w:after="0" w:line="240" w:lineRule="auto"/>
    </w:pPr>
    <w:rPr>
      <w:sz w:val="20"/>
      <w:szCs w:val="20"/>
    </w:rPr>
  </w:style>
  <w:style w:type="character" w:customStyle="1" w:styleId="FootnoteTextChar">
    <w:name w:val="Footnote Text Char"/>
    <w:basedOn w:val="DefaultParagraphFont"/>
    <w:link w:val="FootnoteText"/>
    <w:uiPriority w:val="99"/>
    <w:rsid w:val="00087BD0"/>
    <w:rPr>
      <w:sz w:val="20"/>
      <w:szCs w:val="20"/>
      <w:lang w:val="id-ID"/>
    </w:rPr>
  </w:style>
  <w:style w:type="character" w:styleId="FootnoteReference">
    <w:name w:val="footnote reference"/>
    <w:basedOn w:val="DefaultParagraphFont"/>
    <w:uiPriority w:val="99"/>
    <w:semiHidden/>
    <w:unhideWhenUsed/>
    <w:rsid w:val="00087BD0"/>
    <w:rPr>
      <w:vertAlign w:val="superscript"/>
    </w:rPr>
  </w:style>
  <w:style w:type="character" w:styleId="Hyperlink">
    <w:name w:val="Hyperlink"/>
    <w:basedOn w:val="DefaultParagraphFont"/>
    <w:uiPriority w:val="99"/>
    <w:unhideWhenUsed/>
    <w:rsid w:val="004B7CFB"/>
    <w:rPr>
      <w:color w:val="0000FF" w:themeColor="hyperlink"/>
      <w:u w:val="single"/>
    </w:rPr>
  </w:style>
  <w:style w:type="paragraph" w:styleId="BalloonText">
    <w:name w:val="Balloon Text"/>
    <w:basedOn w:val="Normal"/>
    <w:link w:val="BalloonTextChar"/>
    <w:uiPriority w:val="99"/>
    <w:semiHidden/>
    <w:unhideWhenUsed/>
    <w:rsid w:val="00271D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DF0"/>
    <w:rPr>
      <w:rFonts w:ascii="Tahoma" w:hAnsi="Tahoma" w:cs="Tahoma"/>
      <w:sz w:val="16"/>
      <w:szCs w:val="16"/>
      <w:lang w:val="id-ID"/>
    </w:rPr>
  </w:style>
  <w:style w:type="paragraph" w:styleId="Header">
    <w:name w:val="header"/>
    <w:basedOn w:val="Normal"/>
    <w:link w:val="HeaderChar"/>
    <w:uiPriority w:val="99"/>
    <w:unhideWhenUsed/>
    <w:rsid w:val="004C5C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5CE1"/>
    <w:rPr>
      <w:lang w:val="id-ID"/>
    </w:rPr>
  </w:style>
  <w:style w:type="paragraph" w:styleId="Footer">
    <w:name w:val="footer"/>
    <w:basedOn w:val="Normal"/>
    <w:link w:val="FooterChar"/>
    <w:uiPriority w:val="99"/>
    <w:unhideWhenUsed/>
    <w:rsid w:val="004C5C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5CE1"/>
    <w:rPr>
      <w:lang w:val="id-ID"/>
    </w:rPr>
  </w:style>
  <w:style w:type="character" w:styleId="Emphasis">
    <w:name w:val="Emphasis"/>
    <w:basedOn w:val="DefaultParagraphFont"/>
    <w:uiPriority w:val="20"/>
    <w:qFormat/>
    <w:rsid w:val="00D553A2"/>
    <w:rPr>
      <w:i/>
      <w:iCs/>
    </w:rPr>
  </w:style>
  <w:style w:type="paragraph" w:styleId="NormalWeb">
    <w:name w:val="Normal (Web)"/>
    <w:basedOn w:val="Normal"/>
    <w:uiPriority w:val="99"/>
    <w:rsid w:val="00D553A2"/>
    <w:pPr>
      <w:spacing w:before="100" w:beforeAutospacing="1" w:after="100" w:afterAutospacing="1" w:line="240" w:lineRule="auto"/>
    </w:pPr>
    <w:rPr>
      <w:rFonts w:ascii="Arial Unicode MS" w:eastAsia="Times New Roman" w:hAnsi="Arial Unicode MS" w:cs="Times New Roman"/>
      <w:sz w:val="24"/>
      <w:szCs w:val="24"/>
      <w:lang w:val="en-US"/>
    </w:rPr>
  </w:style>
  <w:style w:type="character" w:styleId="Strong">
    <w:name w:val="Strong"/>
    <w:basedOn w:val="DefaultParagraphFont"/>
    <w:uiPriority w:val="22"/>
    <w:qFormat/>
    <w:rsid w:val="00846D67"/>
    <w:rPr>
      <w:b/>
      <w:bCs/>
    </w:rPr>
  </w:style>
  <w:style w:type="character" w:customStyle="1" w:styleId="apple-converted-space">
    <w:name w:val="apple-converted-space"/>
    <w:basedOn w:val="DefaultParagraphFont"/>
    <w:rsid w:val="000B09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4025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kumonline.com/pusatdata/detail/815/nprt/572/uu-no-30-tahun-1999-arbitrase-dan-alternatif-penyelesaian-sengket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nsiutami.blogspot.com/2013/04/pengertian-kontrak-kerja.html"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id.wikipedia.org/wiki/Kafe" TargetMode="External"/><Relationship Id="rId4" Type="http://schemas.openxmlformats.org/officeDocument/2006/relationships/settings" Target="settings.xml"/><Relationship Id="rId9" Type="http://schemas.openxmlformats.org/officeDocument/2006/relationships/hyperlink" Target="http://id.wikipedia.org/w/index.php?title=Rendah_hati&amp;action=edit&amp;redlink=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E45BE-4F3A-4F0D-B75B-C44F5EC7D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15</Pages>
  <Words>2937</Words>
  <Characters>16745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21</cp:revision>
  <cp:lastPrinted>2010-08-26T14:13:00Z</cp:lastPrinted>
  <dcterms:created xsi:type="dcterms:W3CDTF">2015-01-29T14:56:00Z</dcterms:created>
  <dcterms:modified xsi:type="dcterms:W3CDTF">2015-06-18T07:33:00Z</dcterms:modified>
</cp:coreProperties>
</file>