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2FB" w:rsidRPr="00DF60F9" w:rsidRDefault="00C550B2" w:rsidP="00DE07CD">
      <w:pPr>
        <w:jc w:val="center"/>
        <w:rPr>
          <w:rFonts w:ascii="Times New Roman" w:hAnsi="Times New Roman" w:cs="Times New Roman"/>
          <w:b/>
          <w:sz w:val="24"/>
          <w:szCs w:val="24"/>
        </w:rPr>
      </w:pPr>
      <w:r>
        <w:rPr>
          <w:rFonts w:ascii="Times New Roman" w:hAnsi="Times New Roman" w:cs="Times New Roman"/>
          <w:b/>
          <w:noProof/>
          <w:sz w:val="24"/>
          <w:szCs w:val="24"/>
        </w:rPr>
        <w:pict>
          <v:rect id="_x0000_s1099" style="position:absolute;left:0;text-align:left;margin-left:378.6pt;margin-top:-76.65pt;width:17.25pt;height:15.75pt;z-index:251807744" stroked="f"/>
        </w:pict>
      </w:r>
      <w:r w:rsidR="00A602FB" w:rsidRPr="00DF60F9">
        <w:rPr>
          <w:rFonts w:ascii="Times New Roman" w:hAnsi="Times New Roman" w:cs="Times New Roman"/>
          <w:b/>
          <w:sz w:val="24"/>
          <w:szCs w:val="24"/>
        </w:rPr>
        <w:t>BAB I</w:t>
      </w:r>
    </w:p>
    <w:p w:rsidR="00A602FB" w:rsidRPr="00DF60F9" w:rsidRDefault="00A602FB" w:rsidP="00A602FB">
      <w:pPr>
        <w:spacing w:line="480" w:lineRule="auto"/>
        <w:jc w:val="center"/>
        <w:rPr>
          <w:rFonts w:ascii="Times New Roman" w:hAnsi="Times New Roman" w:cs="Times New Roman"/>
          <w:b/>
          <w:sz w:val="24"/>
          <w:szCs w:val="24"/>
        </w:rPr>
      </w:pPr>
      <w:r w:rsidRPr="00DF60F9">
        <w:rPr>
          <w:rFonts w:ascii="Times New Roman" w:hAnsi="Times New Roman" w:cs="Times New Roman"/>
          <w:b/>
          <w:sz w:val="24"/>
          <w:szCs w:val="24"/>
        </w:rPr>
        <w:t>PENDAHULUAN</w:t>
      </w:r>
    </w:p>
    <w:p w:rsidR="00A602FB" w:rsidRPr="00DF60F9" w:rsidRDefault="00A602FB" w:rsidP="00C0006C">
      <w:pPr>
        <w:pStyle w:val="ListParagraph"/>
        <w:numPr>
          <w:ilvl w:val="1"/>
          <w:numId w:val="1"/>
        </w:numPr>
        <w:spacing w:after="0" w:line="480" w:lineRule="auto"/>
        <w:jc w:val="both"/>
        <w:rPr>
          <w:rFonts w:ascii="Times New Roman" w:hAnsi="Times New Roman" w:cs="Times New Roman"/>
          <w:b/>
          <w:sz w:val="24"/>
          <w:szCs w:val="24"/>
        </w:rPr>
      </w:pPr>
      <w:r w:rsidRPr="00DF60F9">
        <w:rPr>
          <w:rFonts w:ascii="Times New Roman" w:hAnsi="Times New Roman" w:cs="Times New Roman"/>
          <w:b/>
          <w:sz w:val="24"/>
          <w:szCs w:val="24"/>
        </w:rPr>
        <w:t>Latar Belakang</w:t>
      </w:r>
    </w:p>
    <w:p w:rsidR="00487D7C" w:rsidRPr="00487D7C" w:rsidRDefault="00A77AC3" w:rsidP="00487D7C">
      <w:pPr>
        <w:pStyle w:val="Default"/>
        <w:spacing w:line="480" w:lineRule="auto"/>
        <w:ind w:firstLine="720"/>
        <w:jc w:val="both"/>
        <w:rPr>
          <w:rFonts w:cstheme="minorBidi"/>
          <w:color w:val="auto"/>
        </w:rPr>
      </w:pPr>
      <w:r>
        <w:rPr>
          <w:rFonts w:ascii="Times New Roman" w:hAnsi="Times New Roman" w:cs="Times New Roman"/>
        </w:rPr>
        <w:t xml:space="preserve">Anak </w:t>
      </w:r>
      <w:r w:rsidR="00487D7C">
        <w:rPr>
          <w:rFonts w:ascii="Times New Roman" w:hAnsi="Times New Roman" w:cs="Times New Roman"/>
        </w:rPr>
        <w:t>merupakan</w:t>
      </w:r>
      <w:r w:rsidR="00827CD2">
        <w:rPr>
          <w:rFonts w:ascii="Times New Roman" w:hAnsi="Times New Roman" w:cs="Times New Roman"/>
          <w:color w:val="auto"/>
        </w:rPr>
        <w:t xml:space="preserve"> aset sekaligus </w:t>
      </w:r>
      <w:r w:rsidR="00487D7C" w:rsidRPr="00487D7C">
        <w:rPr>
          <w:rFonts w:ascii="Times New Roman" w:hAnsi="Times New Roman" w:cs="Times New Roman"/>
          <w:color w:val="auto"/>
        </w:rPr>
        <w:t>gener</w:t>
      </w:r>
      <w:r w:rsidR="00827CD2">
        <w:rPr>
          <w:rFonts w:ascii="Times New Roman" w:hAnsi="Times New Roman" w:cs="Times New Roman"/>
          <w:color w:val="auto"/>
        </w:rPr>
        <w:t xml:space="preserve">asi penerus </w:t>
      </w:r>
      <w:r w:rsidR="00487D7C" w:rsidRPr="00487D7C">
        <w:rPr>
          <w:rFonts w:ascii="Times New Roman" w:hAnsi="Times New Roman" w:cs="Times New Roman"/>
          <w:color w:val="auto"/>
        </w:rPr>
        <w:t>bangsa yang akan menentukan m</w:t>
      </w:r>
      <w:r w:rsidR="00827CD2">
        <w:rPr>
          <w:rFonts w:ascii="Times New Roman" w:hAnsi="Times New Roman" w:cs="Times New Roman"/>
          <w:color w:val="auto"/>
        </w:rPr>
        <w:t>asa depan suatu bangsa dan negara</w:t>
      </w:r>
      <w:r w:rsidR="00487D7C" w:rsidRPr="00487D7C">
        <w:rPr>
          <w:rFonts w:ascii="Times New Roman" w:hAnsi="Times New Roman" w:cs="Times New Roman"/>
          <w:color w:val="auto"/>
        </w:rPr>
        <w:t xml:space="preserve">. </w:t>
      </w:r>
      <w:r w:rsidR="00010243">
        <w:rPr>
          <w:rFonts w:ascii="Times New Roman" w:hAnsi="Times New Roman" w:cs="Times New Roman"/>
          <w:color w:val="auto"/>
        </w:rPr>
        <w:t xml:space="preserve">Batasan usia anak berdasarkan definisi dari WHO adalah sejak anak berada di dalam kandungan hingga berusia 19 tahun. </w:t>
      </w:r>
      <w:r w:rsidR="00ED574C">
        <w:rPr>
          <w:rFonts w:ascii="Times New Roman" w:hAnsi="Times New Roman" w:cs="Times New Roman"/>
          <w:color w:val="auto"/>
        </w:rPr>
        <w:t xml:space="preserve">Undang-Undang RI Nomor 4 Tahun 1979 tentang Kesejahteraan Anak, pasal 2 ayat 4 mengatakan: “Anak berhak atas perlindungan terhadap lingkungan hidup yang dapat membahayakan atau menghambat pertumbuhan dan perkembangannya dengan wajar”. </w:t>
      </w:r>
      <w:r w:rsidR="00487D7C" w:rsidRPr="00487D7C">
        <w:rPr>
          <w:rFonts w:ascii="Times New Roman" w:hAnsi="Times New Roman" w:cs="Times New Roman"/>
          <w:color w:val="auto"/>
        </w:rPr>
        <w:t>Oleh karena itu</w:t>
      </w:r>
      <w:r w:rsidR="00ED574C">
        <w:rPr>
          <w:rFonts w:ascii="Times New Roman" w:hAnsi="Times New Roman" w:cs="Times New Roman"/>
          <w:color w:val="auto"/>
        </w:rPr>
        <w:t xml:space="preserve">, penting untuk memberikan </w:t>
      </w:r>
      <w:r w:rsidR="00487D7C" w:rsidRPr="00487D7C">
        <w:rPr>
          <w:rFonts w:ascii="Times New Roman" w:hAnsi="Times New Roman" w:cs="Times New Roman"/>
          <w:color w:val="auto"/>
        </w:rPr>
        <w:t>perhatian yang besar kepada anak</w:t>
      </w:r>
      <w:r w:rsidR="00010243">
        <w:rPr>
          <w:rFonts w:ascii="Times New Roman" w:hAnsi="Times New Roman" w:cs="Times New Roman"/>
          <w:color w:val="auto"/>
        </w:rPr>
        <w:t xml:space="preserve"> (</w:t>
      </w:r>
      <w:r w:rsidR="003A7E47">
        <w:rPr>
          <w:rFonts w:ascii="Times New Roman" w:hAnsi="Times New Roman" w:cs="Times New Roman"/>
        </w:rPr>
        <w:t>Kemenkes RI, 2014</w:t>
      </w:r>
      <w:r w:rsidR="00010243">
        <w:rPr>
          <w:rFonts w:ascii="Times New Roman" w:hAnsi="Times New Roman" w:cs="Times New Roman"/>
          <w:color w:val="auto"/>
        </w:rPr>
        <w:t>)</w:t>
      </w:r>
      <w:r w:rsidR="00487D7C" w:rsidRPr="00487D7C">
        <w:rPr>
          <w:rFonts w:ascii="Times New Roman" w:hAnsi="Times New Roman" w:cs="Times New Roman"/>
          <w:color w:val="auto"/>
        </w:rPr>
        <w:t>.</w:t>
      </w:r>
    </w:p>
    <w:p w:rsidR="00C0006C" w:rsidRDefault="00C9354B" w:rsidP="00985D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AC625F">
        <w:rPr>
          <w:rFonts w:ascii="Times New Roman" w:hAnsi="Times New Roman" w:cs="Times New Roman"/>
          <w:sz w:val="24"/>
          <w:szCs w:val="24"/>
        </w:rPr>
        <w:t xml:space="preserve">opulasi anak-anak </w:t>
      </w:r>
      <w:r>
        <w:rPr>
          <w:rFonts w:ascii="Times New Roman" w:hAnsi="Times New Roman" w:cs="Times New Roman"/>
          <w:sz w:val="24"/>
          <w:szCs w:val="24"/>
        </w:rPr>
        <w:t xml:space="preserve">di negara berkembang </w:t>
      </w:r>
      <w:r w:rsidR="00AC625F">
        <w:rPr>
          <w:rFonts w:ascii="Times New Roman" w:hAnsi="Times New Roman" w:cs="Times New Roman"/>
          <w:sz w:val="24"/>
          <w:szCs w:val="24"/>
        </w:rPr>
        <w:t xml:space="preserve">menyumbang sekitar 50% dari jumlah total populasi. </w:t>
      </w:r>
      <w:r w:rsidR="00555533">
        <w:rPr>
          <w:rFonts w:ascii="Times New Roman" w:hAnsi="Times New Roman" w:cs="Times New Roman"/>
          <w:sz w:val="24"/>
          <w:szCs w:val="24"/>
        </w:rPr>
        <w:t>Diketahui juga bahwa sebanyak 30% pelayanan yang dilakukan oleh sebagian besar dokter umum adalah untuk anak-anak, terutama usia prasekolah</w:t>
      </w:r>
      <w:r w:rsidR="00C550B2">
        <w:rPr>
          <w:rFonts w:ascii="Times New Roman" w:hAnsi="Times New Roman" w:cs="Times New Roman"/>
          <w:sz w:val="24"/>
          <w:szCs w:val="24"/>
        </w:rPr>
        <w:t xml:space="preserve"> </w:t>
      </w:r>
      <w:r w:rsidR="00470F7E">
        <w:rPr>
          <w:rFonts w:ascii="Times New Roman" w:hAnsi="Times New Roman" w:cs="Times New Roman"/>
          <w:sz w:val="24"/>
          <w:szCs w:val="24"/>
        </w:rPr>
        <w:t xml:space="preserve">yakni anak usia 1-6 tahun </w:t>
      </w:r>
      <w:r w:rsidR="007C3139">
        <w:rPr>
          <w:rFonts w:ascii="Times New Roman" w:hAnsi="Times New Roman" w:cs="Times New Roman"/>
          <w:sz w:val="24"/>
          <w:szCs w:val="24"/>
        </w:rPr>
        <w:t xml:space="preserve">(Meadow </w:t>
      </w:r>
      <w:r w:rsidR="00985D61">
        <w:rPr>
          <w:rFonts w:ascii="Times New Roman" w:hAnsi="Times New Roman" w:cs="Times New Roman"/>
          <w:sz w:val="24"/>
          <w:szCs w:val="24"/>
        </w:rPr>
        <w:t xml:space="preserve">dan </w:t>
      </w:r>
      <w:r w:rsidR="007C3139">
        <w:rPr>
          <w:rFonts w:ascii="Times New Roman" w:hAnsi="Times New Roman" w:cs="Times New Roman"/>
          <w:sz w:val="24"/>
          <w:szCs w:val="24"/>
        </w:rPr>
        <w:t>Newell, 2005</w:t>
      </w:r>
      <w:r w:rsidR="00470F7E">
        <w:rPr>
          <w:rFonts w:ascii="Times New Roman" w:hAnsi="Times New Roman" w:cs="Times New Roman"/>
          <w:sz w:val="24"/>
          <w:szCs w:val="24"/>
        </w:rPr>
        <w:t>; Soetjiningsih, 1995</w:t>
      </w:r>
      <w:r w:rsidR="007C3139">
        <w:rPr>
          <w:rFonts w:ascii="Times New Roman" w:hAnsi="Times New Roman" w:cs="Times New Roman"/>
          <w:sz w:val="24"/>
          <w:szCs w:val="24"/>
        </w:rPr>
        <w:t>)</w:t>
      </w:r>
      <w:r w:rsidR="00470F7E">
        <w:rPr>
          <w:rFonts w:ascii="Times New Roman" w:hAnsi="Times New Roman" w:cs="Times New Roman"/>
          <w:sz w:val="24"/>
          <w:szCs w:val="24"/>
        </w:rPr>
        <w:t>.</w:t>
      </w:r>
      <w:r w:rsidR="00985D61">
        <w:rPr>
          <w:rFonts w:ascii="Times New Roman" w:hAnsi="Times New Roman" w:cs="Times New Roman"/>
          <w:sz w:val="24"/>
          <w:szCs w:val="24"/>
        </w:rPr>
        <w:t xml:space="preserve"> </w:t>
      </w:r>
      <w:r w:rsidR="00A92B2F">
        <w:rPr>
          <w:rFonts w:ascii="Times New Roman" w:hAnsi="Times New Roman" w:cs="Times New Roman"/>
          <w:sz w:val="24"/>
          <w:szCs w:val="24"/>
        </w:rPr>
        <w:t xml:space="preserve">Pada golongan usia ini masih ditemukan angka mortalitas yang tinggi. Hal ini mungkin disebabkan oleh </w:t>
      </w:r>
      <w:r w:rsidR="00190E0F">
        <w:rPr>
          <w:rFonts w:ascii="Times New Roman" w:hAnsi="Times New Roman" w:cs="Times New Roman"/>
          <w:sz w:val="24"/>
          <w:szCs w:val="24"/>
        </w:rPr>
        <w:t xml:space="preserve">masih </w:t>
      </w:r>
      <w:r w:rsidR="00A92B2F">
        <w:rPr>
          <w:rFonts w:ascii="Times New Roman" w:hAnsi="Times New Roman" w:cs="Times New Roman"/>
          <w:sz w:val="24"/>
          <w:szCs w:val="24"/>
        </w:rPr>
        <w:t xml:space="preserve">rendahnya tingkat kunjungan </w:t>
      </w:r>
      <w:r w:rsidR="00C15722">
        <w:rPr>
          <w:rFonts w:ascii="Times New Roman" w:hAnsi="Times New Roman" w:cs="Times New Roman"/>
          <w:sz w:val="24"/>
          <w:szCs w:val="24"/>
        </w:rPr>
        <w:t xml:space="preserve">ke fasilitas pelayanan kesehatan </w:t>
      </w:r>
      <w:r w:rsidR="00190E0F">
        <w:rPr>
          <w:rFonts w:ascii="Times New Roman" w:hAnsi="Times New Roman" w:cs="Times New Roman"/>
          <w:sz w:val="24"/>
          <w:szCs w:val="24"/>
        </w:rPr>
        <w:t xml:space="preserve">dasar </w:t>
      </w:r>
      <w:r w:rsidR="00A92B2F">
        <w:rPr>
          <w:rFonts w:ascii="Times New Roman" w:hAnsi="Times New Roman" w:cs="Times New Roman"/>
          <w:sz w:val="24"/>
          <w:szCs w:val="24"/>
        </w:rPr>
        <w:t xml:space="preserve">untuk </w:t>
      </w:r>
      <w:r w:rsidR="00190E0F">
        <w:rPr>
          <w:rFonts w:ascii="Times New Roman" w:hAnsi="Times New Roman" w:cs="Times New Roman"/>
          <w:sz w:val="24"/>
          <w:szCs w:val="24"/>
        </w:rPr>
        <w:t>pemeriksaan berkala</w:t>
      </w:r>
      <w:r w:rsidR="0002639F">
        <w:rPr>
          <w:rFonts w:ascii="Times New Roman" w:hAnsi="Times New Roman" w:cs="Times New Roman"/>
          <w:sz w:val="24"/>
          <w:szCs w:val="24"/>
        </w:rPr>
        <w:t xml:space="preserve"> (</w:t>
      </w:r>
      <w:r w:rsidR="0002639F" w:rsidRPr="0002639F">
        <w:rPr>
          <w:rFonts w:ascii="Times New Roman" w:hAnsi="Times New Roman" w:cs="Times New Roman"/>
          <w:sz w:val="24"/>
          <w:szCs w:val="24"/>
        </w:rPr>
        <w:t>Kemenkes RI, 2014</w:t>
      </w:r>
      <w:r w:rsidR="0002639F">
        <w:rPr>
          <w:rFonts w:ascii="Times New Roman" w:hAnsi="Times New Roman" w:cs="Times New Roman"/>
          <w:sz w:val="24"/>
          <w:szCs w:val="24"/>
        </w:rPr>
        <w:t>)</w:t>
      </w:r>
      <w:r w:rsidR="00190E0F">
        <w:rPr>
          <w:rFonts w:ascii="Times New Roman" w:hAnsi="Times New Roman" w:cs="Times New Roman"/>
          <w:sz w:val="24"/>
          <w:szCs w:val="24"/>
        </w:rPr>
        <w:t xml:space="preserve">. Selain itu, pada masa-masa ini anak lebih sering bermain di luar rumah </w:t>
      </w:r>
      <w:r w:rsidR="00945530">
        <w:rPr>
          <w:rFonts w:ascii="Times New Roman" w:hAnsi="Times New Roman" w:cs="Times New Roman"/>
          <w:sz w:val="24"/>
          <w:szCs w:val="24"/>
        </w:rPr>
        <w:t xml:space="preserve">dan berkontak dengan tanah </w:t>
      </w:r>
      <w:r w:rsidR="00190E0F">
        <w:rPr>
          <w:rFonts w:ascii="Times New Roman" w:hAnsi="Times New Roman" w:cs="Times New Roman"/>
          <w:sz w:val="24"/>
          <w:szCs w:val="24"/>
        </w:rPr>
        <w:t>sehingga lebih mudah terkena penyakit infeksi dan kecacingan</w:t>
      </w:r>
      <w:r w:rsidR="00985D61">
        <w:rPr>
          <w:rFonts w:ascii="Times New Roman" w:hAnsi="Times New Roman" w:cs="Times New Roman"/>
          <w:sz w:val="24"/>
          <w:szCs w:val="24"/>
        </w:rPr>
        <w:t xml:space="preserve"> </w:t>
      </w:r>
      <w:r w:rsidR="00CB1BA2" w:rsidRPr="0002639F">
        <w:rPr>
          <w:rFonts w:ascii="Times New Roman" w:hAnsi="Times New Roman" w:cs="Times New Roman"/>
          <w:sz w:val="24"/>
          <w:szCs w:val="24"/>
        </w:rPr>
        <w:t>(</w:t>
      </w:r>
      <w:r w:rsidR="0002639F" w:rsidRPr="0002639F">
        <w:rPr>
          <w:rFonts w:ascii="Times New Roman" w:hAnsi="Times New Roman" w:cs="Times New Roman"/>
          <w:sz w:val="24"/>
          <w:szCs w:val="24"/>
        </w:rPr>
        <w:t>Depkes RI, 2014</w:t>
      </w:r>
      <w:r w:rsidR="00CB1BA2" w:rsidRPr="0002639F">
        <w:rPr>
          <w:rFonts w:ascii="Times New Roman" w:hAnsi="Times New Roman" w:cs="Times New Roman"/>
          <w:sz w:val="24"/>
          <w:szCs w:val="24"/>
        </w:rPr>
        <w:t>)</w:t>
      </w:r>
      <w:r w:rsidR="00E50D0E" w:rsidRPr="0002639F">
        <w:rPr>
          <w:rFonts w:ascii="Times New Roman" w:hAnsi="Times New Roman" w:cs="Times New Roman"/>
          <w:sz w:val="24"/>
          <w:szCs w:val="24"/>
        </w:rPr>
        <w:t>.</w:t>
      </w:r>
    </w:p>
    <w:p w:rsidR="00A91F70" w:rsidRDefault="00C550B2" w:rsidP="0051745F">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100" style="position:absolute;left:0;text-align:left;margin-left:179.1pt;margin-top:56.3pt;width:48.75pt;height:24.75pt;z-index:251808768" stroked="f">
            <v:textbox>
              <w:txbxContent>
                <w:p w:rsidR="00C550B2" w:rsidRDefault="00C550B2" w:rsidP="00157914">
                  <w:pPr>
                    <w:jc w:val="center"/>
                  </w:pPr>
                  <w:r>
                    <w:t>1</w:t>
                  </w:r>
                </w:p>
              </w:txbxContent>
            </v:textbox>
          </v:rect>
        </w:pict>
      </w:r>
      <w:r w:rsidR="00797735">
        <w:rPr>
          <w:rFonts w:ascii="Times New Roman" w:hAnsi="Times New Roman" w:cs="Times New Roman"/>
          <w:sz w:val="24"/>
          <w:szCs w:val="24"/>
        </w:rPr>
        <w:t>Organisasi</w:t>
      </w:r>
      <w:r w:rsidR="008C11D0">
        <w:rPr>
          <w:rFonts w:ascii="Times New Roman" w:hAnsi="Times New Roman" w:cs="Times New Roman"/>
          <w:sz w:val="24"/>
          <w:szCs w:val="24"/>
        </w:rPr>
        <w:t xml:space="preserve"> Kesehatan Dunia (WHO)</w:t>
      </w:r>
      <w:r w:rsidR="00B261CC">
        <w:rPr>
          <w:rFonts w:ascii="Times New Roman" w:hAnsi="Times New Roman" w:cs="Times New Roman"/>
          <w:sz w:val="24"/>
          <w:szCs w:val="24"/>
        </w:rPr>
        <w:t xml:space="preserve"> juga menyatakan bahwa </w:t>
      </w:r>
      <w:r w:rsidR="00A6455D">
        <w:rPr>
          <w:rFonts w:ascii="Times New Roman" w:hAnsi="Times New Roman" w:cs="Times New Roman"/>
          <w:sz w:val="24"/>
          <w:szCs w:val="24"/>
        </w:rPr>
        <w:t xml:space="preserve">kecacingan </w:t>
      </w:r>
      <w:r w:rsidR="00F824B5">
        <w:rPr>
          <w:rFonts w:ascii="Times New Roman" w:hAnsi="Times New Roman" w:cs="Times New Roman"/>
          <w:sz w:val="24"/>
          <w:szCs w:val="24"/>
        </w:rPr>
        <w:t xml:space="preserve">memang </w:t>
      </w:r>
      <w:r w:rsidR="00EA6BD3">
        <w:rPr>
          <w:rFonts w:ascii="Times New Roman" w:hAnsi="Times New Roman" w:cs="Times New Roman"/>
          <w:sz w:val="24"/>
          <w:szCs w:val="24"/>
        </w:rPr>
        <w:t>menjadi</w:t>
      </w:r>
      <w:r w:rsidR="00985D61">
        <w:rPr>
          <w:rFonts w:ascii="Times New Roman" w:hAnsi="Times New Roman" w:cs="Times New Roman"/>
          <w:sz w:val="24"/>
          <w:szCs w:val="24"/>
        </w:rPr>
        <w:t xml:space="preserve"> </w:t>
      </w:r>
      <w:r w:rsidR="000463BB">
        <w:rPr>
          <w:rFonts w:ascii="Times New Roman" w:hAnsi="Times New Roman" w:cs="Times New Roman"/>
          <w:sz w:val="24"/>
          <w:szCs w:val="24"/>
        </w:rPr>
        <w:t>penyebab terbanyak angka morbiditas di</w:t>
      </w:r>
      <w:r w:rsidR="00A6455D">
        <w:rPr>
          <w:rFonts w:ascii="Times New Roman" w:hAnsi="Times New Roman" w:cs="Times New Roman"/>
          <w:sz w:val="24"/>
          <w:szCs w:val="24"/>
        </w:rPr>
        <w:t xml:space="preserve"> negara</w:t>
      </w:r>
      <w:r w:rsidR="00EA6BD3">
        <w:rPr>
          <w:rFonts w:ascii="Times New Roman" w:hAnsi="Times New Roman" w:cs="Times New Roman"/>
          <w:sz w:val="24"/>
          <w:szCs w:val="24"/>
        </w:rPr>
        <w:t>-negara</w:t>
      </w:r>
      <w:r w:rsidR="00985D61">
        <w:rPr>
          <w:rFonts w:ascii="Times New Roman" w:hAnsi="Times New Roman" w:cs="Times New Roman"/>
          <w:sz w:val="24"/>
          <w:szCs w:val="24"/>
        </w:rPr>
        <w:t xml:space="preserve"> </w:t>
      </w:r>
      <w:r w:rsidR="00A6455D">
        <w:rPr>
          <w:rFonts w:ascii="Times New Roman" w:hAnsi="Times New Roman" w:cs="Times New Roman"/>
          <w:sz w:val="24"/>
          <w:szCs w:val="24"/>
        </w:rPr>
        <w:lastRenderedPageBreak/>
        <w:t xml:space="preserve">berkembang termasuk </w:t>
      </w:r>
      <w:r w:rsidR="007E39D7">
        <w:rPr>
          <w:rFonts w:ascii="Times New Roman" w:hAnsi="Times New Roman" w:cs="Times New Roman"/>
          <w:sz w:val="24"/>
          <w:szCs w:val="24"/>
        </w:rPr>
        <w:t xml:space="preserve">di </w:t>
      </w:r>
      <w:r w:rsidR="00A6455D">
        <w:rPr>
          <w:rFonts w:ascii="Times New Roman" w:hAnsi="Times New Roman" w:cs="Times New Roman"/>
          <w:sz w:val="24"/>
          <w:szCs w:val="24"/>
        </w:rPr>
        <w:t>Indonesia</w:t>
      </w:r>
      <w:r w:rsidR="001E7F14">
        <w:rPr>
          <w:rFonts w:ascii="Times New Roman" w:hAnsi="Times New Roman" w:cs="Times New Roman"/>
          <w:sz w:val="24"/>
          <w:szCs w:val="24"/>
        </w:rPr>
        <w:t>,</w:t>
      </w:r>
      <w:r w:rsidR="0055484D">
        <w:rPr>
          <w:rFonts w:ascii="Times New Roman" w:hAnsi="Times New Roman" w:cs="Times New Roman"/>
          <w:sz w:val="24"/>
          <w:szCs w:val="24"/>
        </w:rPr>
        <w:t xml:space="preserve"> yang secara umum memiliki angka prevalensi cacingan yang sangat tinggi</w:t>
      </w:r>
      <w:r w:rsidR="00A6455D">
        <w:rPr>
          <w:rFonts w:ascii="Times New Roman" w:hAnsi="Times New Roman" w:cs="Times New Roman"/>
          <w:sz w:val="24"/>
          <w:szCs w:val="24"/>
        </w:rPr>
        <w:t xml:space="preserve">. </w:t>
      </w:r>
      <w:r w:rsidR="00E756CE">
        <w:rPr>
          <w:rFonts w:ascii="Times New Roman" w:hAnsi="Times New Roman" w:cs="Times New Roman"/>
          <w:sz w:val="24"/>
          <w:szCs w:val="24"/>
        </w:rPr>
        <w:t xml:space="preserve">Penyakit kecacingan menyebar secara endemis namun sering diabaikan karena </w:t>
      </w:r>
      <w:r w:rsidR="005B311E">
        <w:rPr>
          <w:rFonts w:ascii="Times New Roman" w:hAnsi="Times New Roman" w:cs="Times New Roman"/>
          <w:sz w:val="24"/>
          <w:szCs w:val="24"/>
        </w:rPr>
        <w:t>jarang</w:t>
      </w:r>
      <w:r w:rsidR="00E756CE">
        <w:rPr>
          <w:rFonts w:ascii="Times New Roman" w:hAnsi="Times New Roman" w:cs="Times New Roman"/>
          <w:sz w:val="24"/>
          <w:szCs w:val="24"/>
        </w:rPr>
        <w:t xml:space="preserve"> mengakibatkan kematian </w:t>
      </w:r>
      <w:r w:rsidR="00C116A3">
        <w:rPr>
          <w:rFonts w:ascii="Times New Roman" w:hAnsi="Times New Roman" w:cs="Times New Roman"/>
          <w:sz w:val="24"/>
          <w:szCs w:val="24"/>
        </w:rPr>
        <w:t>s</w:t>
      </w:r>
      <w:r w:rsidR="006663F6">
        <w:rPr>
          <w:rFonts w:ascii="Times New Roman" w:hAnsi="Times New Roman" w:cs="Times New Roman"/>
          <w:sz w:val="24"/>
          <w:szCs w:val="24"/>
        </w:rPr>
        <w:t>e</w:t>
      </w:r>
      <w:r w:rsidR="00C116A3">
        <w:rPr>
          <w:rFonts w:ascii="Times New Roman" w:hAnsi="Times New Roman" w:cs="Times New Roman"/>
          <w:sz w:val="24"/>
          <w:szCs w:val="24"/>
        </w:rPr>
        <w:t>cara langsung. M</w:t>
      </w:r>
      <w:r w:rsidR="00E756CE">
        <w:rPr>
          <w:rFonts w:ascii="Times New Roman" w:hAnsi="Times New Roman" w:cs="Times New Roman"/>
          <w:sz w:val="24"/>
          <w:szCs w:val="24"/>
        </w:rPr>
        <w:t xml:space="preserve">eskipun </w:t>
      </w:r>
      <w:r w:rsidR="00C116A3">
        <w:rPr>
          <w:rFonts w:ascii="Times New Roman" w:hAnsi="Times New Roman" w:cs="Times New Roman"/>
          <w:sz w:val="24"/>
          <w:szCs w:val="24"/>
        </w:rPr>
        <w:t xml:space="preserve">demikian, </w:t>
      </w:r>
      <w:r w:rsidR="004C2A32">
        <w:rPr>
          <w:rFonts w:ascii="Times New Roman" w:hAnsi="Times New Roman" w:cs="Times New Roman"/>
          <w:sz w:val="24"/>
          <w:szCs w:val="24"/>
        </w:rPr>
        <w:t>infeksi</w:t>
      </w:r>
      <w:r w:rsidR="006663F6">
        <w:rPr>
          <w:rFonts w:ascii="Times New Roman" w:hAnsi="Times New Roman" w:cs="Times New Roman"/>
          <w:sz w:val="24"/>
          <w:szCs w:val="24"/>
        </w:rPr>
        <w:t xml:space="preserve"> cacing dalam jangka waktu yang lama akan</w:t>
      </w:r>
      <w:r w:rsidR="00DC60E2">
        <w:rPr>
          <w:rFonts w:ascii="Times New Roman" w:hAnsi="Times New Roman" w:cs="Times New Roman"/>
          <w:sz w:val="24"/>
          <w:szCs w:val="24"/>
        </w:rPr>
        <w:t xml:space="preserve"> mempengaruhi status kesehatan </w:t>
      </w:r>
      <w:r w:rsidR="005B311E">
        <w:rPr>
          <w:rFonts w:ascii="Times New Roman" w:hAnsi="Times New Roman" w:cs="Times New Roman"/>
          <w:sz w:val="24"/>
          <w:szCs w:val="24"/>
        </w:rPr>
        <w:t>penderitanya</w:t>
      </w:r>
      <w:r w:rsidR="00C64AEF">
        <w:rPr>
          <w:rFonts w:ascii="Times New Roman" w:hAnsi="Times New Roman" w:cs="Times New Roman"/>
          <w:sz w:val="24"/>
          <w:szCs w:val="24"/>
        </w:rPr>
        <w:t xml:space="preserve"> (Indriyati, Waris, dan Luciasari, 2014; Kemenkes RI, 2012)</w:t>
      </w:r>
      <w:r w:rsidR="005B311E">
        <w:rPr>
          <w:rFonts w:ascii="Times New Roman" w:hAnsi="Times New Roman" w:cs="Times New Roman"/>
          <w:sz w:val="24"/>
          <w:szCs w:val="24"/>
        </w:rPr>
        <w:t>.</w:t>
      </w:r>
    </w:p>
    <w:p w:rsidR="00463323" w:rsidRDefault="007969CA" w:rsidP="00C000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Kecacingan termasuk infeksi kronik yang paling banyak terjadi pada anak usia prasekolah dan usia sekolah</w:t>
      </w:r>
      <w:r w:rsidR="005E702A">
        <w:rPr>
          <w:rFonts w:ascii="Times New Roman" w:hAnsi="Times New Roman" w:cs="Times New Roman"/>
          <w:sz w:val="24"/>
          <w:szCs w:val="24"/>
        </w:rPr>
        <w:t xml:space="preserve"> dasar</w:t>
      </w:r>
      <w:r>
        <w:rPr>
          <w:rFonts w:ascii="Times New Roman" w:hAnsi="Times New Roman" w:cs="Times New Roman"/>
          <w:sz w:val="24"/>
          <w:szCs w:val="24"/>
        </w:rPr>
        <w:t xml:space="preserve">. </w:t>
      </w:r>
      <w:r w:rsidR="00996A77">
        <w:rPr>
          <w:rFonts w:ascii="Times New Roman" w:hAnsi="Times New Roman" w:cs="Times New Roman"/>
          <w:sz w:val="24"/>
          <w:szCs w:val="24"/>
        </w:rPr>
        <w:t>K</w:t>
      </w:r>
      <w:r w:rsidR="00640A38">
        <w:rPr>
          <w:rFonts w:ascii="Times New Roman" w:hAnsi="Times New Roman" w:cs="Times New Roman"/>
          <w:sz w:val="24"/>
          <w:szCs w:val="24"/>
        </w:rPr>
        <w:t xml:space="preserve">ecacingan </w:t>
      </w:r>
      <w:r w:rsidR="00463323">
        <w:rPr>
          <w:rFonts w:ascii="Times New Roman" w:hAnsi="Times New Roman" w:cs="Times New Roman"/>
          <w:sz w:val="24"/>
          <w:szCs w:val="24"/>
        </w:rPr>
        <w:t xml:space="preserve">pada anak </w:t>
      </w:r>
      <w:r w:rsidR="00640A38">
        <w:rPr>
          <w:rFonts w:ascii="Times New Roman" w:hAnsi="Times New Roman" w:cs="Times New Roman"/>
          <w:sz w:val="24"/>
          <w:szCs w:val="24"/>
        </w:rPr>
        <w:t>dapat mempengaruhi pertumbuhan dan perkembangan fisik dan mental, serta mengakibatkan g</w:t>
      </w:r>
      <w:r w:rsidR="00A91F70">
        <w:rPr>
          <w:rFonts w:ascii="Times New Roman" w:hAnsi="Times New Roman" w:cs="Times New Roman"/>
          <w:sz w:val="24"/>
          <w:szCs w:val="24"/>
        </w:rPr>
        <w:t xml:space="preserve">angguan kemampuan </w:t>
      </w:r>
      <w:r w:rsidR="00640A38">
        <w:rPr>
          <w:rFonts w:ascii="Times New Roman" w:hAnsi="Times New Roman" w:cs="Times New Roman"/>
          <w:sz w:val="24"/>
          <w:szCs w:val="24"/>
        </w:rPr>
        <w:t xml:space="preserve">belajar. </w:t>
      </w:r>
      <w:r w:rsidR="00471BCE">
        <w:rPr>
          <w:rFonts w:ascii="Times New Roman" w:hAnsi="Times New Roman" w:cs="Times New Roman"/>
          <w:sz w:val="24"/>
          <w:szCs w:val="24"/>
        </w:rPr>
        <w:t>Dalam jangka panjang, keadaan ini akan mengakibatkan penurunan kualitas sumber daya manusia karena terjadi kehilangan karbohidrat, protein, serta darah</w:t>
      </w:r>
      <w:r w:rsidR="00652009">
        <w:rPr>
          <w:rFonts w:ascii="Times New Roman" w:hAnsi="Times New Roman" w:cs="Times New Roman"/>
          <w:sz w:val="24"/>
          <w:szCs w:val="24"/>
        </w:rPr>
        <w:t xml:space="preserve"> (Indriyati, Waris, dan Luciasari, 2014; Kemenkes RI, 2012; Mardiana dan Djarismawati,2008)</w:t>
      </w:r>
      <w:r w:rsidR="00471BCE">
        <w:rPr>
          <w:rFonts w:ascii="Times New Roman" w:hAnsi="Times New Roman" w:cs="Times New Roman"/>
          <w:sz w:val="24"/>
          <w:szCs w:val="24"/>
        </w:rPr>
        <w:t>.</w:t>
      </w:r>
    </w:p>
    <w:p w:rsidR="00C0006C" w:rsidRDefault="00463323" w:rsidP="00D052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Prevalensi</w:t>
      </w:r>
      <w:r w:rsidR="005F0650">
        <w:rPr>
          <w:rFonts w:ascii="Times New Roman" w:hAnsi="Times New Roman" w:cs="Times New Roman"/>
          <w:sz w:val="24"/>
          <w:szCs w:val="24"/>
        </w:rPr>
        <w:t xml:space="preserve"> rata-rata cacingan menurut </w:t>
      </w:r>
      <w:r w:rsidR="00D81571">
        <w:rPr>
          <w:rFonts w:ascii="Times New Roman" w:hAnsi="Times New Roman" w:cs="Times New Roman"/>
          <w:sz w:val="24"/>
          <w:szCs w:val="24"/>
        </w:rPr>
        <w:t>H</w:t>
      </w:r>
      <w:r w:rsidR="005F0650">
        <w:rPr>
          <w:rFonts w:ascii="Times New Roman" w:hAnsi="Times New Roman" w:cs="Times New Roman"/>
          <w:sz w:val="24"/>
          <w:szCs w:val="24"/>
        </w:rPr>
        <w:t xml:space="preserve">asil </w:t>
      </w:r>
      <w:r w:rsidR="00D81571">
        <w:rPr>
          <w:rFonts w:ascii="Times New Roman" w:hAnsi="Times New Roman" w:cs="Times New Roman"/>
          <w:sz w:val="24"/>
          <w:szCs w:val="24"/>
        </w:rPr>
        <w:t>P</w:t>
      </w:r>
      <w:r w:rsidR="005F0650">
        <w:rPr>
          <w:rFonts w:ascii="Times New Roman" w:hAnsi="Times New Roman" w:cs="Times New Roman"/>
          <w:sz w:val="24"/>
          <w:szCs w:val="24"/>
        </w:rPr>
        <w:t xml:space="preserve">emeriksaan </w:t>
      </w:r>
      <w:r w:rsidR="00D81571">
        <w:rPr>
          <w:rFonts w:ascii="Times New Roman" w:hAnsi="Times New Roman" w:cs="Times New Roman"/>
          <w:sz w:val="24"/>
          <w:szCs w:val="24"/>
        </w:rPr>
        <w:t>T</w:t>
      </w:r>
      <w:r w:rsidR="00AD164A">
        <w:rPr>
          <w:rFonts w:ascii="Times New Roman" w:hAnsi="Times New Roman" w:cs="Times New Roman"/>
          <w:sz w:val="24"/>
          <w:szCs w:val="24"/>
        </w:rPr>
        <w:t>inja pada anak sekolah d</w:t>
      </w:r>
      <w:r w:rsidR="005F0650">
        <w:rPr>
          <w:rFonts w:ascii="Times New Roman" w:hAnsi="Times New Roman" w:cs="Times New Roman"/>
          <w:sz w:val="24"/>
          <w:szCs w:val="24"/>
        </w:rPr>
        <w:t xml:space="preserve">asar </w:t>
      </w:r>
      <w:r w:rsidR="00652009">
        <w:rPr>
          <w:rFonts w:ascii="Times New Roman" w:hAnsi="Times New Roman" w:cs="Times New Roman"/>
          <w:sz w:val="24"/>
          <w:szCs w:val="24"/>
        </w:rPr>
        <w:t xml:space="preserve">yang dilaksanakan pada tahun </w:t>
      </w:r>
      <w:r w:rsidR="00AD164A">
        <w:rPr>
          <w:rFonts w:ascii="Times New Roman" w:hAnsi="Times New Roman" w:cs="Times New Roman"/>
          <w:sz w:val="24"/>
          <w:szCs w:val="24"/>
        </w:rPr>
        <w:t>2002-2009 di 33 p</w:t>
      </w:r>
      <w:r w:rsidR="005F0650">
        <w:rPr>
          <w:rFonts w:ascii="Times New Roman" w:hAnsi="Times New Roman" w:cs="Times New Roman"/>
          <w:sz w:val="24"/>
          <w:szCs w:val="24"/>
        </w:rPr>
        <w:t xml:space="preserve">rovinsi </w:t>
      </w:r>
      <w:r w:rsidR="00652009">
        <w:rPr>
          <w:rFonts w:ascii="Times New Roman" w:hAnsi="Times New Roman" w:cs="Times New Roman"/>
          <w:sz w:val="24"/>
          <w:szCs w:val="24"/>
        </w:rPr>
        <w:t>adalah sebesar 31,8%</w:t>
      </w:r>
      <w:r>
        <w:rPr>
          <w:rFonts w:ascii="Times New Roman" w:hAnsi="Times New Roman" w:cs="Times New Roman"/>
          <w:sz w:val="24"/>
          <w:szCs w:val="24"/>
        </w:rPr>
        <w:t>.</w:t>
      </w:r>
      <w:r w:rsidR="007C4704">
        <w:rPr>
          <w:rFonts w:ascii="Times New Roman" w:hAnsi="Times New Roman" w:cs="Times New Roman"/>
          <w:sz w:val="24"/>
          <w:szCs w:val="24"/>
        </w:rPr>
        <w:t xml:space="preserve"> Sementara itu, menurut data tahun 2011</w:t>
      </w:r>
      <w:r w:rsidR="00D052D4">
        <w:rPr>
          <w:rFonts w:ascii="Times New Roman" w:hAnsi="Times New Roman" w:cs="Times New Roman"/>
          <w:sz w:val="24"/>
          <w:szCs w:val="24"/>
        </w:rPr>
        <w:t xml:space="preserve"> </w:t>
      </w:r>
      <w:r w:rsidR="007C4704">
        <w:rPr>
          <w:rFonts w:ascii="Times New Roman" w:hAnsi="Times New Roman" w:cs="Times New Roman"/>
          <w:sz w:val="24"/>
          <w:szCs w:val="24"/>
        </w:rPr>
        <w:t xml:space="preserve">prevalensi cacingan di Kabupaten Lombok Barat sendiri mencapai 29,47%. </w:t>
      </w:r>
      <w:r w:rsidR="00D81571">
        <w:rPr>
          <w:rFonts w:ascii="Times New Roman" w:hAnsi="Times New Roman" w:cs="Times New Roman"/>
          <w:sz w:val="24"/>
          <w:szCs w:val="24"/>
        </w:rPr>
        <w:t>Tinggi rendahnya f</w:t>
      </w:r>
      <w:r w:rsidR="005F0650">
        <w:rPr>
          <w:rFonts w:ascii="Times New Roman" w:hAnsi="Times New Roman" w:cs="Times New Roman"/>
          <w:sz w:val="24"/>
          <w:szCs w:val="24"/>
        </w:rPr>
        <w:t>rekuens</w:t>
      </w:r>
      <w:r w:rsidR="00D81571">
        <w:rPr>
          <w:rFonts w:ascii="Times New Roman" w:hAnsi="Times New Roman" w:cs="Times New Roman"/>
          <w:sz w:val="24"/>
          <w:szCs w:val="24"/>
        </w:rPr>
        <w:t>i</w:t>
      </w:r>
      <w:r w:rsidR="004751B4">
        <w:rPr>
          <w:rFonts w:ascii="Times New Roman" w:hAnsi="Times New Roman" w:cs="Times New Roman"/>
          <w:sz w:val="24"/>
          <w:szCs w:val="24"/>
        </w:rPr>
        <w:t xml:space="preserve"> ini erat kaitannya dengan perilaku dan kebersihan</w:t>
      </w:r>
      <w:r w:rsidR="00DF1CEA">
        <w:rPr>
          <w:rFonts w:ascii="Times New Roman" w:hAnsi="Times New Roman" w:cs="Times New Roman"/>
          <w:sz w:val="24"/>
          <w:szCs w:val="24"/>
        </w:rPr>
        <w:t xml:space="preserve"> individual,</w:t>
      </w:r>
      <w:r w:rsidR="005F0650">
        <w:rPr>
          <w:rFonts w:ascii="Times New Roman" w:hAnsi="Times New Roman" w:cs="Times New Roman"/>
          <w:sz w:val="24"/>
          <w:szCs w:val="24"/>
        </w:rPr>
        <w:t xml:space="preserve"> sanitasi lingkungan</w:t>
      </w:r>
      <w:r w:rsidR="00DF1CEA">
        <w:rPr>
          <w:rFonts w:ascii="Times New Roman" w:hAnsi="Times New Roman" w:cs="Times New Roman"/>
          <w:sz w:val="24"/>
          <w:szCs w:val="24"/>
        </w:rPr>
        <w:t>, dan keadaan tanah yang kondusif</w:t>
      </w:r>
      <w:r w:rsidR="00257306">
        <w:rPr>
          <w:rFonts w:ascii="Times New Roman" w:hAnsi="Times New Roman" w:cs="Times New Roman"/>
          <w:sz w:val="24"/>
          <w:szCs w:val="24"/>
        </w:rPr>
        <w:t xml:space="preserve">. </w:t>
      </w:r>
      <w:r w:rsidR="00B956D4">
        <w:rPr>
          <w:rFonts w:ascii="Times New Roman" w:hAnsi="Times New Roman" w:cs="Times New Roman"/>
          <w:sz w:val="24"/>
          <w:szCs w:val="24"/>
        </w:rPr>
        <w:t>Diketahui bahwa c</w:t>
      </w:r>
      <w:r w:rsidR="00D121D9">
        <w:rPr>
          <w:rFonts w:ascii="Times New Roman" w:hAnsi="Times New Roman" w:cs="Times New Roman"/>
          <w:sz w:val="24"/>
          <w:szCs w:val="24"/>
        </w:rPr>
        <w:t>acing</w:t>
      </w:r>
      <w:r w:rsidR="00D052D4">
        <w:rPr>
          <w:rFonts w:ascii="Times New Roman" w:hAnsi="Times New Roman" w:cs="Times New Roman"/>
          <w:sz w:val="24"/>
          <w:szCs w:val="24"/>
        </w:rPr>
        <w:t xml:space="preserve"> </w:t>
      </w:r>
      <w:r w:rsidR="00B956D4">
        <w:rPr>
          <w:rFonts w:ascii="Times New Roman" w:hAnsi="Times New Roman" w:cs="Times New Roman"/>
          <w:sz w:val="24"/>
          <w:szCs w:val="24"/>
        </w:rPr>
        <w:t>parasit</w:t>
      </w:r>
      <w:r w:rsidR="009F6143">
        <w:rPr>
          <w:rFonts w:ascii="Times New Roman" w:hAnsi="Times New Roman" w:cs="Times New Roman"/>
          <w:sz w:val="24"/>
          <w:szCs w:val="24"/>
        </w:rPr>
        <w:t xml:space="preserve"> tersebar luas di daerah tropis dan subtropis yang memiliki kelembaban udara tinggi</w:t>
      </w:r>
      <w:r w:rsidR="004751B4">
        <w:rPr>
          <w:rFonts w:ascii="Times New Roman" w:hAnsi="Times New Roman" w:cs="Times New Roman"/>
          <w:sz w:val="24"/>
          <w:szCs w:val="24"/>
        </w:rPr>
        <w:t xml:space="preserve"> dan berhawa panas</w:t>
      </w:r>
      <w:r w:rsidR="00B956D4">
        <w:rPr>
          <w:rFonts w:ascii="Times New Roman" w:hAnsi="Times New Roman" w:cs="Times New Roman"/>
          <w:sz w:val="24"/>
          <w:szCs w:val="24"/>
        </w:rPr>
        <w:t xml:space="preserve">. </w:t>
      </w:r>
      <w:r w:rsidR="00DF1CEA">
        <w:rPr>
          <w:rFonts w:ascii="Times New Roman" w:hAnsi="Times New Roman" w:cs="Times New Roman"/>
          <w:sz w:val="24"/>
          <w:szCs w:val="24"/>
        </w:rPr>
        <w:t xml:space="preserve">Penularan </w:t>
      </w:r>
      <w:r w:rsidR="000D2FA2">
        <w:rPr>
          <w:rFonts w:ascii="Times New Roman" w:hAnsi="Times New Roman" w:cs="Times New Roman"/>
          <w:sz w:val="24"/>
          <w:szCs w:val="24"/>
        </w:rPr>
        <w:t xml:space="preserve">cacing ini </w:t>
      </w:r>
      <w:r w:rsidR="00DF1CEA">
        <w:rPr>
          <w:rFonts w:ascii="Times New Roman" w:hAnsi="Times New Roman" w:cs="Times New Roman"/>
          <w:sz w:val="24"/>
          <w:szCs w:val="24"/>
        </w:rPr>
        <w:t>dapat terjadi melalui</w:t>
      </w:r>
      <w:r w:rsidR="00D052D4">
        <w:rPr>
          <w:rFonts w:ascii="Times New Roman" w:hAnsi="Times New Roman" w:cs="Times New Roman"/>
          <w:sz w:val="24"/>
          <w:szCs w:val="24"/>
        </w:rPr>
        <w:t xml:space="preserve"> </w:t>
      </w:r>
      <w:r w:rsidR="00DF1CEA">
        <w:rPr>
          <w:rFonts w:ascii="Times New Roman" w:hAnsi="Times New Roman" w:cs="Times New Roman"/>
          <w:sz w:val="24"/>
          <w:szCs w:val="24"/>
        </w:rPr>
        <w:t xml:space="preserve">bermacam cara terutama karena tertelannya larva infektif melalui tangan </w:t>
      </w:r>
      <w:r w:rsidR="00A95C39">
        <w:rPr>
          <w:rFonts w:ascii="Times New Roman" w:hAnsi="Times New Roman" w:cs="Times New Roman"/>
          <w:sz w:val="24"/>
          <w:szCs w:val="24"/>
        </w:rPr>
        <w:t xml:space="preserve">anak </w:t>
      </w:r>
      <w:r w:rsidR="00DF1CEA">
        <w:rPr>
          <w:rFonts w:ascii="Times New Roman" w:hAnsi="Times New Roman" w:cs="Times New Roman"/>
          <w:sz w:val="24"/>
          <w:szCs w:val="24"/>
        </w:rPr>
        <w:t xml:space="preserve">yang terkontaminasi </w:t>
      </w:r>
      <w:r w:rsidR="00383735">
        <w:rPr>
          <w:rFonts w:ascii="Times New Roman" w:hAnsi="Times New Roman" w:cs="Times New Roman"/>
          <w:sz w:val="24"/>
          <w:szCs w:val="24"/>
        </w:rPr>
        <w:t xml:space="preserve">(Kemenkes RI, </w:t>
      </w:r>
      <w:r w:rsidR="00383735">
        <w:rPr>
          <w:rFonts w:ascii="Times New Roman" w:hAnsi="Times New Roman" w:cs="Times New Roman"/>
          <w:sz w:val="24"/>
          <w:szCs w:val="24"/>
        </w:rPr>
        <w:lastRenderedPageBreak/>
        <w:t>2012; Mardiana dan Djarismawati,2008</w:t>
      </w:r>
      <w:r w:rsidR="000C7B07">
        <w:rPr>
          <w:rFonts w:ascii="Times New Roman" w:hAnsi="Times New Roman" w:cs="Times New Roman"/>
          <w:sz w:val="24"/>
          <w:szCs w:val="24"/>
        </w:rPr>
        <w:t>; Salatalohy dkk, 2012</w:t>
      </w:r>
      <w:r w:rsidR="00494DAA">
        <w:rPr>
          <w:rFonts w:ascii="Times New Roman" w:hAnsi="Times New Roman" w:cs="Times New Roman"/>
          <w:sz w:val="24"/>
          <w:szCs w:val="24"/>
        </w:rPr>
        <w:t xml:space="preserve">; Yudhastuti </w:t>
      </w:r>
      <w:r w:rsidR="00D052D4">
        <w:rPr>
          <w:rFonts w:ascii="Times New Roman" w:hAnsi="Times New Roman" w:cs="Times New Roman"/>
          <w:sz w:val="24"/>
          <w:szCs w:val="24"/>
        </w:rPr>
        <w:t xml:space="preserve">dan </w:t>
      </w:r>
      <w:r w:rsidR="00494DAA">
        <w:rPr>
          <w:rFonts w:ascii="Times New Roman" w:hAnsi="Times New Roman" w:cs="Times New Roman"/>
          <w:sz w:val="24"/>
          <w:szCs w:val="24"/>
        </w:rPr>
        <w:t>Lusno, 2012</w:t>
      </w:r>
      <w:r w:rsidR="00383735">
        <w:rPr>
          <w:rFonts w:ascii="Times New Roman" w:hAnsi="Times New Roman" w:cs="Times New Roman"/>
          <w:sz w:val="24"/>
          <w:szCs w:val="24"/>
        </w:rPr>
        <w:t>)</w:t>
      </w:r>
      <w:r w:rsidR="005F0650">
        <w:rPr>
          <w:rFonts w:ascii="Times New Roman" w:hAnsi="Times New Roman" w:cs="Times New Roman"/>
          <w:sz w:val="24"/>
          <w:szCs w:val="24"/>
        </w:rPr>
        <w:t>.</w:t>
      </w:r>
    </w:p>
    <w:p w:rsidR="0052365C" w:rsidRDefault="00EA2428" w:rsidP="005236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Keadaan ini menjelaskan pentingnya p</w:t>
      </w:r>
      <w:r w:rsidR="00037F77">
        <w:rPr>
          <w:rFonts w:ascii="Times New Roman" w:hAnsi="Times New Roman" w:cs="Times New Roman"/>
          <w:sz w:val="24"/>
          <w:szCs w:val="24"/>
        </w:rPr>
        <w:t>e</w:t>
      </w:r>
      <w:r w:rsidR="00C81181">
        <w:rPr>
          <w:rFonts w:ascii="Times New Roman" w:hAnsi="Times New Roman" w:cs="Times New Roman"/>
          <w:sz w:val="24"/>
          <w:szCs w:val="24"/>
        </w:rPr>
        <w:t>r</w:t>
      </w:r>
      <w:r w:rsidR="00037F77">
        <w:rPr>
          <w:rFonts w:ascii="Times New Roman" w:hAnsi="Times New Roman" w:cs="Times New Roman"/>
          <w:sz w:val="24"/>
          <w:szCs w:val="24"/>
        </w:rPr>
        <w:t>an</w:t>
      </w:r>
      <w:r w:rsidR="00C81181">
        <w:rPr>
          <w:rFonts w:ascii="Times New Roman" w:hAnsi="Times New Roman" w:cs="Times New Roman"/>
          <w:sz w:val="24"/>
          <w:szCs w:val="24"/>
        </w:rPr>
        <w:t>an</w:t>
      </w:r>
      <w:r w:rsidR="00037F77">
        <w:rPr>
          <w:rFonts w:ascii="Times New Roman" w:hAnsi="Times New Roman" w:cs="Times New Roman"/>
          <w:sz w:val="24"/>
          <w:szCs w:val="24"/>
        </w:rPr>
        <w:t xml:space="preserve"> ibu</w:t>
      </w:r>
      <w:r>
        <w:rPr>
          <w:rFonts w:ascii="Times New Roman" w:hAnsi="Times New Roman" w:cs="Times New Roman"/>
          <w:sz w:val="24"/>
          <w:szCs w:val="24"/>
        </w:rPr>
        <w:t xml:space="preserve"> dalam kehidupan</w:t>
      </w:r>
      <w:r w:rsidR="00C2780C">
        <w:rPr>
          <w:rFonts w:ascii="Times New Roman" w:hAnsi="Times New Roman" w:cs="Times New Roman"/>
          <w:sz w:val="24"/>
          <w:szCs w:val="24"/>
        </w:rPr>
        <w:t xml:space="preserve"> </w:t>
      </w:r>
      <w:r>
        <w:rPr>
          <w:rFonts w:ascii="Times New Roman" w:hAnsi="Times New Roman" w:cs="Times New Roman"/>
          <w:sz w:val="24"/>
          <w:szCs w:val="24"/>
        </w:rPr>
        <w:t>seorang anak</w:t>
      </w:r>
      <w:r w:rsidR="00C81181">
        <w:rPr>
          <w:rFonts w:ascii="Times New Roman" w:hAnsi="Times New Roman" w:cs="Times New Roman"/>
          <w:sz w:val="24"/>
          <w:szCs w:val="24"/>
        </w:rPr>
        <w:t xml:space="preserve">. Ibu dianggap sebagai contoh dalam bertingkah laku termasuk dalam berperilaku sehat, khususnya dalam upaya pencegahan penyakit cacingan. </w:t>
      </w:r>
      <w:r w:rsidR="000B6B11">
        <w:rPr>
          <w:rFonts w:ascii="Times New Roman" w:hAnsi="Times New Roman" w:cs="Times New Roman"/>
          <w:sz w:val="24"/>
          <w:szCs w:val="24"/>
        </w:rPr>
        <w:t>Namun</w:t>
      </w:r>
      <w:r w:rsidR="00FF3971">
        <w:rPr>
          <w:rFonts w:ascii="Times New Roman" w:hAnsi="Times New Roman" w:cs="Times New Roman"/>
          <w:sz w:val="24"/>
          <w:szCs w:val="24"/>
        </w:rPr>
        <w:t>, menurut data profil Dinas Kesehatan Provinsi NTB tahun 2012</w:t>
      </w:r>
      <w:r w:rsidR="000B6B11">
        <w:rPr>
          <w:rFonts w:ascii="Times New Roman" w:hAnsi="Times New Roman" w:cs="Times New Roman"/>
          <w:sz w:val="24"/>
          <w:szCs w:val="24"/>
        </w:rPr>
        <w:t xml:space="preserve"> a</w:t>
      </w:r>
      <w:r w:rsidR="00037F77">
        <w:rPr>
          <w:rFonts w:ascii="Times New Roman" w:hAnsi="Times New Roman" w:cs="Times New Roman"/>
          <w:sz w:val="24"/>
          <w:szCs w:val="24"/>
        </w:rPr>
        <w:t>ngka melek huruf</w:t>
      </w:r>
      <w:r w:rsidR="00D052D4">
        <w:rPr>
          <w:rFonts w:ascii="Times New Roman" w:hAnsi="Times New Roman" w:cs="Times New Roman"/>
          <w:sz w:val="24"/>
          <w:szCs w:val="24"/>
        </w:rPr>
        <w:t xml:space="preserve"> </w:t>
      </w:r>
      <w:r w:rsidR="00C11818">
        <w:rPr>
          <w:rFonts w:ascii="Times New Roman" w:hAnsi="Times New Roman" w:cs="Times New Roman"/>
          <w:sz w:val="24"/>
          <w:szCs w:val="24"/>
        </w:rPr>
        <w:t xml:space="preserve">penduduk usia 10 tahun ke atas </w:t>
      </w:r>
      <w:r w:rsidR="00FF3971">
        <w:rPr>
          <w:rFonts w:ascii="Times New Roman" w:hAnsi="Times New Roman" w:cs="Times New Roman"/>
          <w:sz w:val="24"/>
          <w:szCs w:val="24"/>
        </w:rPr>
        <w:t xml:space="preserve">khususnya di NTB masih lebih rendah daripada rata-rata nasional. </w:t>
      </w:r>
      <w:r w:rsidR="005316E4">
        <w:rPr>
          <w:rFonts w:ascii="Times New Roman" w:hAnsi="Times New Roman" w:cs="Times New Roman"/>
          <w:sz w:val="24"/>
          <w:szCs w:val="24"/>
        </w:rPr>
        <w:t>Terlebih lagi</w:t>
      </w:r>
      <w:r w:rsidR="0079080A">
        <w:rPr>
          <w:rFonts w:ascii="Times New Roman" w:hAnsi="Times New Roman" w:cs="Times New Roman"/>
          <w:sz w:val="24"/>
          <w:szCs w:val="24"/>
        </w:rPr>
        <w:t>,</w:t>
      </w:r>
      <w:r w:rsidR="005316E4">
        <w:rPr>
          <w:rFonts w:ascii="Times New Roman" w:hAnsi="Times New Roman" w:cs="Times New Roman"/>
          <w:sz w:val="24"/>
          <w:szCs w:val="24"/>
        </w:rPr>
        <w:t xml:space="preserve"> persentase </w:t>
      </w:r>
      <w:r w:rsidR="00C11818">
        <w:rPr>
          <w:rFonts w:ascii="Times New Roman" w:hAnsi="Times New Roman" w:cs="Times New Roman"/>
          <w:sz w:val="24"/>
          <w:szCs w:val="24"/>
        </w:rPr>
        <w:t>penduduk wanita yang buta huruf lebih b</w:t>
      </w:r>
      <w:r w:rsidR="0079080A">
        <w:rPr>
          <w:rFonts w:ascii="Times New Roman" w:hAnsi="Times New Roman" w:cs="Times New Roman"/>
          <w:sz w:val="24"/>
          <w:szCs w:val="24"/>
        </w:rPr>
        <w:t>esar</w:t>
      </w:r>
      <w:r w:rsidR="00C11818">
        <w:rPr>
          <w:rFonts w:ascii="Times New Roman" w:hAnsi="Times New Roman" w:cs="Times New Roman"/>
          <w:sz w:val="24"/>
          <w:szCs w:val="24"/>
        </w:rPr>
        <w:t xml:space="preserve"> dibanding penduduk laki-laki, yaitu 19% </w:t>
      </w:r>
      <w:r w:rsidR="0079080A">
        <w:rPr>
          <w:rFonts w:ascii="Times New Roman" w:hAnsi="Times New Roman" w:cs="Times New Roman"/>
          <w:sz w:val="24"/>
          <w:szCs w:val="24"/>
        </w:rPr>
        <w:t>ber</w:t>
      </w:r>
      <w:r w:rsidR="00C11818">
        <w:rPr>
          <w:rFonts w:ascii="Times New Roman" w:hAnsi="Times New Roman" w:cs="Times New Roman"/>
          <w:sz w:val="24"/>
          <w:szCs w:val="24"/>
        </w:rPr>
        <w:t>banding 10%</w:t>
      </w:r>
      <w:r w:rsidR="00D052D4">
        <w:rPr>
          <w:rFonts w:ascii="Times New Roman" w:hAnsi="Times New Roman" w:cs="Times New Roman"/>
          <w:sz w:val="24"/>
          <w:szCs w:val="24"/>
        </w:rPr>
        <w:t>. Ke</w:t>
      </w:r>
      <w:r w:rsidR="007A6A12">
        <w:rPr>
          <w:rFonts w:ascii="Times New Roman" w:hAnsi="Times New Roman" w:cs="Times New Roman"/>
          <w:sz w:val="24"/>
          <w:szCs w:val="24"/>
        </w:rPr>
        <w:t xml:space="preserve">depannya, hal ini akan berkorelasi dengan kemampuan seorang ibu untuk menyerap dan menerima informasi termasuk informasi kesehatan, serta dalam pembentukan sikap dan perilaku untuk mengatasi masalah kesehatan diri sendiri dan keluarganya </w:t>
      </w:r>
      <w:r w:rsidR="00643167">
        <w:rPr>
          <w:rFonts w:ascii="Times New Roman" w:hAnsi="Times New Roman" w:cs="Times New Roman"/>
          <w:sz w:val="24"/>
          <w:szCs w:val="24"/>
        </w:rPr>
        <w:t>(Dikes NTB, 2012; Salatalohy dkk, 2012)</w:t>
      </w:r>
      <w:r w:rsidR="0079080A">
        <w:rPr>
          <w:rFonts w:ascii="Times New Roman" w:hAnsi="Times New Roman" w:cs="Times New Roman"/>
          <w:sz w:val="24"/>
          <w:szCs w:val="24"/>
        </w:rPr>
        <w:t xml:space="preserve">. </w:t>
      </w:r>
    </w:p>
    <w:p w:rsidR="00037F77" w:rsidRDefault="00F4189B" w:rsidP="00C000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wujud penerapan pengetahuan </w:t>
      </w:r>
      <w:r w:rsidR="007A6A12">
        <w:rPr>
          <w:rFonts w:ascii="Times New Roman" w:hAnsi="Times New Roman" w:cs="Times New Roman"/>
          <w:sz w:val="24"/>
          <w:szCs w:val="24"/>
        </w:rPr>
        <w:t xml:space="preserve">tentang </w:t>
      </w:r>
      <w:r>
        <w:rPr>
          <w:rFonts w:ascii="Times New Roman" w:hAnsi="Times New Roman" w:cs="Times New Roman"/>
          <w:sz w:val="24"/>
          <w:szCs w:val="24"/>
        </w:rPr>
        <w:t>kesehatan</w:t>
      </w:r>
      <w:r w:rsidR="00B37129">
        <w:rPr>
          <w:rFonts w:ascii="Times New Roman" w:hAnsi="Times New Roman" w:cs="Times New Roman"/>
          <w:sz w:val="24"/>
          <w:szCs w:val="24"/>
        </w:rPr>
        <w:t xml:space="preserve"> adalah Perilaku Hidup Bersih dan Sehat (PHBS). </w:t>
      </w:r>
      <w:r w:rsidR="008728FD">
        <w:rPr>
          <w:rFonts w:ascii="Times New Roman" w:hAnsi="Times New Roman" w:cs="Times New Roman"/>
          <w:sz w:val="24"/>
          <w:szCs w:val="24"/>
        </w:rPr>
        <w:t xml:space="preserve">PHBS </w:t>
      </w:r>
      <w:r w:rsidR="00C27038">
        <w:rPr>
          <w:rFonts w:ascii="Times New Roman" w:hAnsi="Times New Roman" w:cs="Times New Roman"/>
          <w:sz w:val="24"/>
          <w:szCs w:val="24"/>
        </w:rPr>
        <w:t>merupakan</w:t>
      </w:r>
      <w:r w:rsidR="008A12F0">
        <w:rPr>
          <w:rFonts w:ascii="Times New Roman" w:hAnsi="Times New Roman" w:cs="Times New Roman"/>
          <w:sz w:val="24"/>
          <w:szCs w:val="24"/>
        </w:rPr>
        <w:t xml:space="preserve"> sekumpulan perilaku yang dipraktikkan atas dasar kesadaran sebagai hasil pembelajaran, sehingga seseorang dapat menolong dirinya sendiri di bidang kesehatan serta berperan aktif dalam mewujudkan kesehatan </w:t>
      </w:r>
      <w:r w:rsidR="00B86367">
        <w:rPr>
          <w:rFonts w:ascii="Times New Roman" w:hAnsi="Times New Roman" w:cs="Times New Roman"/>
          <w:sz w:val="24"/>
          <w:szCs w:val="24"/>
        </w:rPr>
        <w:t xml:space="preserve">keluarga, kelompok, dan </w:t>
      </w:r>
      <w:r w:rsidR="008A12F0">
        <w:rPr>
          <w:rFonts w:ascii="Times New Roman" w:hAnsi="Times New Roman" w:cs="Times New Roman"/>
          <w:sz w:val="24"/>
          <w:szCs w:val="24"/>
        </w:rPr>
        <w:t xml:space="preserve">masyarakat. </w:t>
      </w:r>
      <w:r w:rsidR="00AC1156">
        <w:rPr>
          <w:rFonts w:ascii="Times New Roman" w:hAnsi="Times New Roman" w:cs="Times New Roman"/>
          <w:sz w:val="24"/>
          <w:szCs w:val="24"/>
        </w:rPr>
        <w:t xml:space="preserve">Dalam rumah tangga, ibulah yang memainkan peran penting dalam penanaman PHBS sejak dini pada anak. </w:t>
      </w:r>
      <w:r w:rsidR="003D3E91">
        <w:rPr>
          <w:rFonts w:ascii="Times New Roman" w:hAnsi="Times New Roman" w:cs="Times New Roman"/>
          <w:sz w:val="24"/>
          <w:szCs w:val="24"/>
        </w:rPr>
        <w:t xml:space="preserve">Menurut data profil Kemenkes RI, secara nasional tingkat pencapaian rumah tangga yang berperilaku hidup bersih dan sehat tahun 2014 adalah sebesar 56,58%. </w:t>
      </w:r>
      <w:r w:rsidR="00C8303F">
        <w:rPr>
          <w:rFonts w:ascii="Times New Roman" w:hAnsi="Times New Roman" w:cs="Times New Roman"/>
          <w:sz w:val="24"/>
          <w:szCs w:val="24"/>
        </w:rPr>
        <w:t xml:space="preserve">Nusa Tenggara Barat sendiri menjadi provinsi dengan tingkat pencapaian terendah kedua setelah Papua Barat, dengan persentase 29,48%. </w:t>
      </w:r>
      <w:r w:rsidR="001A790B">
        <w:rPr>
          <w:rFonts w:ascii="Times New Roman" w:hAnsi="Times New Roman" w:cs="Times New Roman"/>
          <w:sz w:val="24"/>
          <w:szCs w:val="24"/>
        </w:rPr>
        <w:t xml:space="preserve">Salah satu </w:t>
      </w:r>
      <w:r w:rsidR="001A790B">
        <w:rPr>
          <w:rFonts w:ascii="Times New Roman" w:hAnsi="Times New Roman" w:cs="Times New Roman"/>
          <w:sz w:val="24"/>
          <w:szCs w:val="24"/>
        </w:rPr>
        <w:lastRenderedPageBreak/>
        <w:t xml:space="preserve">penyakit yang muncul akibat rendahnya PHBS adalah </w:t>
      </w:r>
      <w:r w:rsidR="00BB66B6">
        <w:rPr>
          <w:rFonts w:ascii="Times New Roman" w:hAnsi="Times New Roman" w:cs="Times New Roman"/>
          <w:sz w:val="24"/>
          <w:szCs w:val="24"/>
        </w:rPr>
        <w:t>ke</w:t>
      </w:r>
      <w:r w:rsidR="001A790B">
        <w:rPr>
          <w:rFonts w:ascii="Times New Roman" w:hAnsi="Times New Roman" w:cs="Times New Roman"/>
          <w:sz w:val="24"/>
          <w:szCs w:val="24"/>
        </w:rPr>
        <w:t xml:space="preserve">cacingan </w:t>
      </w:r>
      <w:r w:rsidR="003C7F49">
        <w:rPr>
          <w:rFonts w:ascii="Times New Roman" w:hAnsi="Times New Roman" w:cs="Times New Roman"/>
          <w:sz w:val="24"/>
          <w:szCs w:val="24"/>
        </w:rPr>
        <w:t>(</w:t>
      </w:r>
      <w:r w:rsidR="002F1BC9">
        <w:rPr>
          <w:rFonts w:ascii="Times New Roman" w:hAnsi="Times New Roman" w:cs="Times New Roman"/>
          <w:sz w:val="24"/>
          <w:szCs w:val="24"/>
        </w:rPr>
        <w:t>Kemenkes RI, 201</w:t>
      </w:r>
      <w:r w:rsidR="003D3E91">
        <w:rPr>
          <w:rFonts w:ascii="Times New Roman" w:hAnsi="Times New Roman" w:cs="Times New Roman"/>
          <w:sz w:val="24"/>
          <w:szCs w:val="24"/>
        </w:rPr>
        <w:t>5</w:t>
      </w:r>
      <w:r w:rsidR="003C7F49">
        <w:rPr>
          <w:rFonts w:ascii="Times New Roman" w:hAnsi="Times New Roman" w:cs="Times New Roman"/>
          <w:sz w:val="24"/>
          <w:szCs w:val="24"/>
        </w:rPr>
        <w:t>).</w:t>
      </w:r>
    </w:p>
    <w:p w:rsidR="00F755BE" w:rsidRDefault="00D5214D" w:rsidP="00F755B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tidak sesuai dengan p</w:t>
      </w:r>
      <w:r w:rsidR="00F755BE">
        <w:rPr>
          <w:rFonts w:ascii="Times New Roman" w:hAnsi="Times New Roman" w:cs="Times New Roman"/>
          <w:sz w:val="24"/>
          <w:szCs w:val="24"/>
        </w:rPr>
        <w:t>enelitian yang dilakukan oleh Lim</w:t>
      </w:r>
      <w:r>
        <w:rPr>
          <w:rFonts w:ascii="Times New Roman" w:hAnsi="Times New Roman" w:cs="Times New Roman"/>
          <w:sz w:val="24"/>
          <w:szCs w:val="24"/>
        </w:rPr>
        <w:t xml:space="preserve">banadi, Rattu, dan Pitoi (2013), yang </w:t>
      </w:r>
      <w:r w:rsidR="00F755BE">
        <w:rPr>
          <w:rFonts w:ascii="Times New Roman" w:hAnsi="Times New Roman" w:cs="Times New Roman"/>
          <w:sz w:val="24"/>
          <w:szCs w:val="24"/>
        </w:rPr>
        <w:t xml:space="preserve">menyatakan </w:t>
      </w:r>
      <w:r>
        <w:rPr>
          <w:rFonts w:ascii="Times New Roman" w:hAnsi="Times New Roman" w:cs="Times New Roman"/>
          <w:sz w:val="24"/>
          <w:szCs w:val="24"/>
        </w:rPr>
        <w:t xml:space="preserve">bahwa </w:t>
      </w:r>
      <w:r w:rsidR="00F755BE">
        <w:rPr>
          <w:rFonts w:ascii="Times New Roman" w:hAnsi="Times New Roman" w:cs="Times New Roman"/>
          <w:sz w:val="24"/>
          <w:szCs w:val="24"/>
        </w:rPr>
        <w:t>tidak terdapat hubungan antara pengetahuan ibu dengan kejadian infeksi cacing pada siswa sekolah dasar di Kota Manado. Namun, penelitian lain menunjukkan hasil yang sebalik</w:t>
      </w:r>
      <w:r w:rsidR="00040489">
        <w:rPr>
          <w:rFonts w:ascii="Times New Roman" w:hAnsi="Times New Roman" w:cs="Times New Roman"/>
          <w:sz w:val="24"/>
          <w:szCs w:val="24"/>
        </w:rPr>
        <w:t>n</w:t>
      </w:r>
      <w:r w:rsidR="00947CF5">
        <w:rPr>
          <w:rFonts w:ascii="Times New Roman" w:hAnsi="Times New Roman" w:cs="Times New Roman"/>
          <w:sz w:val="24"/>
          <w:szCs w:val="24"/>
        </w:rPr>
        <w:t>ya, di</w:t>
      </w:r>
      <w:r w:rsidR="00F755BE">
        <w:rPr>
          <w:rFonts w:ascii="Times New Roman" w:hAnsi="Times New Roman" w:cs="Times New Roman"/>
          <w:sz w:val="24"/>
          <w:szCs w:val="24"/>
        </w:rPr>
        <w:t xml:space="preserve">mana pengetahuan ibu </w:t>
      </w:r>
      <w:r>
        <w:rPr>
          <w:rFonts w:ascii="Times New Roman" w:hAnsi="Times New Roman" w:cs="Times New Roman"/>
          <w:sz w:val="24"/>
          <w:szCs w:val="24"/>
        </w:rPr>
        <w:t xml:space="preserve">memang </w:t>
      </w:r>
      <w:r w:rsidR="00F755BE">
        <w:rPr>
          <w:rFonts w:ascii="Times New Roman" w:hAnsi="Times New Roman" w:cs="Times New Roman"/>
          <w:sz w:val="24"/>
          <w:szCs w:val="24"/>
        </w:rPr>
        <w:t>menjadi salah satu faktor yang berhubungan dengan kejadian kecacingan pada anak sekolah dasar di Kecamatan Sei Bingai Langkat, Sumatera Utara (Ginting, 2006). Oleh karena itu, pen</w:t>
      </w:r>
      <w:r w:rsidR="00B050F7">
        <w:rPr>
          <w:rFonts w:ascii="Times New Roman" w:hAnsi="Times New Roman" w:cs="Times New Roman"/>
          <w:sz w:val="24"/>
          <w:szCs w:val="24"/>
        </w:rPr>
        <w:t>eliti</w:t>
      </w:r>
      <w:r w:rsidR="00F755BE">
        <w:rPr>
          <w:rFonts w:ascii="Times New Roman" w:hAnsi="Times New Roman" w:cs="Times New Roman"/>
          <w:sz w:val="24"/>
          <w:szCs w:val="24"/>
        </w:rPr>
        <w:t xml:space="preserve"> tertarik untuk meneliti lebih lanjut tentang faktor yang mempengaruhi kejadian kecacingan pada anak. Perbedaan penelitian yang dilakukan dengan penelitian terdahulu adalah adanya variabel sikap dan perilaku ibu di samping variabel pengetahuan ibu. Selain itu, penelitian ini juga tidak lagi mengambil sampel anak sekolah dasar melainkan anak usia dini. </w:t>
      </w:r>
    </w:p>
    <w:p w:rsidR="00F77090" w:rsidRDefault="00614D35" w:rsidP="00C000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data dari Dinas Kesehatan Provinsi NTB</w:t>
      </w:r>
      <w:r w:rsidR="003B3160">
        <w:rPr>
          <w:rFonts w:ascii="Times New Roman" w:hAnsi="Times New Roman" w:cs="Times New Roman"/>
          <w:sz w:val="24"/>
          <w:szCs w:val="24"/>
        </w:rPr>
        <w:t xml:space="preserve"> tahun 2012</w:t>
      </w:r>
      <w:r>
        <w:rPr>
          <w:rFonts w:ascii="Times New Roman" w:hAnsi="Times New Roman" w:cs="Times New Roman"/>
          <w:sz w:val="24"/>
          <w:szCs w:val="24"/>
        </w:rPr>
        <w:t xml:space="preserve">, persentase </w:t>
      </w:r>
      <w:r w:rsidR="00C46843">
        <w:rPr>
          <w:rFonts w:ascii="Times New Roman" w:hAnsi="Times New Roman" w:cs="Times New Roman"/>
          <w:sz w:val="24"/>
          <w:szCs w:val="24"/>
        </w:rPr>
        <w:t xml:space="preserve">buta huruf dan </w:t>
      </w:r>
      <w:r w:rsidR="007F2F52">
        <w:rPr>
          <w:rFonts w:ascii="Times New Roman" w:hAnsi="Times New Roman" w:cs="Times New Roman"/>
          <w:sz w:val="24"/>
          <w:szCs w:val="24"/>
        </w:rPr>
        <w:t xml:space="preserve">tidak pernah sekolah </w:t>
      </w:r>
      <w:r>
        <w:rPr>
          <w:rFonts w:ascii="Times New Roman" w:hAnsi="Times New Roman" w:cs="Times New Roman"/>
          <w:sz w:val="24"/>
          <w:szCs w:val="24"/>
        </w:rPr>
        <w:t xml:space="preserve">pada </w:t>
      </w:r>
      <w:r w:rsidR="00C46843">
        <w:rPr>
          <w:rFonts w:ascii="Times New Roman" w:hAnsi="Times New Roman" w:cs="Times New Roman"/>
          <w:sz w:val="24"/>
          <w:szCs w:val="24"/>
        </w:rPr>
        <w:t xml:space="preserve">wanita berusia 10 tahun ke atas </w:t>
      </w:r>
      <w:r w:rsidR="003B3160">
        <w:rPr>
          <w:rFonts w:ascii="Times New Roman" w:hAnsi="Times New Roman" w:cs="Times New Roman"/>
          <w:sz w:val="24"/>
          <w:szCs w:val="24"/>
        </w:rPr>
        <w:t xml:space="preserve">di Kabupaten Lombok Barat masing-masing sebesar </w:t>
      </w:r>
      <w:r w:rsidR="00C46843">
        <w:rPr>
          <w:rFonts w:ascii="Times New Roman" w:hAnsi="Times New Roman" w:cs="Times New Roman"/>
          <w:sz w:val="24"/>
          <w:szCs w:val="24"/>
        </w:rPr>
        <w:t xml:space="preserve">25,6% dan </w:t>
      </w:r>
      <w:r>
        <w:rPr>
          <w:rFonts w:ascii="Times New Roman" w:hAnsi="Times New Roman" w:cs="Times New Roman"/>
          <w:sz w:val="24"/>
          <w:szCs w:val="24"/>
        </w:rPr>
        <w:t>25,25%</w:t>
      </w:r>
      <w:r w:rsidR="003B3441">
        <w:rPr>
          <w:rFonts w:ascii="Times New Roman" w:hAnsi="Times New Roman" w:cs="Times New Roman"/>
          <w:sz w:val="24"/>
          <w:szCs w:val="24"/>
        </w:rPr>
        <w:t>.</w:t>
      </w:r>
      <w:r w:rsidR="00FE771C">
        <w:rPr>
          <w:rFonts w:ascii="Times New Roman" w:hAnsi="Times New Roman" w:cs="Times New Roman"/>
          <w:sz w:val="24"/>
          <w:szCs w:val="24"/>
        </w:rPr>
        <w:t xml:space="preserve"> Keadaan </w:t>
      </w:r>
      <w:r w:rsidR="003B3441">
        <w:rPr>
          <w:rFonts w:ascii="Times New Roman" w:hAnsi="Times New Roman" w:cs="Times New Roman"/>
          <w:sz w:val="24"/>
          <w:szCs w:val="24"/>
        </w:rPr>
        <w:t xml:space="preserve">ini </w:t>
      </w:r>
      <w:r w:rsidR="00FE771C">
        <w:rPr>
          <w:rFonts w:ascii="Times New Roman" w:hAnsi="Times New Roman" w:cs="Times New Roman"/>
          <w:sz w:val="24"/>
          <w:szCs w:val="24"/>
        </w:rPr>
        <w:t>dapat dikaitkan dengan</w:t>
      </w:r>
      <w:r w:rsidR="003B3441">
        <w:rPr>
          <w:rFonts w:ascii="Times New Roman" w:hAnsi="Times New Roman" w:cs="Times New Roman"/>
          <w:sz w:val="24"/>
          <w:szCs w:val="24"/>
        </w:rPr>
        <w:t xml:space="preserve"> rendahnya tingkat pendidikan dan pengetahuan ibu</w:t>
      </w:r>
      <w:r w:rsidR="00FE771C">
        <w:rPr>
          <w:rFonts w:ascii="Times New Roman" w:hAnsi="Times New Roman" w:cs="Times New Roman"/>
          <w:sz w:val="24"/>
          <w:szCs w:val="24"/>
        </w:rPr>
        <w:t xml:space="preserve"> tentang kesehatan, yang dapat dilihat dari masih banyaknya persentase rumah tangga yang tidak berperilaku hidup bersih dan sehat </w:t>
      </w:r>
      <w:r w:rsidR="00516BFA">
        <w:rPr>
          <w:rFonts w:ascii="Times New Roman" w:hAnsi="Times New Roman" w:cs="Times New Roman"/>
          <w:sz w:val="24"/>
          <w:szCs w:val="24"/>
        </w:rPr>
        <w:t xml:space="preserve">di Kabupaten Lombok Barat </w:t>
      </w:r>
      <w:r w:rsidR="00FE771C">
        <w:rPr>
          <w:rFonts w:ascii="Times New Roman" w:hAnsi="Times New Roman" w:cs="Times New Roman"/>
          <w:sz w:val="24"/>
          <w:szCs w:val="24"/>
        </w:rPr>
        <w:t>yaitu 46,76%</w:t>
      </w:r>
      <w:r w:rsidR="004C5FE5">
        <w:rPr>
          <w:rFonts w:ascii="Times New Roman" w:hAnsi="Times New Roman" w:cs="Times New Roman"/>
          <w:sz w:val="24"/>
          <w:szCs w:val="24"/>
        </w:rPr>
        <w:t xml:space="preserve">. </w:t>
      </w:r>
      <w:r w:rsidR="002B5DB3">
        <w:rPr>
          <w:rFonts w:ascii="Times New Roman" w:hAnsi="Times New Roman" w:cs="Times New Roman"/>
          <w:sz w:val="24"/>
          <w:szCs w:val="24"/>
        </w:rPr>
        <w:t>Kabupaten Lombok Barat</w:t>
      </w:r>
      <w:r w:rsidR="00C550B2">
        <w:rPr>
          <w:rFonts w:ascii="Times New Roman" w:hAnsi="Times New Roman" w:cs="Times New Roman"/>
          <w:sz w:val="24"/>
          <w:szCs w:val="24"/>
        </w:rPr>
        <w:t xml:space="preserve"> </w:t>
      </w:r>
      <w:r w:rsidR="003B3441">
        <w:rPr>
          <w:rFonts w:ascii="Times New Roman" w:hAnsi="Times New Roman" w:cs="Times New Roman"/>
          <w:sz w:val="24"/>
          <w:szCs w:val="24"/>
        </w:rPr>
        <w:t>jug</w:t>
      </w:r>
      <w:r w:rsidR="000077AC">
        <w:rPr>
          <w:rFonts w:ascii="Times New Roman" w:hAnsi="Times New Roman" w:cs="Times New Roman"/>
          <w:sz w:val="24"/>
          <w:szCs w:val="24"/>
        </w:rPr>
        <w:t xml:space="preserve">a termasuk daerah beriklim tropis </w:t>
      </w:r>
      <w:r w:rsidR="003846FE">
        <w:rPr>
          <w:rFonts w:ascii="Times New Roman" w:hAnsi="Times New Roman" w:cs="Times New Roman"/>
          <w:sz w:val="24"/>
          <w:szCs w:val="24"/>
        </w:rPr>
        <w:t>y</w:t>
      </w:r>
      <w:r w:rsidR="003B3441">
        <w:rPr>
          <w:rFonts w:ascii="Times New Roman" w:hAnsi="Times New Roman" w:cs="Times New Roman"/>
          <w:sz w:val="24"/>
          <w:szCs w:val="24"/>
        </w:rPr>
        <w:t>a</w:t>
      </w:r>
      <w:r w:rsidR="003846FE">
        <w:rPr>
          <w:rFonts w:ascii="Times New Roman" w:hAnsi="Times New Roman" w:cs="Times New Roman"/>
          <w:sz w:val="24"/>
          <w:szCs w:val="24"/>
        </w:rPr>
        <w:t>ng</w:t>
      </w:r>
      <w:r w:rsidR="00D052D4">
        <w:rPr>
          <w:rFonts w:ascii="Times New Roman" w:hAnsi="Times New Roman" w:cs="Times New Roman"/>
          <w:sz w:val="24"/>
          <w:szCs w:val="24"/>
        </w:rPr>
        <w:t xml:space="preserve"> </w:t>
      </w:r>
      <w:r w:rsidR="00F703F7">
        <w:rPr>
          <w:rFonts w:ascii="Times New Roman" w:hAnsi="Times New Roman" w:cs="Times New Roman"/>
          <w:sz w:val="24"/>
          <w:szCs w:val="24"/>
        </w:rPr>
        <w:t xml:space="preserve">menjadi </w:t>
      </w:r>
      <w:r w:rsidR="00DA48A6">
        <w:rPr>
          <w:rFonts w:ascii="Times New Roman" w:hAnsi="Times New Roman" w:cs="Times New Roman"/>
          <w:sz w:val="24"/>
          <w:szCs w:val="24"/>
        </w:rPr>
        <w:t>salah satu faktor risiko untuk penyebaran penyakit kecacingan</w:t>
      </w:r>
      <w:r w:rsidR="006D772F">
        <w:rPr>
          <w:rFonts w:ascii="Times New Roman" w:hAnsi="Times New Roman" w:cs="Times New Roman"/>
          <w:sz w:val="24"/>
          <w:szCs w:val="24"/>
        </w:rPr>
        <w:t xml:space="preserve"> (Dikes NTB, 2012)</w:t>
      </w:r>
      <w:r w:rsidR="00DA48A6">
        <w:rPr>
          <w:rFonts w:ascii="Times New Roman" w:hAnsi="Times New Roman" w:cs="Times New Roman"/>
          <w:sz w:val="24"/>
          <w:szCs w:val="24"/>
        </w:rPr>
        <w:t xml:space="preserve">. </w:t>
      </w:r>
    </w:p>
    <w:p w:rsidR="00503688" w:rsidRDefault="009A7125" w:rsidP="006674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Kuripan merupakan salah satu kecamatan yang berada di Kabupaten Lombok Barat. Berdasarkan data dari Dinas Kesehatan Kabupaten Lombok Barat tahun 2014, Kecamatan Kuripan ini memiliki angka kecacingan yang</w:t>
      </w:r>
      <w:r w:rsidR="006E265D">
        <w:rPr>
          <w:rFonts w:ascii="Times New Roman" w:hAnsi="Times New Roman" w:cs="Times New Roman"/>
          <w:sz w:val="24"/>
          <w:szCs w:val="24"/>
        </w:rPr>
        <w:t xml:space="preserve"> paling tinggi dibandingkan kecamatan lain yang ada di Kabupaten Lombok Barat, yaitu sejumlah 186 orang</w:t>
      </w:r>
      <w:r w:rsidR="00D12283">
        <w:rPr>
          <w:rFonts w:ascii="Times New Roman" w:hAnsi="Times New Roman" w:cs="Times New Roman"/>
          <w:sz w:val="24"/>
          <w:szCs w:val="24"/>
        </w:rPr>
        <w:t>, dan didominasi oleh anak usia di bawah lima tahun</w:t>
      </w:r>
      <w:r w:rsidR="006E265D">
        <w:rPr>
          <w:rFonts w:ascii="Times New Roman" w:hAnsi="Times New Roman" w:cs="Times New Roman"/>
          <w:sz w:val="24"/>
          <w:szCs w:val="24"/>
        </w:rPr>
        <w:t>.</w:t>
      </w:r>
      <w:r w:rsidR="00D052D4">
        <w:rPr>
          <w:rFonts w:ascii="Times New Roman" w:hAnsi="Times New Roman" w:cs="Times New Roman"/>
          <w:sz w:val="24"/>
          <w:szCs w:val="24"/>
        </w:rPr>
        <w:t xml:space="preserve"> </w:t>
      </w:r>
      <w:r w:rsidR="002D02EF">
        <w:rPr>
          <w:rFonts w:ascii="Times New Roman" w:hAnsi="Times New Roman" w:cs="Times New Roman"/>
          <w:sz w:val="24"/>
          <w:szCs w:val="24"/>
        </w:rPr>
        <w:t>Maka dari</w:t>
      </w:r>
      <w:r w:rsidR="00B050F7">
        <w:rPr>
          <w:rFonts w:ascii="Times New Roman" w:hAnsi="Times New Roman" w:cs="Times New Roman"/>
          <w:sz w:val="24"/>
          <w:szCs w:val="24"/>
        </w:rPr>
        <w:t xml:space="preserve"> itu, peneliti</w:t>
      </w:r>
      <w:r w:rsidR="00D12283">
        <w:rPr>
          <w:rFonts w:ascii="Times New Roman" w:hAnsi="Times New Roman" w:cs="Times New Roman"/>
          <w:sz w:val="24"/>
          <w:szCs w:val="24"/>
        </w:rPr>
        <w:t xml:space="preserve"> tertarik untuk meneliti </w:t>
      </w:r>
      <w:r w:rsidR="004B5B33">
        <w:rPr>
          <w:rFonts w:ascii="Times New Roman" w:hAnsi="Times New Roman" w:cs="Times New Roman"/>
          <w:sz w:val="24"/>
          <w:szCs w:val="24"/>
        </w:rPr>
        <w:t xml:space="preserve">seberapa besar </w:t>
      </w:r>
      <w:r w:rsidR="00D12283" w:rsidRPr="00DF60F9">
        <w:rPr>
          <w:rFonts w:ascii="Times New Roman" w:hAnsi="Times New Roman" w:cs="Times New Roman"/>
          <w:sz w:val="24"/>
          <w:szCs w:val="24"/>
        </w:rPr>
        <w:t>hubungan antara tingkat pengetahuan</w:t>
      </w:r>
      <w:r w:rsidR="00D12283">
        <w:rPr>
          <w:rFonts w:ascii="Times New Roman" w:hAnsi="Times New Roman" w:cs="Times New Roman"/>
          <w:sz w:val="24"/>
          <w:szCs w:val="24"/>
        </w:rPr>
        <w:t>, sikap, dan perilaku</w:t>
      </w:r>
      <w:r w:rsidR="00D12283" w:rsidRPr="00DF60F9">
        <w:rPr>
          <w:rFonts w:ascii="Times New Roman" w:hAnsi="Times New Roman" w:cs="Times New Roman"/>
          <w:sz w:val="24"/>
          <w:szCs w:val="24"/>
        </w:rPr>
        <w:t xml:space="preserve"> ibu dengan </w:t>
      </w:r>
      <w:r w:rsidR="00D12283">
        <w:rPr>
          <w:rFonts w:ascii="Times New Roman" w:hAnsi="Times New Roman" w:cs="Times New Roman"/>
          <w:sz w:val="24"/>
          <w:szCs w:val="24"/>
        </w:rPr>
        <w:t>kejadian</w:t>
      </w:r>
      <w:r w:rsidR="00D052D4">
        <w:rPr>
          <w:rFonts w:ascii="Times New Roman" w:hAnsi="Times New Roman" w:cs="Times New Roman"/>
          <w:sz w:val="24"/>
          <w:szCs w:val="24"/>
        </w:rPr>
        <w:t xml:space="preserve"> </w:t>
      </w:r>
      <w:r w:rsidR="00D12283">
        <w:rPr>
          <w:rFonts w:ascii="Times New Roman" w:hAnsi="Times New Roman" w:cs="Times New Roman"/>
          <w:sz w:val="24"/>
          <w:szCs w:val="24"/>
        </w:rPr>
        <w:t>kecacingan pada anak usia dini di Kecamatan Kuripan</w:t>
      </w:r>
      <w:r w:rsidR="004B5B33">
        <w:rPr>
          <w:rFonts w:ascii="Times New Roman" w:hAnsi="Times New Roman" w:cs="Times New Roman"/>
          <w:sz w:val="24"/>
          <w:szCs w:val="24"/>
        </w:rPr>
        <w:t>,</w:t>
      </w:r>
      <w:r w:rsidR="00D12283">
        <w:rPr>
          <w:rFonts w:ascii="Times New Roman" w:hAnsi="Times New Roman" w:cs="Times New Roman"/>
          <w:sz w:val="24"/>
          <w:szCs w:val="24"/>
        </w:rPr>
        <w:t xml:space="preserve"> Kabupaten Lombok Barat. </w:t>
      </w:r>
      <w:r w:rsidR="00DB69B9">
        <w:rPr>
          <w:rFonts w:ascii="Times New Roman" w:hAnsi="Times New Roman" w:cs="Times New Roman"/>
          <w:sz w:val="24"/>
          <w:szCs w:val="24"/>
        </w:rPr>
        <w:t xml:space="preserve">Beberapa </w:t>
      </w:r>
      <w:r w:rsidR="00011690">
        <w:rPr>
          <w:rFonts w:ascii="Times New Roman" w:hAnsi="Times New Roman" w:cs="Times New Roman"/>
          <w:sz w:val="24"/>
          <w:szCs w:val="24"/>
        </w:rPr>
        <w:t xml:space="preserve">PAUD </w:t>
      </w:r>
      <w:r w:rsidR="00557502">
        <w:rPr>
          <w:rFonts w:ascii="Times New Roman" w:hAnsi="Times New Roman" w:cs="Times New Roman"/>
          <w:sz w:val="24"/>
          <w:szCs w:val="24"/>
        </w:rPr>
        <w:t xml:space="preserve">yang terletak di Kecamatan </w:t>
      </w:r>
      <w:r w:rsidR="00F77090">
        <w:rPr>
          <w:rFonts w:ascii="Times New Roman" w:hAnsi="Times New Roman" w:cs="Times New Roman"/>
          <w:sz w:val="24"/>
          <w:szCs w:val="24"/>
        </w:rPr>
        <w:t>Kuripan</w:t>
      </w:r>
      <w:r w:rsidR="00A46E4E">
        <w:rPr>
          <w:rFonts w:ascii="Times New Roman" w:hAnsi="Times New Roman" w:cs="Times New Roman"/>
          <w:sz w:val="24"/>
          <w:szCs w:val="24"/>
        </w:rPr>
        <w:t xml:space="preserve">, Kabupaten Lombok Barat dipilih sebagai </w:t>
      </w:r>
      <w:r w:rsidR="002D02EF">
        <w:rPr>
          <w:rFonts w:ascii="Times New Roman" w:hAnsi="Times New Roman" w:cs="Times New Roman"/>
          <w:sz w:val="24"/>
          <w:szCs w:val="24"/>
        </w:rPr>
        <w:t>tempat studi penelitian</w:t>
      </w:r>
      <w:r w:rsidR="003846FE">
        <w:rPr>
          <w:rFonts w:ascii="Times New Roman" w:hAnsi="Times New Roman" w:cs="Times New Roman"/>
          <w:sz w:val="24"/>
          <w:szCs w:val="24"/>
        </w:rPr>
        <w:t xml:space="preserve">.  </w:t>
      </w:r>
    </w:p>
    <w:p w:rsidR="0066741E" w:rsidRDefault="0066741E" w:rsidP="0066741E">
      <w:pPr>
        <w:spacing w:after="0" w:line="480" w:lineRule="auto"/>
        <w:ind w:firstLine="720"/>
        <w:jc w:val="both"/>
        <w:rPr>
          <w:rFonts w:ascii="Times New Roman" w:hAnsi="Times New Roman" w:cs="Times New Roman"/>
          <w:sz w:val="24"/>
          <w:szCs w:val="24"/>
        </w:rPr>
      </w:pPr>
    </w:p>
    <w:p w:rsidR="00C0006C" w:rsidRPr="00DF60F9" w:rsidRDefault="00C0006C" w:rsidP="00C0006C">
      <w:pPr>
        <w:pStyle w:val="ListParagraph"/>
        <w:numPr>
          <w:ilvl w:val="1"/>
          <w:numId w:val="1"/>
        </w:numPr>
        <w:spacing w:line="480" w:lineRule="auto"/>
        <w:jc w:val="both"/>
        <w:rPr>
          <w:rFonts w:ascii="Times New Roman" w:hAnsi="Times New Roman" w:cs="Times New Roman"/>
          <w:b/>
          <w:sz w:val="24"/>
          <w:szCs w:val="24"/>
        </w:rPr>
      </w:pPr>
      <w:r w:rsidRPr="00DF60F9">
        <w:rPr>
          <w:rFonts w:ascii="Times New Roman" w:hAnsi="Times New Roman" w:cs="Times New Roman"/>
          <w:b/>
          <w:sz w:val="24"/>
          <w:szCs w:val="24"/>
        </w:rPr>
        <w:t>Perumusan Masalah</w:t>
      </w:r>
    </w:p>
    <w:p w:rsidR="00CC26CA" w:rsidRDefault="00C0006C" w:rsidP="00CC26CA">
      <w:pPr>
        <w:pStyle w:val="ListParagraph"/>
        <w:spacing w:line="480" w:lineRule="auto"/>
        <w:ind w:left="0"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Berdasarkan latar belakang di atas maka dapat dirumuskan masalah </w:t>
      </w:r>
      <w:r w:rsidR="00C438A0">
        <w:rPr>
          <w:rFonts w:ascii="Times New Roman" w:hAnsi="Times New Roman" w:cs="Times New Roman"/>
          <w:sz w:val="24"/>
          <w:szCs w:val="24"/>
        </w:rPr>
        <w:t>dalam penelitian</w:t>
      </w:r>
      <w:r w:rsidRPr="00DF60F9">
        <w:rPr>
          <w:rFonts w:ascii="Times New Roman" w:hAnsi="Times New Roman" w:cs="Times New Roman"/>
          <w:sz w:val="24"/>
          <w:szCs w:val="24"/>
        </w:rPr>
        <w:t xml:space="preserve"> ini adalah “Apakah terdapat hubungan antara tingkat pengetahuan</w:t>
      </w:r>
      <w:r w:rsidR="00C438A0">
        <w:rPr>
          <w:rFonts w:ascii="Times New Roman" w:hAnsi="Times New Roman" w:cs="Times New Roman"/>
          <w:sz w:val="24"/>
          <w:szCs w:val="24"/>
        </w:rPr>
        <w:t>, sikap, dan perilaku</w:t>
      </w:r>
      <w:r w:rsidRPr="00DF60F9">
        <w:rPr>
          <w:rFonts w:ascii="Times New Roman" w:hAnsi="Times New Roman" w:cs="Times New Roman"/>
          <w:sz w:val="24"/>
          <w:szCs w:val="24"/>
        </w:rPr>
        <w:t xml:space="preserve"> ibu dengan </w:t>
      </w:r>
      <w:r>
        <w:rPr>
          <w:rFonts w:ascii="Times New Roman" w:hAnsi="Times New Roman" w:cs="Times New Roman"/>
          <w:sz w:val="24"/>
          <w:szCs w:val="24"/>
        </w:rPr>
        <w:t>kejadian</w:t>
      </w:r>
      <w:r w:rsidR="00D052D4">
        <w:rPr>
          <w:rFonts w:ascii="Times New Roman" w:hAnsi="Times New Roman" w:cs="Times New Roman"/>
          <w:sz w:val="24"/>
          <w:szCs w:val="24"/>
        </w:rPr>
        <w:t xml:space="preserve"> </w:t>
      </w:r>
      <w:r w:rsidR="00C438A0">
        <w:rPr>
          <w:rFonts w:ascii="Times New Roman" w:hAnsi="Times New Roman" w:cs="Times New Roman"/>
          <w:sz w:val="24"/>
          <w:szCs w:val="24"/>
        </w:rPr>
        <w:t>kecacingan</w:t>
      </w:r>
      <w:r w:rsidRPr="00DF60F9">
        <w:rPr>
          <w:rFonts w:ascii="Times New Roman" w:hAnsi="Times New Roman" w:cs="Times New Roman"/>
          <w:sz w:val="24"/>
          <w:szCs w:val="24"/>
        </w:rPr>
        <w:t xml:space="preserve"> pada murid </w:t>
      </w:r>
      <w:r w:rsidR="00011690">
        <w:rPr>
          <w:rFonts w:ascii="Times New Roman" w:hAnsi="Times New Roman" w:cs="Times New Roman"/>
          <w:sz w:val="24"/>
          <w:szCs w:val="24"/>
        </w:rPr>
        <w:t xml:space="preserve">PAUD </w:t>
      </w:r>
      <w:r w:rsidR="00DB69B9">
        <w:rPr>
          <w:rFonts w:ascii="Times New Roman" w:hAnsi="Times New Roman" w:cs="Times New Roman"/>
          <w:sz w:val="24"/>
          <w:szCs w:val="24"/>
        </w:rPr>
        <w:t>di</w:t>
      </w:r>
      <w:r w:rsidRPr="00DF60F9">
        <w:rPr>
          <w:rFonts w:ascii="Times New Roman" w:hAnsi="Times New Roman" w:cs="Times New Roman"/>
          <w:sz w:val="24"/>
          <w:szCs w:val="24"/>
        </w:rPr>
        <w:t xml:space="preserve"> Kecamatan </w:t>
      </w:r>
      <w:r w:rsidR="00B32EF6">
        <w:rPr>
          <w:rFonts w:ascii="Times New Roman" w:hAnsi="Times New Roman" w:cs="Times New Roman"/>
          <w:sz w:val="24"/>
          <w:szCs w:val="24"/>
        </w:rPr>
        <w:t>Kuripan</w:t>
      </w:r>
      <w:r w:rsidR="00011690">
        <w:rPr>
          <w:rFonts w:ascii="Times New Roman" w:hAnsi="Times New Roman" w:cs="Times New Roman"/>
          <w:sz w:val="24"/>
          <w:szCs w:val="24"/>
        </w:rPr>
        <w:t>, Kabupaten Lombok Barat</w:t>
      </w:r>
      <w:r w:rsidRPr="00DF60F9">
        <w:rPr>
          <w:rFonts w:ascii="Times New Roman" w:hAnsi="Times New Roman" w:cs="Times New Roman"/>
          <w:sz w:val="24"/>
          <w:szCs w:val="24"/>
        </w:rPr>
        <w:t xml:space="preserve">?” </w:t>
      </w:r>
    </w:p>
    <w:p w:rsidR="00CC26CA" w:rsidRPr="00CC26CA" w:rsidRDefault="00CC26CA" w:rsidP="00CC26CA">
      <w:pPr>
        <w:pStyle w:val="ListParagraph"/>
        <w:spacing w:line="480" w:lineRule="auto"/>
        <w:ind w:left="0" w:firstLine="720"/>
        <w:jc w:val="both"/>
        <w:rPr>
          <w:rFonts w:ascii="Times New Roman" w:hAnsi="Times New Roman" w:cs="Times New Roman"/>
          <w:sz w:val="24"/>
          <w:szCs w:val="24"/>
        </w:rPr>
      </w:pPr>
    </w:p>
    <w:p w:rsidR="00C0006C" w:rsidRPr="00DF60F9" w:rsidRDefault="00C0006C" w:rsidP="005B6AB0">
      <w:pPr>
        <w:pStyle w:val="ListParagraph"/>
        <w:numPr>
          <w:ilvl w:val="1"/>
          <w:numId w:val="1"/>
        </w:numPr>
        <w:spacing w:before="240" w:after="0" w:line="480" w:lineRule="auto"/>
        <w:jc w:val="both"/>
        <w:rPr>
          <w:rFonts w:ascii="Times New Roman" w:hAnsi="Times New Roman" w:cs="Times New Roman"/>
          <w:b/>
          <w:sz w:val="24"/>
          <w:szCs w:val="24"/>
        </w:rPr>
      </w:pPr>
      <w:r w:rsidRPr="00DF60F9">
        <w:rPr>
          <w:rFonts w:ascii="Times New Roman" w:hAnsi="Times New Roman" w:cs="Times New Roman"/>
          <w:b/>
          <w:sz w:val="24"/>
          <w:szCs w:val="24"/>
        </w:rPr>
        <w:t>Tujuan Penelitian</w:t>
      </w:r>
    </w:p>
    <w:p w:rsidR="00C0006C" w:rsidRPr="00DF60F9" w:rsidRDefault="00C0006C" w:rsidP="005B6AB0">
      <w:pPr>
        <w:pStyle w:val="ListParagraph"/>
        <w:numPr>
          <w:ilvl w:val="2"/>
          <w:numId w:val="1"/>
        </w:numPr>
        <w:spacing w:after="0" w:line="480" w:lineRule="auto"/>
        <w:jc w:val="both"/>
        <w:rPr>
          <w:rFonts w:ascii="Times New Roman" w:hAnsi="Times New Roman" w:cs="Times New Roman"/>
          <w:b/>
          <w:sz w:val="24"/>
          <w:szCs w:val="24"/>
        </w:rPr>
      </w:pPr>
      <w:r w:rsidRPr="00DF60F9">
        <w:rPr>
          <w:rFonts w:ascii="Times New Roman" w:hAnsi="Times New Roman" w:cs="Times New Roman"/>
          <w:b/>
          <w:sz w:val="24"/>
          <w:szCs w:val="24"/>
        </w:rPr>
        <w:t>Tujuan Umum</w:t>
      </w:r>
      <w:r w:rsidRPr="00DF60F9">
        <w:rPr>
          <w:rFonts w:ascii="Times New Roman" w:hAnsi="Times New Roman" w:cs="Times New Roman"/>
          <w:b/>
          <w:sz w:val="24"/>
          <w:szCs w:val="24"/>
        </w:rPr>
        <w:tab/>
      </w:r>
    </w:p>
    <w:p w:rsidR="00C0006C" w:rsidRDefault="00C0006C" w:rsidP="00C438A0">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Untuk mengetahui </w:t>
      </w:r>
      <w:r w:rsidR="00062148">
        <w:rPr>
          <w:rFonts w:ascii="Times New Roman" w:hAnsi="Times New Roman" w:cs="Times New Roman"/>
          <w:sz w:val="24"/>
          <w:szCs w:val="24"/>
        </w:rPr>
        <w:t xml:space="preserve">hubungan </w:t>
      </w:r>
      <w:r w:rsidRPr="00DF60F9">
        <w:rPr>
          <w:rFonts w:ascii="Times New Roman" w:hAnsi="Times New Roman" w:cs="Times New Roman"/>
          <w:sz w:val="24"/>
          <w:szCs w:val="24"/>
        </w:rPr>
        <w:t>tingkat pengetahuan</w:t>
      </w:r>
      <w:r w:rsidR="00C438A0">
        <w:rPr>
          <w:rFonts w:ascii="Times New Roman" w:hAnsi="Times New Roman" w:cs="Times New Roman"/>
          <w:sz w:val="24"/>
          <w:szCs w:val="24"/>
        </w:rPr>
        <w:t>, sikap, dan perilaku ibu</w:t>
      </w:r>
      <w:r w:rsidR="00D052D4">
        <w:rPr>
          <w:rFonts w:ascii="Times New Roman" w:hAnsi="Times New Roman" w:cs="Times New Roman"/>
          <w:sz w:val="24"/>
          <w:szCs w:val="24"/>
        </w:rPr>
        <w:t xml:space="preserve"> </w:t>
      </w:r>
      <w:r w:rsidRPr="00DF60F9">
        <w:rPr>
          <w:rFonts w:ascii="Times New Roman" w:hAnsi="Times New Roman" w:cs="Times New Roman"/>
          <w:sz w:val="24"/>
          <w:szCs w:val="24"/>
        </w:rPr>
        <w:t xml:space="preserve">dengan kejadian </w:t>
      </w:r>
      <w:r w:rsidR="00062148">
        <w:rPr>
          <w:rFonts w:ascii="Times New Roman" w:hAnsi="Times New Roman" w:cs="Times New Roman"/>
          <w:sz w:val="24"/>
          <w:szCs w:val="24"/>
        </w:rPr>
        <w:t xml:space="preserve">kecacingan pada murid </w:t>
      </w:r>
      <w:r w:rsidR="00011690">
        <w:rPr>
          <w:rFonts w:ascii="Times New Roman" w:hAnsi="Times New Roman" w:cs="Times New Roman"/>
          <w:sz w:val="24"/>
          <w:szCs w:val="24"/>
        </w:rPr>
        <w:t xml:space="preserve">PAUD </w:t>
      </w:r>
      <w:r w:rsidR="00DB69B9">
        <w:rPr>
          <w:rFonts w:ascii="Times New Roman" w:hAnsi="Times New Roman" w:cs="Times New Roman"/>
          <w:sz w:val="24"/>
          <w:szCs w:val="24"/>
        </w:rPr>
        <w:t>di</w:t>
      </w:r>
      <w:r w:rsidRPr="00DF60F9">
        <w:rPr>
          <w:rFonts w:ascii="Times New Roman" w:hAnsi="Times New Roman" w:cs="Times New Roman"/>
          <w:sz w:val="24"/>
          <w:szCs w:val="24"/>
        </w:rPr>
        <w:t xml:space="preserve"> Kecamatan </w:t>
      </w:r>
      <w:r w:rsidR="00B32EF6">
        <w:rPr>
          <w:rFonts w:ascii="Times New Roman" w:hAnsi="Times New Roman" w:cs="Times New Roman"/>
          <w:sz w:val="24"/>
          <w:szCs w:val="24"/>
        </w:rPr>
        <w:t>Kuripan</w:t>
      </w:r>
      <w:r w:rsidRPr="00DF60F9">
        <w:rPr>
          <w:rFonts w:ascii="Times New Roman" w:hAnsi="Times New Roman" w:cs="Times New Roman"/>
          <w:sz w:val="24"/>
          <w:szCs w:val="24"/>
        </w:rPr>
        <w:t xml:space="preserve"> Kabupaten Lombok Barat</w:t>
      </w:r>
      <w:r w:rsidR="00392A70">
        <w:rPr>
          <w:rFonts w:ascii="Times New Roman" w:hAnsi="Times New Roman" w:cs="Times New Roman"/>
          <w:sz w:val="24"/>
          <w:szCs w:val="24"/>
        </w:rPr>
        <w:t xml:space="preserve"> pada tahun 2016</w:t>
      </w:r>
      <w:r w:rsidRPr="00DF60F9">
        <w:rPr>
          <w:rFonts w:ascii="Times New Roman" w:hAnsi="Times New Roman" w:cs="Times New Roman"/>
          <w:sz w:val="24"/>
          <w:szCs w:val="24"/>
        </w:rPr>
        <w:t>.</w:t>
      </w:r>
    </w:p>
    <w:p w:rsidR="00270D63" w:rsidRPr="00DB69B9" w:rsidRDefault="00270D63" w:rsidP="0066741E">
      <w:pPr>
        <w:spacing w:after="0" w:line="480" w:lineRule="auto"/>
        <w:jc w:val="both"/>
        <w:rPr>
          <w:rFonts w:ascii="Times New Roman" w:hAnsi="Times New Roman" w:cs="Times New Roman"/>
          <w:sz w:val="24"/>
          <w:szCs w:val="24"/>
        </w:rPr>
      </w:pPr>
    </w:p>
    <w:p w:rsidR="00C0006C" w:rsidRPr="00DF60F9" w:rsidRDefault="00C0006C" w:rsidP="00C0006C">
      <w:pPr>
        <w:pStyle w:val="ListParagraph"/>
        <w:numPr>
          <w:ilvl w:val="2"/>
          <w:numId w:val="1"/>
        </w:numPr>
        <w:spacing w:line="480" w:lineRule="auto"/>
        <w:jc w:val="both"/>
        <w:rPr>
          <w:rFonts w:ascii="Times New Roman" w:hAnsi="Times New Roman" w:cs="Times New Roman"/>
          <w:b/>
          <w:sz w:val="24"/>
          <w:szCs w:val="24"/>
        </w:rPr>
      </w:pPr>
      <w:r w:rsidRPr="00DF60F9">
        <w:rPr>
          <w:rFonts w:ascii="Times New Roman" w:hAnsi="Times New Roman" w:cs="Times New Roman"/>
          <w:b/>
          <w:sz w:val="24"/>
          <w:szCs w:val="24"/>
        </w:rPr>
        <w:lastRenderedPageBreak/>
        <w:t>Tujuan Khusus</w:t>
      </w:r>
    </w:p>
    <w:p w:rsidR="005D0BD5" w:rsidRPr="005D0BD5" w:rsidRDefault="005D0BD5" w:rsidP="0066741E">
      <w:pPr>
        <w:pStyle w:val="ListParagraph"/>
        <w:numPr>
          <w:ilvl w:val="0"/>
          <w:numId w:val="2"/>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 xml:space="preserve">Untuk mengetahui </w:t>
      </w:r>
      <w:r w:rsidR="00392A70">
        <w:rPr>
          <w:rFonts w:ascii="Times New Roman" w:hAnsi="Times New Roman" w:cs="Times New Roman"/>
          <w:sz w:val="24"/>
          <w:szCs w:val="24"/>
        </w:rPr>
        <w:t xml:space="preserve">angka </w:t>
      </w:r>
      <w:r>
        <w:rPr>
          <w:rFonts w:ascii="Times New Roman" w:hAnsi="Times New Roman" w:cs="Times New Roman"/>
          <w:sz w:val="24"/>
          <w:szCs w:val="24"/>
        </w:rPr>
        <w:t>kejadian</w:t>
      </w:r>
      <w:r w:rsidR="00D052D4">
        <w:rPr>
          <w:rFonts w:ascii="Times New Roman" w:hAnsi="Times New Roman" w:cs="Times New Roman"/>
          <w:sz w:val="24"/>
          <w:szCs w:val="24"/>
        </w:rPr>
        <w:t xml:space="preserve"> </w:t>
      </w:r>
      <w:r>
        <w:rPr>
          <w:rFonts w:ascii="Times New Roman" w:hAnsi="Times New Roman" w:cs="Times New Roman"/>
          <w:sz w:val="24"/>
          <w:szCs w:val="24"/>
        </w:rPr>
        <w:t xml:space="preserve">kecacingan </w:t>
      </w:r>
      <w:r w:rsidRPr="00DF60F9">
        <w:rPr>
          <w:rFonts w:ascii="Times New Roman" w:hAnsi="Times New Roman" w:cs="Times New Roman"/>
          <w:sz w:val="24"/>
          <w:szCs w:val="24"/>
        </w:rPr>
        <w:t xml:space="preserve">pada murid </w:t>
      </w:r>
      <w:r w:rsidR="00011690">
        <w:rPr>
          <w:rFonts w:ascii="Times New Roman" w:hAnsi="Times New Roman" w:cs="Times New Roman"/>
          <w:sz w:val="24"/>
          <w:szCs w:val="24"/>
        </w:rPr>
        <w:t xml:space="preserve">PAUD </w:t>
      </w:r>
      <w:r w:rsidR="00DB69B9">
        <w:rPr>
          <w:rFonts w:ascii="Times New Roman" w:hAnsi="Times New Roman" w:cs="Times New Roman"/>
          <w:sz w:val="24"/>
          <w:szCs w:val="24"/>
        </w:rPr>
        <w:t xml:space="preserve">di </w:t>
      </w:r>
      <w:r w:rsidRPr="00DF60F9">
        <w:rPr>
          <w:rFonts w:ascii="Times New Roman" w:hAnsi="Times New Roman" w:cs="Times New Roman"/>
          <w:sz w:val="24"/>
          <w:szCs w:val="24"/>
        </w:rPr>
        <w:t xml:space="preserve">Kecamatan </w:t>
      </w:r>
      <w:r w:rsidR="00B32EF6">
        <w:rPr>
          <w:rFonts w:ascii="Times New Roman" w:hAnsi="Times New Roman" w:cs="Times New Roman"/>
          <w:sz w:val="24"/>
          <w:szCs w:val="24"/>
        </w:rPr>
        <w:t>Kuripan</w:t>
      </w:r>
      <w:r w:rsidRPr="00DF60F9">
        <w:rPr>
          <w:rFonts w:ascii="Times New Roman" w:hAnsi="Times New Roman" w:cs="Times New Roman"/>
          <w:sz w:val="24"/>
          <w:szCs w:val="24"/>
        </w:rPr>
        <w:t xml:space="preserve"> Kabupaten Lombok Barat.</w:t>
      </w:r>
    </w:p>
    <w:p w:rsidR="00C0006C" w:rsidRPr="00DF60F9" w:rsidRDefault="00C0006C" w:rsidP="0066741E">
      <w:pPr>
        <w:pStyle w:val="ListParagraph"/>
        <w:numPr>
          <w:ilvl w:val="0"/>
          <w:numId w:val="2"/>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Untuk mengetahui tingkat pengetahuan</w:t>
      </w:r>
      <w:r w:rsidR="00062148">
        <w:rPr>
          <w:rFonts w:ascii="Times New Roman" w:hAnsi="Times New Roman" w:cs="Times New Roman"/>
          <w:sz w:val="24"/>
          <w:szCs w:val="24"/>
        </w:rPr>
        <w:t>, sikap, dan perilaku</w:t>
      </w:r>
      <w:r w:rsidRPr="00DF60F9">
        <w:rPr>
          <w:rFonts w:ascii="Times New Roman" w:hAnsi="Times New Roman" w:cs="Times New Roman"/>
          <w:sz w:val="24"/>
          <w:szCs w:val="24"/>
        </w:rPr>
        <w:t xml:space="preserve"> ibu </w:t>
      </w:r>
      <w:r w:rsidR="0097665C">
        <w:rPr>
          <w:rFonts w:ascii="Times New Roman" w:hAnsi="Times New Roman" w:cs="Times New Roman"/>
          <w:sz w:val="24"/>
          <w:szCs w:val="24"/>
        </w:rPr>
        <w:t>di</w:t>
      </w:r>
      <w:r w:rsidRPr="00DF60F9">
        <w:rPr>
          <w:rFonts w:ascii="Times New Roman" w:hAnsi="Times New Roman" w:cs="Times New Roman"/>
          <w:sz w:val="24"/>
          <w:szCs w:val="24"/>
        </w:rPr>
        <w:t xml:space="preserve"> Kecamatan </w:t>
      </w:r>
      <w:r w:rsidR="00B32EF6">
        <w:rPr>
          <w:rFonts w:ascii="Times New Roman" w:hAnsi="Times New Roman" w:cs="Times New Roman"/>
          <w:sz w:val="24"/>
          <w:szCs w:val="24"/>
        </w:rPr>
        <w:t>Kuripan</w:t>
      </w:r>
      <w:r w:rsidRPr="00DF60F9">
        <w:rPr>
          <w:rFonts w:ascii="Times New Roman" w:hAnsi="Times New Roman" w:cs="Times New Roman"/>
          <w:sz w:val="24"/>
          <w:szCs w:val="24"/>
        </w:rPr>
        <w:t xml:space="preserve"> Kabupaten Lombok Barat</w:t>
      </w:r>
      <w:r w:rsidR="0097665C">
        <w:rPr>
          <w:rFonts w:ascii="Times New Roman" w:hAnsi="Times New Roman" w:cs="Times New Roman"/>
          <w:sz w:val="24"/>
          <w:szCs w:val="24"/>
        </w:rPr>
        <w:t xml:space="preserve"> mengenai kecacingan</w:t>
      </w:r>
      <w:r w:rsidRPr="00DF60F9">
        <w:rPr>
          <w:rFonts w:ascii="Times New Roman" w:hAnsi="Times New Roman" w:cs="Times New Roman"/>
          <w:sz w:val="24"/>
          <w:szCs w:val="24"/>
        </w:rPr>
        <w:t>.</w:t>
      </w:r>
    </w:p>
    <w:p w:rsidR="00C0006C" w:rsidRPr="00062148" w:rsidRDefault="005D0BD5" w:rsidP="0066741E">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mengetahui</w:t>
      </w:r>
      <w:r w:rsidR="00C0006C" w:rsidRPr="00DF60F9">
        <w:rPr>
          <w:rFonts w:ascii="Times New Roman" w:hAnsi="Times New Roman" w:cs="Times New Roman"/>
          <w:sz w:val="24"/>
          <w:szCs w:val="24"/>
        </w:rPr>
        <w:t xml:space="preserve"> hubungan antara tingkat pengetahuan</w:t>
      </w:r>
      <w:r w:rsidR="00062148">
        <w:rPr>
          <w:rFonts w:ascii="Times New Roman" w:hAnsi="Times New Roman" w:cs="Times New Roman"/>
          <w:sz w:val="24"/>
          <w:szCs w:val="24"/>
        </w:rPr>
        <w:t>, sikap, dan perilaku</w:t>
      </w:r>
      <w:r w:rsidR="00C0006C" w:rsidRPr="00DF60F9">
        <w:rPr>
          <w:rFonts w:ascii="Times New Roman" w:hAnsi="Times New Roman" w:cs="Times New Roman"/>
          <w:sz w:val="24"/>
          <w:szCs w:val="24"/>
        </w:rPr>
        <w:t xml:space="preserve"> ibu dengan </w:t>
      </w:r>
      <w:r w:rsidR="00C0006C">
        <w:rPr>
          <w:rFonts w:ascii="Times New Roman" w:hAnsi="Times New Roman" w:cs="Times New Roman"/>
          <w:sz w:val="24"/>
          <w:szCs w:val="24"/>
        </w:rPr>
        <w:t xml:space="preserve">angka </w:t>
      </w:r>
      <w:r w:rsidR="00062148">
        <w:rPr>
          <w:rFonts w:ascii="Times New Roman" w:hAnsi="Times New Roman" w:cs="Times New Roman"/>
          <w:sz w:val="24"/>
          <w:szCs w:val="24"/>
        </w:rPr>
        <w:t xml:space="preserve">kecacingan </w:t>
      </w:r>
      <w:r w:rsidR="00C0006C" w:rsidRPr="00DF60F9">
        <w:rPr>
          <w:rFonts w:ascii="Times New Roman" w:hAnsi="Times New Roman" w:cs="Times New Roman"/>
          <w:sz w:val="24"/>
          <w:szCs w:val="24"/>
        </w:rPr>
        <w:t xml:space="preserve">pada murid </w:t>
      </w:r>
      <w:r w:rsidR="003A0FC3">
        <w:rPr>
          <w:rFonts w:ascii="Times New Roman" w:hAnsi="Times New Roman" w:cs="Times New Roman"/>
          <w:sz w:val="24"/>
          <w:szCs w:val="24"/>
        </w:rPr>
        <w:t xml:space="preserve">PAUD </w:t>
      </w:r>
      <w:r w:rsidR="00DB69B9">
        <w:rPr>
          <w:rFonts w:ascii="Times New Roman" w:hAnsi="Times New Roman" w:cs="Times New Roman"/>
          <w:sz w:val="24"/>
          <w:szCs w:val="24"/>
        </w:rPr>
        <w:t>di</w:t>
      </w:r>
      <w:r w:rsidR="00C0006C" w:rsidRPr="00DF60F9">
        <w:rPr>
          <w:rFonts w:ascii="Times New Roman" w:hAnsi="Times New Roman" w:cs="Times New Roman"/>
          <w:sz w:val="24"/>
          <w:szCs w:val="24"/>
        </w:rPr>
        <w:t xml:space="preserve"> Kecamatan </w:t>
      </w:r>
      <w:r w:rsidR="00B32EF6">
        <w:rPr>
          <w:rFonts w:ascii="Times New Roman" w:hAnsi="Times New Roman" w:cs="Times New Roman"/>
          <w:sz w:val="24"/>
          <w:szCs w:val="24"/>
        </w:rPr>
        <w:t>Kuripan</w:t>
      </w:r>
      <w:r w:rsidR="00C0006C" w:rsidRPr="00DF60F9">
        <w:rPr>
          <w:rFonts w:ascii="Times New Roman" w:hAnsi="Times New Roman" w:cs="Times New Roman"/>
          <w:sz w:val="24"/>
          <w:szCs w:val="24"/>
        </w:rPr>
        <w:t xml:space="preserve"> Kabupaten Lombok Barat.</w:t>
      </w:r>
    </w:p>
    <w:p w:rsidR="00062148" w:rsidRPr="00DF60F9" w:rsidRDefault="00062148" w:rsidP="00062148">
      <w:pPr>
        <w:pStyle w:val="ListParagraph"/>
        <w:spacing w:line="480" w:lineRule="auto"/>
        <w:ind w:left="1080"/>
        <w:jc w:val="both"/>
        <w:rPr>
          <w:rFonts w:ascii="Times New Roman" w:hAnsi="Times New Roman" w:cs="Times New Roman"/>
          <w:sz w:val="24"/>
          <w:szCs w:val="24"/>
        </w:rPr>
      </w:pPr>
    </w:p>
    <w:p w:rsidR="00C0006C" w:rsidRPr="00F30B77" w:rsidRDefault="00C0006C" w:rsidP="00C0006C">
      <w:pPr>
        <w:pStyle w:val="ListParagraph"/>
        <w:numPr>
          <w:ilvl w:val="1"/>
          <w:numId w:val="1"/>
        </w:numPr>
        <w:spacing w:line="480" w:lineRule="auto"/>
        <w:jc w:val="both"/>
        <w:rPr>
          <w:rFonts w:ascii="Times New Roman" w:hAnsi="Times New Roman" w:cs="Times New Roman"/>
          <w:b/>
          <w:sz w:val="24"/>
          <w:szCs w:val="24"/>
        </w:rPr>
      </w:pPr>
      <w:r w:rsidRPr="00DF60F9">
        <w:rPr>
          <w:rFonts w:ascii="Times New Roman" w:hAnsi="Times New Roman" w:cs="Times New Roman"/>
          <w:b/>
          <w:sz w:val="24"/>
          <w:szCs w:val="24"/>
        </w:rPr>
        <w:t>Manfaat Penelitian</w:t>
      </w:r>
    </w:p>
    <w:p w:rsidR="00F30B77" w:rsidRPr="00CC26CA" w:rsidRDefault="00F30B77" w:rsidP="0066741E">
      <w:pPr>
        <w:pStyle w:val="ListParagraph"/>
        <w:numPr>
          <w:ilvl w:val="2"/>
          <w:numId w:val="1"/>
        </w:numPr>
        <w:spacing w:line="480" w:lineRule="auto"/>
        <w:ind w:left="709" w:hanging="709"/>
        <w:jc w:val="both"/>
        <w:rPr>
          <w:rFonts w:ascii="Times New Roman" w:hAnsi="Times New Roman" w:cs="Times New Roman"/>
          <w:b/>
          <w:sz w:val="24"/>
          <w:szCs w:val="24"/>
        </w:rPr>
      </w:pPr>
      <w:r w:rsidRPr="00CC26CA">
        <w:rPr>
          <w:rFonts w:ascii="Times New Roman" w:hAnsi="Times New Roman" w:cs="Times New Roman"/>
          <w:b/>
          <w:sz w:val="24"/>
          <w:szCs w:val="24"/>
        </w:rPr>
        <w:t xml:space="preserve">Bagi Peneliti </w:t>
      </w:r>
    </w:p>
    <w:p w:rsidR="00060141" w:rsidRPr="00060141" w:rsidRDefault="00060141" w:rsidP="004C6896">
      <w:pPr>
        <w:pStyle w:val="ListParagraph"/>
        <w:numPr>
          <w:ilvl w:val="0"/>
          <w:numId w:val="4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Sebagai tahap penerapan ilmu peneliti dalam melakukan penelitian pada bidang kedokteran yang diperoleh selama mengikuti pendidikan di Fakultas Kedokteran Universitas Mataram.</w:t>
      </w:r>
    </w:p>
    <w:p w:rsidR="00F30B77" w:rsidRPr="00060141" w:rsidRDefault="00060141" w:rsidP="004C6896">
      <w:pPr>
        <w:pStyle w:val="ListParagraph"/>
        <w:numPr>
          <w:ilvl w:val="0"/>
          <w:numId w:val="4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w:t>
      </w:r>
      <w:r w:rsidR="00392A70" w:rsidRPr="00060141">
        <w:rPr>
          <w:rFonts w:ascii="Times New Roman" w:hAnsi="Times New Roman" w:cs="Times New Roman"/>
          <w:sz w:val="24"/>
          <w:szCs w:val="24"/>
        </w:rPr>
        <w:t>emberikan wawasan dan ilmu pengetahuan, khususnya s</w:t>
      </w:r>
      <w:r w:rsidR="00F30B77" w:rsidRPr="00060141">
        <w:rPr>
          <w:rFonts w:ascii="Times New Roman" w:hAnsi="Times New Roman" w:cs="Times New Roman"/>
          <w:sz w:val="24"/>
          <w:szCs w:val="24"/>
        </w:rPr>
        <w:t xml:space="preserve">ebagai sumber pengetahuan mengenai kejadian kecacingan dan faktor risikonya. </w:t>
      </w:r>
    </w:p>
    <w:p w:rsidR="00F30B77" w:rsidRPr="00CC26CA" w:rsidRDefault="00F30B77" w:rsidP="0066741E">
      <w:pPr>
        <w:pStyle w:val="ListParagraph"/>
        <w:numPr>
          <w:ilvl w:val="2"/>
          <w:numId w:val="1"/>
        </w:numPr>
        <w:spacing w:line="480" w:lineRule="auto"/>
        <w:ind w:left="709" w:hanging="709"/>
        <w:jc w:val="both"/>
        <w:rPr>
          <w:rFonts w:ascii="Times New Roman" w:hAnsi="Times New Roman" w:cs="Times New Roman"/>
          <w:b/>
          <w:sz w:val="24"/>
          <w:szCs w:val="24"/>
        </w:rPr>
      </w:pPr>
      <w:r w:rsidRPr="00CC26CA">
        <w:rPr>
          <w:rFonts w:ascii="Times New Roman" w:hAnsi="Times New Roman" w:cs="Times New Roman"/>
          <w:b/>
          <w:sz w:val="24"/>
          <w:szCs w:val="24"/>
        </w:rPr>
        <w:t xml:space="preserve">Bagi Institusi Pendidikan </w:t>
      </w:r>
    </w:p>
    <w:p w:rsidR="00F30B77" w:rsidRDefault="00060141" w:rsidP="0066741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ini diharapkan dapat menambah referen</w:t>
      </w:r>
      <w:r w:rsidR="00F30B77" w:rsidRPr="00EC7740">
        <w:rPr>
          <w:rFonts w:ascii="Times New Roman" w:hAnsi="Times New Roman" w:cs="Times New Roman"/>
          <w:sz w:val="24"/>
          <w:szCs w:val="24"/>
        </w:rPr>
        <w:t xml:space="preserve">si </w:t>
      </w:r>
      <w:r>
        <w:rPr>
          <w:rFonts w:ascii="Times New Roman" w:hAnsi="Times New Roman" w:cs="Times New Roman"/>
          <w:sz w:val="24"/>
          <w:szCs w:val="24"/>
        </w:rPr>
        <w:t xml:space="preserve">bagi </w:t>
      </w:r>
      <w:r w:rsidR="00307E01">
        <w:rPr>
          <w:rFonts w:ascii="Times New Roman" w:hAnsi="Times New Roman" w:cs="Times New Roman"/>
          <w:sz w:val="24"/>
          <w:szCs w:val="24"/>
        </w:rPr>
        <w:t xml:space="preserve">civitas akademika di </w:t>
      </w:r>
      <w:r>
        <w:rPr>
          <w:rFonts w:ascii="Times New Roman" w:hAnsi="Times New Roman" w:cs="Times New Roman"/>
          <w:sz w:val="24"/>
          <w:szCs w:val="24"/>
        </w:rPr>
        <w:t xml:space="preserve">Fakultas Kedokteran Universitas Mataram </w:t>
      </w:r>
      <w:r w:rsidR="00F30B77" w:rsidRPr="00EC7740">
        <w:rPr>
          <w:rFonts w:ascii="Times New Roman" w:hAnsi="Times New Roman" w:cs="Times New Roman"/>
          <w:sz w:val="24"/>
          <w:szCs w:val="24"/>
        </w:rPr>
        <w:t xml:space="preserve">mengenai kejadian </w:t>
      </w:r>
      <w:r w:rsidR="00F30B77">
        <w:rPr>
          <w:rFonts w:ascii="Times New Roman" w:hAnsi="Times New Roman" w:cs="Times New Roman"/>
          <w:sz w:val="24"/>
          <w:szCs w:val="24"/>
        </w:rPr>
        <w:t xml:space="preserve">kecacingan </w:t>
      </w:r>
      <w:r w:rsidR="00F30B77" w:rsidRPr="00EC7740">
        <w:rPr>
          <w:rFonts w:ascii="Times New Roman" w:hAnsi="Times New Roman" w:cs="Times New Roman"/>
          <w:sz w:val="24"/>
          <w:szCs w:val="24"/>
        </w:rPr>
        <w:t xml:space="preserve">pada murid </w:t>
      </w:r>
      <w:r w:rsidR="00F30B77">
        <w:rPr>
          <w:rFonts w:ascii="Times New Roman" w:hAnsi="Times New Roman" w:cs="Times New Roman"/>
          <w:sz w:val="24"/>
          <w:szCs w:val="24"/>
        </w:rPr>
        <w:t xml:space="preserve">PAUD </w:t>
      </w:r>
      <w:r w:rsidR="00DB69B9">
        <w:rPr>
          <w:rFonts w:ascii="Times New Roman" w:hAnsi="Times New Roman" w:cs="Times New Roman"/>
          <w:sz w:val="24"/>
          <w:szCs w:val="24"/>
        </w:rPr>
        <w:t>di Kecamatan Kuripan</w:t>
      </w:r>
      <w:r w:rsidR="00D052D4">
        <w:rPr>
          <w:rFonts w:ascii="Times New Roman" w:hAnsi="Times New Roman" w:cs="Times New Roman"/>
          <w:sz w:val="24"/>
          <w:szCs w:val="24"/>
        </w:rPr>
        <w:t xml:space="preserve"> </w:t>
      </w:r>
      <w:r w:rsidR="00DB69B9" w:rsidRPr="00DF60F9">
        <w:rPr>
          <w:rFonts w:ascii="Times New Roman" w:hAnsi="Times New Roman" w:cs="Times New Roman"/>
          <w:sz w:val="24"/>
          <w:szCs w:val="24"/>
        </w:rPr>
        <w:t>Kabupaten Lombok Barat</w:t>
      </w:r>
      <w:r w:rsidR="00D052D4">
        <w:rPr>
          <w:rFonts w:ascii="Times New Roman" w:hAnsi="Times New Roman" w:cs="Times New Roman"/>
          <w:sz w:val="24"/>
          <w:szCs w:val="24"/>
        </w:rPr>
        <w:t xml:space="preserve"> </w:t>
      </w:r>
      <w:r w:rsidR="00F30B77" w:rsidRPr="00EC7740">
        <w:rPr>
          <w:rFonts w:ascii="Times New Roman" w:hAnsi="Times New Roman" w:cs="Times New Roman"/>
          <w:sz w:val="24"/>
          <w:szCs w:val="24"/>
        </w:rPr>
        <w:t>yang dikaitkan dengan tingkat pengetahuan</w:t>
      </w:r>
      <w:r w:rsidR="00F30B77">
        <w:rPr>
          <w:rFonts w:ascii="Times New Roman" w:hAnsi="Times New Roman" w:cs="Times New Roman"/>
          <w:sz w:val="24"/>
          <w:szCs w:val="24"/>
        </w:rPr>
        <w:t>, sikap, dan perilaku</w:t>
      </w:r>
      <w:r w:rsidR="00F30B77" w:rsidRPr="00EC7740">
        <w:rPr>
          <w:rFonts w:ascii="Times New Roman" w:hAnsi="Times New Roman" w:cs="Times New Roman"/>
          <w:sz w:val="24"/>
          <w:szCs w:val="24"/>
        </w:rPr>
        <w:t xml:space="preserve"> ibu</w:t>
      </w:r>
      <w:r w:rsidR="00F30B77">
        <w:rPr>
          <w:rFonts w:ascii="Times New Roman" w:hAnsi="Times New Roman" w:cs="Times New Roman"/>
          <w:sz w:val="24"/>
          <w:szCs w:val="24"/>
        </w:rPr>
        <w:t>.</w:t>
      </w:r>
    </w:p>
    <w:p w:rsidR="0066741E" w:rsidRDefault="0066741E" w:rsidP="0066741E">
      <w:pPr>
        <w:pStyle w:val="ListParagraph"/>
        <w:spacing w:line="480" w:lineRule="auto"/>
        <w:ind w:left="0" w:firstLine="720"/>
        <w:jc w:val="both"/>
        <w:rPr>
          <w:rFonts w:ascii="Times New Roman" w:hAnsi="Times New Roman" w:cs="Times New Roman"/>
          <w:sz w:val="24"/>
          <w:szCs w:val="24"/>
        </w:rPr>
      </w:pPr>
    </w:p>
    <w:p w:rsidR="0066741E" w:rsidRPr="0066741E" w:rsidRDefault="0066741E" w:rsidP="0066741E">
      <w:pPr>
        <w:pStyle w:val="ListParagraph"/>
        <w:spacing w:line="480" w:lineRule="auto"/>
        <w:ind w:left="0" w:firstLine="720"/>
        <w:jc w:val="both"/>
        <w:rPr>
          <w:rFonts w:ascii="Times New Roman" w:hAnsi="Times New Roman" w:cs="Times New Roman"/>
          <w:sz w:val="24"/>
          <w:szCs w:val="24"/>
        </w:rPr>
      </w:pPr>
    </w:p>
    <w:p w:rsidR="00F30B77" w:rsidRPr="00CC26CA" w:rsidRDefault="00F30B77" w:rsidP="0066741E">
      <w:pPr>
        <w:pStyle w:val="ListParagraph"/>
        <w:numPr>
          <w:ilvl w:val="2"/>
          <w:numId w:val="1"/>
        </w:numPr>
        <w:spacing w:line="480" w:lineRule="auto"/>
        <w:ind w:left="709" w:hanging="709"/>
        <w:jc w:val="both"/>
        <w:rPr>
          <w:rFonts w:ascii="Times New Roman" w:hAnsi="Times New Roman" w:cs="Times New Roman"/>
          <w:b/>
          <w:sz w:val="24"/>
          <w:szCs w:val="24"/>
        </w:rPr>
      </w:pPr>
      <w:r w:rsidRPr="00CC26CA">
        <w:rPr>
          <w:rFonts w:ascii="Times New Roman" w:hAnsi="Times New Roman" w:cs="Times New Roman"/>
          <w:b/>
          <w:sz w:val="24"/>
          <w:szCs w:val="24"/>
        </w:rPr>
        <w:lastRenderedPageBreak/>
        <w:t>Bagi Sekolah</w:t>
      </w:r>
    </w:p>
    <w:p w:rsidR="00F30B77" w:rsidRPr="0079592C" w:rsidRDefault="00060141" w:rsidP="0066741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ini d</w:t>
      </w:r>
      <w:r w:rsidR="00F30B77" w:rsidRPr="00F30B77">
        <w:rPr>
          <w:rFonts w:ascii="Times New Roman" w:hAnsi="Times New Roman" w:cs="Times New Roman"/>
          <w:sz w:val="24"/>
          <w:szCs w:val="24"/>
        </w:rPr>
        <w:t xml:space="preserve">apat digunakan </w:t>
      </w:r>
      <w:r w:rsidR="0079592C">
        <w:rPr>
          <w:rFonts w:ascii="Times New Roman" w:hAnsi="Times New Roman" w:cs="Times New Roman"/>
          <w:sz w:val="24"/>
          <w:szCs w:val="24"/>
        </w:rPr>
        <w:t>sebagai data acuan dalam memberikan</w:t>
      </w:r>
      <w:r w:rsidR="00F30B77" w:rsidRPr="00F30B77">
        <w:rPr>
          <w:rFonts w:ascii="Times New Roman" w:hAnsi="Times New Roman" w:cs="Times New Roman"/>
          <w:sz w:val="24"/>
          <w:szCs w:val="24"/>
        </w:rPr>
        <w:t xml:space="preserve"> pendidikan kesehatan </w:t>
      </w:r>
      <w:r w:rsidR="0029039D">
        <w:rPr>
          <w:rFonts w:ascii="Times New Roman" w:hAnsi="Times New Roman" w:cs="Times New Roman"/>
          <w:sz w:val="24"/>
          <w:szCs w:val="24"/>
        </w:rPr>
        <w:t xml:space="preserve">di sekolah </w:t>
      </w:r>
      <w:r w:rsidR="00F30B77" w:rsidRPr="00F30B77">
        <w:rPr>
          <w:rFonts w:ascii="Times New Roman" w:hAnsi="Times New Roman" w:cs="Times New Roman"/>
          <w:sz w:val="24"/>
          <w:szCs w:val="24"/>
        </w:rPr>
        <w:t xml:space="preserve">guna meningkatkan kesehatan murid PAUD </w:t>
      </w:r>
      <w:r w:rsidR="00DB69B9">
        <w:rPr>
          <w:rFonts w:ascii="Times New Roman" w:hAnsi="Times New Roman" w:cs="Times New Roman"/>
          <w:sz w:val="24"/>
          <w:szCs w:val="24"/>
        </w:rPr>
        <w:t>di Kecamatan Kuripan Kabupaten Lombok Barat</w:t>
      </w:r>
      <w:r w:rsidR="00F30B77" w:rsidRPr="00F30B77">
        <w:rPr>
          <w:rFonts w:ascii="Times New Roman" w:hAnsi="Times New Roman" w:cs="Times New Roman"/>
          <w:sz w:val="24"/>
          <w:szCs w:val="24"/>
        </w:rPr>
        <w:t>.</w:t>
      </w:r>
    </w:p>
    <w:p w:rsidR="00F30B77" w:rsidRPr="00CC26CA" w:rsidRDefault="00F30B77" w:rsidP="0066741E">
      <w:pPr>
        <w:pStyle w:val="ListParagraph"/>
        <w:numPr>
          <w:ilvl w:val="2"/>
          <w:numId w:val="1"/>
        </w:numPr>
        <w:spacing w:line="480" w:lineRule="auto"/>
        <w:ind w:left="709" w:hanging="709"/>
        <w:jc w:val="both"/>
        <w:rPr>
          <w:rFonts w:ascii="Times New Roman" w:hAnsi="Times New Roman" w:cs="Times New Roman"/>
          <w:b/>
          <w:sz w:val="24"/>
          <w:szCs w:val="24"/>
        </w:rPr>
      </w:pPr>
      <w:r w:rsidRPr="00CC26CA">
        <w:rPr>
          <w:rFonts w:ascii="Times New Roman" w:hAnsi="Times New Roman" w:cs="Times New Roman"/>
          <w:b/>
          <w:sz w:val="24"/>
          <w:szCs w:val="24"/>
        </w:rPr>
        <w:t>Bagi Responden (Ibu)</w:t>
      </w:r>
    </w:p>
    <w:p w:rsidR="00F30B77" w:rsidRPr="0079592C" w:rsidRDefault="0029039D" w:rsidP="0066741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menjadi </w:t>
      </w:r>
      <w:r w:rsidR="00F30B77" w:rsidRPr="00F30B77">
        <w:rPr>
          <w:rFonts w:ascii="Times New Roman" w:hAnsi="Times New Roman" w:cs="Times New Roman"/>
          <w:sz w:val="24"/>
          <w:szCs w:val="24"/>
        </w:rPr>
        <w:t>tolak ukur untuk mengetahui sejauh mana pemahaman diri tentang kecacingan, yang selanjutnya dapat digunakan sebagai patokan dalam usaha meningkatkan pengetahuan tentang kecacingan untuk pencegahan infeksi cacing pada anak.</w:t>
      </w:r>
    </w:p>
    <w:p w:rsidR="003A0FC3" w:rsidRPr="00CC26CA" w:rsidRDefault="00F30B77" w:rsidP="0066741E">
      <w:pPr>
        <w:pStyle w:val="ListParagraph"/>
        <w:numPr>
          <w:ilvl w:val="2"/>
          <w:numId w:val="1"/>
        </w:numPr>
        <w:spacing w:after="0" w:line="480" w:lineRule="auto"/>
        <w:ind w:left="709" w:hanging="709"/>
        <w:jc w:val="both"/>
        <w:rPr>
          <w:rFonts w:ascii="Times New Roman" w:hAnsi="Times New Roman" w:cs="Times New Roman"/>
          <w:b/>
          <w:sz w:val="24"/>
          <w:szCs w:val="24"/>
        </w:rPr>
      </w:pPr>
      <w:r w:rsidRPr="00CC26CA">
        <w:rPr>
          <w:rFonts w:ascii="Times New Roman" w:hAnsi="Times New Roman" w:cs="Times New Roman"/>
          <w:b/>
          <w:sz w:val="24"/>
          <w:szCs w:val="24"/>
        </w:rPr>
        <w:t xml:space="preserve">Bagi Pemerintah Daerah </w:t>
      </w:r>
    </w:p>
    <w:p w:rsidR="003A0FC3" w:rsidRPr="0079592C" w:rsidRDefault="00ED3121" w:rsidP="0066741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dapat menjadi </w:t>
      </w:r>
      <w:r w:rsidR="00C0006C" w:rsidRPr="00DF60F9">
        <w:rPr>
          <w:rFonts w:ascii="Times New Roman" w:hAnsi="Times New Roman" w:cs="Times New Roman"/>
          <w:sz w:val="24"/>
          <w:szCs w:val="24"/>
        </w:rPr>
        <w:t>tambahan informas</w:t>
      </w:r>
      <w:r w:rsidR="00BA7A41">
        <w:rPr>
          <w:rFonts w:ascii="Times New Roman" w:hAnsi="Times New Roman" w:cs="Times New Roman"/>
          <w:sz w:val="24"/>
          <w:szCs w:val="24"/>
        </w:rPr>
        <w:t xml:space="preserve">i dan bahan masukan </w:t>
      </w:r>
      <w:r>
        <w:rPr>
          <w:rFonts w:ascii="Times New Roman" w:hAnsi="Times New Roman" w:cs="Times New Roman"/>
          <w:sz w:val="24"/>
          <w:szCs w:val="24"/>
        </w:rPr>
        <w:t>bagi</w:t>
      </w:r>
      <w:r w:rsidR="00BA7A41">
        <w:rPr>
          <w:rFonts w:ascii="Times New Roman" w:hAnsi="Times New Roman" w:cs="Times New Roman"/>
          <w:sz w:val="24"/>
          <w:szCs w:val="24"/>
        </w:rPr>
        <w:t xml:space="preserve"> pemerintah daerah</w:t>
      </w:r>
      <w:r w:rsidR="00D052D4">
        <w:rPr>
          <w:rFonts w:ascii="Times New Roman" w:hAnsi="Times New Roman" w:cs="Times New Roman"/>
          <w:sz w:val="24"/>
          <w:szCs w:val="24"/>
        </w:rPr>
        <w:t xml:space="preserve"> </w:t>
      </w:r>
      <w:r>
        <w:rPr>
          <w:rFonts w:ascii="Times New Roman" w:hAnsi="Times New Roman" w:cs="Times New Roman"/>
          <w:sz w:val="24"/>
          <w:szCs w:val="24"/>
        </w:rPr>
        <w:t xml:space="preserve">terkait </w:t>
      </w:r>
      <w:r w:rsidR="00C0006C" w:rsidRPr="00DF60F9">
        <w:rPr>
          <w:rFonts w:ascii="Times New Roman" w:hAnsi="Times New Roman" w:cs="Times New Roman"/>
          <w:sz w:val="24"/>
          <w:szCs w:val="24"/>
        </w:rPr>
        <w:t xml:space="preserve">dalam pembuatan </w:t>
      </w:r>
      <w:r>
        <w:rPr>
          <w:rFonts w:ascii="Times New Roman" w:hAnsi="Times New Roman" w:cs="Times New Roman"/>
          <w:sz w:val="24"/>
          <w:szCs w:val="24"/>
        </w:rPr>
        <w:t xml:space="preserve">dan pengelolaan </w:t>
      </w:r>
      <w:r w:rsidR="00C0006C" w:rsidRPr="00DF60F9">
        <w:rPr>
          <w:rFonts w:ascii="Times New Roman" w:hAnsi="Times New Roman" w:cs="Times New Roman"/>
          <w:sz w:val="24"/>
          <w:szCs w:val="24"/>
        </w:rPr>
        <w:t>program</w:t>
      </w:r>
      <w:r w:rsidR="00D052D4">
        <w:rPr>
          <w:rFonts w:ascii="Times New Roman" w:hAnsi="Times New Roman" w:cs="Times New Roman"/>
          <w:sz w:val="24"/>
          <w:szCs w:val="24"/>
        </w:rPr>
        <w:t xml:space="preserve"> </w:t>
      </w:r>
      <w:r>
        <w:rPr>
          <w:rFonts w:ascii="Times New Roman" w:hAnsi="Times New Roman" w:cs="Times New Roman"/>
          <w:sz w:val="24"/>
          <w:szCs w:val="24"/>
        </w:rPr>
        <w:t xml:space="preserve">pemberantasan penyakit khususnya penyakit kecacingan </w:t>
      </w:r>
      <w:r w:rsidR="00C0006C" w:rsidRPr="00DF60F9">
        <w:rPr>
          <w:rFonts w:ascii="Times New Roman" w:hAnsi="Times New Roman" w:cs="Times New Roman"/>
          <w:sz w:val="24"/>
          <w:szCs w:val="24"/>
        </w:rPr>
        <w:t>guna meningkatkan tingkat kesehatan masyarakat Nusa Tenggara Barat.</w:t>
      </w:r>
    </w:p>
    <w:p w:rsidR="00DB69B9" w:rsidRDefault="00DB69B9">
      <w:pPr>
        <w:rPr>
          <w:rFonts w:ascii="Times New Roman" w:hAnsi="Times New Roman" w:cs="Times New Roman"/>
          <w:b/>
          <w:sz w:val="24"/>
          <w:szCs w:val="24"/>
        </w:rPr>
      </w:pPr>
      <w:r>
        <w:rPr>
          <w:rFonts w:ascii="Times New Roman" w:hAnsi="Times New Roman" w:cs="Times New Roman"/>
          <w:b/>
          <w:sz w:val="24"/>
          <w:szCs w:val="24"/>
        </w:rPr>
        <w:br w:type="page"/>
      </w:r>
    </w:p>
    <w:p w:rsidR="00367623" w:rsidRPr="001E601E" w:rsidRDefault="00C550B2" w:rsidP="001E601E">
      <w:pPr>
        <w:jc w:val="center"/>
        <w:rPr>
          <w:rFonts w:ascii="Times New Roman" w:hAnsi="Times New Roman" w:cs="Times New Roman"/>
          <w:sz w:val="24"/>
          <w:szCs w:val="24"/>
        </w:rPr>
      </w:pPr>
      <w:r>
        <w:rPr>
          <w:rFonts w:ascii="Times New Roman" w:hAnsi="Times New Roman" w:cs="Times New Roman"/>
          <w:b/>
          <w:noProof/>
          <w:sz w:val="24"/>
          <w:szCs w:val="24"/>
        </w:rPr>
        <w:lastRenderedPageBreak/>
        <w:pict>
          <v:rect id="_x0000_s1102" style="position:absolute;left:0;text-align:left;margin-left:386.85pt;margin-top:-79.65pt;width:10.5pt;height:19.5pt;z-index:251810816" stroked="f"/>
        </w:pict>
      </w:r>
      <w:r w:rsidR="00367623" w:rsidRPr="00DF60F9">
        <w:rPr>
          <w:rFonts w:ascii="Times New Roman" w:hAnsi="Times New Roman" w:cs="Times New Roman"/>
          <w:b/>
          <w:sz w:val="24"/>
          <w:szCs w:val="24"/>
        </w:rPr>
        <w:t>BAB I</w:t>
      </w:r>
      <w:r w:rsidR="00367623">
        <w:rPr>
          <w:rFonts w:ascii="Times New Roman" w:hAnsi="Times New Roman" w:cs="Times New Roman"/>
          <w:b/>
          <w:sz w:val="24"/>
          <w:szCs w:val="24"/>
        </w:rPr>
        <w:t>I</w:t>
      </w:r>
    </w:p>
    <w:p w:rsidR="00367623" w:rsidRPr="00367623" w:rsidRDefault="00367623" w:rsidP="0036762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AC625F" w:rsidRPr="00367623" w:rsidRDefault="00367623" w:rsidP="00CC26CA">
      <w:pPr>
        <w:spacing w:after="0" w:line="480" w:lineRule="auto"/>
        <w:jc w:val="both"/>
        <w:rPr>
          <w:rFonts w:ascii="Times New Roman" w:hAnsi="Times New Roman" w:cs="Times New Roman"/>
          <w:b/>
          <w:sz w:val="24"/>
          <w:szCs w:val="24"/>
        </w:rPr>
      </w:pPr>
      <w:r w:rsidRPr="00367623">
        <w:rPr>
          <w:rFonts w:ascii="Times New Roman" w:hAnsi="Times New Roman" w:cs="Times New Roman"/>
          <w:b/>
          <w:sz w:val="24"/>
          <w:szCs w:val="24"/>
        </w:rPr>
        <w:t>2.1 Infeksi Kecacingan</w:t>
      </w:r>
    </w:p>
    <w:p w:rsidR="0031317E" w:rsidRDefault="00367623" w:rsidP="009F2E7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Kecacingan adalah suatu</w:t>
      </w:r>
      <w:r w:rsidR="0007184A">
        <w:rPr>
          <w:rFonts w:ascii="Times New Roman" w:hAnsi="Times New Roman" w:cs="Times New Roman"/>
          <w:sz w:val="24"/>
          <w:szCs w:val="24"/>
        </w:rPr>
        <w:t xml:space="preserve"> penyakit yang disebabkan oleh parasit berupa cacing</w:t>
      </w:r>
      <w:r w:rsidR="00B46FF8">
        <w:rPr>
          <w:rFonts w:ascii="Times New Roman" w:hAnsi="Times New Roman" w:cs="Times New Roman"/>
          <w:sz w:val="24"/>
          <w:szCs w:val="24"/>
        </w:rPr>
        <w:t xml:space="preserve">. </w:t>
      </w:r>
      <w:r w:rsidR="0031317E">
        <w:rPr>
          <w:rFonts w:ascii="Times New Roman" w:hAnsi="Times New Roman" w:cs="Times New Roman"/>
          <w:sz w:val="24"/>
          <w:szCs w:val="24"/>
        </w:rPr>
        <w:t>Kecacingan sering diderita oleh balita dan anak anak terutama pada anak yang gizinya kurang baik. Kurangnya</w:t>
      </w:r>
      <w:r w:rsidR="00D052D4">
        <w:rPr>
          <w:rFonts w:ascii="Times New Roman" w:hAnsi="Times New Roman" w:cs="Times New Roman"/>
          <w:sz w:val="24"/>
          <w:szCs w:val="24"/>
        </w:rPr>
        <w:t xml:space="preserve"> </w:t>
      </w:r>
      <w:r w:rsidR="0031317E">
        <w:rPr>
          <w:rFonts w:ascii="Times New Roman" w:hAnsi="Times New Roman" w:cs="Times New Roman"/>
          <w:sz w:val="24"/>
          <w:szCs w:val="24"/>
        </w:rPr>
        <w:t xml:space="preserve">kebersihan dapat menjadi salah satu </w:t>
      </w:r>
      <w:r w:rsidR="00B46FF8">
        <w:rPr>
          <w:rFonts w:ascii="Times New Roman" w:hAnsi="Times New Roman" w:cs="Times New Roman"/>
          <w:sz w:val="24"/>
          <w:szCs w:val="24"/>
        </w:rPr>
        <w:t>fak</w:t>
      </w:r>
      <w:r w:rsidR="0031317E">
        <w:rPr>
          <w:rFonts w:ascii="Times New Roman" w:hAnsi="Times New Roman" w:cs="Times New Roman"/>
          <w:sz w:val="24"/>
          <w:szCs w:val="24"/>
        </w:rPr>
        <w:t xml:space="preserve">tor risiko. Cacing ini akan hidup di dalam usus halus. Cacing akan bertelur, kemudian </w:t>
      </w:r>
      <w:r w:rsidR="00384A09">
        <w:rPr>
          <w:rFonts w:ascii="Times New Roman" w:hAnsi="Times New Roman" w:cs="Times New Roman"/>
          <w:sz w:val="24"/>
          <w:szCs w:val="24"/>
        </w:rPr>
        <w:t>telur cacing</w:t>
      </w:r>
      <w:r w:rsidR="0031317E">
        <w:rPr>
          <w:rFonts w:ascii="Times New Roman" w:hAnsi="Times New Roman" w:cs="Times New Roman"/>
          <w:sz w:val="24"/>
          <w:szCs w:val="24"/>
        </w:rPr>
        <w:t xml:space="preserve"> akan keluar bersama tinja dan masuk ke dalam tanah</w:t>
      </w:r>
      <w:r w:rsidR="00B46FF8">
        <w:rPr>
          <w:rFonts w:ascii="Times New Roman" w:hAnsi="Times New Roman" w:cs="Times New Roman"/>
          <w:sz w:val="24"/>
          <w:szCs w:val="24"/>
        </w:rPr>
        <w:t xml:space="preserve">, serta </w:t>
      </w:r>
      <w:r w:rsidR="0031317E">
        <w:rPr>
          <w:rFonts w:ascii="Times New Roman" w:hAnsi="Times New Roman" w:cs="Times New Roman"/>
          <w:sz w:val="24"/>
          <w:szCs w:val="24"/>
        </w:rPr>
        <w:t>dengan mudah menular. P</w:t>
      </w:r>
      <w:r w:rsidR="00BC0908">
        <w:rPr>
          <w:rFonts w:ascii="Times New Roman" w:hAnsi="Times New Roman" w:cs="Times New Roman"/>
          <w:sz w:val="24"/>
          <w:szCs w:val="24"/>
        </w:rPr>
        <w:t>arasit p</w:t>
      </w:r>
      <w:r w:rsidR="0031317E">
        <w:rPr>
          <w:rFonts w:ascii="Times New Roman" w:hAnsi="Times New Roman" w:cs="Times New Roman"/>
          <w:sz w:val="24"/>
          <w:szCs w:val="24"/>
        </w:rPr>
        <w:t xml:space="preserve">enyebab kecacingan </w:t>
      </w:r>
      <w:r w:rsidR="00BC0908">
        <w:rPr>
          <w:rFonts w:ascii="Times New Roman" w:hAnsi="Times New Roman" w:cs="Times New Roman"/>
          <w:sz w:val="24"/>
          <w:szCs w:val="24"/>
        </w:rPr>
        <w:t>antara lain</w:t>
      </w:r>
      <w:r w:rsidR="0031317E">
        <w:rPr>
          <w:rFonts w:ascii="Times New Roman" w:hAnsi="Times New Roman" w:cs="Times New Roman"/>
          <w:sz w:val="24"/>
          <w:szCs w:val="24"/>
        </w:rPr>
        <w:t xml:space="preserve"> cacing kremi</w:t>
      </w:r>
      <w:r w:rsidR="006904E1">
        <w:rPr>
          <w:rFonts w:ascii="Times New Roman" w:hAnsi="Times New Roman" w:cs="Times New Roman"/>
          <w:sz w:val="24"/>
          <w:szCs w:val="24"/>
        </w:rPr>
        <w:t xml:space="preserve"> (</w:t>
      </w:r>
      <w:r w:rsidR="006904E1" w:rsidRPr="006904E1">
        <w:rPr>
          <w:rFonts w:ascii="Times New Roman" w:hAnsi="Times New Roman" w:cs="Times New Roman"/>
          <w:i/>
          <w:sz w:val="24"/>
          <w:szCs w:val="24"/>
        </w:rPr>
        <w:t>Enterobius vermicularis</w:t>
      </w:r>
      <w:r w:rsidR="006904E1">
        <w:rPr>
          <w:rFonts w:ascii="Times New Roman" w:hAnsi="Times New Roman" w:cs="Times New Roman"/>
          <w:sz w:val="24"/>
          <w:szCs w:val="24"/>
        </w:rPr>
        <w:t>)</w:t>
      </w:r>
      <w:r w:rsidR="005C0B68">
        <w:rPr>
          <w:rFonts w:ascii="Times New Roman" w:hAnsi="Times New Roman" w:cs="Times New Roman"/>
          <w:sz w:val="24"/>
          <w:szCs w:val="24"/>
        </w:rPr>
        <w:t>,</w:t>
      </w:r>
      <w:r w:rsidR="00D052D4">
        <w:rPr>
          <w:rFonts w:ascii="Times New Roman" w:hAnsi="Times New Roman" w:cs="Times New Roman"/>
          <w:sz w:val="24"/>
          <w:szCs w:val="24"/>
        </w:rPr>
        <w:t xml:space="preserve"> </w:t>
      </w:r>
      <w:r w:rsidR="00C25F54">
        <w:rPr>
          <w:rFonts w:ascii="Times New Roman" w:hAnsi="Times New Roman" w:cs="Times New Roman"/>
          <w:sz w:val="24"/>
          <w:szCs w:val="24"/>
        </w:rPr>
        <w:t>cacing gelang (</w:t>
      </w:r>
      <w:r w:rsidR="00C25F54" w:rsidRPr="005C0B68">
        <w:rPr>
          <w:rFonts w:ascii="Times New Roman" w:hAnsi="Times New Roman" w:cs="Times New Roman"/>
          <w:i/>
          <w:sz w:val="24"/>
          <w:szCs w:val="24"/>
        </w:rPr>
        <w:t>Ascaris lumbricoides</w:t>
      </w:r>
      <w:r w:rsidR="00C25F54">
        <w:rPr>
          <w:rFonts w:ascii="Times New Roman" w:hAnsi="Times New Roman" w:cs="Times New Roman"/>
          <w:sz w:val="24"/>
          <w:szCs w:val="24"/>
        </w:rPr>
        <w:t xml:space="preserve">), </w:t>
      </w:r>
      <w:r w:rsidR="005C0B68">
        <w:rPr>
          <w:rFonts w:ascii="Times New Roman" w:hAnsi="Times New Roman" w:cs="Times New Roman"/>
          <w:sz w:val="24"/>
          <w:szCs w:val="24"/>
        </w:rPr>
        <w:t>cacing cambuk (</w:t>
      </w:r>
      <w:r w:rsidR="005C0B68" w:rsidRPr="005C0B68">
        <w:rPr>
          <w:rFonts w:ascii="Times New Roman" w:hAnsi="Times New Roman" w:cs="Times New Roman"/>
          <w:i/>
          <w:sz w:val="24"/>
          <w:szCs w:val="24"/>
        </w:rPr>
        <w:t>Trichuris trichiura</w:t>
      </w:r>
      <w:r w:rsidR="005C0B68">
        <w:rPr>
          <w:rFonts w:ascii="Times New Roman" w:hAnsi="Times New Roman" w:cs="Times New Roman"/>
          <w:sz w:val="24"/>
          <w:szCs w:val="24"/>
        </w:rPr>
        <w:t>)</w:t>
      </w:r>
      <w:r w:rsidR="00C25F54">
        <w:rPr>
          <w:rFonts w:ascii="Times New Roman" w:hAnsi="Times New Roman" w:cs="Times New Roman"/>
          <w:sz w:val="24"/>
          <w:szCs w:val="24"/>
        </w:rPr>
        <w:t>, cacing tambang (</w:t>
      </w:r>
      <w:r w:rsidR="00C25F54" w:rsidRPr="006904E1">
        <w:rPr>
          <w:rFonts w:ascii="Times New Roman" w:hAnsi="Times New Roman" w:cs="Times New Roman"/>
          <w:i/>
          <w:sz w:val="24"/>
          <w:szCs w:val="24"/>
        </w:rPr>
        <w:t>Necator Americanus</w:t>
      </w:r>
      <w:r w:rsidR="00C25F54">
        <w:rPr>
          <w:rFonts w:ascii="Times New Roman" w:hAnsi="Times New Roman" w:cs="Times New Roman"/>
          <w:sz w:val="24"/>
          <w:szCs w:val="24"/>
        </w:rPr>
        <w:t xml:space="preserve"> dan </w:t>
      </w:r>
      <w:r w:rsidR="00C25F54" w:rsidRPr="006904E1">
        <w:rPr>
          <w:rFonts w:ascii="Times New Roman" w:hAnsi="Times New Roman" w:cs="Times New Roman"/>
          <w:i/>
          <w:sz w:val="24"/>
          <w:szCs w:val="24"/>
        </w:rPr>
        <w:t>Ancylostoma duodenale</w:t>
      </w:r>
      <w:r w:rsidR="00C25F54">
        <w:rPr>
          <w:rFonts w:ascii="Times New Roman" w:hAnsi="Times New Roman" w:cs="Times New Roman"/>
          <w:sz w:val="24"/>
          <w:szCs w:val="24"/>
        </w:rPr>
        <w:t>)</w:t>
      </w:r>
      <w:r w:rsidR="000912C0">
        <w:rPr>
          <w:rFonts w:ascii="Times New Roman" w:hAnsi="Times New Roman" w:cs="Times New Roman"/>
          <w:sz w:val="24"/>
          <w:szCs w:val="24"/>
        </w:rPr>
        <w:t xml:space="preserve">, </w:t>
      </w:r>
      <w:r w:rsidR="000912C0" w:rsidRPr="000912C0">
        <w:rPr>
          <w:rFonts w:ascii="Times New Roman" w:hAnsi="Times New Roman" w:cs="Times New Roman"/>
          <w:i/>
          <w:sz w:val="24"/>
          <w:szCs w:val="24"/>
        </w:rPr>
        <w:t>Strongyloides stercoralis</w:t>
      </w:r>
      <w:r w:rsidR="004717A5">
        <w:rPr>
          <w:rFonts w:ascii="Times New Roman" w:hAnsi="Times New Roman" w:cs="Times New Roman"/>
          <w:sz w:val="24"/>
          <w:szCs w:val="24"/>
        </w:rPr>
        <w:t>,</w:t>
      </w:r>
      <w:r w:rsidR="00D052D4">
        <w:rPr>
          <w:rFonts w:ascii="Times New Roman" w:hAnsi="Times New Roman" w:cs="Times New Roman"/>
          <w:sz w:val="24"/>
          <w:szCs w:val="24"/>
        </w:rPr>
        <w:t xml:space="preserve"> </w:t>
      </w:r>
      <w:r w:rsidR="00BC0908">
        <w:rPr>
          <w:rFonts w:ascii="Times New Roman" w:hAnsi="Times New Roman" w:cs="Times New Roman"/>
          <w:i/>
          <w:sz w:val="24"/>
          <w:szCs w:val="24"/>
        </w:rPr>
        <w:t>Taenia s</w:t>
      </w:r>
      <w:r w:rsidR="004717A5">
        <w:rPr>
          <w:rFonts w:ascii="Times New Roman" w:hAnsi="Times New Roman" w:cs="Times New Roman"/>
          <w:i/>
          <w:sz w:val="24"/>
          <w:szCs w:val="24"/>
        </w:rPr>
        <w:t>aginata</w:t>
      </w:r>
      <w:r w:rsidR="00BC0908" w:rsidRPr="00BC0908">
        <w:rPr>
          <w:rFonts w:ascii="Times New Roman" w:hAnsi="Times New Roman" w:cs="Times New Roman"/>
          <w:sz w:val="24"/>
          <w:szCs w:val="24"/>
        </w:rPr>
        <w:t>,</w:t>
      </w:r>
      <w:r w:rsidR="00D052D4">
        <w:rPr>
          <w:rFonts w:ascii="Times New Roman" w:hAnsi="Times New Roman" w:cs="Times New Roman"/>
          <w:sz w:val="24"/>
          <w:szCs w:val="24"/>
        </w:rPr>
        <w:t xml:space="preserve"> </w:t>
      </w:r>
      <w:r w:rsidR="00BC0908" w:rsidRPr="00BC0908">
        <w:rPr>
          <w:rFonts w:ascii="Times New Roman" w:hAnsi="Times New Roman" w:cs="Times New Roman"/>
          <w:i/>
          <w:sz w:val="24"/>
          <w:szCs w:val="24"/>
        </w:rPr>
        <w:t>Taenia solium</w:t>
      </w:r>
      <w:r w:rsidR="00D709A3">
        <w:rPr>
          <w:rFonts w:ascii="Times New Roman" w:hAnsi="Times New Roman" w:cs="Times New Roman"/>
          <w:sz w:val="24"/>
          <w:szCs w:val="24"/>
        </w:rPr>
        <w:t xml:space="preserve">, dan </w:t>
      </w:r>
      <w:r w:rsidR="00D709A3" w:rsidRPr="00D709A3">
        <w:rPr>
          <w:rFonts w:ascii="Times New Roman" w:hAnsi="Times New Roman" w:cs="Times New Roman"/>
          <w:i/>
          <w:sz w:val="24"/>
          <w:szCs w:val="24"/>
        </w:rPr>
        <w:t>Hymenolepis nana</w:t>
      </w:r>
      <w:r w:rsidR="00D052D4">
        <w:rPr>
          <w:rFonts w:ascii="Times New Roman" w:hAnsi="Times New Roman" w:cs="Times New Roman"/>
          <w:i/>
          <w:sz w:val="24"/>
          <w:szCs w:val="24"/>
        </w:rPr>
        <w:t xml:space="preserve"> </w:t>
      </w:r>
      <w:r w:rsidR="00B54D93">
        <w:rPr>
          <w:rFonts w:ascii="Times New Roman" w:hAnsi="Times New Roman" w:cs="Times New Roman"/>
          <w:sz w:val="24"/>
          <w:szCs w:val="24"/>
        </w:rPr>
        <w:t>(Anorita</w:t>
      </w:r>
      <w:r w:rsidR="00B532A1">
        <w:rPr>
          <w:rFonts w:ascii="Times New Roman" w:hAnsi="Times New Roman" w:cs="Times New Roman"/>
          <w:sz w:val="24"/>
          <w:szCs w:val="24"/>
        </w:rPr>
        <w:t>l, 2014)</w:t>
      </w:r>
      <w:r w:rsidR="0031317E">
        <w:rPr>
          <w:rFonts w:ascii="Times New Roman" w:hAnsi="Times New Roman" w:cs="Times New Roman"/>
          <w:sz w:val="24"/>
          <w:szCs w:val="24"/>
        </w:rPr>
        <w:t xml:space="preserve">. </w:t>
      </w:r>
    </w:p>
    <w:p w:rsidR="00E663C6" w:rsidRDefault="00E663C6" w:rsidP="00E663C6">
      <w:pPr>
        <w:spacing w:after="0" w:line="480" w:lineRule="auto"/>
        <w:jc w:val="both"/>
        <w:rPr>
          <w:rFonts w:ascii="Times New Roman" w:hAnsi="Times New Roman" w:cs="Times New Roman"/>
          <w:i/>
          <w:sz w:val="24"/>
          <w:szCs w:val="24"/>
        </w:rPr>
      </w:pPr>
      <w:r w:rsidRPr="00E663C6">
        <w:rPr>
          <w:rFonts w:ascii="Times New Roman" w:hAnsi="Times New Roman" w:cs="Times New Roman"/>
          <w:b/>
          <w:sz w:val="24"/>
          <w:szCs w:val="24"/>
        </w:rPr>
        <w:t xml:space="preserve">2.1.1 </w:t>
      </w:r>
      <w:r w:rsidRPr="00E663C6">
        <w:rPr>
          <w:rFonts w:ascii="Times New Roman" w:hAnsi="Times New Roman" w:cs="Times New Roman"/>
          <w:b/>
          <w:i/>
          <w:sz w:val="24"/>
          <w:szCs w:val="24"/>
        </w:rPr>
        <w:t>Enterobius vermicularis</w:t>
      </w:r>
    </w:p>
    <w:p w:rsidR="009F2E77" w:rsidRPr="009F2E77" w:rsidRDefault="009F2E77" w:rsidP="00DE07CD">
      <w:pPr>
        <w:pStyle w:val="ListParagraph"/>
        <w:numPr>
          <w:ilvl w:val="0"/>
          <w:numId w:val="9"/>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Morfologi dan Siklus Hidup</w:t>
      </w:r>
    </w:p>
    <w:p w:rsidR="009F2E77" w:rsidRDefault="00C550B2" w:rsidP="0066741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101" style="position:absolute;left:0;text-align:left;margin-left:174.6pt;margin-top:218.1pt;width:48.75pt;height:24.75pt;z-index:251809792" stroked="f">
            <v:textbox>
              <w:txbxContent>
                <w:p w:rsidR="00C550B2" w:rsidRDefault="00C550B2" w:rsidP="00157914">
                  <w:pPr>
                    <w:jc w:val="center"/>
                  </w:pPr>
                  <w:r>
                    <w:t>8</w:t>
                  </w:r>
                </w:p>
              </w:txbxContent>
            </v:textbox>
          </v:rect>
        </w:pict>
      </w:r>
      <w:r w:rsidR="009F2E77">
        <w:rPr>
          <w:rFonts w:ascii="Times New Roman" w:hAnsi="Times New Roman" w:cs="Times New Roman"/>
          <w:sz w:val="24"/>
          <w:szCs w:val="24"/>
        </w:rPr>
        <w:t xml:space="preserve">Cacing betina berukuran 8-13 mm x 0,4 mm. Pada ujung anterior terdapat pelebaran kutikulum seperti sayap yang disebut </w:t>
      </w:r>
      <w:r w:rsidR="009F2E77" w:rsidRPr="00E57042">
        <w:rPr>
          <w:rFonts w:ascii="Times New Roman" w:hAnsi="Times New Roman" w:cs="Times New Roman"/>
          <w:i/>
          <w:sz w:val="24"/>
          <w:szCs w:val="24"/>
        </w:rPr>
        <w:t>alae</w:t>
      </w:r>
      <w:r w:rsidR="009F2E77">
        <w:rPr>
          <w:rFonts w:ascii="Times New Roman" w:hAnsi="Times New Roman" w:cs="Times New Roman"/>
          <w:sz w:val="24"/>
          <w:szCs w:val="24"/>
        </w:rPr>
        <w:t xml:space="preserve">. Bulbus esofagus sangat jelas, ekor panjang dan runcing. Uterus cacing yang gravid melebar dan penuh telur. Cacing jantan berukuran 2-5 mm, juga memiliki sayap dan ekornya melingkar sehingga membentuk seperti tanda tanya, spikulum jarang ditemukan. Habitat cacing dewasa biasanya di rongga sekum, usus besar, dan usus halus yang berdekatan dengan rongga sekum. Makanan cacing </w:t>
      </w:r>
      <w:r w:rsidR="009F2E77" w:rsidRPr="003232EE">
        <w:rPr>
          <w:rFonts w:ascii="Times New Roman" w:hAnsi="Times New Roman" w:cs="Times New Roman"/>
          <w:i/>
          <w:sz w:val="24"/>
          <w:szCs w:val="24"/>
        </w:rPr>
        <w:t>E. vermicularis</w:t>
      </w:r>
      <w:r w:rsidR="009F2E77">
        <w:rPr>
          <w:rFonts w:ascii="Times New Roman" w:hAnsi="Times New Roman" w:cs="Times New Roman"/>
          <w:sz w:val="24"/>
          <w:szCs w:val="24"/>
        </w:rPr>
        <w:t xml:space="preserve"> adalah isi dari usus (Staf Pengajar Departemen Parasitologi FKUI, 2008).</w:t>
      </w:r>
    </w:p>
    <w:p w:rsidR="009F2E77" w:rsidRDefault="009F2E77" w:rsidP="0066741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Kopulasi cacing </w:t>
      </w:r>
      <w:r w:rsidRPr="003232EE">
        <w:rPr>
          <w:rFonts w:ascii="Times New Roman" w:hAnsi="Times New Roman" w:cs="Times New Roman"/>
          <w:i/>
          <w:sz w:val="24"/>
          <w:szCs w:val="24"/>
        </w:rPr>
        <w:t>E. vermicularis</w:t>
      </w:r>
      <w:r w:rsidR="00947CF5">
        <w:rPr>
          <w:rFonts w:ascii="Times New Roman" w:hAnsi="Times New Roman" w:cs="Times New Roman"/>
          <w:sz w:val="24"/>
          <w:szCs w:val="24"/>
        </w:rPr>
        <w:t xml:space="preserve"> terjadi di sekum, di</w:t>
      </w:r>
      <w:r>
        <w:rPr>
          <w:rFonts w:ascii="Times New Roman" w:hAnsi="Times New Roman" w:cs="Times New Roman"/>
          <w:sz w:val="24"/>
          <w:szCs w:val="24"/>
        </w:rPr>
        <w:t xml:space="preserve">mana cacing jantan akan mati setelah kopulasi dan cacing betina akan mati setelah bertelur. </w:t>
      </w:r>
      <w:r w:rsidRPr="007202AE">
        <w:rPr>
          <w:rFonts w:ascii="Times New Roman" w:hAnsi="Times New Roman" w:cs="Times New Roman"/>
          <w:sz w:val="24"/>
          <w:szCs w:val="24"/>
        </w:rPr>
        <w:t>Cacing betina gravid mengandung 11.000-15.000 butir telur, bermigrasi ke daerah perianal untuk bertelur dengan mengontraksikan uterus dan vagina. Telur jarang dikeluarkan di usus sehingga jarang ditemukan di dalam tinja. Telur berbentuk lonjong dan lebih datar pada satu sisi atau asimetris. Dinding telur bening dan agak lebih tebal dari dinding telur cacing tambang. Telur matang dalam waktu 6 jam setelah dikeluarkan, dan tahan terhadap disinfektan serta udara dingin. Dalam keadaan lembab telur dapat hidup hingga 13 hari</w:t>
      </w:r>
      <w:r>
        <w:rPr>
          <w:rFonts w:ascii="Times New Roman" w:hAnsi="Times New Roman" w:cs="Times New Roman"/>
          <w:sz w:val="24"/>
          <w:szCs w:val="24"/>
        </w:rPr>
        <w:t xml:space="preserve"> (Staf Pengajar Departemen Parasitologi FKUI, 2008)</w:t>
      </w:r>
      <w:r w:rsidRPr="007202AE">
        <w:rPr>
          <w:rFonts w:ascii="Times New Roman" w:hAnsi="Times New Roman" w:cs="Times New Roman"/>
          <w:sz w:val="24"/>
          <w:szCs w:val="24"/>
        </w:rPr>
        <w:t>.</w:t>
      </w:r>
    </w:p>
    <w:p w:rsidR="009F2E77" w:rsidRDefault="009F2E77" w:rsidP="0066741E">
      <w:pPr>
        <w:pStyle w:val="ListParagraph"/>
        <w:spacing w:line="480" w:lineRule="auto"/>
        <w:ind w:left="0" w:firstLine="709"/>
        <w:jc w:val="both"/>
        <w:rPr>
          <w:rFonts w:ascii="Times New Roman" w:hAnsi="Times New Roman" w:cs="Times New Roman"/>
          <w:sz w:val="24"/>
          <w:szCs w:val="24"/>
        </w:rPr>
      </w:pPr>
      <w:r w:rsidRPr="003131E8">
        <w:rPr>
          <w:rFonts w:ascii="Times New Roman" w:hAnsi="Times New Roman" w:cs="Times New Roman"/>
          <w:sz w:val="24"/>
          <w:szCs w:val="24"/>
        </w:rPr>
        <w:t xml:space="preserve">Infeksi terjadi bila menelan telur matang atau jika larva dari telur yang menetas di daerah perianal bermigrasi kembali ke usus besar. Telur matang yang tertelan akan menetas di duodenum, kemudian larva </w:t>
      </w:r>
      <w:r w:rsidRPr="00365EA8">
        <w:rPr>
          <w:rFonts w:ascii="Times New Roman" w:hAnsi="Times New Roman" w:cs="Times New Roman"/>
          <w:i/>
          <w:iCs/>
          <w:sz w:val="24"/>
          <w:szCs w:val="24"/>
        </w:rPr>
        <w:t>rabditiform</w:t>
      </w:r>
      <w:r w:rsidRPr="003131E8">
        <w:rPr>
          <w:rFonts w:ascii="Times New Roman" w:hAnsi="Times New Roman" w:cs="Times New Roman"/>
          <w:sz w:val="24"/>
          <w:szCs w:val="24"/>
        </w:rPr>
        <w:t xml:space="preserve"> akan berubah sebanyak dua kali sebelum menjadi dewasa di jejunum dan bagian atas ileum. Waktu yang diperlukan sejak tertelannya telur sampai menjadi cacing dewasa gravid yang bermigrasi ke daerah perianal adalah sekitar 2 minggu hingga 2 bulan. Infeksi cacing ini dapat sembuh dengan sendirinya</w:t>
      </w:r>
      <w:r>
        <w:rPr>
          <w:rFonts w:ascii="Times New Roman" w:hAnsi="Times New Roman" w:cs="Times New Roman"/>
          <w:sz w:val="24"/>
          <w:szCs w:val="24"/>
        </w:rPr>
        <w:t xml:space="preserve"> (Staf Pengajar Departemen Parasitologi FKUI, 2008)</w:t>
      </w:r>
      <w:r w:rsidRPr="003131E8">
        <w:rPr>
          <w:rFonts w:ascii="Times New Roman" w:hAnsi="Times New Roman" w:cs="Times New Roman"/>
          <w:sz w:val="24"/>
          <w:szCs w:val="24"/>
        </w:rPr>
        <w:t xml:space="preserve">.  </w:t>
      </w:r>
    </w:p>
    <w:p w:rsidR="009F2E77" w:rsidRDefault="004F20F3" w:rsidP="0066741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40101" cy="3189424"/>
            <wp:effectExtent l="0" t="0" r="0" b="0"/>
            <wp:docPr id="7" name="Picture 6" descr="enterobius vermicu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obius vermicularis.jpg"/>
                    <pic:cNvPicPr/>
                  </pic:nvPicPr>
                  <pic:blipFill>
                    <a:blip r:embed="rId9" cstate="print"/>
                    <a:stretch>
                      <a:fillRect/>
                    </a:stretch>
                  </pic:blipFill>
                  <pic:spPr>
                    <a:xfrm>
                      <a:off x="0" y="0"/>
                      <a:ext cx="5454176" cy="3197676"/>
                    </a:xfrm>
                    <a:prstGeom prst="rect">
                      <a:avLst/>
                    </a:prstGeom>
                  </pic:spPr>
                </pic:pic>
              </a:graphicData>
            </a:graphic>
          </wp:inline>
        </w:drawing>
      </w:r>
    </w:p>
    <w:p w:rsidR="009F2E77" w:rsidRDefault="009F2E77" w:rsidP="00605D03">
      <w:pPr>
        <w:spacing w:after="0" w:line="240" w:lineRule="auto"/>
        <w:jc w:val="center"/>
        <w:rPr>
          <w:rFonts w:ascii="Times New Roman" w:hAnsi="Times New Roman" w:cs="Times New Roman"/>
          <w:b/>
          <w:sz w:val="24"/>
          <w:szCs w:val="24"/>
        </w:rPr>
      </w:pPr>
      <w:r w:rsidRPr="0066741E">
        <w:rPr>
          <w:rFonts w:ascii="Times New Roman" w:hAnsi="Times New Roman" w:cs="Times New Roman"/>
          <w:b/>
          <w:sz w:val="24"/>
          <w:szCs w:val="24"/>
        </w:rPr>
        <w:t xml:space="preserve">Gambar 2.1 Siklus Hidup </w:t>
      </w:r>
      <w:r w:rsidRPr="0066741E">
        <w:rPr>
          <w:rFonts w:ascii="Times New Roman" w:hAnsi="Times New Roman" w:cs="Times New Roman"/>
          <w:b/>
          <w:i/>
          <w:sz w:val="24"/>
          <w:szCs w:val="24"/>
        </w:rPr>
        <w:t>Enterobius vermicularis</w:t>
      </w:r>
    </w:p>
    <w:p w:rsidR="00E1608D" w:rsidRPr="00605D03" w:rsidRDefault="00E1608D" w:rsidP="009F2E77">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9F2E77" w:rsidRPr="009F2E77" w:rsidRDefault="009F2E77" w:rsidP="00DE07CD">
      <w:pPr>
        <w:pStyle w:val="ListParagraph"/>
        <w:numPr>
          <w:ilvl w:val="0"/>
          <w:numId w:val="9"/>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 xml:space="preserve">Patologi dan Gejala Klinis </w:t>
      </w:r>
    </w:p>
    <w:p w:rsidR="009F2E77" w:rsidRPr="006152D0" w:rsidRDefault="009F2E77" w:rsidP="00365EA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Enterobiasis relatif tidak berbahaya dan jarang menimbulkan lesi yang bermakna. Gejala klinis yang menonjol adalah adanya iritasi di sekitar anus, perineum, dan vagina yang menimbulkan pruritus lokal, serta luka garukan di daerah sekitar anus. Pruritus sering muncul pada malam hari yang menyebabkan terganggunya tidur dan menjadi lemah. Kadang cacing dewasa muda bergerak ke usus halus bagian proksimal sampai ke lambung, esofagus, dan hidung</w:t>
      </w:r>
      <w:r w:rsidR="00365EA8">
        <w:rPr>
          <w:rFonts w:ascii="Times New Roman" w:hAnsi="Times New Roman" w:cs="Times New Roman"/>
          <w:sz w:val="24"/>
          <w:szCs w:val="24"/>
        </w:rPr>
        <w:t xml:space="preserve"> yang </w:t>
      </w:r>
      <w:r>
        <w:rPr>
          <w:rFonts w:ascii="Times New Roman" w:hAnsi="Times New Roman" w:cs="Times New Roman"/>
          <w:sz w:val="24"/>
          <w:szCs w:val="24"/>
        </w:rPr>
        <w:t>menyebabkan gangguan di daerah tersebut. Cacing betina gravid dapat bersarang di vagina dan tuba fal</w:t>
      </w:r>
      <w:r w:rsidR="00365EA8">
        <w:rPr>
          <w:rFonts w:ascii="Times New Roman" w:hAnsi="Times New Roman" w:cs="Times New Roman"/>
          <w:sz w:val="24"/>
          <w:szCs w:val="24"/>
        </w:rPr>
        <w:t>l</w:t>
      </w:r>
      <w:r>
        <w:rPr>
          <w:rFonts w:ascii="Times New Roman" w:hAnsi="Times New Roman" w:cs="Times New Roman"/>
          <w:sz w:val="24"/>
          <w:szCs w:val="24"/>
        </w:rPr>
        <w:t>opi</w:t>
      </w:r>
      <w:r w:rsidR="00365EA8">
        <w:rPr>
          <w:rFonts w:ascii="Times New Roman" w:hAnsi="Times New Roman" w:cs="Times New Roman"/>
          <w:sz w:val="24"/>
          <w:szCs w:val="24"/>
        </w:rPr>
        <w:t xml:space="preserve"> sehingga </w:t>
      </w:r>
      <w:r>
        <w:rPr>
          <w:rFonts w:ascii="Times New Roman" w:hAnsi="Times New Roman" w:cs="Times New Roman"/>
          <w:sz w:val="24"/>
          <w:szCs w:val="24"/>
        </w:rPr>
        <w:t xml:space="preserve">menyebabkan inflamasi. Cacing juga sering ditemukan di apendiks namun jarang menyebabkan apendisitis. Gejala infeksi </w:t>
      </w:r>
      <w:r w:rsidRPr="006D772F">
        <w:rPr>
          <w:rFonts w:ascii="Times New Roman" w:hAnsi="Times New Roman" w:cs="Times New Roman"/>
          <w:i/>
          <w:sz w:val="24"/>
          <w:szCs w:val="24"/>
        </w:rPr>
        <w:t>E. vermicularis</w:t>
      </w:r>
      <w:r>
        <w:rPr>
          <w:rFonts w:ascii="Times New Roman" w:hAnsi="Times New Roman" w:cs="Times New Roman"/>
          <w:sz w:val="24"/>
          <w:szCs w:val="24"/>
        </w:rPr>
        <w:t xml:space="preserve"> adalah penurunan nafsu makan dan berat badan, aktivitas meninggi, enuresis, cepat marah, gigi menggeretak, insomnia, dan masturbasi (Staf Pengajar Departemen Parasitologi FKUI, 2008). </w:t>
      </w:r>
    </w:p>
    <w:p w:rsidR="009F2E77" w:rsidRPr="009F2E77" w:rsidRDefault="009F2E77" w:rsidP="00DE07CD">
      <w:pPr>
        <w:pStyle w:val="ListParagraph"/>
        <w:numPr>
          <w:ilvl w:val="0"/>
          <w:numId w:val="9"/>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lastRenderedPageBreak/>
        <w:t>Diagnosis</w:t>
      </w:r>
    </w:p>
    <w:p w:rsidR="009F2E77" w:rsidRDefault="009F2E77" w:rsidP="0066741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Infeksi dapat diduga bila anak merasakan gatal di sekitar anus pada malam hari. Diagnosis dibuat dengan menemukan telur dan cacing dewasa. Telur dapat diambil dengan mudah dengan alat </w:t>
      </w:r>
      <w:r w:rsidRPr="00E57042">
        <w:rPr>
          <w:rFonts w:ascii="Times New Roman" w:hAnsi="Times New Roman" w:cs="Times New Roman"/>
          <w:i/>
          <w:sz w:val="24"/>
          <w:szCs w:val="24"/>
        </w:rPr>
        <w:t>anal swab</w:t>
      </w:r>
      <w:r>
        <w:rPr>
          <w:rFonts w:ascii="Times New Roman" w:hAnsi="Times New Roman" w:cs="Times New Roman"/>
          <w:sz w:val="24"/>
          <w:szCs w:val="24"/>
        </w:rPr>
        <w:t xml:space="preserve"> yang ditempelkan di sekitar anus pada waktu pagi hari sebelum anak buang air besar dan mencuci pantat. Pemeriksaan sebaiknya dilakukan tiga hari berturut-turut (Staf Pengajar Departemen Parasitologi FKUI, 2008). </w:t>
      </w:r>
    </w:p>
    <w:p w:rsidR="009F2E77" w:rsidRPr="009F2E77" w:rsidRDefault="009F2E77" w:rsidP="0066741E">
      <w:pPr>
        <w:pStyle w:val="ListParagraph"/>
        <w:numPr>
          <w:ilvl w:val="0"/>
          <w:numId w:val="9"/>
        </w:numPr>
        <w:spacing w:after="0"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Pengobatan</w:t>
      </w:r>
    </w:p>
    <w:p w:rsidR="00E663C6" w:rsidRPr="0066741E" w:rsidRDefault="009F2E77" w:rsidP="0066741E">
      <w:pPr>
        <w:spacing w:after="0" w:line="480" w:lineRule="auto"/>
        <w:ind w:firstLine="720"/>
        <w:jc w:val="both"/>
        <w:rPr>
          <w:rFonts w:ascii="Times New Roman" w:hAnsi="Times New Roman" w:cs="Times New Roman"/>
          <w:sz w:val="24"/>
          <w:szCs w:val="24"/>
        </w:rPr>
      </w:pPr>
      <w:r w:rsidRPr="0066741E">
        <w:rPr>
          <w:rFonts w:ascii="Times New Roman" w:hAnsi="Times New Roman" w:cs="Times New Roman"/>
          <w:sz w:val="24"/>
          <w:szCs w:val="24"/>
        </w:rPr>
        <w:t xml:space="preserve">Obat piperazin sangat efektif jika diberikan pada pagi hari, ditambah minum segelas air agar obat sampai ke daerah sekum dan kolon. Pirantel pamoat juga efektif. Mebendazol efektif terhadap semua stadium perkembangan cacing </w:t>
      </w:r>
      <w:r w:rsidRPr="0066741E">
        <w:rPr>
          <w:rFonts w:ascii="Times New Roman" w:hAnsi="Times New Roman" w:cs="Times New Roman"/>
          <w:i/>
          <w:sz w:val="24"/>
          <w:szCs w:val="24"/>
        </w:rPr>
        <w:t>E. vermicularis</w:t>
      </w:r>
      <w:r w:rsidRPr="0066741E">
        <w:rPr>
          <w:rFonts w:ascii="Times New Roman" w:hAnsi="Times New Roman" w:cs="Times New Roman"/>
          <w:sz w:val="24"/>
          <w:szCs w:val="24"/>
        </w:rPr>
        <w:t xml:space="preserve"> (Staf Pengajar Departemen Parasitologi FKUI, 2008). </w:t>
      </w:r>
    </w:p>
    <w:p w:rsidR="00E663C6" w:rsidRPr="00E663C6" w:rsidRDefault="00E663C6" w:rsidP="00E663C6">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2.1.2 </w:t>
      </w:r>
      <w:r w:rsidRPr="00E663C6">
        <w:rPr>
          <w:rFonts w:ascii="Times New Roman" w:hAnsi="Times New Roman" w:cs="Times New Roman"/>
          <w:b/>
          <w:i/>
          <w:sz w:val="24"/>
          <w:szCs w:val="24"/>
        </w:rPr>
        <w:t xml:space="preserve">Ascaris lumbricoides </w:t>
      </w:r>
    </w:p>
    <w:p w:rsidR="00E663C6" w:rsidRPr="00E663C6" w:rsidRDefault="00E663C6" w:rsidP="00DE07CD">
      <w:pPr>
        <w:pStyle w:val="ListParagraph"/>
        <w:numPr>
          <w:ilvl w:val="0"/>
          <w:numId w:val="4"/>
        </w:numPr>
        <w:spacing w:after="0" w:line="480" w:lineRule="auto"/>
        <w:ind w:left="284" w:hanging="284"/>
        <w:jc w:val="both"/>
        <w:rPr>
          <w:rFonts w:ascii="Times New Roman" w:hAnsi="Times New Roman" w:cs="Times New Roman"/>
          <w:b/>
          <w:sz w:val="24"/>
          <w:szCs w:val="24"/>
        </w:rPr>
      </w:pPr>
      <w:r w:rsidRPr="00E663C6">
        <w:rPr>
          <w:rFonts w:ascii="Times New Roman" w:hAnsi="Times New Roman" w:cs="Times New Roman"/>
          <w:b/>
          <w:sz w:val="24"/>
          <w:szCs w:val="24"/>
        </w:rPr>
        <w:t xml:space="preserve">Morfologi dan Siklus Hidup </w:t>
      </w:r>
    </w:p>
    <w:p w:rsidR="00E663C6" w:rsidRDefault="00E663C6" w:rsidP="00195DD8">
      <w:pPr>
        <w:spacing w:after="0" w:line="480" w:lineRule="auto"/>
        <w:ind w:firstLine="720"/>
        <w:jc w:val="both"/>
        <w:rPr>
          <w:rFonts w:ascii="Times New Roman" w:hAnsi="Times New Roman" w:cs="Times New Roman"/>
          <w:sz w:val="24"/>
          <w:szCs w:val="24"/>
        </w:rPr>
      </w:pPr>
      <w:r w:rsidRPr="00F17193">
        <w:rPr>
          <w:rFonts w:ascii="Times New Roman" w:hAnsi="Times New Roman" w:cs="Times New Roman"/>
          <w:sz w:val="24"/>
          <w:szCs w:val="24"/>
        </w:rPr>
        <w:t xml:space="preserve">Cacing dewasa hidup dalam </w:t>
      </w:r>
      <w:r>
        <w:rPr>
          <w:rFonts w:ascii="Times New Roman" w:hAnsi="Times New Roman" w:cs="Times New Roman"/>
          <w:sz w:val="24"/>
          <w:szCs w:val="24"/>
        </w:rPr>
        <w:t>lumen</w:t>
      </w:r>
      <w:r w:rsidRPr="00F17193">
        <w:rPr>
          <w:rFonts w:ascii="Times New Roman" w:hAnsi="Times New Roman" w:cs="Times New Roman"/>
          <w:sz w:val="24"/>
          <w:szCs w:val="24"/>
        </w:rPr>
        <w:t xml:space="preserve"> usus halus manusia. </w:t>
      </w:r>
      <w:r>
        <w:rPr>
          <w:rFonts w:ascii="Times New Roman" w:hAnsi="Times New Roman" w:cs="Times New Roman"/>
          <w:sz w:val="24"/>
          <w:szCs w:val="24"/>
        </w:rPr>
        <w:t>Cacing jantan memiliki panjang sekitar 10-30 cm sedangkan cacing betina sekitar 22-35 cm. Cacing betina memilik</w:t>
      </w:r>
      <w:r w:rsidRPr="00F17193">
        <w:rPr>
          <w:rFonts w:ascii="Times New Roman" w:hAnsi="Times New Roman" w:cs="Times New Roman"/>
          <w:sz w:val="24"/>
          <w:szCs w:val="24"/>
        </w:rPr>
        <w:t xml:space="preserve">i kemampuan </w:t>
      </w:r>
      <w:r>
        <w:rPr>
          <w:rFonts w:ascii="Times New Roman" w:hAnsi="Times New Roman" w:cs="Times New Roman"/>
          <w:sz w:val="24"/>
          <w:szCs w:val="24"/>
        </w:rPr>
        <w:t xml:space="preserve">untuk </w:t>
      </w:r>
      <w:r w:rsidRPr="00F17193">
        <w:rPr>
          <w:rFonts w:ascii="Times New Roman" w:hAnsi="Times New Roman" w:cs="Times New Roman"/>
          <w:sz w:val="24"/>
          <w:szCs w:val="24"/>
        </w:rPr>
        <w:t xml:space="preserve">mengeluarkan 26 juta telur, dan rata-rata dikeluarkan </w:t>
      </w:r>
      <w:r>
        <w:rPr>
          <w:rFonts w:ascii="Times New Roman" w:hAnsi="Times New Roman" w:cs="Times New Roman"/>
          <w:sz w:val="24"/>
          <w:szCs w:val="24"/>
        </w:rPr>
        <w:t>sekitar 10</w:t>
      </w:r>
      <w:r w:rsidRPr="00F17193">
        <w:rPr>
          <w:rFonts w:ascii="Times New Roman" w:hAnsi="Times New Roman" w:cs="Times New Roman"/>
          <w:sz w:val="24"/>
          <w:szCs w:val="24"/>
        </w:rPr>
        <w:t>0.000</w:t>
      </w:r>
      <w:r>
        <w:rPr>
          <w:rFonts w:ascii="Times New Roman" w:hAnsi="Times New Roman" w:cs="Times New Roman"/>
          <w:sz w:val="24"/>
          <w:szCs w:val="24"/>
        </w:rPr>
        <w:t>-200.000</w:t>
      </w:r>
      <w:r w:rsidRPr="00F17193">
        <w:rPr>
          <w:rFonts w:ascii="Times New Roman" w:hAnsi="Times New Roman" w:cs="Times New Roman"/>
          <w:sz w:val="24"/>
          <w:szCs w:val="24"/>
        </w:rPr>
        <w:t xml:space="preserve"> butir telur</w:t>
      </w:r>
      <w:r>
        <w:rPr>
          <w:rFonts w:ascii="Times New Roman" w:hAnsi="Times New Roman" w:cs="Times New Roman"/>
          <w:sz w:val="24"/>
          <w:szCs w:val="24"/>
        </w:rPr>
        <w:t xml:space="preserve"> sehari</w:t>
      </w:r>
      <w:r w:rsidRPr="00F17193">
        <w:rPr>
          <w:rFonts w:ascii="Times New Roman" w:hAnsi="Times New Roman" w:cs="Times New Roman"/>
          <w:sz w:val="24"/>
          <w:szCs w:val="24"/>
        </w:rPr>
        <w:t>, yang terdiri dari</w:t>
      </w:r>
      <w:r>
        <w:rPr>
          <w:rFonts w:ascii="Times New Roman" w:hAnsi="Times New Roman" w:cs="Times New Roman"/>
          <w:sz w:val="24"/>
          <w:szCs w:val="24"/>
        </w:rPr>
        <w:t xml:space="preserve"> telur yang dibuahi dan tidak dibuahi.</w:t>
      </w:r>
      <w:r w:rsidRPr="00F17193">
        <w:rPr>
          <w:rFonts w:ascii="Times New Roman" w:hAnsi="Times New Roman" w:cs="Times New Roman"/>
          <w:sz w:val="24"/>
          <w:szCs w:val="24"/>
        </w:rPr>
        <w:t xml:space="preserve"> Telur-telur ini akan dikeluarkan dari dalam usus bersama</w:t>
      </w:r>
      <w:r>
        <w:rPr>
          <w:rFonts w:ascii="Times New Roman" w:hAnsi="Times New Roman" w:cs="Times New Roman"/>
          <w:sz w:val="24"/>
          <w:szCs w:val="24"/>
        </w:rPr>
        <w:t xml:space="preserve"> tinja. Di tanah yang sesuai, telur</w:t>
      </w:r>
      <w:r w:rsidRPr="00F17193">
        <w:rPr>
          <w:rFonts w:ascii="Times New Roman" w:hAnsi="Times New Roman" w:cs="Times New Roman"/>
          <w:sz w:val="24"/>
          <w:szCs w:val="24"/>
        </w:rPr>
        <w:t xml:space="preserve"> yang </w:t>
      </w:r>
      <w:r>
        <w:rPr>
          <w:rFonts w:ascii="Times New Roman" w:hAnsi="Times New Roman" w:cs="Times New Roman"/>
          <w:sz w:val="24"/>
          <w:szCs w:val="24"/>
        </w:rPr>
        <w:t>telah</w:t>
      </w:r>
      <w:r w:rsidRPr="00F17193">
        <w:rPr>
          <w:rFonts w:ascii="Times New Roman" w:hAnsi="Times New Roman" w:cs="Times New Roman"/>
          <w:sz w:val="24"/>
          <w:szCs w:val="24"/>
        </w:rPr>
        <w:t xml:space="preserve"> dibuahi </w:t>
      </w:r>
      <w:r>
        <w:rPr>
          <w:rFonts w:ascii="Times New Roman" w:hAnsi="Times New Roman" w:cs="Times New Roman"/>
          <w:sz w:val="24"/>
          <w:szCs w:val="24"/>
        </w:rPr>
        <w:t xml:space="preserve">akan </w:t>
      </w:r>
      <w:r w:rsidRPr="00F17193">
        <w:rPr>
          <w:rFonts w:ascii="Times New Roman" w:hAnsi="Times New Roman" w:cs="Times New Roman"/>
          <w:sz w:val="24"/>
          <w:szCs w:val="24"/>
        </w:rPr>
        <w:t>berkembang menjadi bentuk inf</w:t>
      </w:r>
      <w:r>
        <w:rPr>
          <w:rFonts w:ascii="Times New Roman" w:hAnsi="Times New Roman" w:cs="Times New Roman"/>
          <w:sz w:val="24"/>
          <w:szCs w:val="24"/>
        </w:rPr>
        <w:t>ektif dalam waktu kurang lebih tiga</w:t>
      </w:r>
      <w:r w:rsidRPr="00F17193">
        <w:rPr>
          <w:rFonts w:ascii="Times New Roman" w:hAnsi="Times New Roman" w:cs="Times New Roman"/>
          <w:sz w:val="24"/>
          <w:szCs w:val="24"/>
        </w:rPr>
        <w:t xml:space="preserve"> minggu</w:t>
      </w:r>
      <w:r>
        <w:rPr>
          <w:rFonts w:ascii="Times New Roman" w:hAnsi="Times New Roman" w:cs="Times New Roman"/>
          <w:sz w:val="24"/>
          <w:szCs w:val="24"/>
        </w:rPr>
        <w:t xml:space="preserve"> (Staf Pengajar Departemen Parasitologi FKUI, 2008)</w:t>
      </w:r>
      <w:r w:rsidRPr="00F17193">
        <w:rPr>
          <w:rFonts w:ascii="Times New Roman" w:hAnsi="Times New Roman" w:cs="Times New Roman"/>
          <w:sz w:val="24"/>
          <w:szCs w:val="24"/>
        </w:rPr>
        <w:t xml:space="preserve">. </w:t>
      </w:r>
    </w:p>
    <w:p w:rsidR="00E663C6" w:rsidRDefault="00E663C6" w:rsidP="00195DD8">
      <w:pPr>
        <w:spacing w:after="0" w:line="480" w:lineRule="auto"/>
        <w:ind w:firstLine="720"/>
        <w:jc w:val="both"/>
        <w:rPr>
          <w:rFonts w:ascii="Times New Roman" w:hAnsi="Times New Roman" w:cs="Times New Roman"/>
          <w:sz w:val="24"/>
          <w:szCs w:val="24"/>
        </w:rPr>
      </w:pPr>
      <w:r w:rsidRPr="00F17193">
        <w:rPr>
          <w:rFonts w:ascii="Times New Roman" w:hAnsi="Times New Roman" w:cs="Times New Roman"/>
          <w:sz w:val="24"/>
          <w:szCs w:val="24"/>
        </w:rPr>
        <w:lastRenderedPageBreak/>
        <w:t xml:space="preserve">Bentuk infektif ini bila tertelan oleh manusia </w:t>
      </w:r>
      <w:r>
        <w:rPr>
          <w:rFonts w:ascii="Times New Roman" w:hAnsi="Times New Roman" w:cs="Times New Roman"/>
          <w:sz w:val="24"/>
          <w:szCs w:val="24"/>
        </w:rPr>
        <w:t xml:space="preserve">akan </w:t>
      </w:r>
      <w:r w:rsidRPr="00F17193">
        <w:rPr>
          <w:rFonts w:ascii="Times New Roman" w:hAnsi="Times New Roman" w:cs="Times New Roman"/>
          <w:sz w:val="24"/>
          <w:szCs w:val="24"/>
        </w:rPr>
        <w:t xml:space="preserve">menetas </w:t>
      </w:r>
      <w:r>
        <w:rPr>
          <w:rFonts w:ascii="Times New Roman" w:hAnsi="Times New Roman" w:cs="Times New Roman"/>
          <w:sz w:val="24"/>
          <w:szCs w:val="24"/>
        </w:rPr>
        <w:t xml:space="preserve">menjadi larva </w:t>
      </w:r>
      <w:r w:rsidRPr="00F17193">
        <w:rPr>
          <w:rFonts w:ascii="Times New Roman" w:hAnsi="Times New Roman" w:cs="Times New Roman"/>
          <w:sz w:val="24"/>
          <w:szCs w:val="24"/>
        </w:rPr>
        <w:t>di usus halus</w:t>
      </w:r>
      <w:r>
        <w:rPr>
          <w:rFonts w:ascii="Times New Roman" w:hAnsi="Times New Roman" w:cs="Times New Roman"/>
          <w:sz w:val="24"/>
          <w:szCs w:val="24"/>
        </w:rPr>
        <w:t>, selanjutnya</w:t>
      </w:r>
      <w:r w:rsidRPr="00F17193">
        <w:rPr>
          <w:rFonts w:ascii="Times New Roman" w:hAnsi="Times New Roman" w:cs="Times New Roman"/>
          <w:sz w:val="24"/>
          <w:szCs w:val="24"/>
        </w:rPr>
        <w:t xml:space="preserve"> menuju pembuluh darah atau saluran li</w:t>
      </w:r>
      <w:r>
        <w:rPr>
          <w:rFonts w:ascii="Times New Roman" w:hAnsi="Times New Roman" w:cs="Times New Roman"/>
          <w:sz w:val="24"/>
          <w:szCs w:val="24"/>
        </w:rPr>
        <w:t xml:space="preserve">mfe, lalu dialirkan ke jantung dan </w:t>
      </w:r>
      <w:r w:rsidRPr="00F17193">
        <w:rPr>
          <w:rFonts w:ascii="Times New Roman" w:hAnsi="Times New Roman" w:cs="Times New Roman"/>
          <w:sz w:val="24"/>
          <w:szCs w:val="24"/>
        </w:rPr>
        <w:t xml:space="preserve">paru. </w:t>
      </w:r>
      <w:r>
        <w:rPr>
          <w:rFonts w:ascii="Times New Roman" w:hAnsi="Times New Roman" w:cs="Times New Roman"/>
          <w:sz w:val="24"/>
          <w:szCs w:val="24"/>
        </w:rPr>
        <w:t xml:space="preserve">Di paru, larva menembus dinding pembuluh darah, lalu dinding alveolus dan masuk ke lumen alveolus, kemudian naik ke trakea melalui bronkiolus dan bronkus. Dari trakea larva menuju ke faring dan menimbulkan rangsangan sehingga penderita batuk dan larva tertelan ke dalam esofagus, lalu ke usus halus. Di sinilah larva akan berkembang menjadi cacing dewasa. </w:t>
      </w:r>
      <w:r w:rsidRPr="00F17193">
        <w:rPr>
          <w:rFonts w:ascii="Times New Roman" w:hAnsi="Times New Roman" w:cs="Times New Roman"/>
          <w:sz w:val="24"/>
          <w:szCs w:val="24"/>
        </w:rPr>
        <w:t xml:space="preserve">Sejak telur </w:t>
      </w:r>
      <w:r>
        <w:rPr>
          <w:rFonts w:ascii="Times New Roman" w:hAnsi="Times New Roman" w:cs="Times New Roman"/>
          <w:sz w:val="24"/>
          <w:szCs w:val="24"/>
        </w:rPr>
        <w:t>infektif tertelan</w:t>
      </w:r>
      <w:r w:rsidR="00365EA8">
        <w:rPr>
          <w:rFonts w:ascii="Times New Roman" w:hAnsi="Times New Roman" w:cs="Times New Roman"/>
          <w:sz w:val="24"/>
          <w:szCs w:val="24"/>
        </w:rPr>
        <w:t xml:space="preserve"> </w:t>
      </w:r>
      <w:r>
        <w:rPr>
          <w:rFonts w:ascii="Times New Roman" w:hAnsi="Times New Roman" w:cs="Times New Roman"/>
          <w:sz w:val="24"/>
          <w:szCs w:val="24"/>
        </w:rPr>
        <w:t>hingga berkembang menjadi cacing dewasa yang</w:t>
      </w:r>
      <w:r w:rsidRPr="00F17193">
        <w:rPr>
          <w:rFonts w:ascii="Times New Roman" w:hAnsi="Times New Roman" w:cs="Times New Roman"/>
          <w:sz w:val="24"/>
          <w:szCs w:val="24"/>
        </w:rPr>
        <w:t xml:space="preserve"> bertelur diperlukan waktu kurang lebih </w:t>
      </w:r>
      <w:r>
        <w:rPr>
          <w:rFonts w:ascii="Times New Roman" w:hAnsi="Times New Roman" w:cs="Times New Roman"/>
          <w:sz w:val="24"/>
          <w:szCs w:val="24"/>
        </w:rPr>
        <w:t>2-3 bulan (Staf Pengajar Departemen Parasitologi FKUI, 2008).</w:t>
      </w:r>
    </w:p>
    <w:p w:rsidR="00E663C6" w:rsidRPr="00984DB7" w:rsidRDefault="00E663C6" w:rsidP="00195DD8">
      <w:pPr>
        <w:tabs>
          <w:tab w:val="left" w:pos="-284"/>
        </w:tabs>
        <w:spacing w:line="360" w:lineRule="auto"/>
        <w:jc w:val="both"/>
        <w:rPr>
          <w:rFonts w:ascii="Times New Roman" w:hAnsi="Times New Roman"/>
          <w:sz w:val="24"/>
          <w:szCs w:val="24"/>
        </w:rPr>
      </w:pPr>
      <w:r>
        <w:rPr>
          <w:rFonts w:ascii="Times New Roman" w:hAnsi="Times New Roman"/>
          <w:sz w:val="24"/>
          <w:szCs w:val="24"/>
        </w:rPr>
        <w:tab/>
        <w:t>T</w:t>
      </w:r>
      <w:r w:rsidRPr="00984DB7">
        <w:rPr>
          <w:rFonts w:ascii="Times New Roman" w:hAnsi="Times New Roman"/>
          <w:sz w:val="24"/>
          <w:szCs w:val="24"/>
        </w:rPr>
        <w:t xml:space="preserve">elur </w:t>
      </w:r>
      <w:r w:rsidRPr="007F3D3E">
        <w:rPr>
          <w:rFonts w:ascii="Times New Roman" w:hAnsi="Times New Roman"/>
          <w:i/>
          <w:sz w:val="24"/>
          <w:szCs w:val="24"/>
        </w:rPr>
        <w:t>Ascaris lumbricoides</w:t>
      </w:r>
      <w:r w:rsidR="00365EA8">
        <w:rPr>
          <w:rFonts w:ascii="Times New Roman" w:hAnsi="Times New Roman"/>
          <w:i/>
          <w:sz w:val="24"/>
          <w:szCs w:val="24"/>
        </w:rPr>
        <w:t xml:space="preserve"> </w:t>
      </w:r>
      <w:r w:rsidRPr="00984DB7">
        <w:rPr>
          <w:rFonts w:ascii="Times New Roman" w:hAnsi="Times New Roman"/>
          <w:sz w:val="24"/>
          <w:szCs w:val="24"/>
        </w:rPr>
        <w:t xml:space="preserve">sendiri </w:t>
      </w:r>
      <w:r>
        <w:rPr>
          <w:rFonts w:ascii="Times New Roman" w:hAnsi="Times New Roman"/>
          <w:sz w:val="24"/>
          <w:szCs w:val="24"/>
        </w:rPr>
        <w:t>dapat ditemukan dalam beberapa</w:t>
      </w:r>
      <w:r w:rsidR="00365EA8">
        <w:rPr>
          <w:rFonts w:ascii="Times New Roman" w:hAnsi="Times New Roman"/>
          <w:sz w:val="24"/>
          <w:szCs w:val="24"/>
        </w:rPr>
        <w:t xml:space="preserve"> </w:t>
      </w:r>
      <w:r>
        <w:rPr>
          <w:rFonts w:ascii="Times New Roman" w:hAnsi="Times New Roman"/>
          <w:sz w:val="24"/>
          <w:szCs w:val="24"/>
        </w:rPr>
        <w:t>bentuk, sebagai berikut:</w:t>
      </w:r>
    </w:p>
    <w:p w:rsidR="00E663C6" w:rsidRPr="007F2194" w:rsidRDefault="00E663C6" w:rsidP="00195DD8">
      <w:pPr>
        <w:pStyle w:val="ListParagraph"/>
        <w:numPr>
          <w:ilvl w:val="0"/>
          <w:numId w:val="5"/>
        </w:numPr>
        <w:spacing w:line="480" w:lineRule="auto"/>
        <w:ind w:left="284" w:hanging="284"/>
        <w:jc w:val="both"/>
        <w:rPr>
          <w:rFonts w:ascii="Times New Roman" w:hAnsi="Times New Roman"/>
          <w:sz w:val="24"/>
          <w:szCs w:val="24"/>
        </w:rPr>
      </w:pPr>
      <w:r w:rsidRPr="00E57042">
        <w:rPr>
          <w:rFonts w:ascii="Times New Roman" w:hAnsi="Times New Roman"/>
          <w:i/>
          <w:sz w:val="24"/>
          <w:szCs w:val="24"/>
        </w:rPr>
        <w:t>Fertile corticated</w:t>
      </w:r>
      <w:r w:rsidRPr="00B503BA">
        <w:rPr>
          <w:rFonts w:ascii="Times New Roman" w:hAnsi="Times New Roman"/>
          <w:sz w:val="24"/>
          <w:szCs w:val="24"/>
        </w:rPr>
        <w:t xml:space="preserve">, </w:t>
      </w:r>
      <w:r>
        <w:rPr>
          <w:rFonts w:ascii="Times New Roman" w:hAnsi="Times New Roman"/>
          <w:sz w:val="24"/>
          <w:szCs w:val="24"/>
        </w:rPr>
        <w:t xml:space="preserve">berbentuk </w:t>
      </w:r>
      <w:r w:rsidRPr="00B503BA">
        <w:rPr>
          <w:rFonts w:ascii="Times New Roman" w:hAnsi="Times New Roman"/>
          <w:sz w:val="24"/>
          <w:szCs w:val="24"/>
        </w:rPr>
        <w:t>oval dengan diameter 45-75 µm x 35-50 µm, terdiri dari 3 lapisan denga</w:t>
      </w:r>
      <w:r>
        <w:rPr>
          <w:rFonts w:ascii="Times New Roman" w:hAnsi="Times New Roman"/>
          <w:sz w:val="24"/>
          <w:szCs w:val="24"/>
        </w:rPr>
        <w:t xml:space="preserve">n lapisan terluar adalah </w:t>
      </w:r>
      <w:r w:rsidRPr="00E57042">
        <w:rPr>
          <w:rFonts w:ascii="Times New Roman" w:hAnsi="Times New Roman"/>
          <w:i/>
          <w:sz w:val="24"/>
          <w:szCs w:val="24"/>
        </w:rPr>
        <w:t>albuminoid coat</w:t>
      </w:r>
      <w:r w:rsidRPr="00B503BA">
        <w:rPr>
          <w:rFonts w:ascii="Times New Roman" w:hAnsi="Times New Roman"/>
          <w:sz w:val="24"/>
          <w:szCs w:val="24"/>
        </w:rPr>
        <w:t xml:space="preserve"> sehingga </w:t>
      </w:r>
      <w:r>
        <w:rPr>
          <w:rFonts w:ascii="Times New Roman" w:hAnsi="Times New Roman"/>
          <w:sz w:val="24"/>
          <w:szCs w:val="24"/>
        </w:rPr>
        <w:t xml:space="preserve">pada pemeriksaan mikroskopis </w:t>
      </w:r>
      <w:r w:rsidRPr="00B503BA">
        <w:rPr>
          <w:rFonts w:ascii="Times New Roman" w:hAnsi="Times New Roman"/>
          <w:sz w:val="24"/>
          <w:szCs w:val="24"/>
        </w:rPr>
        <w:t xml:space="preserve">telur ini akan terlihat </w:t>
      </w:r>
      <w:r>
        <w:rPr>
          <w:rFonts w:ascii="Times New Roman" w:hAnsi="Times New Roman"/>
          <w:sz w:val="24"/>
          <w:szCs w:val="24"/>
        </w:rPr>
        <w:t>berwarna coklat keemasan (Kemenkes RI, 2012).</w:t>
      </w:r>
    </w:p>
    <w:p w:rsidR="00E663C6" w:rsidRPr="007F2194" w:rsidRDefault="00E663C6" w:rsidP="00195DD8">
      <w:pPr>
        <w:pStyle w:val="ListParagraph"/>
        <w:numPr>
          <w:ilvl w:val="0"/>
          <w:numId w:val="5"/>
        </w:numPr>
        <w:spacing w:line="480" w:lineRule="auto"/>
        <w:ind w:left="284" w:hanging="284"/>
        <w:jc w:val="both"/>
        <w:rPr>
          <w:rFonts w:ascii="Times New Roman" w:hAnsi="Times New Roman"/>
          <w:noProof/>
          <w:sz w:val="24"/>
          <w:szCs w:val="24"/>
        </w:rPr>
      </w:pPr>
      <w:r w:rsidRPr="00E57042">
        <w:rPr>
          <w:rFonts w:ascii="Times New Roman" w:hAnsi="Times New Roman"/>
          <w:i/>
          <w:noProof/>
          <w:sz w:val="24"/>
          <w:szCs w:val="24"/>
        </w:rPr>
        <w:t>Fertile decorticated</w:t>
      </w:r>
      <w:r w:rsidRPr="00B503BA">
        <w:rPr>
          <w:rFonts w:ascii="Times New Roman" w:hAnsi="Times New Roman"/>
          <w:noProof/>
          <w:sz w:val="24"/>
          <w:szCs w:val="24"/>
        </w:rPr>
        <w:t xml:space="preserve">, </w:t>
      </w:r>
      <w:r>
        <w:rPr>
          <w:rFonts w:ascii="Times New Roman" w:hAnsi="Times New Roman"/>
          <w:noProof/>
          <w:sz w:val="24"/>
          <w:szCs w:val="24"/>
        </w:rPr>
        <w:t xml:space="preserve">berbentuk </w:t>
      </w:r>
      <w:r w:rsidRPr="00B503BA">
        <w:rPr>
          <w:rFonts w:ascii="Times New Roman" w:hAnsi="Times New Roman"/>
          <w:noProof/>
          <w:sz w:val="24"/>
          <w:szCs w:val="24"/>
        </w:rPr>
        <w:t xml:space="preserve">oval dengan diameter 45-75 µm x 35-50 µm, </w:t>
      </w:r>
      <w:r>
        <w:rPr>
          <w:rFonts w:ascii="Times New Roman" w:hAnsi="Times New Roman"/>
          <w:noProof/>
          <w:sz w:val="24"/>
          <w:szCs w:val="24"/>
        </w:rPr>
        <w:t xml:space="preserve">hanya </w:t>
      </w:r>
      <w:r w:rsidRPr="00B503BA">
        <w:rPr>
          <w:rFonts w:ascii="Times New Roman" w:hAnsi="Times New Roman"/>
          <w:noProof/>
          <w:sz w:val="24"/>
          <w:szCs w:val="24"/>
        </w:rPr>
        <w:t>terdiri dari 2 lapisan dimana lapisan terluarnya (</w:t>
      </w:r>
      <w:r w:rsidRPr="00E57042">
        <w:rPr>
          <w:rFonts w:ascii="Times New Roman" w:hAnsi="Times New Roman"/>
          <w:i/>
          <w:noProof/>
          <w:sz w:val="24"/>
          <w:szCs w:val="24"/>
        </w:rPr>
        <w:t>albuminoid coat</w:t>
      </w:r>
      <w:r w:rsidRPr="00B503BA">
        <w:rPr>
          <w:rFonts w:ascii="Times New Roman" w:hAnsi="Times New Roman"/>
          <w:noProof/>
          <w:sz w:val="24"/>
          <w:szCs w:val="24"/>
        </w:rPr>
        <w:t>) sudah terlepas sehingga telur terlih</w:t>
      </w:r>
      <w:r>
        <w:rPr>
          <w:rFonts w:ascii="Times New Roman" w:hAnsi="Times New Roman"/>
          <w:noProof/>
          <w:sz w:val="24"/>
          <w:szCs w:val="24"/>
        </w:rPr>
        <w:t>at lebih bening dan transparan (</w:t>
      </w:r>
      <w:r>
        <w:rPr>
          <w:rFonts w:ascii="Times New Roman" w:hAnsi="Times New Roman"/>
          <w:sz w:val="24"/>
          <w:szCs w:val="24"/>
        </w:rPr>
        <w:t>Kemenkes RI, 2012</w:t>
      </w:r>
      <w:r>
        <w:rPr>
          <w:rFonts w:ascii="Times New Roman" w:hAnsi="Times New Roman"/>
          <w:noProof/>
          <w:sz w:val="24"/>
          <w:szCs w:val="24"/>
        </w:rPr>
        <w:t>).</w:t>
      </w:r>
    </w:p>
    <w:p w:rsidR="00E663C6" w:rsidRDefault="00E663C6" w:rsidP="00195DD8">
      <w:pPr>
        <w:pStyle w:val="ListParagraph"/>
        <w:numPr>
          <w:ilvl w:val="0"/>
          <w:numId w:val="5"/>
        </w:numPr>
        <w:spacing w:line="480" w:lineRule="auto"/>
        <w:ind w:left="284" w:hanging="284"/>
        <w:jc w:val="both"/>
        <w:rPr>
          <w:rFonts w:ascii="Times New Roman" w:hAnsi="Times New Roman"/>
          <w:noProof/>
          <w:sz w:val="24"/>
          <w:szCs w:val="24"/>
        </w:rPr>
      </w:pPr>
      <w:r w:rsidRPr="00E57042">
        <w:rPr>
          <w:rFonts w:ascii="Times New Roman" w:hAnsi="Times New Roman"/>
          <w:i/>
          <w:noProof/>
          <w:sz w:val="24"/>
          <w:szCs w:val="24"/>
        </w:rPr>
        <w:t>Infertile</w:t>
      </w:r>
      <w:r w:rsidRPr="00B503BA">
        <w:rPr>
          <w:rFonts w:ascii="Times New Roman" w:hAnsi="Times New Roman"/>
          <w:noProof/>
          <w:sz w:val="24"/>
          <w:szCs w:val="24"/>
        </w:rPr>
        <w:t xml:space="preserve">, </w:t>
      </w:r>
      <w:r>
        <w:rPr>
          <w:rFonts w:ascii="Times New Roman" w:hAnsi="Times New Roman"/>
          <w:noProof/>
          <w:sz w:val="24"/>
          <w:szCs w:val="24"/>
        </w:rPr>
        <w:t xml:space="preserve">berbentuk </w:t>
      </w:r>
      <w:r w:rsidRPr="00B503BA">
        <w:rPr>
          <w:rFonts w:ascii="Times New Roman" w:hAnsi="Times New Roman"/>
          <w:noProof/>
          <w:sz w:val="24"/>
          <w:szCs w:val="24"/>
        </w:rPr>
        <w:t xml:space="preserve">lebih panjang dan pipih jika dibandingkan dengan telur yang </w:t>
      </w:r>
      <w:r w:rsidRPr="00E57042">
        <w:rPr>
          <w:rFonts w:ascii="Times New Roman" w:hAnsi="Times New Roman"/>
          <w:i/>
          <w:noProof/>
          <w:sz w:val="24"/>
          <w:szCs w:val="24"/>
        </w:rPr>
        <w:t>fertile</w:t>
      </w:r>
      <w:r w:rsidRPr="00B503BA">
        <w:rPr>
          <w:rFonts w:ascii="Times New Roman" w:hAnsi="Times New Roman"/>
          <w:noProof/>
          <w:sz w:val="24"/>
          <w:szCs w:val="24"/>
        </w:rPr>
        <w:t>, diameter</w:t>
      </w:r>
      <w:r>
        <w:rPr>
          <w:rFonts w:ascii="Times New Roman" w:hAnsi="Times New Roman"/>
          <w:noProof/>
          <w:sz w:val="24"/>
          <w:szCs w:val="24"/>
        </w:rPr>
        <w:t>nya</w:t>
      </w:r>
      <w:r w:rsidRPr="00B503BA">
        <w:rPr>
          <w:rFonts w:ascii="Times New Roman" w:hAnsi="Times New Roman"/>
          <w:noProof/>
          <w:sz w:val="24"/>
          <w:szCs w:val="24"/>
        </w:rPr>
        <w:t xml:space="preserve"> sekitar 90 µm x 40 µm, dindingnya </w:t>
      </w:r>
      <w:r>
        <w:rPr>
          <w:rFonts w:ascii="Times New Roman" w:hAnsi="Times New Roman"/>
          <w:noProof/>
          <w:sz w:val="24"/>
          <w:szCs w:val="24"/>
        </w:rPr>
        <w:t>dapat</w:t>
      </w:r>
      <w:r w:rsidRPr="00B503BA">
        <w:rPr>
          <w:rFonts w:ascii="Times New Roman" w:hAnsi="Times New Roman"/>
          <w:noProof/>
          <w:sz w:val="24"/>
          <w:szCs w:val="24"/>
        </w:rPr>
        <w:t xml:space="preserve"> memiliki 2 atau 3 lapisan, namun telur terlihat lebih bergranul</w:t>
      </w:r>
      <w:r>
        <w:rPr>
          <w:rFonts w:ascii="Times New Roman" w:hAnsi="Times New Roman"/>
          <w:noProof/>
          <w:sz w:val="24"/>
          <w:szCs w:val="24"/>
        </w:rPr>
        <w:t xml:space="preserve"> (</w:t>
      </w:r>
      <w:r>
        <w:rPr>
          <w:rFonts w:ascii="Times New Roman" w:hAnsi="Times New Roman"/>
          <w:sz w:val="24"/>
          <w:szCs w:val="24"/>
        </w:rPr>
        <w:t>Kemenkes RI, 2012</w:t>
      </w:r>
      <w:r>
        <w:rPr>
          <w:rFonts w:ascii="Times New Roman" w:hAnsi="Times New Roman"/>
          <w:noProof/>
          <w:sz w:val="24"/>
          <w:szCs w:val="24"/>
        </w:rPr>
        <w:t>)</w:t>
      </w:r>
      <w:r w:rsidRPr="00B503BA">
        <w:rPr>
          <w:rFonts w:ascii="Times New Roman" w:hAnsi="Times New Roman"/>
          <w:noProof/>
          <w:sz w:val="24"/>
          <w:szCs w:val="24"/>
        </w:rPr>
        <w:t xml:space="preserve">. </w:t>
      </w:r>
    </w:p>
    <w:p w:rsidR="00E663C6" w:rsidRDefault="004F20F3" w:rsidP="00C2780C">
      <w:pPr>
        <w:tabs>
          <w:tab w:val="left" w:pos="450"/>
        </w:tabs>
        <w:spacing w:after="0" w:line="240" w:lineRule="auto"/>
        <w:ind w:left="720" w:hanging="720"/>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897194" cy="3168385"/>
            <wp:effectExtent l="19050" t="0" r="0" b="0"/>
            <wp:docPr id="11" name="Picture 10" descr="Daur-hidup-Ascaris-lumbric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r-hidup-Ascaris-lumbricoides.jpg"/>
                    <pic:cNvPicPr/>
                  </pic:nvPicPr>
                  <pic:blipFill>
                    <a:blip r:embed="rId10" cstate="print"/>
                    <a:stretch>
                      <a:fillRect/>
                    </a:stretch>
                  </pic:blipFill>
                  <pic:spPr>
                    <a:xfrm>
                      <a:off x="0" y="0"/>
                      <a:ext cx="4902511" cy="3171825"/>
                    </a:xfrm>
                    <a:prstGeom prst="rect">
                      <a:avLst/>
                    </a:prstGeom>
                  </pic:spPr>
                </pic:pic>
              </a:graphicData>
            </a:graphic>
          </wp:inline>
        </w:drawing>
      </w:r>
    </w:p>
    <w:p w:rsidR="009F2E77" w:rsidRDefault="00E663C6" w:rsidP="00C2780C">
      <w:pPr>
        <w:tabs>
          <w:tab w:val="left" w:pos="450"/>
        </w:tabs>
        <w:spacing w:after="0" w:line="240" w:lineRule="auto"/>
        <w:jc w:val="center"/>
        <w:rPr>
          <w:rFonts w:ascii="Times New Roman" w:hAnsi="Times New Roman"/>
          <w:b/>
          <w:i/>
          <w:noProof/>
          <w:sz w:val="24"/>
          <w:szCs w:val="24"/>
        </w:rPr>
      </w:pPr>
      <w:r w:rsidRPr="00195DD8">
        <w:rPr>
          <w:rFonts w:ascii="Times New Roman" w:hAnsi="Times New Roman"/>
          <w:b/>
          <w:noProof/>
          <w:sz w:val="24"/>
          <w:szCs w:val="24"/>
        </w:rPr>
        <w:t xml:space="preserve">Gambar 2.2 Siklus Hidup </w:t>
      </w:r>
      <w:r w:rsidRPr="00195DD8">
        <w:rPr>
          <w:rFonts w:ascii="Times New Roman" w:hAnsi="Times New Roman"/>
          <w:b/>
          <w:i/>
          <w:noProof/>
          <w:sz w:val="24"/>
          <w:szCs w:val="24"/>
        </w:rPr>
        <w:t>Ascaris lumbricoides</w:t>
      </w:r>
    </w:p>
    <w:p w:rsidR="00605D03" w:rsidRPr="00605D03" w:rsidRDefault="00605D03" w:rsidP="00605D03">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E663C6" w:rsidRPr="000912C0" w:rsidRDefault="00E663C6" w:rsidP="00195DD8">
      <w:pPr>
        <w:pStyle w:val="ListParagraph"/>
        <w:numPr>
          <w:ilvl w:val="0"/>
          <w:numId w:val="4"/>
        </w:numPr>
        <w:spacing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t xml:space="preserve">Patologi dan Gejala Klinis </w:t>
      </w:r>
    </w:p>
    <w:p w:rsidR="00E663C6" w:rsidRDefault="00E663C6" w:rsidP="00195DD8">
      <w:pPr>
        <w:pStyle w:val="ListParagraph"/>
        <w:spacing w:line="480" w:lineRule="auto"/>
        <w:ind w:left="0" w:firstLine="720"/>
        <w:jc w:val="both"/>
        <w:rPr>
          <w:rFonts w:ascii="Times New Roman" w:hAnsi="Times New Roman" w:cs="Times New Roman"/>
          <w:sz w:val="24"/>
          <w:szCs w:val="24"/>
        </w:rPr>
      </w:pPr>
      <w:r w:rsidRPr="00563F0B">
        <w:rPr>
          <w:rFonts w:ascii="Times New Roman" w:hAnsi="Times New Roman" w:cs="Times New Roman"/>
          <w:sz w:val="24"/>
          <w:szCs w:val="24"/>
        </w:rPr>
        <w:t xml:space="preserve">Gejala yang timbul disebabkan oleh </w:t>
      </w:r>
      <w:r>
        <w:rPr>
          <w:rFonts w:ascii="Times New Roman" w:hAnsi="Times New Roman" w:cs="Times New Roman"/>
          <w:sz w:val="24"/>
          <w:szCs w:val="24"/>
        </w:rPr>
        <w:t>migrasi</w:t>
      </w:r>
      <w:r w:rsidRPr="00563F0B">
        <w:rPr>
          <w:rFonts w:ascii="Times New Roman" w:hAnsi="Times New Roman" w:cs="Times New Roman"/>
          <w:sz w:val="24"/>
          <w:szCs w:val="24"/>
        </w:rPr>
        <w:t xml:space="preserve"> larva</w:t>
      </w:r>
      <w:r>
        <w:rPr>
          <w:rFonts w:ascii="Times New Roman" w:hAnsi="Times New Roman" w:cs="Times New Roman"/>
          <w:sz w:val="24"/>
          <w:szCs w:val="24"/>
        </w:rPr>
        <w:t xml:space="preserve"> yang menimbulkan reaksi peradangan pada jaringan yang dilaluinya</w:t>
      </w:r>
      <w:r w:rsidRPr="00563F0B">
        <w:rPr>
          <w:rFonts w:ascii="Times New Roman" w:hAnsi="Times New Roman" w:cs="Times New Roman"/>
          <w:sz w:val="24"/>
          <w:szCs w:val="24"/>
        </w:rPr>
        <w:t xml:space="preserve">. </w:t>
      </w:r>
      <w:r>
        <w:rPr>
          <w:rFonts w:ascii="Times New Roman" w:hAnsi="Times New Roman" w:cs="Times New Roman"/>
          <w:sz w:val="24"/>
          <w:szCs w:val="24"/>
        </w:rPr>
        <w:t xml:space="preserve">Di paru, antigen </w:t>
      </w:r>
      <w:r w:rsidRPr="00563F0B">
        <w:rPr>
          <w:rFonts w:ascii="Times New Roman" w:hAnsi="Times New Roman" w:cs="Times New Roman"/>
          <w:sz w:val="24"/>
          <w:szCs w:val="24"/>
        </w:rPr>
        <w:t xml:space="preserve">larva </w:t>
      </w:r>
      <w:r w:rsidR="00365EA8">
        <w:rPr>
          <w:rFonts w:ascii="Times New Roman" w:hAnsi="Times New Roman" w:cs="Times New Roman"/>
          <w:sz w:val="24"/>
          <w:szCs w:val="24"/>
        </w:rPr>
        <w:t>menimbulkan respon</w:t>
      </w:r>
      <w:r>
        <w:rPr>
          <w:rFonts w:ascii="Times New Roman" w:hAnsi="Times New Roman" w:cs="Times New Roman"/>
          <w:sz w:val="24"/>
          <w:szCs w:val="24"/>
        </w:rPr>
        <w:t xml:space="preserve"> inflamasi berupa infiltrat yang tampak pada foto thoraks dan akan menghilang dalam waktu tiga minggu. Terdapat gej</w:t>
      </w:r>
      <w:r w:rsidR="00365EA8">
        <w:rPr>
          <w:rFonts w:ascii="Times New Roman" w:hAnsi="Times New Roman" w:cs="Times New Roman"/>
          <w:sz w:val="24"/>
          <w:szCs w:val="24"/>
        </w:rPr>
        <w:t>ala pneumonia seperti mengi, dis</w:t>
      </w:r>
      <w:r>
        <w:rPr>
          <w:rFonts w:ascii="Times New Roman" w:hAnsi="Times New Roman" w:cs="Times New Roman"/>
          <w:sz w:val="24"/>
          <w:szCs w:val="24"/>
        </w:rPr>
        <w:t>pnea, batuk kering, demam, dan pada infeksi berat dapat timbul dahak yang disertai darah. Pneumonia yang disertai eosinofilia dan peningkatan IgE disebut sindrom Loeffler. Hal ini terjadi karena larva</w:t>
      </w:r>
      <w:r w:rsidRPr="00563F0B">
        <w:rPr>
          <w:rFonts w:ascii="Times New Roman" w:hAnsi="Times New Roman" w:cs="Times New Roman"/>
          <w:sz w:val="24"/>
          <w:szCs w:val="24"/>
        </w:rPr>
        <w:t xml:space="preserve"> merusak kapiler atau dinding alveolus paru. Keadaan tersebut akan menyebabkan terjadinya perdarahan, penggumpalan sel leukosit dan eksudat, yang akan menghasilkan konsolidasi paru</w:t>
      </w:r>
      <w:r>
        <w:rPr>
          <w:rFonts w:ascii="Times New Roman" w:hAnsi="Times New Roman" w:cs="Times New Roman"/>
          <w:sz w:val="24"/>
          <w:szCs w:val="24"/>
        </w:rPr>
        <w:t>.</w:t>
      </w:r>
      <w:r w:rsidRPr="00563F0B">
        <w:rPr>
          <w:rFonts w:ascii="Times New Roman" w:hAnsi="Times New Roman" w:cs="Times New Roman"/>
          <w:sz w:val="24"/>
          <w:szCs w:val="24"/>
        </w:rPr>
        <w:t xml:space="preserve"> Pada foto toraks tampak infiltrat yang mirip pneumonia viral yang menghilang dalam waktu 3</w:t>
      </w:r>
      <w:r>
        <w:rPr>
          <w:rFonts w:ascii="Times New Roman" w:hAnsi="Times New Roman" w:cs="Times New Roman"/>
          <w:sz w:val="24"/>
          <w:szCs w:val="24"/>
        </w:rPr>
        <w:t xml:space="preserve"> minggu (Kemenkes RI, 2012; Staf Pengajar Departemen Parasitologi FKUI, 2008).</w:t>
      </w:r>
    </w:p>
    <w:p w:rsidR="003C7B55" w:rsidRPr="00195DD8" w:rsidRDefault="00E663C6" w:rsidP="00195DD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Cacing dewasa yang hidup di usus dapat menimbulkan gejala gangguan usus yang tidak khas pada </w:t>
      </w:r>
      <w:r w:rsidRPr="00563F0B">
        <w:rPr>
          <w:rFonts w:ascii="Times New Roman" w:hAnsi="Times New Roman" w:cs="Times New Roman"/>
          <w:sz w:val="24"/>
          <w:szCs w:val="24"/>
        </w:rPr>
        <w:t>penderita seperti mual, nafsu makan berkurang, diare atau konstipasi. Bila infestasi tersebut berat dapat menyebabkan cacing-cacing ini menggumpal dalam usus sehingga terjadi obstruksi usus (</w:t>
      </w:r>
      <w:r w:rsidRPr="00E57042">
        <w:rPr>
          <w:rFonts w:ascii="Times New Roman" w:hAnsi="Times New Roman" w:cs="Times New Roman"/>
          <w:i/>
          <w:sz w:val="24"/>
          <w:szCs w:val="24"/>
        </w:rPr>
        <w:t>ileus</w:t>
      </w:r>
      <w:r w:rsidRPr="00563F0B">
        <w:rPr>
          <w:rFonts w:ascii="Times New Roman" w:hAnsi="Times New Roman" w:cs="Times New Roman"/>
          <w:sz w:val="24"/>
          <w:szCs w:val="24"/>
        </w:rPr>
        <w:t xml:space="preserve">). Pada infeksi berat, terutama pada anak dapat terjadi malabsorbsi sehinga memperberat keadaan malnutrisi. </w:t>
      </w:r>
      <w:r w:rsidR="00E57042">
        <w:rPr>
          <w:rFonts w:ascii="Times New Roman" w:hAnsi="Times New Roman" w:cs="Times New Roman"/>
          <w:sz w:val="24"/>
          <w:szCs w:val="24"/>
        </w:rPr>
        <w:t>Cacing ini</w:t>
      </w:r>
      <w:r>
        <w:rPr>
          <w:rFonts w:ascii="Times New Roman" w:hAnsi="Times New Roman" w:cs="Times New Roman"/>
          <w:sz w:val="24"/>
          <w:szCs w:val="24"/>
        </w:rPr>
        <w:t xml:space="preserve"> menyebabkan intoleransi laktosa, malabsorbsi vitamin A dan mikronutrisi, sehingga infeksi kronis akan menyebabkan gangguan pertumbuhan pada anak. Cacing juga </w:t>
      </w:r>
      <w:r w:rsidRPr="00563F0B">
        <w:rPr>
          <w:rFonts w:ascii="Times New Roman" w:hAnsi="Times New Roman" w:cs="Times New Roman"/>
          <w:sz w:val="24"/>
          <w:szCs w:val="24"/>
        </w:rPr>
        <w:t xml:space="preserve">dapat mengadakan sumbatan pada saluran empedu, saluran pankreas, dan </w:t>
      </w:r>
      <w:r>
        <w:rPr>
          <w:rFonts w:ascii="Times New Roman" w:hAnsi="Times New Roman" w:cs="Times New Roman"/>
          <w:sz w:val="24"/>
          <w:szCs w:val="24"/>
        </w:rPr>
        <w:t xml:space="preserve">apendiks. </w:t>
      </w:r>
      <w:r w:rsidRPr="00563F0B">
        <w:rPr>
          <w:rFonts w:ascii="Times New Roman" w:hAnsi="Times New Roman" w:cs="Times New Roman"/>
          <w:sz w:val="24"/>
          <w:szCs w:val="24"/>
        </w:rPr>
        <w:t xml:space="preserve">Cacing dewasa dapat </w:t>
      </w:r>
      <w:r>
        <w:rPr>
          <w:rFonts w:ascii="Times New Roman" w:hAnsi="Times New Roman" w:cs="Times New Roman"/>
          <w:sz w:val="24"/>
          <w:szCs w:val="24"/>
        </w:rPr>
        <w:t xml:space="preserve">bermigrasi dan </w:t>
      </w:r>
      <w:r w:rsidRPr="00563F0B">
        <w:rPr>
          <w:rFonts w:ascii="Times New Roman" w:hAnsi="Times New Roman" w:cs="Times New Roman"/>
          <w:sz w:val="24"/>
          <w:szCs w:val="24"/>
        </w:rPr>
        <w:t>keluar melalui mulut</w:t>
      </w:r>
      <w:r>
        <w:rPr>
          <w:rFonts w:ascii="Times New Roman" w:hAnsi="Times New Roman" w:cs="Times New Roman"/>
          <w:sz w:val="24"/>
          <w:szCs w:val="24"/>
        </w:rPr>
        <w:t>, hidung, atau anus</w:t>
      </w:r>
      <w:r w:rsidR="00365EA8">
        <w:rPr>
          <w:rFonts w:ascii="Times New Roman" w:hAnsi="Times New Roman" w:cs="Times New Roman"/>
          <w:sz w:val="24"/>
          <w:szCs w:val="24"/>
        </w:rPr>
        <w:t xml:space="preserve"> </w:t>
      </w:r>
      <w:r>
        <w:rPr>
          <w:rFonts w:ascii="Times New Roman" w:hAnsi="Times New Roman" w:cs="Times New Roman"/>
          <w:sz w:val="24"/>
          <w:szCs w:val="24"/>
        </w:rPr>
        <w:t>akibat</w:t>
      </w:r>
      <w:r w:rsidR="00365EA8">
        <w:rPr>
          <w:rFonts w:ascii="Times New Roman" w:hAnsi="Times New Roman" w:cs="Times New Roman"/>
          <w:sz w:val="24"/>
          <w:szCs w:val="24"/>
        </w:rPr>
        <w:t xml:space="preserve"> </w:t>
      </w:r>
      <w:r>
        <w:rPr>
          <w:rFonts w:ascii="Times New Roman" w:hAnsi="Times New Roman" w:cs="Times New Roman"/>
          <w:sz w:val="24"/>
          <w:szCs w:val="24"/>
        </w:rPr>
        <w:t>rangsangan berupa demam tinggi atau obat-obatan (Kemenkes RI, 2012; Staf Pengajar Departemen Parasitologi FKUI, 2008).</w:t>
      </w:r>
    </w:p>
    <w:p w:rsidR="00E663C6" w:rsidRPr="000912C0" w:rsidRDefault="00E663C6" w:rsidP="00195DD8">
      <w:pPr>
        <w:pStyle w:val="ListParagraph"/>
        <w:numPr>
          <w:ilvl w:val="0"/>
          <w:numId w:val="4"/>
        </w:numPr>
        <w:spacing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t>Diagnosis</w:t>
      </w:r>
    </w:p>
    <w:p w:rsidR="00E663C6" w:rsidRDefault="00E663C6" w:rsidP="00195DD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Cara menegakkan diagnosis penyakit adalah dengan melakukan pemeriksaan pada sediaan basah tinja secara langsung. Adanya telur dalam tinja memastikan diagnosis askariasis. Penghitungan telur per gram tinja dengan teknik katokatz digunakan sebagai pedoman untuk menentukan beratnya infeksi. Selain itu, diagnosis juga dapat dibuat bila cacing dewasa keluar sendiri melalui mulut, hidung, ataupun anus (Kemenkes RI, 2012). </w:t>
      </w:r>
    </w:p>
    <w:p w:rsidR="00E663C6" w:rsidRPr="000912C0" w:rsidRDefault="00E663C6" w:rsidP="00195DD8">
      <w:pPr>
        <w:pStyle w:val="ListParagraph"/>
        <w:numPr>
          <w:ilvl w:val="0"/>
          <w:numId w:val="4"/>
        </w:numPr>
        <w:spacing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t xml:space="preserve">Pengobatan </w:t>
      </w:r>
    </w:p>
    <w:p w:rsidR="00E663C6" w:rsidRDefault="00E663C6" w:rsidP="00195DD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Albendazol dan mebendazol menjadi obat pilihan untuk askariasis. Dosis albendazol untuk dewasa dan anak usia di atas 2 tahun adalah 400 mg per oral. Rekomendasi dosis dari WHO untuk anak usia 12-24 bulan adalah sebanyak 200 </w:t>
      </w:r>
      <w:r>
        <w:rPr>
          <w:rFonts w:ascii="Times New Roman" w:hAnsi="Times New Roman" w:cs="Times New Roman"/>
          <w:sz w:val="24"/>
          <w:szCs w:val="24"/>
        </w:rPr>
        <w:lastRenderedPageBreak/>
        <w:t xml:space="preserve">mg. Dosis mebendazol untuk dewasa dan anak usia di atas 2 tahun yaitu 500 mg. Albendazol dan mebendazol diberikan dalam dosis tunggal. Pirantel pamoat dapat digunakan untuk askariasis dengan dosis 10-11 mg/kgBB per oral, dengan dosis maksimal 1 gram (Kemenkes RI, 2012). </w:t>
      </w:r>
    </w:p>
    <w:p w:rsidR="003C7B55" w:rsidRPr="00195DD8" w:rsidRDefault="00E663C6" w:rsidP="00195DD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Tindakan operatif dibutuhkan pada keadaan gawat darurat seperti adanya penyumbatan saluran empedu dan apendiks oleh cacing dewasa. Pengobatan askariasis harus disertai dengan perubahan perilaku hidup bersih dan sehat serta memperbaiki sanitasi (Kemenkes RI, 2012). </w:t>
      </w:r>
    </w:p>
    <w:p w:rsidR="00E663C6" w:rsidRDefault="00E663C6" w:rsidP="000912C0">
      <w:pPr>
        <w:spacing w:after="0" w:line="480" w:lineRule="auto"/>
        <w:jc w:val="both"/>
        <w:rPr>
          <w:rFonts w:ascii="Times New Roman" w:hAnsi="Times New Roman" w:cs="Times New Roman"/>
          <w:b/>
          <w:i/>
          <w:sz w:val="24"/>
          <w:szCs w:val="24"/>
        </w:rPr>
      </w:pPr>
      <w:r w:rsidRPr="00E663C6">
        <w:rPr>
          <w:rFonts w:ascii="Times New Roman" w:hAnsi="Times New Roman" w:cs="Times New Roman"/>
          <w:b/>
          <w:sz w:val="24"/>
          <w:szCs w:val="24"/>
        </w:rPr>
        <w:t xml:space="preserve">2.1.3 </w:t>
      </w:r>
      <w:r w:rsidRPr="00E663C6">
        <w:rPr>
          <w:rFonts w:ascii="Times New Roman" w:hAnsi="Times New Roman" w:cs="Times New Roman"/>
          <w:b/>
          <w:i/>
          <w:sz w:val="24"/>
          <w:szCs w:val="24"/>
        </w:rPr>
        <w:t>Trichuris trichiura</w:t>
      </w:r>
    </w:p>
    <w:p w:rsidR="000912C0" w:rsidRPr="000912C0" w:rsidRDefault="000912C0" w:rsidP="00195DD8">
      <w:pPr>
        <w:pStyle w:val="ListParagraph"/>
        <w:numPr>
          <w:ilvl w:val="0"/>
          <w:numId w:val="6"/>
        </w:numPr>
        <w:spacing w:after="0"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t>Morfologi dan Siklus Hidup</w:t>
      </w:r>
    </w:p>
    <w:p w:rsidR="000912C0" w:rsidRDefault="000912C0" w:rsidP="00195DD8">
      <w:pPr>
        <w:spacing w:after="0" w:line="480" w:lineRule="auto"/>
        <w:ind w:firstLine="720"/>
        <w:jc w:val="both"/>
        <w:rPr>
          <w:rFonts w:ascii="Times New Roman" w:hAnsi="Times New Roman" w:cs="Times New Roman"/>
          <w:sz w:val="24"/>
          <w:szCs w:val="24"/>
        </w:rPr>
      </w:pPr>
      <w:r w:rsidRPr="00F17193">
        <w:rPr>
          <w:rFonts w:ascii="Times New Roman" w:hAnsi="Times New Roman" w:cs="Times New Roman"/>
          <w:sz w:val="24"/>
          <w:szCs w:val="24"/>
        </w:rPr>
        <w:t>Cacing b</w:t>
      </w:r>
      <w:r>
        <w:rPr>
          <w:rFonts w:ascii="Times New Roman" w:hAnsi="Times New Roman" w:cs="Times New Roman"/>
          <w:sz w:val="24"/>
          <w:szCs w:val="24"/>
        </w:rPr>
        <w:t>etina panjangnya sekitar</w:t>
      </w:r>
      <w:r w:rsidRPr="00F17193">
        <w:rPr>
          <w:rFonts w:ascii="Times New Roman" w:hAnsi="Times New Roman" w:cs="Times New Roman"/>
          <w:sz w:val="24"/>
          <w:szCs w:val="24"/>
        </w:rPr>
        <w:t xml:space="preserve"> 5 cm, sedangkan cacing jantan </w:t>
      </w:r>
      <w:r>
        <w:rPr>
          <w:rFonts w:ascii="Times New Roman" w:hAnsi="Times New Roman" w:cs="Times New Roman"/>
          <w:sz w:val="24"/>
          <w:szCs w:val="24"/>
        </w:rPr>
        <w:t>sekitar</w:t>
      </w:r>
      <w:r w:rsidRPr="00F17193">
        <w:rPr>
          <w:rFonts w:ascii="Times New Roman" w:hAnsi="Times New Roman" w:cs="Times New Roman"/>
          <w:sz w:val="24"/>
          <w:szCs w:val="24"/>
        </w:rPr>
        <w:t xml:space="preserve"> 4 cm. Bagian anterior langsing seperti cambuk, </w:t>
      </w:r>
      <w:r>
        <w:rPr>
          <w:rFonts w:ascii="Times New Roman" w:hAnsi="Times New Roman" w:cs="Times New Roman"/>
          <w:sz w:val="24"/>
          <w:szCs w:val="24"/>
        </w:rPr>
        <w:t xml:space="preserve">dengan </w:t>
      </w:r>
      <w:r w:rsidRPr="00F17193">
        <w:rPr>
          <w:rFonts w:ascii="Times New Roman" w:hAnsi="Times New Roman" w:cs="Times New Roman"/>
          <w:sz w:val="24"/>
          <w:szCs w:val="24"/>
        </w:rPr>
        <w:t xml:space="preserve">panjang kira-kira 3/5 dari panjang seluruh tubuh. Bagian posterior bentuknya lebih gemuk, </w:t>
      </w:r>
      <w:r w:rsidR="00947CF5">
        <w:rPr>
          <w:rFonts w:ascii="Times New Roman" w:hAnsi="Times New Roman" w:cs="Times New Roman"/>
          <w:sz w:val="24"/>
          <w:szCs w:val="24"/>
        </w:rPr>
        <w:t>di</w:t>
      </w:r>
      <w:r>
        <w:rPr>
          <w:rFonts w:ascii="Times New Roman" w:hAnsi="Times New Roman" w:cs="Times New Roman"/>
          <w:sz w:val="24"/>
          <w:szCs w:val="24"/>
        </w:rPr>
        <w:t xml:space="preserve">mana </w:t>
      </w:r>
      <w:r w:rsidRPr="00F17193">
        <w:rPr>
          <w:rFonts w:ascii="Times New Roman" w:hAnsi="Times New Roman" w:cs="Times New Roman"/>
          <w:sz w:val="24"/>
          <w:szCs w:val="24"/>
        </w:rPr>
        <w:t xml:space="preserve">pada cacing betina </w:t>
      </w:r>
      <w:r>
        <w:rPr>
          <w:rFonts w:ascii="Times New Roman" w:hAnsi="Times New Roman" w:cs="Times New Roman"/>
          <w:sz w:val="24"/>
          <w:szCs w:val="24"/>
        </w:rPr>
        <w:t xml:space="preserve">berbentuk </w:t>
      </w:r>
      <w:r w:rsidRPr="00F17193">
        <w:rPr>
          <w:rFonts w:ascii="Times New Roman" w:hAnsi="Times New Roman" w:cs="Times New Roman"/>
          <w:sz w:val="24"/>
          <w:szCs w:val="24"/>
        </w:rPr>
        <w:t xml:space="preserve">bulat tumpul </w:t>
      </w:r>
      <w:r>
        <w:rPr>
          <w:rFonts w:ascii="Times New Roman" w:hAnsi="Times New Roman" w:cs="Times New Roman"/>
          <w:sz w:val="24"/>
          <w:szCs w:val="24"/>
        </w:rPr>
        <w:t>sedangkan</w:t>
      </w:r>
      <w:r w:rsidRPr="00F17193">
        <w:rPr>
          <w:rFonts w:ascii="Times New Roman" w:hAnsi="Times New Roman" w:cs="Times New Roman"/>
          <w:sz w:val="24"/>
          <w:szCs w:val="24"/>
        </w:rPr>
        <w:t xml:space="preserve"> pada cacing jantan melingkar dan terdapat satu spikulum. </w:t>
      </w:r>
      <w:r>
        <w:rPr>
          <w:rFonts w:ascii="Times New Roman" w:hAnsi="Times New Roman" w:cs="Times New Roman"/>
          <w:sz w:val="24"/>
          <w:szCs w:val="24"/>
        </w:rPr>
        <w:t>Cacing ini memiliki esof</w:t>
      </w:r>
      <w:r w:rsidRPr="00F17193">
        <w:rPr>
          <w:rFonts w:ascii="Times New Roman" w:hAnsi="Times New Roman" w:cs="Times New Roman"/>
          <w:sz w:val="24"/>
          <w:szCs w:val="24"/>
        </w:rPr>
        <w:t>agus yang panjang, mencakup 2/3 panjang badan, dikelilingi oleh din</w:t>
      </w:r>
      <w:r>
        <w:rPr>
          <w:rFonts w:ascii="Times New Roman" w:hAnsi="Times New Roman" w:cs="Times New Roman"/>
          <w:sz w:val="24"/>
          <w:szCs w:val="24"/>
        </w:rPr>
        <w:t>ding yang tipis, dan kelenjar unise</w:t>
      </w:r>
      <w:r w:rsidRPr="00F17193">
        <w:rPr>
          <w:rFonts w:ascii="Times New Roman" w:hAnsi="Times New Roman" w:cs="Times New Roman"/>
          <w:sz w:val="24"/>
          <w:szCs w:val="24"/>
        </w:rPr>
        <w:t>lular</w:t>
      </w:r>
      <w:r>
        <w:rPr>
          <w:rFonts w:ascii="Times New Roman" w:hAnsi="Times New Roman" w:cs="Times New Roman"/>
          <w:sz w:val="24"/>
          <w:szCs w:val="24"/>
        </w:rPr>
        <w:t xml:space="preserve"> yang disebut</w:t>
      </w:r>
      <w:r w:rsidRPr="00F17193">
        <w:rPr>
          <w:rFonts w:ascii="Times New Roman" w:hAnsi="Times New Roman" w:cs="Times New Roman"/>
          <w:sz w:val="24"/>
          <w:szCs w:val="24"/>
        </w:rPr>
        <w:t xml:space="preserve"> sti</w:t>
      </w:r>
      <w:r>
        <w:rPr>
          <w:rFonts w:ascii="Times New Roman" w:hAnsi="Times New Roman" w:cs="Times New Roman"/>
          <w:sz w:val="24"/>
          <w:szCs w:val="24"/>
        </w:rPr>
        <w:t>kosit</w:t>
      </w:r>
      <w:r w:rsidRPr="00F17193">
        <w:rPr>
          <w:rFonts w:ascii="Times New Roman" w:hAnsi="Times New Roman" w:cs="Times New Roman"/>
          <w:sz w:val="24"/>
          <w:szCs w:val="24"/>
        </w:rPr>
        <w:t>. Seekor cacing betina diperkirakan menghasilkan telur setiap hari antara 3</w:t>
      </w:r>
      <w:r>
        <w:rPr>
          <w:rFonts w:ascii="Times New Roman" w:hAnsi="Times New Roman" w:cs="Times New Roman"/>
          <w:sz w:val="24"/>
          <w:szCs w:val="24"/>
        </w:rPr>
        <w:t>.000-2</w:t>
      </w:r>
      <w:r w:rsidRPr="00F17193">
        <w:rPr>
          <w:rFonts w:ascii="Times New Roman" w:hAnsi="Times New Roman" w:cs="Times New Roman"/>
          <w:sz w:val="24"/>
          <w:szCs w:val="24"/>
        </w:rPr>
        <w:t>0.000 butir</w:t>
      </w:r>
      <w:r>
        <w:rPr>
          <w:rFonts w:ascii="Times New Roman" w:hAnsi="Times New Roman" w:cs="Times New Roman"/>
          <w:sz w:val="24"/>
          <w:szCs w:val="24"/>
        </w:rPr>
        <w:t xml:space="preserve"> (Staf Pengajar Departemen Parasitologi FKUI, 2008)</w:t>
      </w:r>
      <w:r w:rsidRPr="00F17193">
        <w:rPr>
          <w:rFonts w:ascii="Times New Roman" w:hAnsi="Times New Roman" w:cs="Times New Roman"/>
          <w:sz w:val="24"/>
          <w:szCs w:val="24"/>
        </w:rPr>
        <w:t xml:space="preserve">. </w:t>
      </w:r>
    </w:p>
    <w:p w:rsidR="000912C0" w:rsidRDefault="000912C0" w:rsidP="00F8706C">
      <w:pPr>
        <w:spacing w:after="0" w:line="480" w:lineRule="auto"/>
        <w:ind w:firstLine="720"/>
        <w:jc w:val="both"/>
        <w:rPr>
          <w:rFonts w:ascii="Times New Roman" w:hAnsi="Times New Roman" w:cs="Times New Roman"/>
          <w:sz w:val="24"/>
          <w:szCs w:val="24"/>
        </w:rPr>
      </w:pPr>
      <w:r w:rsidRPr="00F17193">
        <w:rPr>
          <w:rFonts w:ascii="Times New Roman" w:hAnsi="Times New Roman" w:cs="Times New Roman"/>
          <w:sz w:val="24"/>
          <w:szCs w:val="24"/>
        </w:rPr>
        <w:t>Telur berukuran 50</w:t>
      </w:r>
      <w:r w:rsidR="00F8706C">
        <w:rPr>
          <w:rFonts w:ascii="Times New Roman" w:hAnsi="Times New Roman" w:cs="Times New Roman"/>
          <w:sz w:val="24"/>
          <w:szCs w:val="24"/>
        </w:rPr>
        <w:t>-</w:t>
      </w:r>
      <w:r w:rsidRPr="00F17193">
        <w:rPr>
          <w:rFonts w:ascii="Times New Roman" w:hAnsi="Times New Roman" w:cs="Times New Roman"/>
          <w:sz w:val="24"/>
          <w:szCs w:val="24"/>
        </w:rPr>
        <w:t xml:space="preserve">54 </w:t>
      </w:r>
      <w:r w:rsidRPr="00B503BA">
        <w:rPr>
          <w:rFonts w:ascii="Times New Roman" w:hAnsi="Times New Roman"/>
          <w:noProof/>
          <w:sz w:val="24"/>
          <w:szCs w:val="24"/>
        </w:rPr>
        <w:t>µm</w:t>
      </w:r>
      <w:r w:rsidRPr="00F17193">
        <w:rPr>
          <w:rFonts w:ascii="Times New Roman" w:hAnsi="Times New Roman" w:cs="Times New Roman"/>
          <w:sz w:val="24"/>
          <w:szCs w:val="24"/>
        </w:rPr>
        <w:t xml:space="preserve"> x 32 </w:t>
      </w:r>
      <w:r w:rsidRPr="00B503BA">
        <w:rPr>
          <w:rFonts w:ascii="Times New Roman" w:hAnsi="Times New Roman"/>
          <w:noProof/>
          <w:sz w:val="24"/>
          <w:szCs w:val="24"/>
        </w:rPr>
        <w:t>µm</w:t>
      </w:r>
      <w:r w:rsidRPr="00F17193">
        <w:rPr>
          <w:rFonts w:ascii="Times New Roman" w:hAnsi="Times New Roman" w:cs="Times New Roman"/>
          <w:sz w:val="24"/>
          <w:szCs w:val="24"/>
        </w:rPr>
        <w:t xml:space="preserve">, berbentuk seperti tempayan dengan semacam penonjolan yang jernih pada kedua kutub. Kulit telur bagian luar berwarna kekuning-kuningan dan bagian dalamnya jernih. Telur yang dibuahi dikeluarkan dari </w:t>
      </w:r>
      <w:r>
        <w:rPr>
          <w:rFonts w:ascii="Times New Roman" w:hAnsi="Times New Roman" w:cs="Times New Roman"/>
          <w:sz w:val="24"/>
          <w:szCs w:val="24"/>
        </w:rPr>
        <w:t>usus bersama tinja.</w:t>
      </w:r>
      <w:r w:rsidRPr="00F17193">
        <w:rPr>
          <w:rFonts w:ascii="Times New Roman" w:hAnsi="Times New Roman" w:cs="Times New Roman"/>
          <w:sz w:val="24"/>
          <w:szCs w:val="24"/>
        </w:rPr>
        <w:t xml:space="preserve"> Telur tersebut menj</w:t>
      </w:r>
      <w:r>
        <w:rPr>
          <w:rFonts w:ascii="Times New Roman" w:hAnsi="Times New Roman" w:cs="Times New Roman"/>
          <w:sz w:val="24"/>
          <w:szCs w:val="24"/>
        </w:rPr>
        <w:t>adi matang (infektif) dalam waktu 3-</w:t>
      </w:r>
      <w:r w:rsidRPr="00F17193">
        <w:rPr>
          <w:rFonts w:ascii="Times New Roman" w:hAnsi="Times New Roman" w:cs="Times New Roman"/>
          <w:sz w:val="24"/>
          <w:szCs w:val="24"/>
        </w:rPr>
        <w:t xml:space="preserve">6 minggu dalam lingkungan yang sesuai, yaitu pada tanah yang </w:t>
      </w:r>
      <w:r w:rsidRPr="00F17193">
        <w:rPr>
          <w:rFonts w:ascii="Times New Roman" w:hAnsi="Times New Roman" w:cs="Times New Roman"/>
          <w:sz w:val="24"/>
          <w:szCs w:val="24"/>
        </w:rPr>
        <w:lastRenderedPageBreak/>
        <w:t xml:space="preserve">lembab dan tempat yang teduh. Telur </w:t>
      </w:r>
      <w:r>
        <w:rPr>
          <w:rFonts w:ascii="Times New Roman" w:hAnsi="Times New Roman" w:cs="Times New Roman"/>
          <w:sz w:val="24"/>
          <w:szCs w:val="24"/>
        </w:rPr>
        <w:t xml:space="preserve">infektif adalah telur yang </w:t>
      </w:r>
      <w:r w:rsidRPr="00F17193">
        <w:rPr>
          <w:rFonts w:ascii="Times New Roman" w:hAnsi="Times New Roman" w:cs="Times New Roman"/>
          <w:sz w:val="24"/>
          <w:szCs w:val="24"/>
        </w:rPr>
        <w:t>berisi larva</w:t>
      </w:r>
      <w:r>
        <w:rPr>
          <w:rFonts w:ascii="Times New Roman" w:hAnsi="Times New Roman" w:cs="Times New Roman"/>
          <w:sz w:val="24"/>
          <w:szCs w:val="24"/>
        </w:rPr>
        <w:t xml:space="preserve"> (Staf Pengajar Departemen Parasitologi FKUI, 2008). </w:t>
      </w:r>
    </w:p>
    <w:p w:rsidR="000912C0" w:rsidRDefault="000912C0" w:rsidP="00195DD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Infeksi terjadi </w:t>
      </w:r>
      <w:r w:rsidRPr="00F17193">
        <w:rPr>
          <w:rFonts w:ascii="Times New Roman" w:hAnsi="Times New Roman" w:cs="Times New Roman"/>
          <w:sz w:val="24"/>
          <w:szCs w:val="24"/>
        </w:rPr>
        <w:t xml:space="preserve">bila </w:t>
      </w:r>
      <w:r>
        <w:rPr>
          <w:rFonts w:ascii="Times New Roman" w:hAnsi="Times New Roman" w:cs="Times New Roman"/>
          <w:sz w:val="24"/>
          <w:szCs w:val="24"/>
        </w:rPr>
        <w:t>seseorang</w:t>
      </w:r>
      <w:r w:rsidRPr="00F17193">
        <w:rPr>
          <w:rFonts w:ascii="Times New Roman" w:hAnsi="Times New Roman" w:cs="Times New Roman"/>
          <w:sz w:val="24"/>
          <w:szCs w:val="24"/>
        </w:rPr>
        <w:t xml:space="preserve"> menelan telur </w:t>
      </w:r>
      <w:r>
        <w:rPr>
          <w:rFonts w:ascii="Times New Roman" w:hAnsi="Times New Roman" w:cs="Times New Roman"/>
          <w:sz w:val="24"/>
          <w:szCs w:val="24"/>
        </w:rPr>
        <w:t>infektif</w:t>
      </w:r>
      <w:r w:rsidRPr="00F17193">
        <w:rPr>
          <w:rFonts w:ascii="Times New Roman" w:hAnsi="Times New Roman" w:cs="Times New Roman"/>
          <w:sz w:val="24"/>
          <w:szCs w:val="24"/>
        </w:rPr>
        <w:t>. Larva</w:t>
      </w:r>
      <w:r>
        <w:rPr>
          <w:rFonts w:ascii="Times New Roman" w:hAnsi="Times New Roman" w:cs="Times New Roman"/>
          <w:sz w:val="24"/>
          <w:szCs w:val="24"/>
        </w:rPr>
        <w:t xml:space="preserve"> kemudian</w:t>
      </w:r>
      <w:r w:rsidRPr="00F17193">
        <w:rPr>
          <w:rFonts w:ascii="Times New Roman" w:hAnsi="Times New Roman" w:cs="Times New Roman"/>
          <w:sz w:val="24"/>
          <w:szCs w:val="24"/>
        </w:rPr>
        <w:t xml:space="preserve"> keluar melalui dinding telur dan masuk ke</w:t>
      </w:r>
      <w:r>
        <w:rPr>
          <w:rFonts w:ascii="Times New Roman" w:hAnsi="Times New Roman" w:cs="Times New Roman"/>
          <w:sz w:val="24"/>
          <w:szCs w:val="24"/>
        </w:rPr>
        <w:t xml:space="preserve"> dalam usus halus. Setel</w:t>
      </w:r>
      <w:r w:rsidRPr="00F17193">
        <w:rPr>
          <w:rFonts w:ascii="Times New Roman" w:hAnsi="Times New Roman" w:cs="Times New Roman"/>
          <w:sz w:val="24"/>
          <w:szCs w:val="24"/>
        </w:rPr>
        <w:t>ah menjadi dewasa</w:t>
      </w:r>
      <w:r>
        <w:rPr>
          <w:rFonts w:ascii="Times New Roman" w:hAnsi="Times New Roman" w:cs="Times New Roman"/>
          <w:sz w:val="24"/>
          <w:szCs w:val="24"/>
        </w:rPr>
        <w:t>,</w:t>
      </w:r>
      <w:r w:rsidRPr="00F17193">
        <w:rPr>
          <w:rFonts w:ascii="Times New Roman" w:hAnsi="Times New Roman" w:cs="Times New Roman"/>
          <w:sz w:val="24"/>
          <w:szCs w:val="24"/>
        </w:rPr>
        <w:t xml:space="preserve"> cacing</w:t>
      </w:r>
      <w:r>
        <w:rPr>
          <w:rFonts w:ascii="Times New Roman" w:hAnsi="Times New Roman" w:cs="Times New Roman"/>
          <w:sz w:val="24"/>
          <w:szCs w:val="24"/>
        </w:rPr>
        <w:t xml:space="preserve"> akan</w:t>
      </w:r>
      <w:r w:rsidRPr="00F17193">
        <w:rPr>
          <w:rFonts w:ascii="Times New Roman" w:hAnsi="Times New Roman" w:cs="Times New Roman"/>
          <w:sz w:val="24"/>
          <w:szCs w:val="24"/>
        </w:rPr>
        <w:t xml:space="preserve"> turun ke usus bagian distal dan masuk ke daerah kolon, terutama sekum</w:t>
      </w:r>
      <w:r>
        <w:rPr>
          <w:rFonts w:ascii="Times New Roman" w:hAnsi="Times New Roman" w:cs="Times New Roman"/>
          <w:sz w:val="24"/>
          <w:szCs w:val="24"/>
        </w:rPr>
        <w:t xml:space="preserve">, akan tetapi dapat juga ditemukan di </w:t>
      </w:r>
      <w:r w:rsidRPr="00F17193">
        <w:rPr>
          <w:rFonts w:ascii="Times New Roman" w:hAnsi="Times New Roman" w:cs="Times New Roman"/>
          <w:sz w:val="24"/>
          <w:szCs w:val="24"/>
        </w:rPr>
        <w:t>kolon asendens</w:t>
      </w:r>
      <w:r>
        <w:rPr>
          <w:rFonts w:ascii="Times New Roman" w:hAnsi="Times New Roman" w:cs="Times New Roman"/>
          <w:sz w:val="24"/>
          <w:szCs w:val="24"/>
        </w:rPr>
        <w:t>,</w:t>
      </w:r>
      <w:r w:rsidRPr="00F17193">
        <w:rPr>
          <w:rFonts w:ascii="Times New Roman" w:hAnsi="Times New Roman" w:cs="Times New Roman"/>
          <w:sz w:val="24"/>
          <w:szCs w:val="24"/>
        </w:rPr>
        <w:t xml:space="preserve"> dengan bagian anteriornya yang seperti ca</w:t>
      </w:r>
      <w:r>
        <w:rPr>
          <w:rFonts w:ascii="Times New Roman" w:hAnsi="Times New Roman" w:cs="Times New Roman"/>
          <w:sz w:val="24"/>
          <w:szCs w:val="24"/>
        </w:rPr>
        <w:t>mbuk masuk ke dalam mukosa usus</w:t>
      </w:r>
      <w:r w:rsidRPr="00F17193">
        <w:rPr>
          <w:rFonts w:ascii="Times New Roman" w:hAnsi="Times New Roman" w:cs="Times New Roman"/>
          <w:sz w:val="24"/>
          <w:szCs w:val="24"/>
        </w:rPr>
        <w:t xml:space="preserve">. Masa pertumbuhan mulai dari telur </w:t>
      </w:r>
      <w:r>
        <w:rPr>
          <w:rFonts w:ascii="Times New Roman" w:hAnsi="Times New Roman" w:cs="Times New Roman"/>
          <w:sz w:val="24"/>
          <w:szCs w:val="24"/>
        </w:rPr>
        <w:t xml:space="preserve">infektif tertelan sampai </w:t>
      </w:r>
      <w:r w:rsidRPr="00F17193">
        <w:rPr>
          <w:rFonts w:ascii="Times New Roman" w:hAnsi="Times New Roman" w:cs="Times New Roman"/>
          <w:sz w:val="24"/>
          <w:szCs w:val="24"/>
        </w:rPr>
        <w:t xml:space="preserve">cacing dewasa betina </w:t>
      </w:r>
      <w:r>
        <w:rPr>
          <w:rFonts w:ascii="Times New Roman" w:hAnsi="Times New Roman" w:cs="Times New Roman"/>
          <w:sz w:val="24"/>
          <w:szCs w:val="24"/>
        </w:rPr>
        <w:t>bertelur kira-kira 30-</w:t>
      </w:r>
      <w:r w:rsidRPr="00F17193">
        <w:rPr>
          <w:rFonts w:ascii="Times New Roman" w:hAnsi="Times New Roman" w:cs="Times New Roman"/>
          <w:sz w:val="24"/>
          <w:szCs w:val="24"/>
        </w:rPr>
        <w:t>90 hari</w:t>
      </w:r>
      <w:r>
        <w:rPr>
          <w:rFonts w:ascii="Times New Roman" w:hAnsi="Times New Roman" w:cs="Times New Roman"/>
          <w:sz w:val="24"/>
          <w:szCs w:val="24"/>
        </w:rPr>
        <w:t xml:space="preserve"> (Kemenkes RI, 2012)</w:t>
      </w:r>
      <w:r w:rsidRPr="00F17193">
        <w:rPr>
          <w:rFonts w:ascii="Times New Roman" w:hAnsi="Times New Roman" w:cs="Times New Roman"/>
          <w:sz w:val="24"/>
          <w:szCs w:val="24"/>
        </w:rPr>
        <w:t xml:space="preserve">. </w:t>
      </w:r>
    </w:p>
    <w:p w:rsidR="000912C0" w:rsidRDefault="004F20F3" w:rsidP="00195D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6475" cy="4399878"/>
            <wp:effectExtent l="0" t="0" r="0" b="0"/>
            <wp:docPr id="12" name="Picture 11" descr="trichuris-trichi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uris-trichiura.jpg"/>
                    <pic:cNvPicPr/>
                  </pic:nvPicPr>
                  <pic:blipFill>
                    <a:blip r:embed="rId11" cstate="print"/>
                    <a:stretch>
                      <a:fillRect/>
                    </a:stretch>
                  </pic:blipFill>
                  <pic:spPr>
                    <a:xfrm>
                      <a:off x="0" y="0"/>
                      <a:ext cx="4216463" cy="4410325"/>
                    </a:xfrm>
                    <a:prstGeom prst="rect">
                      <a:avLst/>
                    </a:prstGeom>
                  </pic:spPr>
                </pic:pic>
              </a:graphicData>
            </a:graphic>
          </wp:inline>
        </w:drawing>
      </w:r>
    </w:p>
    <w:p w:rsidR="000912C0" w:rsidRDefault="000912C0" w:rsidP="00605D03">
      <w:pPr>
        <w:spacing w:after="0" w:line="240" w:lineRule="auto"/>
        <w:jc w:val="center"/>
        <w:rPr>
          <w:rFonts w:ascii="Times New Roman" w:hAnsi="Times New Roman" w:cs="Times New Roman"/>
          <w:b/>
          <w:i/>
          <w:sz w:val="24"/>
          <w:szCs w:val="24"/>
        </w:rPr>
      </w:pPr>
      <w:r w:rsidRPr="00195DD8">
        <w:rPr>
          <w:rFonts w:ascii="Times New Roman" w:hAnsi="Times New Roman" w:cs="Times New Roman"/>
          <w:b/>
          <w:sz w:val="24"/>
          <w:szCs w:val="24"/>
        </w:rPr>
        <w:t xml:space="preserve">Gambar 2.3 Siklus Hidup </w:t>
      </w:r>
      <w:r w:rsidRPr="00195DD8">
        <w:rPr>
          <w:rFonts w:ascii="Times New Roman" w:hAnsi="Times New Roman" w:cs="Times New Roman"/>
          <w:b/>
          <w:i/>
          <w:sz w:val="24"/>
          <w:szCs w:val="24"/>
        </w:rPr>
        <w:t>Trichuris trichiura</w:t>
      </w:r>
    </w:p>
    <w:p w:rsidR="00605D03" w:rsidRPr="00605D03" w:rsidRDefault="00605D03" w:rsidP="00605D03">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0912C0" w:rsidRPr="000912C0" w:rsidRDefault="000912C0" w:rsidP="00195DD8">
      <w:pPr>
        <w:pStyle w:val="ListParagraph"/>
        <w:numPr>
          <w:ilvl w:val="0"/>
          <w:numId w:val="6"/>
        </w:numPr>
        <w:spacing w:after="0"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lastRenderedPageBreak/>
        <w:t xml:space="preserve">Patologi dan Gejala Klinis </w:t>
      </w:r>
    </w:p>
    <w:p w:rsidR="000912C0" w:rsidRPr="00FE22F9" w:rsidRDefault="000912C0" w:rsidP="00195DD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Infeksi ringan biasanya tidak menunjukkan gejala klinis. I</w:t>
      </w:r>
      <w:r w:rsidRPr="00FE22F9">
        <w:rPr>
          <w:rFonts w:ascii="Times New Roman" w:hAnsi="Times New Roman" w:cs="Times New Roman"/>
          <w:sz w:val="24"/>
          <w:szCs w:val="24"/>
        </w:rPr>
        <w:t>nfeksi</w:t>
      </w:r>
      <w:r>
        <w:rPr>
          <w:rFonts w:ascii="Times New Roman" w:hAnsi="Times New Roman" w:cs="Times New Roman"/>
          <w:sz w:val="24"/>
          <w:szCs w:val="24"/>
        </w:rPr>
        <w:t xml:space="preserve"> yang berat terutama pada anak menunjukkan </w:t>
      </w:r>
      <w:r w:rsidRPr="00FE22F9">
        <w:rPr>
          <w:rFonts w:ascii="Times New Roman" w:hAnsi="Times New Roman" w:cs="Times New Roman"/>
          <w:sz w:val="24"/>
          <w:szCs w:val="24"/>
        </w:rPr>
        <w:t xml:space="preserve">cacing </w:t>
      </w:r>
      <w:r>
        <w:rPr>
          <w:rFonts w:ascii="Times New Roman" w:hAnsi="Times New Roman" w:cs="Times New Roman"/>
          <w:sz w:val="24"/>
          <w:szCs w:val="24"/>
        </w:rPr>
        <w:t>yang tersebar di</w:t>
      </w:r>
      <w:r w:rsidRPr="00FE22F9">
        <w:rPr>
          <w:rFonts w:ascii="Times New Roman" w:hAnsi="Times New Roman" w:cs="Times New Roman"/>
          <w:sz w:val="24"/>
          <w:szCs w:val="24"/>
        </w:rPr>
        <w:t xml:space="preserve"> seluruh kolon dan rektum. </w:t>
      </w:r>
      <w:r>
        <w:rPr>
          <w:rFonts w:ascii="Times New Roman" w:hAnsi="Times New Roman" w:cs="Times New Roman"/>
          <w:sz w:val="24"/>
          <w:szCs w:val="24"/>
        </w:rPr>
        <w:t xml:space="preserve">Kadang dapat terlihat prolaps dari mukosa rektum karena penderita yang mengejan berlebihan pada saat defekasi. Selain itu, anak biasanya menunjukkan gejala diare yang sering diselingi sindrom disentri, penurunan berat badan, serta anemia. </w:t>
      </w:r>
      <w:r w:rsidRPr="00BC1C56">
        <w:rPr>
          <w:rFonts w:ascii="Times New Roman" w:hAnsi="Times New Roman" w:cs="Times New Roman"/>
          <w:i/>
          <w:sz w:val="24"/>
          <w:szCs w:val="24"/>
        </w:rPr>
        <w:t>T. trichiura</w:t>
      </w:r>
      <w:r>
        <w:rPr>
          <w:rFonts w:ascii="Times New Roman" w:hAnsi="Times New Roman" w:cs="Times New Roman"/>
          <w:sz w:val="24"/>
          <w:szCs w:val="24"/>
        </w:rPr>
        <w:t xml:space="preserve"> memasukkan kepalanya ke dalam mukosa usus dan menimbulkan trauma dan inflamasi pada mukosa usus. Di tempat perlekatannya dapat terjadi perdarahan. Di samping itu, cacing ini juga mengisap darah pejamunya, yang menyebabkan anemia (Staf Pengajar Departemen Parasitologi FKUI, 2008). </w:t>
      </w:r>
    </w:p>
    <w:p w:rsidR="000912C0" w:rsidRPr="000912C0" w:rsidRDefault="000912C0" w:rsidP="00195DD8">
      <w:pPr>
        <w:pStyle w:val="ListParagraph"/>
        <w:numPr>
          <w:ilvl w:val="0"/>
          <w:numId w:val="6"/>
        </w:numPr>
        <w:spacing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t>Diagnosis</w:t>
      </w:r>
    </w:p>
    <w:p w:rsidR="000912C0" w:rsidRDefault="000912C0" w:rsidP="00195DD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Diagnosis trikuriasis ditegakkan dengan menemukan telur pada sediaan basah tinja langsung atau menemukan cacing dewasa pada pemeriksaan kolonoskopi. Penghitungan telur per gram tinja dengan teknik katokatz digunakan sebagai pedoman untuk menentukan beratnya infeksi (Kemenkes RI, 2012).</w:t>
      </w:r>
    </w:p>
    <w:p w:rsidR="000912C0" w:rsidRPr="000912C0" w:rsidRDefault="000912C0" w:rsidP="00195DD8">
      <w:pPr>
        <w:pStyle w:val="ListParagraph"/>
        <w:numPr>
          <w:ilvl w:val="0"/>
          <w:numId w:val="6"/>
        </w:numPr>
        <w:spacing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t xml:space="preserve">Pengobatan </w:t>
      </w:r>
    </w:p>
    <w:p w:rsidR="000912C0" w:rsidRPr="000912C0" w:rsidRDefault="000912C0" w:rsidP="00F8706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Obat untuk trikuriasis adalah albendazol 400 mg selama 3 hari atau mebendazol 100 mg 2</w:t>
      </w:r>
      <w:r w:rsidR="00F8706C">
        <w:rPr>
          <w:rFonts w:ascii="Times New Roman" w:hAnsi="Times New Roman" w:cs="Times New Roman"/>
          <w:sz w:val="24"/>
          <w:szCs w:val="24"/>
        </w:rPr>
        <w:t xml:space="preserve"> kali</w:t>
      </w:r>
      <w:r>
        <w:rPr>
          <w:rFonts w:ascii="Times New Roman" w:hAnsi="Times New Roman" w:cs="Times New Roman"/>
          <w:sz w:val="24"/>
          <w:szCs w:val="24"/>
        </w:rPr>
        <w:t xml:space="preserve"> sehari selama 3 hari (Kemenkes RI, 2012).</w:t>
      </w:r>
    </w:p>
    <w:p w:rsidR="00E663C6" w:rsidRDefault="00DA3C0E" w:rsidP="000912C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2.1.4 Cacing T</w:t>
      </w:r>
      <w:r w:rsidR="000912C0" w:rsidRPr="000912C0">
        <w:rPr>
          <w:rFonts w:ascii="Times New Roman" w:hAnsi="Times New Roman" w:cs="Times New Roman"/>
          <w:b/>
          <w:sz w:val="24"/>
          <w:szCs w:val="24"/>
        </w:rPr>
        <w:t xml:space="preserve">ambang </w:t>
      </w:r>
    </w:p>
    <w:p w:rsidR="000912C0" w:rsidRPr="000912C0" w:rsidRDefault="000912C0" w:rsidP="00195DD8">
      <w:pPr>
        <w:pStyle w:val="ListParagraph"/>
        <w:numPr>
          <w:ilvl w:val="0"/>
          <w:numId w:val="7"/>
        </w:numPr>
        <w:spacing w:after="0" w:line="480" w:lineRule="auto"/>
        <w:ind w:left="284" w:hanging="284"/>
        <w:jc w:val="both"/>
        <w:rPr>
          <w:rFonts w:ascii="Times New Roman" w:hAnsi="Times New Roman" w:cs="Times New Roman"/>
          <w:b/>
          <w:sz w:val="24"/>
          <w:szCs w:val="24"/>
        </w:rPr>
      </w:pPr>
      <w:r w:rsidRPr="000912C0">
        <w:rPr>
          <w:rFonts w:ascii="Times New Roman" w:hAnsi="Times New Roman" w:cs="Times New Roman"/>
          <w:b/>
          <w:sz w:val="24"/>
          <w:szCs w:val="24"/>
        </w:rPr>
        <w:t>Morfologi dan Siklus Hidup</w:t>
      </w:r>
    </w:p>
    <w:p w:rsidR="000912C0" w:rsidRDefault="000912C0" w:rsidP="00195DD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Dua spesies utama cacing tambang yang menginfeksi manusia adalah </w:t>
      </w:r>
      <w:r w:rsidRPr="007F3D3E">
        <w:rPr>
          <w:rFonts w:ascii="Times New Roman" w:hAnsi="Times New Roman" w:cs="Times New Roman"/>
          <w:i/>
          <w:sz w:val="24"/>
          <w:szCs w:val="24"/>
        </w:rPr>
        <w:t>Necator americanus</w:t>
      </w:r>
      <w:r w:rsidR="00F8706C">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7F3D3E">
        <w:rPr>
          <w:rFonts w:ascii="Times New Roman" w:hAnsi="Times New Roman" w:cs="Times New Roman"/>
          <w:i/>
          <w:sz w:val="24"/>
          <w:szCs w:val="24"/>
        </w:rPr>
        <w:t>Ancylostoma duodenale</w:t>
      </w:r>
      <w:r>
        <w:rPr>
          <w:rFonts w:ascii="Times New Roman" w:hAnsi="Times New Roman" w:cs="Times New Roman"/>
          <w:sz w:val="24"/>
          <w:szCs w:val="24"/>
        </w:rPr>
        <w:t>.</w:t>
      </w:r>
      <w:r w:rsidR="00F8706C">
        <w:rPr>
          <w:rFonts w:ascii="Times New Roman" w:hAnsi="Times New Roman" w:cs="Times New Roman"/>
          <w:sz w:val="24"/>
          <w:szCs w:val="24"/>
        </w:rPr>
        <w:t xml:space="preserve"> </w:t>
      </w:r>
      <w:r>
        <w:rPr>
          <w:rFonts w:ascii="Times New Roman" w:hAnsi="Times New Roman" w:cs="Times New Roman"/>
          <w:sz w:val="24"/>
          <w:szCs w:val="24"/>
        </w:rPr>
        <w:t xml:space="preserve">Cacing betina memiliki panjang </w:t>
      </w:r>
      <w:r>
        <w:rPr>
          <w:rFonts w:ascii="Times New Roman" w:hAnsi="Times New Roman" w:cs="Times New Roman"/>
          <w:sz w:val="24"/>
          <w:szCs w:val="24"/>
        </w:rPr>
        <w:lastRenderedPageBreak/>
        <w:t xml:space="preserve">sekitar 1 cm, cacing jantan sekitar 0,8 cm. Cacing jantan memiliki bursa kopulatriks. Bentuk badan </w:t>
      </w:r>
      <w:r>
        <w:rPr>
          <w:rFonts w:ascii="Times New Roman" w:hAnsi="Times New Roman" w:cs="Times New Roman"/>
          <w:i/>
          <w:sz w:val="24"/>
          <w:szCs w:val="24"/>
        </w:rPr>
        <w:t>N.</w:t>
      </w:r>
      <w:r w:rsidRPr="007F3D3E">
        <w:rPr>
          <w:rFonts w:ascii="Times New Roman" w:hAnsi="Times New Roman" w:cs="Times New Roman"/>
          <w:i/>
          <w:sz w:val="24"/>
          <w:szCs w:val="24"/>
        </w:rPr>
        <w:t xml:space="preserve"> americanus</w:t>
      </w:r>
      <w:r w:rsidR="00F8706C">
        <w:rPr>
          <w:rFonts w:ascii="Times New Roman" w:hAnsi="Times New Roman" w:cs="Times New Roman"/>
          <w:i/>
          <w:sz w:val="24"/>
          <w:szCs w:val="24"/>
        </w:rPr>
        <w:t xml:space="preserve"> </w:t>
      </w:r>
      <w:r>
        <w:rPr>
          <w:rFonts w:ascii="Times New Roman" w:hAnsi="Times New Roman" w:cs="Times New Roman"/>
          <w:sz w:val="24"/>
          <w:szCs w:val="24"/>
        </w:rPr>
        <w:t xml:space="preserve">biasanya seperti huruf S, sedangkan </w:t>
      </w:r>
      <w:r>
        <w:rPr>
          <w:rFonts w:ascii="Times New Roman" w:hAnsi="Times New Roman" w:cs="Times New Roman"/>
          <w:i/>
          <w:sz w:val="24"/>
          <w:szCs w:val="24"/>
        </w:rPr>
        <w:t>A.</w:t>
      </w:r>
      <w:r w:rsidRPr="007F3D3E">
        <w:rPr>
          <w:rFonts w:ascii="Times New Roman" w:hAnsi="Times New Roman" w:cs="Times New Roman"/>
          <w:i/>
          <w:sz w:val="24"/>
          <w:szCs w:val="24"/>
        </w:rPr>
        <w:t xml:space="preserve"> duodenale</w:t>
      </w:r>
      <w:r w:rsidR="00F8706C">
        <w:rPr>
          <w:rFonts w:ascii="Times New Roman" w:hAnsi="Times New Roman" w:cs="Times New Roman"/>
          <w:i/>
          <w:sz w:val="24"/>
          <w:szCs w:val="24"/>
        </w:rPr>
        <w:t xml:space="preserve"> </w:t>
      </w:r>
      <w:r>
        <w:rPr>
          <w:rFonts w:ascii="Times New Roman" w:hAnsi="Times New Roman" w:cs="Times New Roman"/>
          <w:sz w:val="24"/>
          <w:szCs w:val="24"/>
        </w:rPr>
        <w:t xml:space="preserve">seperti huruf C. Rongga mulut </w:t>
      </w:r>
      <w:r>
        <w:rPr>
          <w:rFonts w:ascii="Times New Roman" w:hAnsi="Times New Roman" w:cs="Times New Roman"/>
          <w:i/>
          <w:sz w:val="24"/>
          <w:szCs w:val="24"/>
        </w:rPr>
        <w:t>N.</w:t>
      </w:r>
      <w:r w:rsidRPr="007F3D3E">
        <w:rPr>
          <w:rFonts w:ascii="Times New Roman" w:hAnsi="Times New Roman" w:cs="Times New Roman"/>
          <w:i/>
          <w:sz w:val="24"/>
          <w:szCs w:val="24"/>
        </w:rPr>
        <w:t xml:space="preserve"> americanus</w:t>
      </w:r>
      <w:r w:rsidR="00F8706C">
        <w:rPr>
          <w:rFonts w:ascii="Times New Roman" w:hAnsi="Times New Roman" w:cs="Times New Roman"/>
          <w:i/>
          <w:sz w:val="24"/>
          <w:szCs w:val="24"/>
        </w:rPr>
        <w:t xml:space="preserve"> </w:t>
      </w:r>
      <w:r>
        <w:rPr>
          <w:rFonts w:ascii="Times New Roman" w:hAnsi="Times New Roman" w:cs="Times New Roman"/>
          <w:sz w:val="24"/>
          <w:szCs w:val="24"/>
        </w:rPr>
        <w:t xml:space="preserve">memiliki benda kitin, sedangkan </w:t>
      </w:r>
      <w:r>
        <w:rPr>
          <w:rFonts w:ascii="Times New Roman" w:hAnsi="Times New Roman" w:cs="Times New Roman"/>
          <w:i/>
          <w:sz w:val="24"/>
          <w:szCs w:val="24"/>
        </w:rPr>
        <w:t>A.</w:t>
      </w:r>
      <w:r w:rsidRPr="007F3D3E">
        <w:rPr>
          <w:rFonts w:ascii="Times New Roman" w:hAnsi="Times New Roman" w:cs="Times New Roman"/>
          <w:i/>
          <w:sz w:val="24"/>
          <w:szCs w:val="24"/>
        </w:rPr>
        <w:t xml:space="preserve"> duodenale</w:t>
      </w:r>
      <w:r w:rsidR="00F8706C">
        <w:rPr>
          <w:rFonts w:ascii="Times New Roman" w:hAnsi="Times New Roman" w:cs="Times New Roman"/>
          <w:i/>
          <w:sz w:val="24"/>
          <w:szCs w:val="24"/>
        </w:rPr>
        <w:t xml:space="preserve"> </w:t>
      </w:r>
      <w:r>
        <w:rPr>
          <w:rFonts w:ascii="Times New Roman" w:hAnsi="Times New Roman" w:cs="Times New Roman"/>
          <w:sz w:val="24"/>
          <w:szCs w:val="24"/>
        </w:rPr>
        <w:t xml:space="preserve">memiliki dua pasang gigi yang berfungsi untuk melekatkan diri di mukosa usus. Cacing </w:t>
      </w:r>
      <w:r w:rsidRPr="00F17193">
        <w:rPr>
          <w:rFonts w:ascii="Times New Roman" w:hAnsi="Times New Roman" w:cs="Times New Roman"/>
          <w:sz w:val="24"/>
          <w:szCs w:val="24"/>
        </w:rPr>
        <w:t xml:space="preserve">dewasa </w:t>
      </w:r>
      <w:r>
        <w:rPr>
          <w:rFonts w:ascii="Times New Roman" w:hAnsi="Times New Roman" w:cs="Times New Roman"/>
          <w:sz w:val="24"/>
          <w:szCs w:val="24"/>
        </w:rPr>
        <w:t>hidup</w:t>
      </w:r>
      <w:r w:rsidRPr="00F17193">
        <w:rPr>
          <w:rFonts w:ascii="Times New Roman" w:hAnsi="Times New Roman" w:cs="Times New Roman"/>
          <w:sz w:val="24"/>
          <w:szCs w:val="24"/>
        </w:rPr>
        <w:t xml:space="preserve"> di dalam usus halus</w:t>
      </w:r>
      <w:r>
        <w:rPr>
          <w:rFonts w:ascii="Times New Roman" w:hAnsi="Times New Roman" w:cs="Times New Roman"/>
          <w:sz w:val="24"/>
          <w:szCs w:val="24"/>
        </w:rPr>
        <w:t>,</w:t>
      </w:r>
      <w:r w:rsidRPr="00F17193">
        <w:rPr>
          <w:rFonts w:ascii="Times New Roman" w:hAnsi="Times New Roman" w:cs="Times New Roman"/>
          <w:sz w:val="24"/>
          <w:szCs w:val="24"/>
        </w:rPr>
        <w:t xml:space="preserve"> d</w:t>
      </w:r>
      <w:r w:rsidR="00947CF5">
        <w:rPr>
          <w:rFonts w:ascii="Times New Roman" w:hAnsi="Times New Roman" w:cs="Times New Roman"/>
          <w:sz w:val="24"/>
          <w:szCs w:val="24"/>
        </w:rPr>
        <w:t>i</w:t>
      </w:r>
      <w:r>
        <w:rPr>
          <w:rFonts w:ascii="Times New Roman" w:hAnsi="Times New Roman" w:cs="Times New Roman"/>
          <w:sz w:val="24"/>
          <w:szCs w:val="24"/>
        </w:rPr>
        <w:t>m</w:t>
      </w:r>
      <w:r w:rsidRPr="00F17193">
        <w:rPr>
          <w:rFonts w:ascii="Times New Roman" w:hAnsi="Times New Roman" w:cs="Times New Roman"/>
          <w:sz w:val="24"/>
          <w:szCs w:val="24"/>
        </w:rPr>
        <w:t>an</w:t>
      </w:r>
      <w:r>
        <w:rPr>
          <w:rFonts w:ascii="Times New Roman" w:hAnsi="Times New Roman" w:cs="Times New Roman"/>
          <w:sz w:val="24"/>
          <w:szCs w:val="24"/>
        </w:rPr>
        <w:t>a</w:t>
      </w:r>
      <w:r w:rsidR="00F8706C">
        <w:rPr>
          <w:rFonts w:ascii="Times New Roman" w:hAnsi="Times New Roman" w:cs="Times New Roman"/>
          <w:sz w:val="24"/>
          <w:szCs w:val="24"/>
        </w:rPr>
        <w:t xml:space="preserve"> </w:t>
      </w:r>
      <w:r>
        <w:rPr>
          <w:rFonts w:ascii="Times New Roman" w:hAnsi="Times New Roman" w:cs="Times New Roman"/>
          <w:sz w:val="24"/>
          <w:szCs w:val="24"/>
        </w:rPr>
        <w:t>cacing</w:t>
      </w:r>
      <w:r w:rsidRPr="00F17193">
        <w:rPr>
          <w:rFonts w:ascii="Times New Roman" w:hAnsi="Times New Roman" w:cs="Times New Roman"/>
          <w:sz w:val="24"/>
          <w:szCs w:val="24"/>
        </w:rPr>
        <w:t xml:space="preserve"> betina </w:t>
      </w:r>
      <w:r>
        <w:rPr>
          <w:rFonts w:ascii="Times New Roman" w:hAnsi="Times New Roman" w:cs="Times New Roman"/>
          <w:i/>
          <w:sz w:val="24"/>
          <w:szCs w:val="24"/>
        </w:rPr>
        <w:t>N.</w:t>
      </w:r>
      <w:r w:rsidRPr="007F3D3E">
        <w:rPr>
          <w:rFonts w:ascii="Times New Roman" w:hAnsi="Times New Roman" w:cs="Times New Roman"/>
          <w:i/>
          <w:sz w:val="24"/>
          <w:szCs w:val="24"/>
        </w:rPr>
        <w:t xml:space="preserve"> americanus</w:t>
      </w:r>
      <w:r w:rsidRPr="00F17193">
        <w:rPr>
          <w:rFonts w:ascii="Times New Roman" w:hAnsi="Times New Roman" w:cs="Times New Roman"/>
          <w:sz w:val="24"/>
          <w:szCs w:val="24"/>
        </w:rPr>
        <w:t xml:space="preserve"> mengeluarkan </w:t>
      </w:r>
      <w:r>
        <w:rPr>
          <w:rFonts w:ascii="Times New Roman" w:hAnsi="Times New Roman" w:cs="Times New Roman"/>
          <w:sz w:val="24"/>
          <w:szCs w:val="24"/>
        </w:rPr>
        <w:t>5.000-</w:t>
      </w:r>
      <w:r w:rsidRPr="00F17193">
        <w:rPr>
          <w:rFonts w:ascii="Times New Roman" w:hAnsi="Times New Roman" w:cs="Times New Roman"/>
          <w:sz w:val="24"/>
          <w:szCs w:val="24"/>
        </w:rPr>
        <w:t xml:space="preserve">10.000 </w:t>
      </w:r>
      <w:r>
        <w:rPr>
          <w:rFonts w:ascii="Times New Roman" w:hAnsi="Times New Roman" w:cs="Times New Roman"/>
          <w:sz w:val="24"/>
          <w:szCs w:val="24"/>
        </w:rPr>
        <w:t xml:space="preserve">butir </w:t>
      </w:r>
      <w:r w:rsidRPr="00F17193">
        <w:rPr>
          <w:rFonts w:ascii="Times New Roman" w:hAnsi="Times New Roman" w:cs="Times New Roman"/>
          <w:sz w:val="24"/>
          <w:szCs w:val="24"/>
        </w:rPr>
        <w:t>telur sehari</w:t>
      </w:r>
      <w:r>
        <w:rPr>
          <w:rFonts w:ascii="Times New Roman" w:hAnsi="Times New Roman" w:cs="Times New Roman"/>
          <w:sz w:val="24"/>
          <w:szCs w:val="24"/>
        </w:rPr>
        <w:t xml:space="preserve">, sedangkan </w:t>
      </w:r>
      <w:r>
        <w:rPr>
          <w:rFonts w:ascii="Times New Roman" w:hAnsi="Times New Roman" w:cs="Times New Roman"/>
          <w:i/>
          <w:sz w:val="24"/>
          <w:szCs w:val="24"/>
        </w:rPr>
        <w:t>A.</w:t>
      </w:r>
      <w:r w:rsidRPr="007F3D3E">
        <w:rPr>
          <w:rFonts w:ascii="Times New Roman" w:hAnsi="Times New Roman" w:cs="Times New Roman"/>
          <w:i/>
          <w:sz w:val="24"/>
          <w:szCs w:val="24"/>
        </w:rPr>
        <w:t xml:space="preserve"> duodenale</w:t>
      </w:r>
      <w:r w:rsidR="00F8706C">
        <w:rPr>
          <w:rFonts w:ascii="Times New Roman" w:hAnsi="Times New Roman" w:cs="Times New Roman"/>
          <w:i/>
          <w:sz w:val="24"/>
          <w:szCs w:val="24"/>
        </w:rPr>
        <w:t xml:space="preserve"> </w:t>
      </w:r>
      <w:r>
        <w:rPr>
          <w:rFonts w:ascii="Times New Roman" w:hAnsi="Times New Roman" w:cs="Times New Roman"/>
          <w:sz w:val="24"/>
          <w:szCs w:val="24"/>
        </w:rPr>
        <w:t>mengeluarkan 10.000-25.000 butir telur sehari (Staf Pengajar Departemen Parasitologi FKUI, 2008)</w:t>
      </w:r>
      <w:r w:rsidRPr="00F17193">
        <w:rPr>
          <w:rFonts w:ascii="Times New Roman" w:hAnsi="Times New Roman" w:cs="Times New Roman"/>
          <w:sz w:val="24"/>
          <w:szCs w:val="24"/>
        </w:rPr>
        <w:t xml:space="preserve">. </w:t>
      </w:r>
    </w:p>
    <w:p w:rsidR="000912C0" w:rsidRDefault="000912C0" w:rsidP="00195DD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Telur cacing tambang berukuran sekitar 60 x 40 mikron, berbentuk bujur, memiliki dinding yang tipis, serta mengandung beberapa sel. </w:t>
      </w:r>
      <w:r w:rsidRPr="00F17193">
        <w:rPr>
          <w:rFonts w:ascii="Times New Roman" w:hAnsi="Times New Roman" w:cs="Times New Roman"/>
          <w:sz w:val="24"/>
          <w:szCs w:val="24"/>
        </w:rPr>
        <w:t>Telur aka</w:t>
      </w:r>
      <w:r>
        <w:rPr>
          <w:rFonts w:ascii="Times New Roman" w:hAnsi="Times New Roman" w:cs="Times New Roman"/>
          <w:sz w:val="24"/>
          <w:szCs w:val="24"/>
        </w:rPr>
        <w:t xml:space="preserve">n dikeluarkan bersama tinja, dan dalam waktu 1-2 hari akan menetas mengeluarkan 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dengan panjang sekitar 250 mikron.Dalam waktu sekitar 3 hari, 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akan berkembang menjadi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yang memiliki panjang sekitar 600 mikron, yang dapat bertahan hidup selama 7-8 minggu di tanah dan dapat menembus kulit (Staf Pengajar Departemen Parasitologi FKUI, 2008). </w:t>
      </w:r>
    </w:p>
    <w:p w:rsidR="000912C0" w:rsidRDefault="000912C0" w:rsidP="00195DD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Bila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w:t>
      </w:r>
      <w:r w:rsidRPr="00F17193">
        <w:rPr>
          <w:rFonts w:ascii="Times New Roman" w:hAnsi="Times New Roman" w:cs="Times New Roman"/>
          <w:sz w:val="24"/>
          <w:szCs w:val="24"/>
        </w:rPr>
        <w:t>menembus</w:t>
      </w:r>
      <w:r>
        <w:rPr>
          <w:rFonts w:ascii="Times New Roman" w:hAnsi="Times New Roman" w:cs="Times New Roman"/>
          <w:sz w:val="24"/>
          <w:szCs w:val="24"/>
        </w:rPr>
        <w:t xml:space="preserve"> kulit, larva akan masuk ke </w:t>
      </w:r>
      <w:r w:rsidRPr="00F17193">
        <w:rPr>
          <w:rFonts w:ascii="Times New Roman" w:hAnsi="Times New Roman" w:cs="Times New Roman"/>
          <w:sz w:val="24"/>
          <w:szCs w:val="24"/>
        </w:rPr>
        <w:t>kapiler</w:t>
      </w:r>
      <w:r>
        <w:rPr>
          <w:rFonts w:ascii="Times New Roman" w:hAnsi="Times New Roman" w:cs="Times New Roman"/>
          <w:sz w:val="24"/>
          <w:szCs w:val="24"/>
        </w:rPr>
        <w:t xml:space="preserve"> darah dan terbawa aliran darah ke jantung dan paru. </w:t>
      </w:r>
      <w:r w:rsidRPr="00F17193">
        <w:rPr>
          <w:rFonts w:ascii="Times New Roman" w:hAnsi="Times New Roman" w:cs="Times New Roman"/>
          <w:sz w:val="24"/>
          <w:szCs w:val="24"/>
        </w:rPr>
        <w:t>Di paru</w:t>
      </w:r>
      <w:r>
        <w:rPr>
          <w:rFonts w:ascii="Times New Roman" w:hAnsi="Times New Roman" w:cs="Times New Roman"/>
          <w:sz w:val="24"/>
          <w:szCs w:val="24"/>
        </w:rPr>
        <w:t xml:space="preserve"> larva menembus dinding pembuluh darah</w:t>
      </w:r>
      <w:r w:rsidRPr="00F17193">
        <w:rPr>
          <w:rFonts w:ascii="Times New Roman" w:hAnsi="Times New Roman" w:cs="Times New Roman"/>
          <w:sz w:val="24"/>
          <w:szCs w:val="24"/>
        </w:rPr>
        <w:t xml:space="preserve">, </w:t>
      </w:r>
      <w:r>
        <w:rPr>
          <w:rFonts w:ascii="Times New Roman" w:hAnsi="Times New Roman" w:cs="Times New Roman"/>
          <w:sz w:val="24"/>
          <w:szCs w:val="24"/>
        </w:rPr>
        <w:t xml:space="preserve">lalu dinding alveolus dan masuk ke lumen alveolus, kemudian naik ke trakea melalui bronkiolus dan bronkus. Dari trakea larva menuju ke faring dan menimbulkan rangsangan sehingga penderita batuk dan larva tertelan ke dalam esofagus, lalu ke usus halus dan akan tumbuh menjadi </w:t>
      </w:r>
      <w:r w:rsidRPr="00F17193">
        <w:rPr>
          <w:rFonts w:ascii="Times New Roman" w:hAnsi="Times New Roman" w:cs="Times New Roman"/>
          <w:sz w:val="24"/>
          <w:szCs w:val="24"/>
        </w:rPr>
        <w:t xml:space="preserve">cacing </w:t>
      </w:r>
      <w:r w:rsidRPr="00F17193">
        <w:rPr>
          <w:rFonts w:ascii="Times New Roman" w:hAnsi="Times New Roman" w:cs="Times New Roman"/>
          <w:sz w:val="24"/>
          <w:szCs w:val="24"/>
        </w:rPr>
        <w:lastRenderedPageBreak/>
        <w:t>dewasa.</w:t>
      </w:r>
      <w:r>
        <w:rPr>
          <w:rFonts w:ascii="Times New Roman" w:hAnsi="Times New Roman" w:cs="Times New Roman"/>
          <w:sz w:val="24"/>
          <w:szCs w:val="24"/>
        </w:rPr>
        <w:t xml:space="preserve">Infeksi </w:t>
      </w:r>
      <w:r>
        <w:rPr>
          <w:rFonts w:ascii="Times New Roman" w:hAnsi="Times New Roman" w:cs="Times New Roman"/>
          <w:i/>
          <w:sz w:val="24"/>
          <w:szCs w:val="24"/>
        </w:rPr>
        <w:t>A.</w:t>
      </w:r>
      <w:r w:rsidRPr="007F3D3E">
        <w:rPr>
          <w:rFonts w:ascii="Times New Roman" w:hAnsi="Times New Roman" w:cs="Times New Roman"/>
          <w:i/>
          <w:sz w:val="24"/>
          <w:szCs w:val="24"/>
        </w:rPr>
        <w:t xml:space="preserve"> duodenale</w:t>
      </w:r>
      <w:r w:rsidR="00F8706C">
        <w:rPr>
          <w:rFonts w:ascii="Times New Roman" w:hAnsi="Times New Roman" w:cs="Times New Roman"/>
          <w:i/>
          <w:sz w:val="24"/>
          <w:szCs w:val="24"/>
        </w:rPr>
        <w:t xml:space="preserve"> </w:t>
      </w:r>
      <w:r w:rsidRPr="00631BA1">
        <w:rPr>
          <w:rFonts w:ascii="Times New Roman" w:hAnsi="Times New Roman" w:cs="Times New Roman"/>
          <w:sz w:val="24"/>
          <w:szCs w:val="24"/>
        </w:rPr>
        <w:t xml:space="preserve">juga </w:t>
      </w:r>
      <w:r>
        <w:rPr>
          <w:rFonts w:ascii="Times New Roman" w:hAnsi="Times New Roman" w:cs="Times New Roman"/>
          <w:sz w:val="24"/>
          <w:szCs w:val="24"/>
        </w:rPr>
        <w:t xml:space="preserve">dapat terjadi dengan menelan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(Kemenkes RI, 2012).</w:t>
      </w:r>
    </w:p>
    <w:p w:rsidR="000912C0" w:rsidRDefault="000912C0" w:rsidP="00195D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31044" cy="3930059"/>
            <wp:effectExtent l="19050" t="0" r="7706" b="0"/>
            <wp:docPr id="8" name="Picture 2" descr="siklus-hidup-cacing-ta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lus-hidup-cacing-tambang.jpg"/>
                    <pic:cNvPicPr/>
                  </pic:nvPicPr>
                  <pic:blipFill>
                    <a:blip r:embed="rId12" cstate="print"/>
                    <a:stretch>
                      <a:fillRect/>
                    </a:stretch>
                  </pic:blipFill>
                  <pic:spPr>
                    <a:xfrm>
                      <a:off x="0" y="0"/>
                      <a:ext cx="5234695" cy="3932802"/>
                    </a:xfrm>
                    <a:prstGeom prst="rect">
                      <a:avLst/>
                    </a:prstGeom>
                  </pic:spPr>
                </pic:pic>
              </a:graphicData>
            </a:graphic>
          </wp:inline>
        </w:drawing>
      </w:r>
    </w:p>
    <w:p w:rsidR="000912C0" w:rsidRDefault="000912C0" w:rsidP="00605D03">
      <w:pPr>
        <w:spacing w:after="0" w:line="240" w:lineRule="auto"/>
        <w:jc w:val="center"/>
        <w:rPr>
          <w:rFonts w:ascii="Times New Roman" w:hAnsi="Times New Roman" w:cs="Times New Roman"/>
          <w:b/>
          <w:sz w:val="24"/>
          <w:szCs w:val="24"/>
        </w:rPr>
      </w:pPr>
      <w:r w:rsidRPr="00195DD8">
        <w:rPr>
          <w:rFonts w:ascii="Times New Roman" w:hAnsi="Times New Roman" w:cs="Times New Roman"/>
          <w:b/>
          <w:sz w:val="24"/>
          <w:szCs w:val="24"/>
        </w:rPr>
        <w:t>Gambar 2.4 Siklus Hidup Cacing Tambang</w:t>
      </w:r>
    </w:p>
    <w:p w:rsidR="00605D03" w:rsidRPr="00605D03" w:rsidRDefault="00605D03" w:rsidP="00605D03">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0912C0" w:rsidRPr="009F2E77" w:rsidRDefault="000912C0" w:rsidP="00195DD8">
      <w:pPr>
        <w:pStyle w:val="ListParagraph"/>
        <w:numPr>
          <w:ilvl w:val="0"/>
          <w:numId w:val="7"/>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 xml:space="preserve">Patologi dan Gejala Klinis </w:t>
      </w:r>
    </w:p>
    <w:p w:rsidR="000912C0" w:rsidRPr="00F8706C" w:rsidRDefault="000912C0" w:rsidP="00195DD8">
      <w:pPr>
        <w:pStyle w:val="ListParagraph"/>
        <w:spacing w:line="480" w:lineRule="auto"/>
        <w:ind w:left="0"/>
        <w:jc w:val="both"/>
        <w:rPr>
          <w:rFonts w:ascii="Times New Roman" w:hAnsi="Times New Roman" w:cs="Times New Roman"/>
          <w:sz w:val="24"/>
          <w:szCs w:val="24"/>
          <w:u w:val="single"/>
        </w:rPr>
      </w:pPr>
      <w:r w:rsidRPr="00F8706C">
        <w:rPr>
          <w:rFonts w:ascii="Times New Roman" w:hAnsi="Times New Roman" w:cs="Times New Roman"/>
          <w:sz w:val="24"/>
          <w:szCs w:val="24"/>
          <w:u w:val="single"/>
        </w:rPr>
        <w:t>Stadium larva</w:t>
      </w:r>
    </w:p>
    <w:p w:rsidR="00195DD8" w:rsidRDefault="000912C0" w:rsidP="00195DD8">
      <w:pPr>
        <w:pStyle w:val="ListParagraph"/>
        <w:spacing w:line="480" w:lineRule="auto"/>
        <w:ind w:left="0" w:firstLine="720"/>
        <w:jc w:val="both"/>
        <w:rPr>
          <w:rFonts w:ascii="Times New Roman" w:hAnsi="Times New Roman" w:cs="Times New Roman"/>
          <w:sz w:val="24"/>
          <w:szCs w:val="24"/>
        </w:rPr>
      </w:pPr>
      <w:r w:rsidRPr="00563F0B">
        <w:rPr>
          <w:rFonts w:ascii="Times New Roman" w:hAnsi="Times New Roman" w:cs="Times New Roman"/>
          <w:sz w:val="24"/>
          <w:szCs w:val="24"/>
        </w:rPr>
        <w:t xml:space="preserve">Bila larva </w:t>
      </w:r>
      <w:r w:rsidRPr="00F8706C">
        <w:rPr>
          <w:rFonts w:ascii="Times New Roman" w:hAnsi="Times New Roman" w:cs="Times New Roman"/>
          <w:i/>
          <w:iCs/>
          <w:sz w:val="24"/>
          <w:szCs w:val="24"/>
        </w:rPr>
        <w:t>filariform</w:t>
      </w:r>
      <w:r w:rsidRPr="00563F0B">
        <w:rPr>
          <w:rFonts w:ascii="Times New Roman" w:hAnsi="Times New Roman" w:cs="Times New Roman"/>
          <w:sz w:val="24"/>
          <w:szCs w:val="24"/>
        </w:rPr>
        <w:t xml:space="preserve"> </w:t>
      </w:r>
      <w:r>
        <w:rPr>
          <w:rFonts w:ascii="Times New Roman" w:hAnsi="Times New Roman" w:cs="Times New Roman"/>
          <w:sz w:val="24"/>
          <w:szCs w:val="24"/>
        </w:rPr>
        <w:t xml:space="preserve">dalam jumlah banyak </w:t>
      </w:r>
      <w:r w:rsidRPr="00563F0B">
        <w:rPr>
          <w:rFonts w:ascii="Times New Roman" w:hAnsi="Times New Roman" w:cs="Times New Roman"/>
          <w:sz w:val="24"/>
          <w:szCs w:val="24"/>
        </w:rPr>
        <w:t>menembus kulit</w:t>
      </w:r>
      <w:r w:rsidR="00F8706C">
        <w:rPr>
          <w:rFonts w:ascii="Times New Roman" w:hAnsi="Times New Roman" w:cs="Times New Roman"/>
          <w:sz w:val="24"/>
          <w:szCs w:val="24"/>
        </w:rPr>
        <w:t xml:space="preserve"> </w:t>
      </w:r>
      <w:r w:rsidRPr="00563F0B">
        <w:rPr>
          <w:rFonts w:ascii="Times New Roman" w:hAnsi="Times New Roman" w:cs="Times New Roman"/>
          <w:sz w:val="24"/>
          <w:szCs w:val="24"/>
        </w:rPr>
        <w:t xml:space="preserve">sekaligus, maka terjadi perubahan kulit yang disebut </w:t>
      </w:r>
      <w:r w:rsidRPr="0001421C">
        <w:rPr>
          <w:rFonts w:ascii="Times New Roman" w:hAnsi="Times New Roman" w:cs="Times New Roman"/>
          <w:i/>
          <w:sz w:val="24"/>
          <w:szCs w:val="24"/>
        </w:rPr>
        <w:t>ground itch</w:t>
      </w:r>
      <w:r w:rsidRPr="00563F0B">
        <w:rPr>
          <w:rFonts w:ascii="Times New Roman" w:hAnsi="Times New Roman" w:cs="Times New Roman"/>
          <w:sz w:val="24"/>
          <w:szCs w:val="24"/>
        </w:rPr>
        <w:t xml:space="preserve">. </w:t>
      </w:r>
      <w:r>
        <w:rPr>
          <w:rFonts w:ascii="Times New Roman" w:hAnsi="Times New Roman" w:cs="Times New Roman"/>
          <w:sz w:val="24"/>
          <w:szCs w:val="24"/>
        </w:rPr>
        <w:t xml:space="preserve">Infeksi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w:t>
      </w:r>
      <w:r w:rsidRPr="0088240F">
        <w:rPr>
          <w:rFonts w:ascii="Times New Roman" w:hAnsi="Times New Roman" w:cs="Times New Roman"/>
          <w:i/>
          <w:sz w:val="24"/>
          <w:szCs w:val="24"/>
        </w:rPr>
        <w:t>A. duodenale</w:t>
      </w:r>
      <w:r>
        <w:rPr>
          <w:rFonts w:ascii="Times New Roman" w:hAnsi="Times New Roman" w:cs="Times New Roman"/>
          <w:sz w:val="24"/>
          <w:szCs w:val="24"/>
        </w:rPr>
        <w:t xml:space="preserve"> secara oral menyebabkan penyakit wakana dengan gejala berupa mual, muntah, iritasi faringeal, batuk, sakit pada leher, dan suara serak. Larva pada paru biasanya menimbulkan pneumonitis yang lebih ringan dari pneumonitis Ascaris (Staf Pengajar Departemen Parasitologi FKUI, 2008).</w:t>
      </w:r>
      <w:r w:rsidR="00195DD8">
        <w:rPr>
          <w:rFonts w:ascii="Times New Roman" w:hAnsi="Times New Roman" w:cs="Times New Roman"/>
          <w:sz w:val="24"/>
          <w:szCs w:val="24"/>
        </w:rPr>
        <w:br w:type="page"/>
      </w:r>
    </w:p>
    <w:p w:rsidR="000912C0" w:rsidRPr="00F8706C" w:rsidRDefault="000912C0" w:rsidP="00195DD8">
      <w:pPr>
        <w:pStyle w:val="ListParagraph"/>
        <w:spacing w:line="480" w:lineRule="auto"/>
        <w:ind w:left="0"/>
        <w:jc w:val="both"/>
        <w:rPr>
          <w:rFonts w:ascii="Times New Roman" w:hAnsi="Times New Roman" w:cs="Times New Roman"/>
          <w:sz w:val="24"/>
          <w:szCs w:val="24"/>
          <w:u w:val="single"/>
        </w:rPr>
      </w:pPr>
      <w:r w:rsidRPr="00F8706C">
        <w:rPr>
          <w:rFonts w:ascii="Times New Roman" w:hAnsi="Times New Roman" w:cs="Times New Roman"/>
          <w:sz w:val="24"/>
          <w:szCs w:val="24"/>
          <w:u w:val="single"/>
        </w:rPr>
        <w:lastRenderedPageBreak/>
        <w:t>Stadium dewasa</w:t>
      </w:r>
    </w:p>
    <w:p w:rsidR="000912C0" w:rsidRDefault="000912C0" w:rsidP="00195DD8">
      <w:pPr>
        <w:pStyle w:val="ListParagraph"/>
        <w:spacing w:line="480" w:lineRule="auto"/>
        <w:ind w:left="0" w:firstLine="720"/>
        <w:jc w:val="both"/>
        <w:rPr>
          <w:rFonts w:ascii="Times New Roman" w:hAnsi="Times New Roman" w:cs="Times New Roman"/>
          <w:sz w:val="24"/>
          <w:szCs w:val="24"/>
        </w:rPr>
      </w:pPr>
      <w:r w:rsidRPr="00563F0B">
        <w:rPr>
          <w:rFonts w:ascii="Times New Roman" w:hAnsi="Times New Roman" w:cs="Times New Roman"/>
          <w:sz w:val="24"/>
          <w:szCs w:val="24"/>
        </w:rPr>
        <w:t xml:space="preserve">Gejala </w:t>
      </w:r>
      <w:r>
        <w:rPr>
          <w:rFonts w:ascii="Times New Roman" w:hAnsi="Times New Roman" w:cs="Times New Roman"/>
          <w:sz w:val="24"/>
          <w:szCs w:val="24"/>
        </w:rPr>
        <w:t>yang timbul b</w:t>
      </w:r>
      <w:r w:rsidRPr="00563F0B">
        <w:rPr>
          <w:rFonts w:ascii="Times New Roman" w:hAnsi="Times New Roman" w:cs="Times New Roman"/>
          <w:sz w:val="24"/>
          <w:szCs w:val="24"/>
        </w:rPr>
        <w:t>e</w:t>
      </w:r>
      <w:r>
        <w:rPr>
          <w:rFonts w:ascii="Times New Roman" w:hAnsi="Times New Roman" w:cs="Times New Roman"/>
          <w:sz w:val="24"/>
          <w:szCs w:val="24"/>
        </w:rPr>
        <w:t>r</w:t>
      </w:r>
      <w:r w:rsidRPr="00563F0B">
        <w:rPr>
          <w:rFonts w:ascii="Times New Roman" w:hAnsi="Times New Roman" w:cs="Times New Roman"/>
          <w:sz w:val="24"/>
          <w:szCs w:val="24"/>
        </w:rPr>
        <w:t>gantung p</w:t>
      </w:r>
      <w:r>
        <w:rPr>
          <w:rFonts w:ascii="Times New Roman" w:hAnsi="Times New Roman" w:cs="Times New Roman"/>
          <w:sz w:val="24"/>
          <w:szCs w:val="24"/>
        </w:rPr>
        <w:t xml:space="preserve">ada </w:t>
      </w:r>
      <w:r w:rsidRPr="00563F0B">
        <w:rPr>
          <w:rFonts w:ascii="Times New Roman" w:hAnsi="Times New Roman" w:cs="Times New Roman"/>
          <w:sz w:val="24"/>
          <w:szCs w:val="24"/>
        </w:rPr>
        <w:t>spesies dan jumlah cacing</w:t>
      </w:r>
      <w:r>
        <w:rPr>
          <w:rFonts w:ascii="Times New Roman" w:hAnsi="Times New Roman" w:cs="Times New Roman"/>
          <w:sz w:val="24"/>
          <w:szCs w:val="24"/>
        </w:rPr>
        <w:t>, serta</w:t>
      </w:r>
      <w:r w:rsidR="00F8706C">
        <w:rPr>
          <w:rFonts w:ascii="Times New Roman" w:hAnsi="Times New Roman" w:cs="Times New Roman"/>
          <w:sz w:val="24"/>
          <w:szCs w:val="24"/>
        </w:rPr>
        <w:t xml:space="preserve"> </w:t>
      </w:r>
      <w:r>
        <w:rPr>
          <w:rFonts w:ascii="Times New Roman" w:hAnsi="Times New Roman" w:cs="Times New Roman"/>
          <w:sz w:val="24"/>
          <w:szCs w:val="24"/>
        </w:rPr>
        <w:t xml:space="preserve">keadaan gizi pejamu, terutama kadar </w:t>
      </w:r>
      <w:r w:rsidRPr="00563F0B">
        <w:rPr>
          <w:rFonts w:ascii="Times New Roman" w:hAnsi="Times New Roman" w:cs="Times New Roman"/>
          <w:sz w:val="24"/>
          <w:szCs w:val="24"/>
        </w:rPr>
        <w:t xml:space="preserve">Fe dan protein. </w:t>
      </w:r>
      <w:r>
        <w:rPr>
          <w:rFonts w:ascii="Times New Roman" w:hAnsi="Times New Roman" w:cs="Times New Roman"/>
          <w:sz w:val="24"/>
          <w:szCs w:val="24"/>
        </w:rPr>
        <w:t xml:space="preserve">Manifestasi infeksi cacing tambang merupakan akibat dari kehilangan darah karena invasi parasit di mukosa dan submukosa usus halus. </w:t>
      </w:r>
      <w:r w:rsidRPr="00563F0B">
        <w:rPr>
          <w:rFonts w:ascii="Times New Roman" w:hAnsi="Times New Roman" w:cs="Times New Roman"/>
          <w:sz w:val="24"/>
          <w:szCs w:val="24"/>
        </w:rPr>
        <w:t xml:space="preserve">Tiap cacing </w:t>
      </w:r>
      <w:r>
        <w:rPr>
          <w:rFonts w:ascii="Times New Roman" w:hAnsi="Times New Roman" w:cs="Times New Roman"/>
          <w:i/>
          <w:sz w:val="24"/>
          <w:szCs w:val="24"/>
        </w:rPr>
        <w:t>N.</w:t>
      </w:r>
      <w:r w:rsidRPr="00154BC2">
        <w:rPr>
          <w:rFonts w:ascii="Times New Roman" w:hAnsi="Times New Roman" w:cs="Times New Roman"/>
          <w:i/>
          <w:sz w:val="24"/>
          <w:szCs w:val="24"/>
        </w:rPr>
        <w:t xml:space="preserve"> americanus</w:t>
      </w:r>
      <w:r w:rsidRPr="00563F0B">
        <w:rPr>
          <w:rFonts w:ascii="Times New Roman" w:hAnsi="Times New Roman" w:cs="Times New Roman"/>
          <w:sz w:val="24"/>
          <w:szCs w:val="24"/>
        </w:rPr>
        <w:t xml:space="preserve"> menyebabkan k</w:t>
      </w:r>
      <w:r>
        <w:rPr>
          <w:rFonts w:ascii="Times New Roman" w:hAnsi="Times New Roman" w:cs="Times New Roman"/>
          <w:sz w:val="24"/>
          <w:szCs w:val="24"/>
        </w:rPr>
        <w:t>ehilangan darah sebanyak 0,005-0,1 cc/</w:t>
      </w:r>
      <w:r w:rsidRPr="00563F0B">
        <w:rPr>
          <w:rFonts w:ascii="Times New Roman" w:hAnsi="Times New Roman" w:cs="Times New Roman"/>
          <w:sz w:val="24"/>
          <w:szCs w:val="24"/>
        </w:rPr>
        <w:t>hari</w:t>
      </w:r>
      <w:r>
        <w:rPr>
          <w:rFonts w:ascii="Times New Roman" w:hAnsi="Times New Roman" w:cs="Times New Roman"/>
          <w:sz w:val="24"/>
          <w:szCs w:val="24"/>
        </w:rPr>
        <w:t xml:space="preserve">, sedangkan cacing </w:t>
      </w:r>
      <w:r w:rsidRPr="00AC32D7">
        <w:rPr>
          <w:rFonts w:ascii="Times New Roman" w:hAnsi="Times New Roman" w:cs="Times New Roman"/>
          <w:i/>
          <w:sz w:val="24"/>
          <w:szCs w:val="24"/>
        </w:rPr>
        <w:t>A. duodenale</w:t>
      </w:r>
      <w:r w:rsidR="00F8706C">
        <w:rPr>
          <w:rFonts w:ascii="Times New Roman" w:hAnsi="Times New Roman" w:cs="Times New Roman"/>
          <w:sz w:val="24"/>
          <w:szCs w:val="24"/>
        </w:rPr>
        <w:t xml:space="preserve"> sebanyak 0,08-</w:t>
      </w:r>
      <w:r>
        <w:rPr>
          <w:rFonts w:ascii="Times New Roman" w:hAnsi="Times New Roman" w:cs="Times New Roman"/>
          <w:sz w:val="24"/>
          <w:szCs w:val="24"/>
        </w:rPr>
        <w:t>0,34 cc/hari</w:t>
      </w:r>
      <w:r w:rsidRPr="00563F0B">
        <w:rPr>
          <w:rFonts w:ascii="Times New Roman" w:hAnsi="Times New Roman" w:cs="Times New Roman"/>
          <w:sz w:val="24"/>
          <w:szCs w:val="24"/>
        </w:rPr>
        <w:t xml:space="preserve">. </w:t>
      </w:r>
      <w:r>
        <w:rPr>
          <w:rFonts w:ascii="Times New Roman" w:hAnsi="Times New Roman" w:cs="Times New Roman"/>
          <w:sz w:val="24"/>
          <w:szCs w:val="24"/>
        </w:rPr>
        <w:t xml:space="preserve">Infeksi kronik atau infeksi berat akan menyebabkan anemia hipokromik mikrositik. </w:t>
      </w:r>
      <w:r w:rsidRPr="00563F0B">
        <w:rPr>
          <w:rFonts w:ascii="Times New Roman" w:hAnsi="Times New Roman" w:cs="Times New Roman"/>
          <w:sz w:val="24"/>
          <w:szCs w:val="24"/>
        </w:rPr>
        <w:t xml:space="preserve">Disamping itu juga terdapat eosinofilia. </w:t>
      </w:r>
      <w:r>
        <w:rPr>
          <w:rFonts w:ascii="Times New Roman" w:hAnsi="Times New Roman" w:cs="Times New Roman"/>
          <w:sz w:val="24"/>
          <w:szCs w:val="24"/>
        </w:rPr>
        <w:t>Biasanya cacing tambang tidak menyebabkan kema</w:t>
      </w:r>
      <w:r w:rsidRPr="00563F0B">
        <w:rPr>
          <w:rFonts w:ascii="Times New Roman" w:hAnsi="Times New Roman" w:cs="Times New Roman"/>
          <w:sz w:val="24"/>
          <w:szCs w:val="24"/>
        </w:rPr>
        <w:t xml:space="preserve">tian, tetapi </w:t>
      </w:r>
      <w:r>
        <w:rPr>
          <w:rFonts w:ascii="Times New Roman" w:hAnsi="Times New Roman" w:cs="Times New Roman"/>
          <w:sz w:val="24"/>
          <w:szCs w:val="24"/>
        </w:rPr>
        <w:t xml:space="preserve">akan menyebabkan menurunnya </w:t>
      </w:r>
      <w:r w:rsidRPr="00563F0B">
        <w:rPr>
          <w:rFonts w:ascii="Times New Roman" w:hAnsi="Times New Roman" w:cs="Times New Roman"/>
          <w:sz w:val="24"/>
          <w:szCs w:val="24"/>
        </w:rPr>
        <w:t xml:space="preserve">daya tahan </w:t>
      </w:r>
      <w:r>
        <w:rPr>
          <w:rFonts w:ascii="Times New Roman" w:hAnsi="Times New Roman" w:cs="Times New Roman"/>
          <w:sz w:val="24"/>
          <w:szCs w:val="24"/>
        </w:rPr>
        <w:t>tubuh</w:t>
      </w:r>
      <w:r w:rsidRPr="00563F0B">
        <w:rPr>
          <w:rFonts w:ascii="Times New Roman" w:hAnsi="Times New Roman" w:cs="Times New Roman"/>
          <w:sz w:val="24"/>
          <w:szCs w:val="24"/>
        </w:rPr>
        <w:t xml:space="preserve"> dan prestasi kerja</w:t>
      </w:r>
      <w:r>
        <w:rPr>
          <w:rFonts w:ascii="Times New Roman" w:hAnsi="Times New Roman" w:cs="Times New Roman"/>
          <w:sz w:val="24"/>
          <w:szCs w:val="24"/>
        </w:rPr>
        <w:t xml:space="preserve"> (Staf Pengajar Departemen Parasitologi FKUI, 2008)</w:t>
      </w:r>
      <w:r w:rsidRPr="00563F0B">
        <w:rPr>
          <w:rFonts w:ascii="Times New Roman" w:hAnsi="Times New Roman" w:cs="Times New Roman"/>
          <w:sz w:val="24"/>
          <w:szCs w:val="24"/>
        </w:rPr>
        <w:t xml:space="preserve">. </w:t>
      </w:r>
    </w:p>
    <w:p w:rsidR="000912C0" w:rsidRPr="009F2E77" w:rsidRDefault="000912C0" w:rsidP="00195DD8">
      <w:pPr>
        <w:pStyle w:val="ListParagraph"/>
        <w:numPr>
          <w:ilvl w:val="0"/>
          <w:numId w:val="7"/>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Diagnosis</w:t>
      </w:r>
    </w:p>
    <w:p w:rsidR="000912C0" w:rsidRDefault="000912C0" w:rsidP="00195DD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Diagnosis ditegakkan dengan menemukan telur dalam tinja segar. Dalam tinja yang lama dapat ditemukan larva. Penghitungan telur per gram tinja dengan teknik katokatz digunakan sebagai pedoman untuk menentukan beratnya infeksi (Kemenkes RI, 2012).</w:t>
      </w:r>
    </w:p>
    <w:p w:rsidR="000912C0" w:rsidRPr="009F2E77" w:rsidRDefault="000912C0" w:rsidP="00BC6E82">
      <w:pPr>
        <w:pStyle w:val="ListParagraph"/>
        <w:numPr>
          <w:ilvl w:val="0"/>
          <w:numId w:val="7"/>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 xml:space="preserve">Pengobatan </w:t>
      </w:r>
    </w:p>
    <w:p w:rsidR="000912C0" w:rsidRPr="000912C0" w:rsidRDefault="000912C0" w:rsidP="00F8706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Obat untuk infeksi cacing tambang adalah albendazol dosis tunggal 400 mg per oral, atau mebendazol 100 mg 2</w:t>
      </w:r>
      <w:r w:rsidR="00F8706C">
        <w:rPr>
          <w:rFonts w:ascii="Times New Roman" w:hAnsi="Times New Roman" w:cs="Times New Roman"/>
          <w:sz w:val="24"/>
          <w:szCs w:val="24"/>
        </w:rPr>
        <w:t xml:space="preserve"> kali</w:t>
      </w:r>
      <w:r>
        <w:rPr>
          <w:rFonts w:ascii="Times New Roman" w:hAnsi="Times New Roman" w:cs="Times New Roman"/>
          <w:sz w:val="24"/>
          <w:szCs w:val="24"/>
        </w:rPr>
        <w:t xml:space="preserve"> sehari, atau pirantel pamoat 11 mg/kgBB dengan dosis maksimal 1 gram. Mebendazol dan pirantel pamoat diberikan selama 3 hari berturut-turut. WHO merekomendasikan dosis albendazol untuk anak usia 12-24 bulan sebesar 200 mg. Untuk meningkatkan kadar Hb </w:t>
      </w:r>
      <w:r>
        <w:rPr>
          <w:rFonts w:ascii="Times New Roman" w:hAnsi="Times New Roman" w:cs="Times New Roman"/>
          <w:sz w:val="24"/>
          <w:szCs w:val="24"/>
        </w:rPr>
        <w:lastRenderedPageBreak/>
        <w:t xml:space="preserve">dapat diberikan asupan makanan yang bergizi serta suplementasi zat besi (Kemenkes RI, 2012). </w:t>
      </w:r>
    </w:p>
    <w:p w:rsidR="000912C0" w:rsidRDefault="000912C0" w:rsidP="009F2E77">
      <w:pPr>
        <w:spacing w:after="0" w:line="480" w:lineRule="auto"/>
        <w:jc w:val="both"/>
        <w:rPr>
          <w:rFonts w:ascii="Times New Roman" w:hAnsi="Times New Roman" w:cs="Times New Roman"/>
          <w:b/>
          <w:i/>
          <w:sz w:val="24"/>
          <w:szCs w:val="24"/>
        </w:rPr>
      </w:pPr>
      <w:r w:rsidRPr="000912C0">
        <w:rPr>
          <w:rFonts w:ascii="Times New Roman" w:hAnsi="Times New Roman" w:cs="Times New Roman"/>
          <w:b/>
          <w:sz w:val="24"/>
          <w:szCs w:val="24"/>
        </w:rPr>
        <w:t xml:space="preserve">2.1.5 </w:t>
      </w:r>
      <w:r w:rsidRPr="000912C0">
        <w:rPr>
          <w:rFonts w:ascii="Times New Roman" w:hAnsi="Times New Roman" w:cs="Times New Roman"/>
          <w:b/>
          <w:i/>
          <w:sz w:val="24"/>
          <w:szCs w:val="24"/>
        </w:rPr>
        <w:t>Strongyloides stercoralis</w:t>
      </w:r>
    </w:p>
    <w:p w:rsidR="009F2E77" w:rsidRPr="009F2E77" w:rsidRDefault="009F2E77" w:rsidP="00BC6E82">
      <w:pPr>
        <w:pStyle w:val="ListParagraph"/>
        <w:numPr>
          <w:ilvl w:val="0"/>
          <w:numId w:val="8"/>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Morfologi dan Siklus Hidup</w:t>
      </w:r>
    </w:p>
    <w:p w:rsidR="009F2E77" w:rsidRDefault="009F2E77" w:rsidP="00BC6E8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Cacing betina memiliki bentuk filiformis, halus, tidak berwarna, dengan panjang 2 mm. Hanya cacing betina yang hidup sebagai parasit di vili duodenum dan jejunum. Telur diletakkan di mukosa usus, kemudian menetas menjadi 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yang masuk ke rongga usus dan dikeluarkan bersama tinja (Staf Pengajar Departemen Parasitologi FKUI, 2008). </w:t>
      </w:r>
    </w:p>
    <w:p w:rsidR="009F2E77" w:rsidRPr="00F8706C" w:rsidRDefault="009F2E77" w:rsidP="00C2780C">
      <w:pPr>
        <w:spacing w:after="0" w:line="480" w:lineRule="auto"/>
        <w:jc w:val="both"/>
        <w:rPr>
          <w:rFonts w:ascii="Times New Roman" w:hAnsi="Times New Roman" w:cs="Times New Roman"/>
          <w:sz w:val="24"/>
          <w:szCs w:val="24"/>
          <w:u w:val="single"/>
        </w:rPr>
      </w:pPr>
      <w:r w:rsidRPr="00F8706C">
        <w:rPr>
          <w:rFonts w:ascii="Times New Roman" w:hAnsi="Times New Roman" w:cs="Times New Roman"/>
          <w:sz w:val="24"/>
          <w:szCs w:val="24"/>
          <w:u w:val="single"/>
        </w:rPr>
        <w:t xml:space="preserve">Siklus langsung </w:t>
      </w:r>
    </w:p>
    <w:p w:rsidR="009F2E77" w:rsidRDefault="009F2E77" w:rsidP="00BC6E8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2-3 hari di tanah, 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yang berukuran sekitar 225 x 16 mikron, berubah menjadi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yang berbentuk langsing dan merupakan bentuk infektif dengan panjang sekitar 700 mikron. Bila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menembus kulit manusia, larva tumbuh, masuk ke dalam peredaran darah vena, kemudian melalui jantung kanan sampai ke paru. Di paru, parasit akan menembus alveolus, masuk ke trakea dan laring, yang menimbulkan refleks batuk, sehingga parasit kemudian tertelan dan sampai ke usus halus bagian atas, dan berkembang menjadi dewasa. Cacing betina yang dapat bertelur ditemukan sekitar 28 hari setelah infeksi (Staf Pengajar Departemen Parasitologi FKUI, 2008).</w:t>
      </w:r>
    </w:p>
    <w:p w:rsidR="009F2E77" w:rsidRPr="00F8706C" w:rsidRDefault="009F2E77" w:rsidP="00C2780C">
      <w:pPr>
        <w:tabs>
          <w:tab w:val="left" w:pos="3511"/>
        </w:tabs>
        <w:spacing w:after="0" w:line="480" w:lineRule="auto"/>
        <w:jc w:val="both"/>
        <w:rPr>
          <w:rFonts w:ascii="Times New Roman" w:hAnsi="Times New Roman" w:cs="Times New Roman"/>
          <w:sz w:val="24"/>
          <w:szCs w:val="24"/>
          <w:u w:val="single"/>
        </w:rPr>
      </w:pPr>
      <w:r w:rsidRPr="00F8706C">
        <w:rPr>
          <w:rFonts w:ascii="Times New Roman" w:hAnsi="Times New Roman" w:cs="Times New Roman"/>
          <w:sz w:val="24"/>
          <w:szCs w:val="24"/>
          <w:u w:val="single"/>
        </w:rPr>
        <w:t>Siklus tidak langsung</w:t>
      </w:r>
    </w:p>
    <w:p w:rsidR="009F2E77" w:rsidRDefault="009F2E77" w:rsidP="00BC6E8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Siklus tidak langsung ini dapat terjadi jika keadaan lingkungan optimal untuk kehidupan bebas parasit, misalnya di negara tropis dengan iklim lembab. Pada siklus ini, 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di tanah berubah menjadi cacing jantan dan </w:t>
      </w:r>
      <w:r>
        <w:rPr>
          <w:rFonts w:ascii="Times New Roman" w:hAnsi="Times New Roman" w:cs="Times New Roman"/>
          <w:sz w:val="24"/>
          <w:szCs w:val="24"/>
        </w:rPr>
        <w:lastRenderedPageBreak/>
        <w:t xml:space="preserve">cacing betina bentuk bebas. Bentuk bebas memiliki badan yang lebih gemuk dibandingkan bentuk parasit. Cacing betina berukuran 1 mm x 0,06 mm, sedangkan cacing jantan memiliki ukuran 0,75 mm x 0,04 mm, memiliki ekor yang melengkung dengan 2 buah spekulum. Setelah proses pembuahan, cacing betina menghasilkan telur yang menetas menjadi 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yang dalam beberapa hari berkembang menjadi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yang infektif.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ini dapat menginfeksi manusia, atau mengulangi fase hidup bebas (Staf Pengajar Departemen Parasitologi FKUI, 2008).  </w:t>
      </w:r>
    </w:p>
    <w:p w:rsidR="009F2E77" w:rsidRPr="00F8706C" w:rsidRDefault="009F2E77" w:rsidP="00C2780C">
      <w:pPr>
        <w:spacing w:after="0" w:line="480" w:lineRule="auto"/>
        <w:jc w:val="both"/>
        <w:rPr>
          <w:rFonts w:ascii="Times New Roman" w:hAnsi="Times New Roman" w:cs="Times New Roman"/>
          <w:sz w:val="24"/>
          <w:szCs w:val="24"/>
          <w:u w:val="single"/>
        </w:rPr>
      </w:pPr>
      <w:r w:rsidRPr="00F8706C">
        <w:rPr>
          <w:rFonts w:ascii="Times New Roman" w:hAnsi="Times New Roman" w:cs="Times New Roman"/>
          <w:sz w:val="24"/>
          <w:szCs w:val="24"/>
          <w:u w:val="single"/>
        </w:rPr>
        <w:t>Autoinfeksi</w:t>
      </w:r>
    </w:p>
    <w:p w:rsidR="009F2E77" w:rsidRDefault="009F2E77"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kadang-kadang berkembang menjadi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di usus atau di daerah sekitar anus (perianal). Jika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menembus mukosa usus atau kulit perianal maka terjadi siklus perkembangan parasit di dalam tubuh pejamu. Autoinfeksi dapat menyebabkan strongiloidiasis kronis pada penderita yang hidup di daerah non</w:t>
      </w:r>
      <w:r w:rsidR="00F8706C">
        <w:rPr>
          <w:rFonts w:ascii="Times New Roman" w:hAnsi="Times New Roman" w:cs="Times New Roman"/>
          <w:sz w:val="24"/>
          <w:szCs w:val="24"/>
        </w:rPr>
        <w:t>-</w:t>
      </w:r>
      <w:r>
        <w:rPr>
          <w:rFonts w:ascii="Times New Roman" w:hAnsi="Times New Roman" w:cs="Times New Roman"/>
          <w:sz w:val="24"/>
          <w:szCs w:val="24"/>
        </w:rPr>
        <w:t xml:space="preserve">endemik (Staf Pengajar Departemen Parasitologi FKUI, 2008). </w:t>
      </w:r>
    </w:p>
    <w:p w:rsidR="009F2E77" w:rsidRDefault="004F20F3" w:rsidP="00BC6E8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10896" cy="3090440"/>
            <wp:effectExtent l="0" t="0" r="0" b="0"/>
            <wp:docPr id="14" name="Picture 13" descr="strongiloides stercor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iloides stercoralis.jpg"/>
                    <pic:cNvPicPr/>
                  </pic:nvPicPr>
                  <pic:blipFill>
                    <a:blip r:embed="rId13" cstate="print"/>
                    <a:stretch>
                      <a:fillRect/>
                    </a:stretch>
                  </pic:blipFill>
                  <pic:spPr>
                    <a:xfrm>
                      <a:off x="0" y="0"/>
                      <a:ext cx="4728188" cy="3101784"/>
                    </a:xfrm>
                    <a:prstGeom prst="rect">
                      <a:avLst/>
                    </a:prstGeom>
                  </pic:spPr>
                </pic:pic>
              </a:graphicData>
            </a:graphic>
          </wp:inline>
        </w:drawing>
      </w:r>
    </w:p>
    <w:p w:rsidR="009F2E77" w:rsidRDefault="009F2E77" w:rsidP="00605D03">
      <w:pPr>
        <w:spacing w:after="0" w:line="240" w:lineRule="auto"/>
        <w:jc w:val="center"/>
        <w:rPr>
          <w:rFonts w:ascii="Times New Roman" w:hAnsi="Times New Roman" w:cs="Times New Roman"/>
          <w:b/>
          <w:i/>
          <w:sz w:val="24"/>
          <w:szCs w:val="24"/>
        </w:rPr>
      </w:pPr>
      <w:r w:rsidRPr="00BC6E82">
        <w:rPr>
          <w:rFonts w:ascii="Times New Roman" w:hAnsi="Times New Roman" w:cs="Times New Roman"/>
          <w:b/>
          <w:sz w:val="24"/>
          <w:szCs w:val="24"/>
        </w:rPr>
        <w:t xml:space="preserve">Gambar 2.5 Siklus Hidup </w:t>
      </w:r>
      <w:r w:rsidRPr="00BC6E82">
        <w:rPr>
          <w:rFonts w:ascii="Times New Roman" w:hAnsi="Times New Roman" w:cs="Times New Roman"/>
          <w:b/>
          <w:i/>
          <w:sz w:val="24"/>
          <w:szCs w:val="24"/>
        </w:rPr>
        <w:t>Str</w:t>
      </w:r>
      <w:r w:rsidR="00BF10E8" w:rsidRPr="00BC6E82">
        <w:rPr>
          <w:rFonts w:ascii="Times New Roman" w:hAnsi="Times New Roman" w:cs="Times New Roman"/>
          <w:b/>
          <w:i/>
          <w:sz w:val="24"/>
          <w:szCs w:val="24"/>
        </w:rPr>
        <w:t>ongy</w:t>
      </w:r>
      <w:r w:rsidRPr="00BC6E82">
        <w:rPr>
          <w:rFonts w:ascii="Times New Roman" w:hAnsi="Times New Roman" w:cs="Times New Roman"/>
          <w:b/>
          <w:i/>
          <w:sz w:val="24"/>
          <w:szCs w:val="24"/>
        </w:rPr>
        <w:t>loides stercoralis</w:t>
      </w:r>
    </w:p>
    <w:p w:rsidR="00605D03" w:rsidRPr="00605D03" w:rsidRDefault="00605D03" w:rsidP="00605D03">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9F2E77" w:rsidRPr="009F2E77" w:rsidRDefault="009F2E77" w:rsidP="00BC6E82">
      <w:pPr>
        <w:pStyle w:val="ListParagraph"/>
        <w:numPr>
          <w:ilvl w:val="0"/>
          <w:numId w:val="8"/>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 xml:space="preserve">Patologi dan Gejala Klinis </w:t>
      </w:r>
    </w:p>
    <w:p w:rsidR="009F2E77" w:rsidRDefault="009F2E77"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Infeksi ringan umumnya tidak menimbulkan gejala klinis. Infeksi sedang dapat menimbulkan rasa sakit dengan kualitas seperti ditusuk di daerah epigastrium, mungkin terdapat mual dan muntah, serta diare dan konstipasi yang bergantian. Bila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dalam jumlah besar menembus kulit maka akan timbul kelainan pada kulit yang disebut </w:t>
      </w:r>
      <w:r w:rsidRPr="00AC32D7">
        <w:rPr>
          <w:rFonts w:ascii="Times New Roman" w:hAnsi="Times New Roman" w:cs="Times New Roman"/>
          <w:i/>
          <w:sz w:val="24"/>
          <w:szCs w:val="24"/>
        </w:rPr>
        <w:t>creeping eruption</w:t>
      </w:r>
      <w:r>
        <w:rPr>
          <w:rFonts w:ascii="Times New Roman" w:hAnsi="Times New Roman" w:cs="Times New Roman"/>
          <w:sz w:val="24"/>
          <w:szCs w:val="24"/>
        </w:rPr>
        <w:t xml:space="preserve">, yang biasanya disertai rasa gatal yang hebat. Larva dapat ditemukan di berbagai organ seperti paru, hepar, dan kandung empedu. Cacing dewasa menyebabkan kelainan pada mukosa usus halus, dan pada keadaan hiperinfeksi cacing dewasa dapat ditemukan di sepanjang traktus digestivus. Pada pemeriksaan darah mungkin ditemukan eosinofilia atau hipereosinofilia (Staf Pengajar Departemen Parasitologi FKUI, 2008). </w:t>
      </w:r>
    </w:p>
    <w:p w:rsidR="00F8706C" w:rsidRPr="006152D0" w:rsidRDefault="00F8706C" w:rsidP="00BC6E82">
      <w:pPr>
        <w:pStyle w:val="ListParagraph"/>
        <w:spacing w:line="480" w:lineRule="auto"/>
        <w:ind w:left="0" w:firstLine="720"/>
        <w:jc w:val="both"/>
        <w:rPr>
          <w:rFonts w:ascii="Times New Roman" w:hAnsi="Times New Roman" w:cs="Times New Roman"/>
          <w:sz w:val="24"/>
          <w:szCs w:val="24"/>
        </w:rPr>
      </w:pPr>
    </w:p>
    <w:p w:rsidR="009F2E77" w:rsidRPr="009F2E77" w:rsidRDefault="009F2E77" w:rsidP="00BC6E82">
      <w:pPr>
        <w:pStyle w:val="ListParagraph"/>
        <w:numPr>
          <w:ilvl w:val="0"/>
          <w:numId w:val="8"/>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lastRenderedPageBreak/>
        <w:t>Diagnosis</w:t>
      </w:r>
    </w:p>
    <w:p w:rsidR="009F2E77" w:rsidRDefault="009F2E77"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Diagnosis klinis tidak pasti karena strongiloidiasis tidak menampakkan gejala yang nyata. Diagnosis pasti adalah dengan menemukan larva </w:t>
      </w:r>
      <w:r w:rsidRPr="00F8706C">
        <w:rPr>
          <w:rFonts w:ascii="Times New Roman" w:hAnsi="Times New Roman" w:cs="Times New Roman"/>
          <w:i/>
          <w:iCs/>
          <w:sz w:val="24"/>
          <w:szCs w:val="24"/>
        </w:rPr>
        <w:t>rabditiform</w:t>
      </w:r>
      <w:r>
        <w:rPr>
          <w:rFonts w:ascii="Times New Roman" w:hAnsi="Times New Roman" w:cs="Times New Roman"/>
          <w:sz w:val="24"/>
          <w:szCs w:val="24"/>
        </w:rPr>
        <w:t xml:space="preserve"> pada tinja segar, kultur atau aspirasi duod</w:t>
      </w:r>
      <w:r w:rsidR="00F8706C">
        <w:rPr>
          <w:rFonts w:ascii="Times New Roman" w:hAnsi="Times New Roman" w:cs="Times New Roman"/>
          <w:sz w:val="24"/>
          <w:szCs w:val="24"/>
        </w:rPr>
        <w:t>enum. Kultur dilakukan sekurang-</w:t>
      </w:r>
      <w:r>
        <w:rPr>
          <w:rFonts w:ascii="Times New Roman" w:hAnsi="Times New Roman" w:cs="Times New Roman"/>
          <w:sz w:val="24"/>
          <w:szCs w:val="24"/>
        </w:rPr>
        <w:t xml:space="preserve">kurangnya selama 2 x 24 jam untuk menghasilkan larva </w:t>
      </w:r>
      <w:r w:rsidRPr="00F8706C">
        <w:rPr>
          <w:rFonts w:ascii="Times New Roman" w:hAnsi="Times New Roman" w:cs="Times New Roman"/>
          <w:i/>
          <w:iCs/>
          <w:sz w:val="24"/>
          <w:szCs w:val="24"/>
        </w:rPr>
        <w:t>filariform</w:t>
      </w:r>
      <w:r>
        <w:rPr>
          <w:rFonts w:ascii="Times New Roman" w:hAnsi="Times New Roman" w:cs="Times New Roman"/>
          <w:sz w:val="24"/>
          <w:szCs w:val="24"/>
        </w:rPr>
        <w:t xml:space="preserve"> dan cacing dewasa </w:t>
      </w:r>
      <w:r w:rsidRPr="00CC6882">
        <w:rPr>
          <w:rFonts w:ascii="Times New Roman" w:hAnsi="Times New Roman" w:cs="Times New Roman"/>
          <w:i/>
          <w:sz w:val="24"/>
          <w:szCs w:val="24"/>
        </w:rPr>
        <w:t>S. stercoralis</w:t>
      </w:r>
      <w:r>
        <w:rPr>
          <w:rFonts w:ascii="Times New Roman" w:hAnsi="Times New Roman" w:cs="Times New Roman"/>
          <w:sz w:val="24"/>
          <w:szCs w:val="24"/>
        </w:rPr>
        <w:t xml:space="preserve"> bentuk bebas (Staf Pengajar Departemen Parasitologi FKUI, 2008). </w:t>
      </w:r>
    </w:p>
    <w:p w:rsidR="009F2E77" w:rsidRPr="009F2E77" w:rsidRDefault="009F2E77" w:rsidP="00BC6E82">
      <w:pPr>
        <w:pStyle w:val="ListParagraph"/>
        <w:numPr>
          <w:ilvl w:val="0"/>
          <w:numId w:val="8"/>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 xml:space="preserve">Pengobatan </w:t>
      </w:r>
    </w:p>
    <w:p w:rsidR="009F2E77" w:rsidRDefault="009F2E77" w:rsidP="00F8706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Albendazol 400 mg 1-2</w:t>
      </w:r>
      <w:r w:rsidR="00F8706C">
        <w:rPr>
          <w:rFonts w:ascii="Times New Roman" w:hAnsi="Times New Roman" w:cs="Times New Roman"/>
          <w:sz w:val="24"/>
          <w:szCs w:val="24"/>
        </w:rPr>
        <w:t xml:space="preserve"> kali</w:t>
      </w:r>
      <w:r>
        <w:rPr>
          <w:rFonts w:ascii="Times New Roman" w:hAnsi="Times New Roman" w:cs="Times New Roman"/>
          <w:sz w:val="24"/>
          <w:szCs w:val="24"/>
        </w:rPr>
        <w:t xml:space="preserve"> sehari selama 3 hari merupakan obat pilihan untuk strongiloidiasis. Mebendazol 100 mg 3</w:t>
      </w:r>
      <w:r w:rsidR="00F8706C">
        <w:rPr>
          <w:rFonts w:ascii="Times New Roman" w:hAnsi="Times New Roman" w:cs="Times New Roman"/>
          <w:sz w:val="24"/>
          <w:szCs w:val="24"/>
        </w:rPr>
        <w:t xml:space="preserve"> kali </w:t>
      </w:r>
      <w:r>
        <w:rPr>
          <w:rFonts w:ascii="Times New Roman" w:hAnsi="Times New Roman" w:cs="Times New Roman"/>
          <w:sz w:val="24"/>
          <w:szCs w:val="24"/>
        </w:rPr>
        <w:t xml:space="preserve">sehari selama 2-4 minggu juga dapat memberikan hasil yang baik. Perhatian khusus ditujukan pada kebersihan daerah perianal dan pencegahan konstipasi (Staf Pengajar Departemen Parasitologi FKUI, 2008). </w:t>
      </w:r>
    </w:p>
    <w:p w:rsidR="004717A5" w:rsidRDefault="00003359" w:rsidP="004717A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2.1.6 </w:t>
      </w:r>
      <w:r w:rsidRPr="00003359">
        <w:rPr>
          <w:rFonts w:ascii="Times New Roman" w:hAnsi="Times New Roman" w:cs="Times New Roman"/>
          <w:b/>
          <w:i/>
          <w:sz w:val="24"/>
          <w:szCs w:val="24"/>
        </w:rPr>
        <w:t>Taenia saginata</w:t>
      </w:r>
    </w:p>
    <w:p w:rsidR="004717A5" w:rsidRPr="00003359" w:rsidRDefault="004717A5" w:rsidP="004C6896">
      <w:pPr>
        <w:pStyle w:val="ListParagraph"/>
        <w:numPr>
          <w:ilvl w:val="0"/>
          <w:numId w:val="37"/>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Morfologi dan Siklus Hidup</w:t>
      </w:r>
    </w:p>
    <w:p w:rsidR="00003359" w:rsidRDefault="003B2F30" w:rsidP="00BC6E82">
      <w:pPr>
        <w:pStyle w:val="ListParagraph"/>
        <w:spacing w:line="480" w:lineRule="auto"/>
        <w:ind w:left="0" w:firstLine="720"/>
        <w:jc w:val="both"/>
        <w:rPr>
          <w:rFonts w:ascii="Times New Roman" w:hAnsi="Times New Roman" w:cs="Times New Roman"/>
          <w:sz w:val="24"/>
          <w:szCs w:val="24"/>
        </w:rPr>
      </w:pPr>
      <w:r w:rsidRPr="003B2F30">
        <w:rPr>
          <w:rFonts w:ascii="Times New Roman" w:hAnsi="Times New Roman" w:cs="Times New Roman"/>
          <w:i/>
          <w:sz w:val="24"/>
          <w:szCs w:val="24"/>
        </w:rPr>
        <w:t>Taenia saginata</w:t>
      </w:r>
      <w:r>
        <w:rPr>
          <w:rFonts w:ascii="Times New Roman" w:hAnsi="Times New Roman" w:cs="Times New Roman"/>
          <w:sz w:val="24"/>
          <w:szCs w:val="24"/>
        </w:rPr>
        <w:t xml:space="preserve"> merupakan cacing pita dengan panjang ≥4-12 meter</w:t>
      </w:r>
      <w:r w:rsidR="002522C1">
        <w:rPr>
          <w:rFonts w:ascii="Times New Roman" w:hAnsi="Times New Roman" w:cs="Times New Roman"/>
          <w:sz w:val="24"/>
          <w:szCs w:val="24"/>
        </w:rPr>
        <w:t xml:space="preserve">, yang terdiri atas kepala (skoleks), leher, dan strobila. </w:t>
      </w:r>
      <w:r w:rsidR="00B31132">
        <w:rPr>
          <w:rFonts w:ascii="Times New Roman" w:hAnsi="Times New Roman" w:cs="Times New Roman"/>
          <w:sz w:val="24"/>
          <w:szCs w:val="24"/>
        </w:rPr>
        <w:t xml:space="preserve">Skoleks berukuran 1-2 mm, memiliki empat batil isap dengan otot yang kuat, tanpa kait. Lehernya sempit dan ruas-ruasnya tidak jelas. Strobila </w:t>
      </w:r>
      <w:r w:rsidR="00F424A3">
        <w:rPr>
          <w:rFonts w:ascii="Times New Roman" w:hAnsi="Times New Roman" w:cs="Times New Roman"/>
          <w:sz w:val="24"/>
          <w:szCs w:val="24"/>
        </w:rPr>
        <w:t>merupakan rangkaian ruas-ruas proglotid sebanyak 1</w:t>
      </w:r>
      <w:r w:rsidR="00EF7E4D">
        <w:rPr>
          <w:rFonts w:ascii="Times New Roman" w:hAnsi="Times New Roman" w:cs="Times New Roman"/>
          <w:sz w:val="24"/>
          <w:szCs w:val="24"/>
        </w:rPr>
        <w:t>.</w:t>
      </w:r>
      <w:r w:rsidR="00F424A3">
        <w:rPr>
          <w:rFonts w:ascii="Times New Roman" w:hAnsi="Times New Roman" w:cs="Times New Roman"/>
          <w:sz w:val="24"/>
          <w:szCs w:val="24"/>
        </w:rPr>
        <w:t>000-2</w:t>
      </w:r>
      <w:r w:rsidR="00EF7E4D">
        <w:rPr>
          <w:rFonts w:ascii="Times New Roman" w:hAnsi="Times New Roman" w:cs="Times New Roman"/>
          <w:sz w:val="24"/>
          <w:szCs w:val="24"/>
        </w:rPr>
        <w:t>.</w:t>
      </w:r>
      <w:r w:rsidR="00F424A3">
        <w:rPr>
          <w:rFonts w:ascii="Times New Roman" w:hAnsi="Times New Roman" w:cs="Times New Roman"/>
          <w:sz w:val="24"/>
          <w:szCs w:val="24"/>
        </w:rPr>
        <w:t>000 buah</w:t>
      </w:r>
      <w:r w:rsidR="00B31132">
        <w:rPr>
          <w:rFonts w:ascii="Times New Roman" w:hAnsi="Times New Roman" w:cs="Times New Roman"/>
          <w:sz w:val="24"/>
          <w:szCs w:val="24"/>
        </w:rPr>
        <w:t xml:space="preserve"> yang </w:t>
      </w:r>
      <w:r w:rsidR="00F424A3">
        <w:rPr>
          <w:rFonts w:ascii="Times New Roman" w:hAnsi="Times New Roman" w:cs="Times New Roman"/>
          <w:sz w:val="24"/>
          <w:szCs w:val="24"/>
        </w:rPr>
        <w:t xml:space="preserve">terdiri dari proglotid </w:t>
      </w:r>
      <w:r w:rsidR="00B31132">
        <w:rPr>
          <w:rFonts w:ascii="Times New Roman" w:hAnsi="Times New Roman" w:cs="Times New Roman"/>
          <w:sz w:val="24"/>
          <w:szCs w:val="24"/>
        </w:rPr>
        <w:t xml:space="preserve">imatur, matur, dan yang mengandung </w:t>
      </w:r>
      <w:r w:rsidR="00993917">
        <w:rPr>
          <w:rFonts w:ascii="Times New Roman" w:hAnsi="Times New Roman" w:cs="Times New Roman"/>
          <w:sz w:val="24"/>
          <w:szCs w:val="24"/>
        </w:rPr>
        <w:t>telur</w:t>
      </w:r>
      <w:r w:rsidR="00F75736">
        <w:rPr>
          <w:rFonts w:ascii="Times New Roman" w:hAnsi="Times New Roman" w:cs="Times New Roman"/>
          <w:sz w:val="24"/>
          <w:szCs w:val="24"/>
        </w:rPr>
        <w:t>/</w:t>
      </w:r>
      <w:r w:rsidR="0079580C">
        <w:rPr>
          <w:rFonts w:ascii="Times New Roman" w:hAnsi="Times New Roman" w:cs="Times New Roman"/>
          <w:sz w:val="24"/>
          <w:szCs w:val="24"/>
        </w:rPr>
        <w:t>grav</w:t>
      </w:r>
      <w:r w:rsidR="00F75736">
        <w:rPr>
          <w:rFonts w:ascii="Times New Roman" w:hAnsi="Times New Roman" w:cs="Times New Roman"/>
          <w:sz w:val="24"/>
          <w:szCs w:val="24"/>
        </w:rPr>
        <w:t>id (Staf Pengajar Departemen Parasitologi FKUI, 2008)</w:t>
      </w:r>
      <w:r w:rsidR="00993917">
        <w:rPr>
          <w:rFonts w:ascii="Times New Roman" w:hAnsi="Times New Roman" w:cs="Times New Roman"/>
          <w:sz w:val="24"/>
          <w:szCs w:val="24"/>
        </w:rPr>
        <w:t xml:space="preserve">. </w:t>
      </w:r>
    </w:p>
    <w:p w:rsidR="00A50058" w:rsidRPr="00EE4957" w:rsidRDefault="00A50058"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Proglotid imatur belum menunjukkan struktur alat kelamin yang jelas. Pada proglotid matur akan terlihat struktur alat kelamin seperti folikel testis yang </w:t>
      </w:r>
      <w:r w:rsidRPr="00F8706C">
        <w:rPr>
          <w:rFonts w:ascii="Times New Roman" w:hAnsi="Times New Roman" w:cs="Times New Roman"/>
          <w:sz w:val="24"/>
          <w:szCs w:val="24"/>
        </w:rPr>
        <w:lastRenderedPageBreak/>
        <w:t>berjumlah 300-400 buah tersebar di bidang dorsal. Vasa eferens bergabung untuk masuk ke rongga kelamin yang berakhir di lubang kelamin. Lubang kelamin terletak selang-seling di sisi kanan atau kiri strobila. Di bagian posterior lubang kelamin terdapat tabung vagina yang berpangkal pada ootip. Ovarium terdiri atas dua lobus, berbentuk kipas, dengan besar yang hampir sama. Letak ovarium di sepertiga bagian posterior proglotid. Vitelaria letaknya</w:t>
      </w:r>
      <w:r w:rsidRPr="00EE4957">
        <w:rPr>
          <w:rFonts w:ascii="Times New Roman" w:hAnsi="Times New Roman" w:cs="Times New Roman"/>
          <w:sz w:val="24"/>
          <w:szCs w:val="24"/>
        </w:rPr>
        <w:t xml:space="preserve"> di belakang ovarium dan merupakan kumpulan folikel yang eliptik. Uterus tumbuh dari bagian anterior ootip dan menjulur ke bagian anterior proglotid. Setelah uterus penuh, maka cabangnya akan tumbuh sejumlah 15-30 buah pada satu sisinya dan tidak memiliki lubang uterus</w:t>
      </w:r>
      <w:r w:rsidR="00F75736">
        <w:rPr>
          <w:rFonts w:ascii="Times New Roman" w:hAnsi="Times New Roman" w:cs="Times New Roman"/>
          <w:sz w:val="24"/>
          <w:szCs w:val="24"/>
        </w:rPr>
        <w:t xml:space="preserve"> (Staf Pengajar Departemen Parasitologi FKUI, 2008)</w:t>
      </w:r>
      <w:r w:rsidRPr="00EE4957">
        <w:rPr>
          <w:rFonts w:ascii="Times New Roman" w:hAnsi="Times New Roman" w:cs="Times New Roman"/>
          <w:sz w:val="24"/>
          <w:szCs w:val="24"/>
        </w:rPr>
        <w:t xml:space="preserve">. </w:t>
      </w:r>
    </w:p>
    <w:p w:rsidR="00EE4957" w:rsidRDefault="00A50058"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Proglotid gravid letaknya terminal </w:t>
      </w:r>
      <w:r w:rsidR="005C3CE8">
        <w:rPr>
          <w:rFonts w:ascii="Times New Roman" w:hAnsi="Times New Roman" w:cs="Times New Roman"/>
          <w:sz w:val="24"/>
          <w:szCs w:val="24"/>
        </w:rPr>
        <w:t>dan sering terlepas dari strobila</w:t>
      </w:r>
      <w:r w:rsidR="00EF7E4D">
        <w:rPr>
          <w:rFonts w:ascii="Times New Roman" w:hAnsi="Times New Roman" w:cs="Times New Roman"/>
          <w:sz w:val="24"/>
          <w:szCs w:val="24"/>
        </w:rPr>
        <w:t>,</w:t>
      </w:r>
      <w:r w:rsidR="005C3CE8">
        <w:rPr>
          <w:rFonts w:ascii="Times New Roman" w:hAnsi="Times New Roman" w:cs="Times New Roman"/>
          <w:sz w:val="24"/>
          <w:szCs w:val="24"/>
        </w:rPr>
        <w:t xml:space="preserve"> dapat bergerak aktif, keluar bersama tinja, atau keluar sendiri dari lubang dubur. </w:t>
      </w:r>
      <w:r w:rsidR="00EF7E4D">
        <w:rPr>
          <w:rFonts w:ascii="Times New Roman" w:hAnsi="Times New Roman" w:cs="Times New Roman"/>
          <w:sz w:val="24"/>
          <w:szCs w:val="24"/>
        </w:rPr>
        <w:t>Setiap hari sekitar 9 proglotid dilepas</w:t>
      </w:r>
      <w:r w:rsidR="00CB4B86">
        <w:rPr>
          <w:rFonts w:ascii="Times New Roman" w:hAnsi="Times New Roman" w:cs="Times New Roman"/>
          <w:sz w:val="24"/>
          <w:szCs w:val="24"/>
        </w:rPr>
        <w:t xml:space="preserve">. Saat terlepas </w:t>
      </w:r>
      <w:r w:rsidR="00CE5F3A">
        <w:rPr>
          <w:rFonts w:ascii="Times New Roman" w:hAnsi="Times New Roman" w:cs="Times New Roman"/>
          <w:sz w:val="24"/>
          <w:szCs w:val="24"/>
        </w:rPr>
        <w:t xml:space="preserve">dari rangkaian, proglotid terkoyak dan </w:t>
      </w:r>
      <w:r w:rsidR="00EE4957">
        <w:rPr>
          <w:rFonts w:ascii="Times New Roman" w:hAnsi="Times New Roman" w:cs="Times New Roman"/>
          <w:sz w:val="24"/>
          <w:szCs w:val="24"/>
        </w:rPr>
        <w:t xml:space="preserve">dari sisi anteriornya akan </w:t>
      </w:r>
      <w:r w:rsidR="00CE5F3A">
        <w:rPr>
          <w:rFonts w:ascii="Times New Roman" w:hAnsi="Times New Roman" w:cs="Times New Roman"/>
          <w:sz w:val="24"/>
          <w:szCs w:val="24"/>
        </w:rPr>
        <w:t xml:space="preserve">keluar cairan putih susu yang mengandung </w:t>
      </w:r>
      <w:r w:rsidR="00EE4957">
        <w:rPr>
          <w:rFonts w:ascii="Times New Roman" w:hAnsi="Times New Roman" w:cs="Times New Roman"/>
          <w:sz w:val="24"/>
          <w:szCs w:val="24"/>
        </w:rPr>
        <w:t xml:space="preserve">telur, </w:t>
      </w:r>
      <w:r w:rsidR="00947CF5">
        <w:rPr>
          <w:rFonts w:ascii="Times New Roman" w:hAnsi="Times New Roman" w:cs="Times New Roman"/>
          <w:sz w:val="24"/>
          <w:szCs w:val="24"/>
        </w:rPr>
        <w:t>di</w:t>
      </w:r>
      <w:r w:rsidR="00EF7E4D">
        <w:rPr>
          <w:rFonts w:ascii="Times New Roman" w:hAnsi="Times New Roman" w:cs="Times New Roman"/>
          <w:sz w:val="24"/>
          <w:szCs w:val="24"/>
        </w:rPr>
        <w:t>mana tiap proglotid mengandung sekitar 100.000 telur</w:t>
      </w:r>
      <w:r w:rsidR="002574D4">
        <w:rPr>
          <w:rFonts w:ascii="Times New Roman" w:hAnsi="Times New Roman" w:cs="Times New Roman"/>
          <w:sz w:val="24"/>
          <w:szCs w:val="24"/>
        </w:rPr>
        <w:t>.</w:t>
      </w:r>
      <w:r w:rsidR="00F8706C">
        <w:rPr>
          <w:rFonts w:ascii="Times New Roman" w:hAnsi="Times New Roman" w:cs="Times New Roman"/>
          <w:sz w:val="24"/>
          <w:szCs w:val="24"/>
        </w:rPr>
        <w:t xml:space="preserve"> </w:t>
      </w:r>
      <w:r w:rsidR="002574D4" w:rsidRPr="00EE4957">
        <w:rPr>
          <w:rFonts w:ascii="Times New Roman" w:hAnsi="Times New Roman" w:cs="Times New Roman"/>
          <w:sz w:val="24"/>
          <w:szCs w:val="24"/>
        </w:rPr>
        <w:t xml:space="preserve">Telur dibungkus embriofor, yang bergaris-garis radial, berukuran 30-40 </w:t>
      </w:r>
      <w:r w:rsidR="00F8706C">
        <w:rPr>
          <w:rFonts w:ascii="Times New Roman" w:hAnsi="Times New Roman" w:cs="Times New Roman"/>
          <w:sz w:val="24"/>
          <w:szCs w:val="24"/>
        </w:rPr>
        <w:t xml:space="preserve">mikron </w:t>
      </w:r>
      <w:r w:rsidR="002574D4" w:rsidRPr="00EE4957">
        <w:rPr>
          <w:rFonts w:ascii="Times New Roman" w:hAnsi="Times New Roman" w:cs="Times New Roman"/>
          <w:sz w:val="24"/>
          <w:szCs w:val="24"/>
        </w:rPr>
        <w:t>x 20-30 mikron, berisi embrio heksakan atau onkosfer</w:t>
      </w:r>
      <w:r w:rsidR="00F75736">
        <w:rPr>
          <w:rFonts w:ascii="Times New Roman" w:hAnsi="Times New Roman" w:cs="Times New Roman"/>
          <w:sz w:val="24"/>
          <w:szCs w:val="24"/>
        </w:rPr>
        <w:t xml:space="preserve"> (Staf Pengajar Departemen Parasitologi FKUI, 2008)</w:t>
      </w:r>
      <w:r w:rsidR="002574D4" w:rsidRPr="00EE4957">
        <w:rPr>
          <w:rFonts w:ascii="Times New Roman" w:hAnsi="Times New Roman" w:cs="Times New Roman"/>
          <w:sz w:val="24"/>
          <w:szCs w:val="24"/>
        </w:rPr>
        <w:t xml:space="preserve">. </w:t>
      </w:r>
    </w:p>
    <w:p w:rsidR="009C5E65" w:rsidRDefault="00EE4957" w:rsidP="00BC6E82">
      <w:pPr>
        <w:pStyle w:val="ListParagraph"/>
        <w:spacing w:line="480" w:lineRule="auto"/>
        <w:ind w:left="0" w:firstLine="720"/>
        <w:jc w:val="both"/>
        <w:rPr>
          <w:rFonts w:ascii="Times New Roman" w:hAnsi="Times New Roman" w:cs="Times New Roman"/>
          <w:sz w:val="24"/>
          <w:szCs w:val="24"/>
        </w:rPr>
      </w:pPr>
      <w:r w:rsidRPr="00EE4957">
        <w:rPr>
          <w:rFonts w:ascii="Times New Roman" w:hAnsi="Times New Roman" w:cs="Times New Roman"/>
          <w:sz w:val="24"/>
          <w:szCs w:val="24"/>
        </w:rPr>
        <w:t xml:space="preserve">Telur melekat di rumput bersama tinja bila orang yang terinfeksi berdefekasi di padang rumput, atau karena tinja yang hanyut dari sungai saat banjir. Ternak </w:t>
      </w:r>
      <w:r w:rsidR="008F66EC">
        <w:rPr>
          <w:rFonts w:ascii="Times New Roman" w:hAnsi="Times New Roman" w:cs="Times New Roman"/>
          <w:sz w:val="24"/>
          <w:szCs w:val="24"/>
        </w:rPr>
        <w:t>me</w:t>
      </w:r>
      <w:r w:rsidRPr="00EE4957">
        <w:rPr>
          <w:rFonts w:ascii="Times New Roman" w:hAnsi="Times New Roman" w:cs="Times New Roman"/>
          <w:sz w:val="24"/>
          <w:szCs w:val="24"/>
        </w:rPr>
        <w:t xml:space="preserve">makan rumput </w:t>
      </w:r>
      <w:r w:rsidR="008F66EC">
        <w:rPr>
          <w:rFonts w:ascii="Times New Roman" w:hAnsi="Times New Roman" w:cs="Times New Roman"/>
          <w:sz w:val="24"/>
          <w:szCs w:val="24"/>
        </w:rPr>
        <w:t>yang terkontaminasi, kemudian telur yang tertelan dicerna dan embrio heksakan menetas</w:t>
      </w:r>
      <w:r w:rsidR="004D42F0">
        <w:rPr>
          <w:rFonts w:ascii="Times New Roman" w:hAnsi="Times New Roman" w:cs="Times New Roman"/>
          <w:sz w:val="24"/>
          <w:szCs w:val="24"/>
        </w:rPr>
        <w:t xml:space="preserve">, menembus dinding usus, masuk ke saluran getah bening atau darah dan ikut dengan aliran darah ke jaringan ikat di </w:t>
      </w:r>
      <w:r w:rsidR="004D42F0">
        <w:rPr>
          <w:rFonts w:ascii="Times New Roman" w:hAnsi="Times New Roman" w:cs="Times New Roman"/>
          <w:sz w:val="24"/>
          <w:szCs w:val="24"/>
        </w:rPr>
        <w:lastRenderedPageBreak/>
        <w:t xml:space="preserve">sela otot untuk tumbuh menjadi cacing gelembung, disebut </w:t>
      </w:r>
      <w:r w:rsidR="004D42F0" w:rsidRPr="004D42F0">
        <w:rPr>
          <w:rFonts w:ascii="Times New Roman" w:hAnsi="Times New Roman" w:cs="Times New Roman"/>
          <w:i/>
          <w:sz w:val="24"/>
          <w:szCs w:val="24"/>
        </w:rPr>
        <w:t>sistiserkus bovis</w:t>
      </w:r>
      <w:r w:rsidR="004D42F0">
        <w:rPr>
          <w:rFonts w:ascii="Times New Roman" w:hAnsi="Times New Roman" w:cs="Times New Roman"/>
          <w:sz w:val="24"/>
          <w:szCs w:val="24"/>
        </w:rPr>
        <w:t xml:space="preserve">, yakni larva </w:t>
      </w:r>
      <w:r w:rsidR="004D42F0" w:rsidRPr="004D42F0">
        <w:rPr>
          <w:rFonts w:ascii="Times New Roman" w:hAnsi="Times New Roman" w:cs="Times New Roman"/>
          <w:i/>
          <w:sz w:val="24"/>
          <w:szCs w:val="24"/>
        </w:rPr>
        <w:t>Taenia saginata</w:t>
      </w:r>
      <w:r w:rsidR="004D42F0">
        <w:rPr>
          <w:rFonts w:ascii="Times New Roman" w:hAnsi="Times New Roman" w:cs="Times New Roman"/>
          <w:sz w:val="24"/>
          <w:szCs w:val="24"/>
        </w:rPr>
        <w:t xml:space="preserve">. </w:t>
      </w:r>
      <w:r w:rsidR="009C5E65">
        <w:rPr>
          <w:rFonts w:ascii="Times New Roman" w:hAnsi="Times New Roman" w:cs="Times New Roman"/>
          <w:sz w:val="24"/>
          <w:szCs w:val="24"/>
        </w:rPr>
        <w:t>Ini terjadi dalam 12-15 minggu</w:t>
      </w:r>
      <w:r w:rsidR="00F75736">
        <w:rPr>
          <w:rFonts w:ascii="Times New Roman" w:hAnsi="Times New Roman" w:cs="Times New Roman"/>
          <w:sz w:val="24"/>
          <w:szCs w:val="24"/>
        </w:rPr>
        <w:t xml:space="preserve"> (Staf Pengajar Departemen Parasitologi FKUI, 2008)</w:t>
      </w:r>
      <w:r w:rsidR="009C5E65">
        <w:rPr>
          <w:rFonts w:ascii="Times New Roman" w:hAnsi="Times New Roman" w:cs="Times New Roman"/>
          <w:sz w:val="24"/>
          <w:szCs w:val="24"/>
        </w:rPr>
        <w:t xml:space="preserve">. </w:t>
      </w:r>
    </w:p>
    <w:p w:rsidR="002574D4" w:rsidRDefault="009C5E65"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Cacing gelembung ini akan mengalami degenerasi dalam 1-3 tahun. Bila </w:t>
      </w:r>
      <w:r w:rsidR="00115D60">
        <w:rPr>
          <w:rFonts w:ascii="Times New Roman" w:hAnsi="Times New Roman" w:cs="Times New Roman"/>
          <w:sz w:val="24"/>
          <w:szCs w:val="24"/>
        </w:rPr>
        <w:t>daging sapi yang mengandung cacing gelembung tersebut dimasak kurang matang dan dimakan oleh manusia, skoleksnya akan keluar dari cacing gelembung dan melekat pada mukosa usus halus (jejunum). Dalam waktu 8-10 minggu cacing gelembung menjadi dewasa</w:t>
      </w:r>
      <w:r w:rsidR="00F75736">
        <w:rPr>
          <w:rFonts w:ascii="Times New Roman" w:hAnsi="Times New Roman" w:cs="Times New Roman"/>
          <w:sz w:val="24"/>
          <w:szCs w:val="24"/>
        </w:rPr>
        <w:t xml:space="preserve"> (Staf Pengajar Departemen Parasitologi FKUI, 2008)</w:t>
      </w:r>
      <w:r w:rsidR="00115D60">
        <w:rPr>
          <w:rFonts w:ascii="Times New Roman" w:hAnsi="Times New Roman" w:cs="Times New Roman"/>
          <w:sz w:val="24"/>
          <w:szCs w:val="24"/>
        </w:rPr>
        <w:t xml:space="preserve">.  </w:t>
      </w:r>
    </w:p>
    <w:p w:rsidR="00F75736" w:rsidRDefault="00F75736" w:rsidP="00BC6E8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7044" cy="3073572"/>
            <wp:effectExtent l="19050" t="0" r="0" b="0"/>
            <wp:docPr id="5" name="Picture 4" descr="taenia sagi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enia saginata.jpg"/>
                    <pic:cNvPicPr/>
                  </pic:nvPicPr>
                  <pic:blipFill>
                    <a:blip r:embed="rId14" cstate="print"/>
                    <a:stretch>
                      <a:fillRect/>
                    </a:stretch>
                  </pic:blipFill>
                  <pic:spPr>
                    <a:xfrm>
                      <a:off x="0" y="0"/>
                      <a:ext cx="5044370" cy="3078042"/>
                    </a:xfrm>
                    <a:prstGeom prst="rect">
                      <a:avLst/>
                    </a:prstGeom>
                  </pic:spPr>
                </pic:pic>
              </a:graphicData>
            </a:graphic>
          </wp:inline>
        </w:drawing>
      </w:r>
    </w:p>
    <w:p w:rsidR="00F75736" w:rsidRDefault="00F75736" w:rsidP="00605D03">
      <w:pPr>
        <w:pStyle w:val="ListParagraph"/>
        <w:spacing w:after="0" w:line="240" w:lineRule="auto"/>
        <w:ind w:left="0"/>
        <w:jc w:val="center"/>
        <w:rPr>
          <w:rFonts w:ascii="Times New Roman" w:hAnsi="Times New Roman" w:cs="Times New Roman"/>
          <w:b/>
          <w:i/>
          <w:sz w:val="24"/>
          <w:szCs w:val="24"/>
        </w:rPr>
      </w:pPr>
      <w:r w:rsidRPr="00BC6E82">
        <w:rPr>
          <w:rFonts w:ascii="Times New Roman" w:hAnsi="Times New Roman" w:cs="Times New Roman"/>
          <w:b/>
          <w:sz w:val="24"/>
          <w:szCs w:val="24"/>
        </w:rPr>
        <w:t xml:space="preserve">Gambar 2.6 Siklus Hidup </w:t>
      </w:r>
      <w:r w:rsidRPr="00BC6E82">
        <w:rPr>
          <w:rFonts w:ascii="Times New Roman" w:hAnsi="Times New Roman" w:cs="Times New Roman"/>
          <w:b/>
          <w:i/>
          <w:sz w:val="24"/>
          <w:szCs w:val="24"/>
        </w:rPr>
        <w:t>Taenia saginata</w:t>
      </w:r>
    </w:p>
    <w:p w:rsidR="00605D03" w:rsidRPr="00605D03" w:rsidRDefault="00605D03" w:rsidP="00605D03">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4717A5" w:rsidRPr="00621CBC" w:rsidRDefault="004717A5" w:rsidP="004C6896">
      <w:pPr>
        <w:pStyle w:val="ListParagraph"/>
        <w:numPr>
          <w:ilvl w:val="0"/>
          <w:numId w:val="37"/>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Patologi dan Gejala Klinis</w:t>
      </w:r>
    </w:p>
    <w:p w:rsidR="00621CBC" w:rsidRPr="00621CBC" w:rsidRDefault="00621CBC"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Cacing dewasa biasanya menyebabkan gejala klinis ringan seperti sakit ulu hati, rasa tidak enak pada perut, mual, muntah, diare, pusing, atau gugup. Gejala yang lebih berat dapat terjadi bila proglotid masuk apendiks, </w:t>
      </w:r>
      <w:r w:rsidR="00A4013A">
        <w:rPr>
          <w:rFonts w:ascii="Times New Roman" w:hAnsi="Times New Roman" w:cs="Times New Roman"/>
          <w:sz w:val="24"/>
          <w:szCs w:val="24"/>
        </w:rPr>
        <w:t xml:space="preserve">atau </w:t>
      </w:r>
      <w:r>
        <w:rPr>
          <w:rFonts w:ascii="Times New Roman" w:hAnsi="Times New Roman" w:cs="Times New Roman"/>
          <w:sz w:val="24"/>
          <w:szCs w:val="24"/>
        </w:rPr>
        <w:t xml:space="preserve">strobila </w:t>
      </w:r>
      <w:r>
        <w:rPr>
          <w:rFonts w:ascii="Times New Roman" w:hAnsi="Times New Roman" w:cs="Times New Roman"/>
          <w:sz w:val="24"/>
          <w:szCs w:val="24"/>
        </w:rPr>
        <w:lastRenderedPageBreak/>
        <w:t>mengobstruksi usus sehingga terjadi ileus</w:t>
      </w:r>
      <w:r w:rsidR="00F75736">
        <w:rPr>
          <w:rFonts w:ascii="Times New Roman" w:hAnsi="Times New Roman" w:cs="Times New Roman"/>
          <w:sz w:val="24"/>
          <w:szCs w:val="24"/>
        </w:rPr>
        <w:t xml:space="preserve"> (Staf Pengajar Departemen Parasitologi FKUI, 2008)</w:t>
      </w:r>
      <w:r w:rsidR="00A4013A">
        <w:rPr>
          <w:rFonts w:ascii="Times New Roman" w:hAnsi="Times New Roman" w:cs="Times New Roman"/>
          <w:sz w:val="24"/>
          <w:szCs w:val="24"/>
        </w:rPr>
        <w:t xml:space="preserve">. </w:t>
      </w:r>
    </w:p>
    <w:p w:rsidR="004717A5" w:rsidRPr="00A4013A" w:rsidRDefault="004717A5" w:rsidP="004C6896">
      <w:pPr>
        <w:pStyle w:val="ListParagraph"/>
        <w:numPr>
          <w:ilvl w:val="0"/>
          <w:numId w:val="37"/>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Diagnosis</w:t>
      </w:r>
    </w:p>
    <w:p w:rsidR="00BC6E82" w:rsidRDefault="00A4013A" w:rsidP="00BC6E82">
      <w:pPr>
        <w:pStyle w:val="ListParagraph"/>
        <w:spacing w:line="480" w:lineRule="auto"/>
        <w:ind w:left="0" w:firstLine="720"/>
        <w:jc w:val="both"/>
        <w:rPr>
          <w:rFonts w:ascii="Times New Roman" w:hAnsi="Times New Roman" w:cs="Times New Roman"/>
          <w:sz w:val="24"/>
          <w:szCs w:val="24"/>
        </w:rPr>
      </w:pPr>
      <w:r w:rsidRPr="00A4013A">
        <w:rPr>
          <w:rFonts w:ascii="Times New Roman" w:hAnsi="Times New Roman" w:cs="Times New Roman"/>
          <w:sz w:val="24"/>
          <w:szCs w:val="24"/>
        </w:rPr>
        <w:t xml:space="preserve">Diagnosis ditegakkan dengan ditemukannya proglotid yang aktif bergerak dalam tinja atau keluar spontan, juga dengan ditemukannya telur dalam tinja atau anal swab. </w:t>
      </w:r>
      <w:r>
        <w:rPr>
          <w:rFonts w:ascii="Times New Roman" w:hAnsi="Times New Roman" w:cs="Times New Roman"/>
          <w:sz w:val="24"/>
          <w:szCs w:val="24"/>
        </w:rPr>
        <w:t>Proglotid diidentifikasi dengan merendamnya dalam cairan laktofenol hingga jernih. Setelah uterus dengan cabang-cabangnya terlihat jelas maka jumlah cabangnya dapat dihitung</w:t>
      </w:r>
      <w:r w:rsidR="00F75736">
        <w:rPr>
          <w:rFonts w:ascii="Times New Roman" w:hAnsi="Times New Roman" w:cs="Times New Roman"/>
          <w:sz w:val="24"/>
          <w:szCs w:val="24"/>
        </w:rPr>
        <w:t xml:space="preserve"> (Staf Pengajar Departemen Parasitologi FKUI, 2008)</w:t>
      </w:r>
      <w:r>
        <w:rPr>
          <w:rFonts w:ascii="Times New Roman" w:hAnsi="Times New Roman" w:cs="Times New Roman"/>
          <w:sz w:val="24"/>
          <w:szCs w:val="24"/>
        </w:rPr>
        <w:t xml:space="preserve">. </w:t>
      </w:r>
    </w:p>
    <w:p w:rsidR="004717A5" w:rsidRPr="00A4013A" w:rsidRDefault="004717A5" w:rsidP="004C6896">
      <w:pPr>
        <w:pStyle w:val="ListParagraph"/>
        <w:numPr>
          <w:ilvl w:val="0"/>
          <w:numId w:val="37"/>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Pengobatan </w:t>
      </w:r>
    </w:p>
    <w:p w:rsidR="00A4013A" w:rsidRDefault="00A4013A"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Obat yang dapat digunakan untuk mengobati taeniasis saginata </w:t>
      </w:r>
      <w:r w:rsidR="00F75736">
        <w:rPr>
          <w:rFonts w:ascii="Times New Roman" w:hAnsi="Times New Roman" w:cs="Times New Roman"/>
          <w:sz w:val="24"/>
          <w:szCs w:val="24"/>
        </w:rPr>
        <w:t xml:space="preserve">adalah </w:t>
      </w:r>
      <w:r>
        <w:rPr>
          <w:rFonts w:ascii="Times New Roman" w:hAnsi="Times New Roman" w:cs="Times New Roman"/>
          <w:sz w:val="24"/>
          <w:szCs w:val="24"/>
        </w:rPr>
        <w:t>sebagai berikut</w:t>
      </w:r>
      <w:r w:rsidR="00F75736">
        <w:rPr>
          <w:rFonts w:ascii="Times New Roman" w:hAnsi="Times New Roman" w:cs="Times New Roman"/>
          <w:sz w:val="24"/>
          <w:szCs w:val="24"/>
        </w:rPr>
        <w:t xml:space="preserve"> (Staf Pengajar Departemen Parasitologi FKUI, 2008)</w:t>
      </w:r>
      <w:r>
        <w:rPr>
          <w:rFonts w:ascii="Times New Roman" w:hAnsi="Times New Roman" w:cs="Times New Roman"/>
          <w:sz w:val="24"/>
          <w:szCs w:val="24"/>
        </w:rPr>
        <w:t>.</w:t>
      </w:r>
    </w:p>
    <w:p w:rsidR="00A4013A" w:rsidRDefault="00A4013A" w:rsidP="00BC6E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Obat lama</w:t>
      </w:r>
      <w:r>
        <w:rPr>
          <w:rFonts w:ascii="Times New Roman" w:hAnsi="Times New Roman" w:cs="Times New Roman"/>
          <w:sz w:val="24"/>
          <w:szCs w:val="24"/>
        </w:rPr>
        <w:tab/>
        <w:t>: Amodiakuin, Kuinakrin, Niklosamid</w:t>
      </w:r>
    </w:p>
    <w:p w:rsidR="00A4013A" w:rsidRPr="00A4013A" w:rsidRDefault="00A4013A" w:rsidP="00BC6E8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Obat baru</w:t>
      </w:r>
      <w:r>
        <w:rPr>
          <w:rFonts w:ascii="Times New Roman" w:hAnsi="Times New Roman" w:cs="Times New Roman"/>
          <w:sz w:val="24"/>
          <w:szCs w:val="24"/>
        </w:rPr>
        <w:tab/>
        <w:t xml:space="preserve">: Prazikuantel, </w:t>
      </w:r>
      <w:r w:rsidR="005543F2">
        <w:rPr>
          <w:rFonts w:ascii="Times New Roman" w:hAnsi="Times New Roman" w:cs="Times New Roman"/>
          <w:sz w:val="24"/>
          <w:szCs w:val="24"/>
        </w:rPr>
        <w:t>Albendazol</w:t>
      </w:r>
    </w:p>
    <w:p w:rsidR="00003359" w:rsidRDefault="00003359" w:rsidP="0000335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2.1.7 </w:t>
      </w:r>
      <w:r w:rsidRPr="00003359">
        <w:rPr>
          <w:rFonts w:ascii="Times New Roman" w:hAnsi="Times New Roman" w:cs="Times New Roman"/>
          <w:b/>
          <w:i/>
          <w:sz w:val="24"/>
          <w:szCs w:val="24"/>
        </w:rPr>
        <w:t>Taenia solium</w:t>
      </w:r>
    </w:p>
    <w:p w:rsidR="00003359" w:rsidRPr="005543F2" w:rsidRDefault="00003359" w:rsidP="004C6896">
      <w:pPr>
        <w:pStyle w:val="ListParagraph"/>
        <w:numPr>
          <w:ilvl w:val="0"/>
          <w:numId w:val="38"/>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Morfologi dan Siklus Hidup</w:t>
      </w:r>
    </w:p>
    <w:p w:rsidR="005543F2" w:rsidRDefault="00D424C7" w:rsidP="00BC6E82">
      <w:pPr>
        <w:pStyle w:val="ListParagraph"/>
        <w:spacing w:line="480" w:lineRule="auto"/>
        <w:ind w:left="0" w:firstLine="720"/>
        <w:jc w:val="both"/>
        <w:rPr>
          <w:rFonts w:ascii="Times New Roman" w:hAnsi="Times New Roman" w:cs="Times New Roman"/>
          <w:sz w:val="24"/>
          <w:szCs w:val="24"/>
        </w:rPr>
      </w:pPr>
      <w:r w:rsidRPr="00D424C7">
        <w:rPr>
          <w:rFonts w:ascii="Times New Roman" w:hAnsi="Times New Roman" w:cs="Times New Roman"/>
          <w:i/>
          <w:sz w:val="24"/>
          <w:szCs w:val="24"/>
        </w:rPr>
        <w:t>Taenia solium</w:t>
      </w:r>
      <w:r>
        <w:rPr>
          <w:rFonts w:ascii="Times New Roman" w:hAnsi="Times New Roman" w:cs="Times New Roman"/>
          <w:sz w:val="24"/>
          <w:szCs w:val="24"/>
        </w:rPr>
        <w:t xml:space="preserve"> memiliki panjang </w:t>
      </w:r>
      <w:r w:rsidR="00980288">
        <w:rPr>
          <w:rFonts w:ascii="Times New Roman" w:hAnsi="Times New Roman" w:cs="Times New Roman"/>
          <w:sz w:val="24"/>
          <w:szCs w:val="24"/>
        </w:rPr>
        <w:t xml:space="preserve">2-4 meter dan kadang-kadang hingga 8 meter, terdiri dari skoleks, leher, dan strobila. </w:t>
      </w:r>
      <w:r w:rsidR="0079580C">
        <w:rPr>
          <w:rFonts w:ascii="Times New Roman" w:hAnsi="Times New Roman" w:cs="Times New Roman"/>
          <w:sz w:val="24"/>
          <w:szCs w:val="24"/>
        </w:rPr>
        <w:t xml:space="preserve">Skoleks bulat, berukuran sekitar 1 mm, memiliki empat buah batil isap dengan rostelum yang mempunyai 2 baris kait, masing-masing sebanyak 25-30 buah. Strobila terdiri atas 800-1.000 ruas proglotid yang imatur, matur, dan mengandung telur (gravid). Gambaran alat kelamin sama dengan </w:t>
      </w:r>
      <w:r w:rsidR="0079580C" w:rsidRPr="0079580C">
        <w:rPr>
          <w:rFonts w:ascii="Times New Roman" w:hAnsi="Times New Roman" w:cs="Times New Roman"/>
          <w:i/>
          <w:sz w:val="24"/>
          <w:szCs w:val="24"/>
        </w:rPr>
        <w:t>T. saginata</w:t>
      </w:r>
      <w:r w:rsidR="0079580C">
        <w:rPr>
          <w:rFonts w:ascii="Times New Roman" w:hAnsi="Times New Roman" w:cs="Times New Roman"/>
          <w:sz w:val="24"/>
          <w:szCs w:val="24"/>
        </w:rPr>
        <w:t xml:space="preserve">, hanya saja jumlah folikel testisnya lebih sedikit, yaitu 150-200 buah. Jumlah cabang pada proglotid gravid </w:t>
      </w:r>
      <w:r w:rsidR="00C457A5">
        <w:rPr>
          <w:rFonts w:ascii="Times New Roman" w:hAnsi="Times New Roman" w:cs="Times New Roman"/>
          <w:sz w:val="24"/>
          <w:szCs w:val="24"/>
        </w:rPr>
        <w:t xml:space="preserve">adalah 7-12 buah pada satu sisi. Lubang kelamin terletak selang-seling pada sisi kanan atau </w:t>
      </w:r>
      <w:r w:rsidR="00C457A5">
        <w:rPr>
          <w:rFonts w:ascii="Times New Roman" w:hAnsi="Times New Roman" w:cs="Times New Roman"/>
          <w:sz w:val="24"/>
          <w:szCs w:val="24"/>
        </w:rPr>
        <w:lastRenderedPageBreak/>
        <w:t>kiri strobila secara tidak beraturan</w:t>
      </w:r>
      <w:r w:rsidR="00F75736">
        <w:rPr>
          <w:rFonts w:ascii="Times New Roman" w:hAnsi="Times New Roman" w:cs="Times New Roman"/>
          <w:sz w:val="24"/>
          <w:szCs w:val="24"/>
        </w:rPr>
        <w:t xml:space="preserve"> (Staf Pengajar Departemen Parasitologi FKUI, 2008)</w:t>
      </w:r>
      <w:r w:rsidR="00C457A5">
        <w:rPr>
          <w:rFonts w:ascii="Times New Roman" w:hAnsi="Times New Roman" w:cs="Times New Roman"/>
          <w:sz w:val="24"/>
          <w:szCs w:val="24"/>
        </w:rPr>
        <w:t xml:space="preserve">. </w:t>
      </w:r>
    </w:p>
    <w:p w:rsidR="00C457A5" w:rsidRDefault="00C457A5" w:rsidP="00BC6E82">
      <w:pPr>
        <w:pStyle w:val="ListParagraph"/>
        <w:spacing w:line="480" w:lineRule="auto"/>
        <w:ind w:left="0" w:firstLine="720"/>
        <w:jc w:val="both"/>
        <w:rPr>
          <w:rFonts w:ascii="Times New Roman" w:hAnsi="Times New Roman" w:cs="Times New Roman"/>
          <w:sz w:val="24"/>
          <w:szCs w:val="24"/>
        </w:rPr>
      </w:pPr>
      <w:r w:rsidRPr="00C457A5">
        <w:rPr>
          <w:rFonts w:ascii="Times New Roman" w:hAnsi="Times New Roman" w:cs="Times New Roman"/>
          <w:sz w:val="24"/>
          <w:szCs w:val="24"/>
        </w:rPr>
        <w:t xml:space="preserve">Proglotid gravid </w:t>
      </w:r>
      <w:r>
        <w:rPr>
          <w:rFonts w:ascii="Times New Roman" w:hAnsi="Times New Roman" w:cs="Times New Roman"/>
          <w:sz w:val="24"/>
          <w:szCs w:val="24"/>
        </w:rPr>
        <w:t>mengandung 30.000-50.000 telur, yang keluar melalui celah robekan pada proglotid</w:t>
      </w:r>
      <w:r w:rsidR="00F01812">
        <w:rPr>
          <w:rFonts w:ascii="Times New Roman" w:hAnsi="Times New Roman" w:cs="Times New Roman"/>
          <w:sz w:val="24"/>
          <w:szCs w:val="24"/>
        </w:rPr>
        <w:t>. Pada hospes perantara yang sesuai, jika telur termakan maka dindingnya akan dicerna dan em</w:t>
      </w:r>
      <w:r w:rsidR="00BE426A">
        <w:rPr>
          <w:rFonts w:ascii="Times New Roman" w:hAnsi="Times New Roman" w:cs="Times New Roman"/>
          <w:sz w:val="24"/>
          <w:szCs w:val="24"/>
        </w:rPr>
        <w:t>b</w:t>
      </w:r>
      <w:r w:rsidR="00F01812">
        <w:rPr>
          <w:rFonts w:ascii="Times New Roman" w:hAnsi="Times New Roman" w:cs="Times New Roman"/>
          <w:sz w:val="24"/>
          <w:szCs w:val="24"/>
        </w:rPr>
        <w:t xml:space="preserve">rio heksakan keluar dari telur, menembus dinding usus dan masuk ke saluran getah bening atau darah. </w:t>
      </w:r>
      <w:r w:rsidR="00BE426A">
        <w:rPr>
          <w:rFonts w:ascii="Times New Roman" w:hAnsi="Times New Roman" w:cs="Times New Roman"/>
          <w:sz w:val="24"/>
          <w:szCs w:val="24"/>
        </w:rPr>
        <w:t xml:space="preserve">Selanjutnya, embrio heksakan ikut aliran darah dan diam di jaringan otot babi. Embrio heksakan cacing gelembung (sistiserkus) babi dapat dibedakan dengan sistiserkus sapi dari adanya kait-kait di skoleks yang tunggal. </w:t>
      </w:r>
      <w:r w:rsidR="00E50E15">
        <w:rPr>
          <w:rFonts w:ascii="Times New Roman" w:hAnsi="Times New Roman" w:cs="Times New Roman"/>
          <w:sz w:val="24"/>
          <w:szCs w:val="24"/>
        </w:rPr>
        <w:t>Ukuran larva sistiserkus ini sekitar 0,6</w:t>
      </w:r>
      <w:r w:rsidR="00716CBB">
        <w:rPr>
          <w:rFonts w:ascii="Times New Roman" w:hAnsi="Times New Roman" w:cs="Times New Roman"/>
          <w:sz w:val="24"/>
          <w:szCs w:val="24"/>
        </w:rPr>
        <w:t xml:space="preserve"> cm - </w:t>
      </w:r>
      <w:r w:rsidR="00E50E15">
        <w:rPr>
          <w:rFonts w:ascii="Times New Roman" w:hAnsi="Times New Roman" w:cs="Times New Roman"/>
          <w:sz w:val="24"/>
          <w:szCs w:val="24"/>
        </w:rPr>
        <w:t>1,8 cm. Bila daging babi yang mengandung larva sistiserkus dimakan dalam kondisi setengah matang atau mentah oleh manusia, dinding kista dicerna, skoleks mengalami evaginasi untuk kemudian melekat pada dinding usus halus (jejunum). Dalam waktu 3 bulan cacing menjadi dewasa dan melepaskan proglotid dengan telur</w:t>
      </w:r>
      <w:r w:rsidR="00F75736">
        <w:rPr>
          <w:rFonts w:ascii="Times New Roman" w:hAnsi="Times New Roman" w:cs="Times New Roman"/>
          <w:sz w:val="24"/>
          <w:szCs w:val="24"/>
        </w:rPr>
        <w:t xml:space="preserve"> (Staf Pengajar Departemen Parasitologi FKUI, 2008)</w:t>
      </w:r>
      <w:r w:rsidR="00E50E15">
        <w:rPr>
          <w:rFonts w:ascii="Times New Roman" w:hAnsi="Times New Roman" w:cs="Times New Roman"/>
          <w:sz w:val="24"/>
          <w:szCs w:val="24"/>
        </w:rPr>
        <w:t xml:space="preserve">. </w:t>
      </w:r>
    </w:p>
    <w:p w:rsidR="00C54418" w:rsidRDefault="00C54418" w:rsidP="00BC6E82">
      <w:pPr>
        <w:pStyle w:val="ListParagraph"/>
        <w:spacing w:line="240" w:lineRule="auto"/>
        <w:ind w:left="0" w:hanging="1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57195" cy="3229336"/>
            <wp:effectExtent l="0" t="0" r="0" b="0"/>
            <wp:docPr id="1" name="Picture 0" descr="taenia so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enia solium.jpg"/>
                    <pic:cNvPicPr/>
                  </pic:nvPicPr>
                  <pic:blipFill>
                    <a:blip r:embed="rId15" cstate="print"/>
                    <a:stretch>
                      <a:fillRect/>
                    </a:stretch>
                  </pic:blipFill>
                  <pic:spPr>
                    <a:xfrm>
                      <a:off x="0" y="0"/>
                      <a:ext cx="4775585" cy="3241820"/>
                    </a:xfrm>
                    <a:prstGeom prst="rect">
                      <a:avLst/>
                    </a:prstGeom>
                  </pic:spPr>
                </pic:pic>
              </a:graphicData>
            </a:graphic>
          </wp:inline>
        </w:drawing>
      </w:r>
    </w:p>
    <w:p w:rsidR="003C7B55" w:rsidRDefault="00C54418" w:rsidP="00605D03">
      <w:pPr>
        <w:pStyle w:val="ListParagraph"/>
        <w:spacing w:after="0" w:line="240" w:lineRule="auto"/>
        <w:ind w:left="0" w:hanging="11"/>
        <w:jc w:val="center"/>
        <w:rPr>
          <w:rFonts w:ascii="Times New Roman" w:hAnsi="Times New Roman" w:cs="Times New Roman"/>
          <w:b/>
          <w:i/>
          <w:sz w:val="24"/>
          <w:szCs w:val="24"/>
        </w:rPr>
      </w:pPr>
      <w:r w:rsidRPr="00BC6E82">
        <w:rPr>
          <w:rFonts w:ascii="Times New Roman" w:hAnsi="Times New Roman" w:cs="Times New Roman"/>
          <w:b/>
          <w:sz w:val="24"/>
          <w:szCs w:val="24"/>
        </w:rPr>
        <w:t xml:space="preserve">Gambar 2.7 Siklus Hidup </w:t>
      </w:r>
      <w:r w:rsidRPr="00BC6E82">
        <w:rPr>
          <w:rFonts w:ascii="Times New Roman" w:hAnsi="Times New Roman" w:cs="Times New Roman"/>
          <w:b/>
          <w:i/>
          <w:sz w:val="24"/>
          <w:szCs w:val="24"/>
        </w:rPr>
        <w:t>Taenia solium</w:t>
      </w:r>
    </w:p>
    <w:p w:rsidR="00605D03" w:rsidRPr="00605D03" w:rsidRDefault="00605D03" w:rsidP="00605D03">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003359" w:rsidRPr="005450A4" w:rsidRDefault="00003359" w:rsidP="004C6896">
      <w:pPr>
        <w:pStyle w:val="ListParagraph"/>
        <w:numPr>
          <w:ilvl w:val="0"/>
          <w:numId w:val="38"/>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Patologi dan Gejala Klinis</w:t>
      </w:r>
    </w:p>
    <w:p w:rsidR="005450A4" w:rsidRDefault="005450A4"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Cacing dewasa, yang biasanya berjumlah seekor tidak menimbulkan gejala klinis yang berarti. Bila ada, berupa nyeri ulu hati, mencret, mual, obstipasi, dan sakit kepala. Gejala yang lebih berat biasanya disebabkan oleh larva, yang disebut sistiserkosis. Larva </w:t>
      </w:r>
      <w:r w:rsidRPr="005450A4">
        <w:rPr>
          <w:rFonts w:ascii="Times New Roman" w:hAnsi="Times New Roman" w:cs="Times New Roman"/>
          <w:i/>
          <w:sz w:val="24"/>
          <w:szCs w:val="24"/>
        </w:rPr>
        <w:t>T. solium</w:t>
      </w:r>
      <w:r>
        <w:rPr>
          <w:rFonts w:ascii="Times New Roman" w:hAnsi="Times New Roman" w:cs="Times New Roman"/>
          <w:sz w:val="24"/>
          <w:szCs w:val="24"/>
        </w:rPr>
        <w:t xml:space="preserve"> sering diam di jaringan subkutis, mata, otak, otot, otot jantung, hepar, paru, dan rongga perut. Kalsifikasi sering dijumpai tanpa gejala, namun sewaktu-waktu dapat terjadi pseudohipertrofi otot, disertai gejala miositis, demam tinggi, dan eosinofilia</w:t>
      </w:r>
      <w:r w:rsidR="00BC0908">
        <w:rPr>
          <w:rFonts w:ascii="Times New Roman" w:hAnsi="Times New Roman" w:cs="Times New Roman"/>
          <w:sz w:val="24"/>
          <w:szCs w:val="24"/>
        </w:rPr>
        <w:t xml:space="preserve"> (Staf Pengajar Departemen Parasitologi FKUI, 2008)</w:t>
      </w:r>
      <w:r>
        <w:rPr>
          <w:rFonts w:ascii="Times New Roman" w:hAnsi="Times New Roman" w:cs="Times New Roman"/>
          <w:sz w:val="24"/>
          <w:szCs w:val="24"/>
        </w:rPr>
        <w:t xml:space="preserve">. </w:t>
      </w:r>
    </w:p>
    <w:p w:rsidR="003A4974" w:rsidRPr="005450A4" w:rsidRDefault="003A4974"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Sistiserkosis pada jaringan otak dapat menyebabkan epilepsi, meningoensefalitis, gejala peningkatan tekanan intrakranial seperti nyeri kepala dan kadang-kadang kelainan jiwa. Hidrosefalus internus dapat terjadi bila terjadi sumbatan aliran cairan serebrospinal. </w:t>
      </w:r>
      <w:r w:rsidR="005D0BB3">
        <w:rPr>
          <w:rFonts w:ascii="Times New Roman" w:hAnsi="Times New Roman" w:cs="Times New Roman"/>
          <w:sz w:val="24"/>
          <w:szCs w:val="24"/>
        </w:rPr>
        <w:t xml:space="preserve">Sistiserkus tunggal dalam ventrikel IV otak </w:t>
      </w:r>
      <w:r w:rsidR="005D0BB3">
        <w:rPr>
          <w:rFonts w:ascii="Times New Roman" w:hAnsi="Times New Roman" w:cs="Times New Roman"/>
          <w:sz w:val="24"/>
          <w:szCs w:val="24"/>
        </w:rPr>
        <w:lastRenderedPageBreak/>
        <w:t>dapat menyebabkan kematian</w:t>
      </w:r>
      <w:r w:rsidR="00BC0908">
        <w:rPr>
          <w:rFonts w:ascii="Times New Roman" w:hAnsi="Times New Roman" w:cs="Times New Roman"/>
          <w:sz w:val="24"/>
          <w:szCs w:val="24"/>
        </w:rPr>
        <w:t xml:space="preserve"> (Staf Pengajar Departemen Parasitologi FKUI, 2008)</w:t>
      </w:r>
      <w:r w:rsidR="005D0BB3">
        <w:rPr>
          <w:rFonts w:ascii="Times New Roman" w:hAnsi="Times New Roman" w:cs="Times New Roman"/>
          <w:sz w:val="24"/>
          <w:szCs w:val="24"/>
        </w:rPr>
        <w:t>.</w:t>
      </w:r>
    </w:p>
    <w:p w:rsidR="00003359" w:rsidRPr="005F46CE" w:rsidRDefault="00003359" w:rsidP="004C6896">
      <w:pPr>
        <w:pStyle w:val="ListParagraph"/>
        <w:numPr>
          <w:ilvl w:val="0"/>
          <w:numId w:val="38"/>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Diagnosis</w:t>
      </w:r>
    </w:p>
    <w:p w:rsidR="000B1D61" w:rsidRPr="00BC6E82" w:rsidRDefault="005F46CE" w:rsidP="00BC6E8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Diagnosis taeniasis </w:t>
      </w:r>
      <w:r w:rsidR="00053BF9">
        <w:rPr>
          <w:rFonts w:ascii="Times New Roman" w:hAnsi="Times New Roman" w:cs="Times New Roman"/>
          <w:sz w:val="24"/>
          <w:szCs w:val="24"/>
        </w:rPr>
        <w:t xml:space="preserve">solium ditegakkan dengan menemukan telur dan proglotid. Telur susah dibedakan dengan telur </w:t>
      </w:r>
      <w:r w:rsidR="00053BF9" w:rsidRPr="00053BF9">
        <w:rPr>
          <w:rFonts w:ascii="Times New Roman" w:hAnsi="Times New Roman" w:cs="Times New Roman"/>
          <w:i/>
          <w:sz w:val="24"/>
          <w:szCs w:val="24"/>
        </w:rPr>
        <w:t>T. saginata</w:t>
      </w:r>
      <w:r w:rsidR="00716CBB">
        <w:rPr>
          <w:rFonts w:ascii="Times New Roman" w:hAnsi="Times New Roman" w:cs="Times New Roman"/>
          <w:i/>
          <w:sz w:val="24"/>
          <w:szCs w:val="24"/>
        </w:rPr>
        <w:t xml:space="preserve"> </w:t>
      </w:r>
      <w:r w:rsidR="00BC0908">
        <w:rPr>
          <w:rFonts w:ascii="Times New Roman" w:hAnsi="Times New Roman" w:cs="Times New Roman"/>
          <w:sz w:val="24"/>
          <w:szCs w:val="24"/>
        </w:rPr>
        <w:t>(Staf Pengajar Departemen Parasitologi FKUI, 2008)</w:t>
      </w:r>
      <w:r w:rsidR="00053BF9">
        <w:rPr>
          <w:rFonts w:ascii="Times New Roman" w:hAnsi="Times New Roman" w:cs="Times New Roman"/>
          <w:sz w:val="24"/>
          <w:szCs w:val="24"/>
        </w:rPr>
        <w:t xml:space="preserve">. </w:t>
      </w:r>
    </w:p>
    <w:p w:rsidR="00003359" w:rsidRPr="00610652" w:rsidRDefault="00003359" w:rsidP="004C6896">
      <w:pPr>
        <w:pStyle w:val="ListParagraph"/>
        <w:numPr>
          <w:ilvl w:val="0"/>
          <w:numId w:val="38"/>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Pengobatan </w:t>
      </w:r>
    </w:p>
    <w:p w:rsidR="00816352" w:rsidRDefault="00695D2E" w:rsidP="00C2780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pengobatan taeniasis solium digunakan prazikuantel. Untuk sistiserkosis digunakan prazikuantel, albendazol, atau dilakukan pembedahan</w:t>
      </w:r>
      <w:r w:rsidR="00BC0908">
        <w:rPr>
          <w:rFonts w:ascii="Times New Roman" w:hAnsi="Times New Roman" w:cs="Times New Roman"/>
          <w:sz w:val="24"/>
          <w:szCs w:val="24"/>
        </w:rPr>
        <w:t xml:space="preserve"> (Staf Pengajar Departemen Parasitologi FKUI, 2008)</w:t>
      </w:r>
      <w:r>
        <w:rPr>
          <w:rFonts w:ascii="Times New Roman" w:hAnsi="Times New Roman" w:cs="Times New Roman"/>
          <w:sz w:val="24"/>
          <w:szCs w:val="24"/>
        </w:rPr>
        <w:t xml:space="preserve">. </w:t>
      </w:r>
    </w:p>
    <w:p w:rsidR="00D709A3" w:rsidRDefault="00D709A3" w:rsidP="00D709A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2.1.8 </w:t>
      </w:r>
      <w:r w:rsidRPr="00D709A3">
        <w:rPr>
          <w:rFonts w:ascii="Times New Roman" w:hAnsi="Times New Roman" w:cs="Times New Roman"/>
          <w:b/>
          <w:i/>
          <w:sz w:val="24"/>
          <w:szCs w:val="24"/>
        </w:rPr>
        <w:t>Hymenolepis nana</w:t>
      </w:r>
    </w:p>
    <w:p w:rsidR="00D709A3" w:rsidRPr="005543F2" w:rsidRDefault="00D709A3" w:rsidP="004C6896">
      <w:pPr>
        <w:pStyle w:val="ListParagraph"/>
        <w:numPr>
          <w:ilvl w:val="0"/>
          <w:numId w:val="52"/>
        </w:numPr>
        <w:spacing w:line="480" w:lineRule="auto"/>
        <w:ind w:left="284" w:hanging="284"/>
        <w:jc w:val="both"/>
        <w:rPr>
          <w:rFonts w:ascii="Times New Roman" w:hAnsi="Times New Roman" w:cs="Times New Roman"/>
          <w:b/>
          <w:sz w:val="24"/>
          <w:szCs w:val="24"/>
        </w:rPr>
      </w:pPr>
      <w:r w:rsidRPr="009F2E77">
        <w:rPr>
          <w:rFonts w:ascii="Times New Roman" w:hAnsi="Times New Roman" w:cs="Times New Roman"/>
          <w:b/>
          <w:sz w:val="24"/>
          <w:szCs w:val="24"/>
        </w:rPr>
        <w:t>Morfologi dan Siklus Hidup</w:t>
      </w:r>
    </w:p>
    <w:p w:rsidR="00D709A3" w:rsidRDefault="00D61134" w:rsidP="00626D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i/>
          <w:sz w:val="24"/>
          <w:szCs w:val="24"/>
        </w:rPr>
        <w:t>Hymenolepis nana</w:t>
      </w:r>
      <w:r w:rsidR="00D709A3">
        <w:rPr>
          <w:rFonts w:ascii="Times New Roman" w:hAnsi="Times New Roman" w:cs="Times New Roman"/>
          <w:sz w:val="24"/>
          <w:szCs w:val="24"/>
        </w:rPr>
        <w:t xml:space="preserve"> memiliki panjang 2</w:t>
      </w:r>
      <w:r>
        <w:rPr>
          <w:rFonts w:ascii="Times New Roman" w:hAnsi="Times New Roman" w:cs="Times New Roman"/>
          <w:sz w:val="24"/>
          <w:szCs w:val="24"/>
        </w:rPr>
        <w:t>5</w:t>
      </w:r>
      <w:r w:rsidR="00D709A3">
        <w:rPr>
          <w:rFonts w:ascii="Times New Roman" w:hAnsi="Times New Roman" w:cs="Times New Roman"/>
          <w:sz w:val="24"/>
          <w:szCs w:val="24"/>
        </w:rPr>
        <w:t>-4</w:t>
      </w:r>
      <w:r>
        <w:rPr>
          <w:rFonts w:ascii="Times New Roman" w:hAnsi="Times New Roman" w:cs="Times New Roman"/>
          <w:sz w:val="24"/>
          <w:szCs w:val="24"/>
        </w:rPr>
        <w:t>0</w:t>
      </w:r>
      <w:r w:rsidR="00D709A3">
        <w:rPr>
          <w:rFonts w:ascii="Times New Roman" w:hAnsi="Times New Roman" w:cs="Times New Roman"/>
          <w:sz w:val="24"/>
          <w:szCs w:val="24"/>
        </w:rPr>
        <w:t xml:space="preserve"> m</w:t>
      </w:r>
      <w:r>
        <w:rPr>
          <w:rFonts w:ascii="Times New Roman" w:hAnsi="Times New Roman" w:cs="Times New Roman"/>
          <w:sz w:val="24"/>
          <w:szCs w:val="24"/>
        </w:rPr>
        <w:t>m</w:t>
      </w:r>
      <w:r w:rsidR="00D709A3">
        <w:rPr>
          <w:rFonts w:ascii="Times New Roman" w:hAnsi="Times New Roman" w:cs="Times New Roman"/>
          <w:sz w:val="24"/>
          <w:szCs w:val="24"/>
        </w:rPr>
        <w:t xml:space="preserve"> dan </w:t>
      </w:r>
      <w:r w:rsidR="00A14637">
        <w:rPr>
          <w:rFonts w:ascii="Times New Roman" w:hAnsi="Times New Roman" w:cs="Times New Roman"/>
          <w:sz w:val="24"/>
          <w:szCs w:val="24"/>
        </w:rPr>
        <w:t>lebarnya</w:t>
      </w:r>
      <w:r w:rsidR="00ED5023">
        <w:rPr>
          <w:rFonts w:ascii="Times New Roman" w:hAnsi="Times New Roman" w:cs="Times New Roman"/>
          <w:sz w:val="24"/>
          <w:szCs w:val="24"/>
        </w:rPr>
        <w:t xml:space="preserve"> </w:t>
      </w:r>
      <w:r w:rsidR="00A14637">
        <w:rPr>
          <w:rFonts w:ascii="Times New Roman" w:hAnsi="Times New Roman" w:cs="Times New Roman"/>
          <w:sz w:val="24"/>
          <w:szCs w:val="24"/>
        </w:rPr>
        <w:t>1</w:t>
      </w:r>
      <w:r w:rsidR="00D709A3">
        <w:rPr>
          <w:rFonts w:ascii="Times New Roman" w:hAnsi="Times New Roman" w:cs="Times New Roman"/>
          <w:sz w:val="24"/>
          <w:szCs w:val="24"/>
        </w:rPr>
        <w:t xml:space="preserve"> m</w:t>
      </w:r>
      <w:r w:rsidR="00A14637">
        <w:rPr>
          <w:rFonts w:ascii="Times New Roman" w:hAnsi="Times New Roman" w:cs="Times New Roman"/>
          <w:sz w:val="24"/>
          <w:szCs w:val="24"/>
        </w:rPr>
        <w:t>m</w:t>
      </w:r>
      <w:r w:rsidR="00D709A3">
        <w:rPr>
          <w:rFonts w:ascii="Times New Roman" w:hAnsi="Times New Roman" w:cs="Times New Roman"/>
          <w:sz w:val="24"/>
          <w:szCs w:val="24"/>
        </w:rPr>
        <w:t>. Skoleks bulat</w:t>
      </w:r>
      <w:r w:rsidR="00BB0F87">
        <w:rPr>
          <w:rFonts w:ascii="Times New Roman" w:hAnsi="Times New Roman" w:cs="Times New Roman"/>
          <w:sz w:val="24"/>
          <w:szCs w:val="24"/>
        </w:rPr>
        <w:t xml:space="preserve"> kecil</w:t>
      </w:r>
      <w:r w:rsidR="00ED5023">
        <w:rPr>
          <w:rFonts w:ascii="Times New Roman" w:hAnsi="Times New Roman" w:cs="Times New Roman"/>
          <w:sz w:val="24"/>
          <w:szCs w:val="24"/>
        </w:rPr>
        <w:t xml:space="preserve"> </w:t>
      </w:r>
      <w:r w:rsidR="00BB0F87">
        <w:rPr>
          <w:rFonts w:ascii="Times New Roman" w:hAnsi="Times New Roman" w:cs="Times New Roman"/>
          <w:sz w:val="24"/>
          <w:szCs w:val="24"/>
        </w:rPr>
        <w:t>dengan empat buah batil isap d</w:t>
      </w:r>
      <w:r w:rsidR="00D709A3">
        <w:rPr>
          <w:rFonts w:ascii="Times New Roman" w:hAnsi="Times New Roman" w:cs="Times New Roman"/>
          <w:sz w:val="24"/>
          <w:szCs w:val="24"/>
        </w:rPr>
        <w:t xml:space="preserve">an rostelum yang </w:t>
      </w:r>
      <w:r w:rsidR="00BB0F87">
        <w:rPr>
          <w:rFonts w:ascii="Times New Roman" w:hAnsi="Times New Roman" w:cs="Times New Roman"/>
          <w:sz w:val="24"/>
          <w:szCs w:val="24"/>
        </w:rPr>
        <w:t>pendek dan berkait-</w:t>
      </w:r>
      <w:r w:rsidR="00D709A3">
        <w:rPr>
          <w:rFonts w:ascii="Times New Roman" w:hAnsi="Times New Roman" w:cs="Times New Roman"/>
          <w:sz w:val="24"/>
          <w:szCs w:val="24"/>
        </w:rPr>
        <w:t>kait</w:t>
      </w:r>
      <w:r w:rsidR="00BB0F87">
        <w:rPr>
          <w:rFonts w:ascii="Times New Roman" w:hAnsi="Times New Roman" w:cs="Times New Roman"/>
          <w:sz w:val="24"/>
          <w:szCs w:val="24"/>
        </w:rPr>
        <w:t xml:space="preserve">. Bagian leher panjang dan halus. </w:t>
      </w:r>
      <w:r w:rsidR="00D709A3">
        <w:rPr>
          <w:rFonts w:ascii="Times New Roman" w:hAnsi="Times New Roman" w:cs="Times New Roman"/>
          <w:sz w:val="24"/>
          <w:szCs w:val="24"/>
        </w:rPr>
        <w:t xml:space="preserve">Strobila </w:t>
      </w:r>
      <w:r w:rsidR="00735C5F">
        <w:rPr>
          <w:rFonts w:ascii="Times New Roman" w:hAnsi="Times New Roman" w:cs="Times New Roman"/>
          <w:sz w:val="24"/>
          <w:szCs w:val="24"/>
        </w:rPr>
        <w:t xml:space="preserve">dimulai dengan ruas proglotid </w:t>
      </w:r>
      <w:r w:rsidR="00D709A3">
        <w:rPr>
          <w:rFonts w:ascii="Times New Roman" w:hAnsi="Times New Roman" w:cs="Times New Roman"/>
          <w:sz w:val="24"/>
          <w:szCs w:val="24"/>
        </w:rPr>
        <w:t>imatur</w:t>
      </w:r>
      <w:r w:rsidR="00735C5F">
        <w:rPr>
          <w:rFonts w:ascii="Times New Roman" w:hAnsi="Times New Roman" w:cs="Times New Roman"/>
          <w:sz w:val="24"/>
          <w:szCs w:val="24"/>
        </w:rPr>
        <w:t xml:space="preserve"> yang sangat pendek dan sempit</w:t>
      </w:r>
      <w:r w:rsidR="00D709A3">
        <w:rPr>
          <w:rFonts w:ascii="Times New Roman" w:hAnsi="Times New Roman" w:cs="Times New Roman"/>
          <w:sz w:val="24"/>
          <w:szCs w:val="24"/>
        </w:rPr>
        <w:t xml:space="preserve">, </w:t>
      </w:r>
      <w:r w:rsidR="00735C5F">
        <w:rPr>
          <w:rFonts w:ascii="Times New Roman" w:hAnsi="Times New Roman" w:cs="Times New Roman"/>
          <w:sz w:val="24"/>
          <w:szCs w:val="24"/>
        </w:rPr>
        <w:t xml:space="preserve">semakin ke distal menjadi lebih lebar dan luas, serta membulat pada ujung distalnya. Ukuran strobila umumnya berbanding terbalik dengan jumlah cacing yang ada dalam hospes </w:t>
      </w:r>
      <w:r w:rsidR="00D709A3">
        <w:rPr>
          <w:rFonts w:ascii="Times New Roman" w:hAnsi="Times New Roman" w:cs="Times New Roman"/>
          <w:sz w:val="24"/>
          <w:szCs w:val="24"/>
        </w:rPr>
        <w:t xml:space="preserve">(Staf Pengajar Departemen Parasitologi FKUI, 2008). </w:t>
      </w:r>
    </w:p>
    <w:p w:rsidR="00A04E19" w:rsidRDefault="00735C5F" w:rsidP="00626D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Telur keluar dari proglotid paling distal yang hancur. Telur berbentuk lonjong dengan ukuran 30-47 mikron, memiliki lapisan yang jernih dan lapisan dalam yang mengelilingi sebuah onkosfer dengan penebalan pada kedua kutub. </w:t>
      </w:r>
      <w:r>
        <w:rPr>
          <w:rFonts w:ascii="Times New Roman" w:hAnsi="Times New Roman" w:cs="Times New Roman"/>
          <w:sz w:val="24"/>
          <w:szCs w:val="24"/>
        </w:rPr>
        <w:lastRenderedPageBreak/>
        <w:t>Dari tiap kutub keluar 4-8 filamen. Dalam onkosfer terdapat tiga pasang kait berbentuk lanset</w:t>
      </w:r>
      <w:r w:rsidR="0064026E">
        <w:rPr>
          <w:rFonts w:ascii="Times New Roman" w:hAnsi="Times New Roman" w:cs="Times New Roman"/>
          <w:sz w:val="24"/>
          <w:szCs w:val="24"/>
        </w:rPr>
        <w:t xml:space="preserve"> (Staf Pengajar Departemen Parasitologi FKUI, 2008)</w:t>
      </w:r>
      <w:r>
        <w:rPr>
          <w:rFonts w:ascii="Times New Roman" w:hAnsi="Times New Roman" w:cs="Times New Roman"/>
          <w:sz w:val="24"/>
          <w:szCs w:val="24"/>
        </w:rPr>
        <w:t xml:space="preserve">. </w:t>
      </w:r>
    </w:p>
    <w:p w:rsidR="0064026E" w:rsidRDefault="00A04E19" w:rsidP="00626D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Cacing dewasa hidup dalam usus halus untuk beberapa minggu. </w:t>
      </w:r>
      <w:r w:rsidR="00D709A3" w:rsidRPr="00C457A5">
        <w:rPr>
          <w:rFonts w:ascii="Times New Roman" w:hAnsi="Times New Roman" w:cs="Times New Roman"/>
          <w:sz w:val="24"/>
          <w:szCs w:val="24"/>
        </w:rPr>
        <w:t xml:space="preserve">Proglotid gravid </w:t>
      </w:r>
      <w:r>
        <w:rPr>
          <w:rFonts w:ascii="Times New Roman" w:hAnsi="Times New Roman" w:cs="Times New Roman"/>
          <w:sz w:val="24"/>
          <w:szCs w:val="24"/>
        </w:rPr>
        <w:t>melepaskan diri dari badan cacing sehingga telurnya dapat dijumpai di dalam tinja</w:t>
      </w:r>
      <w:r w:rsidR="00D709A3">
        <w:rPr>
          <w:rFonts w:ascii="Times New Roman" w:hAnsi="Times New Roman" w:cs="Times New Roman"/>
          <w:sz w:val="24"/>
          <w:szCs w:val="24"/>
        </w:rPr>
        <w:t xml:space="preserve">. </w:t>
      </w:r>
      <w:r>
        <w:rPr>
          <w:rFonts w:ascii="Times New Roman" w:hAnsi="Times New Roman" w:cs="Times New Roman"/>
          <w:sz w:val="24"/>
          <w:szCs w:val="24"/>
        </w:rPr>
        <w:t xml:space="preserve">Cacing ini tidak memerlukan </w:t>
      </w:r>
      <w:r w:rsidR="00D709A3">
        <w:rPr>
          <w:rFonts w:ascii="Times New Roman" w:hAnsi="Times New Roman" w:cs="Times New Roman"/>
          <w:sz w:val="24"/>
          <w:szCs w:val="24"/>
        </w:rPr>
        <w:t>hospes perantara</w:t>
      </w:r>
      <w:r>
        <w:rPr>
          <w:rFonts w:ascii="Times New Roman" w:hAnsi="Times New Roman" w:cs="Times New Roman"/>
          <w:sz w:val="24"/>
          <w:szCs w:val="24"/>
        </w:rPr>
        <w:t xml:space="preserve">. Bila telur tertelan kembali oleh manusia atau tikus maka </w:t>
      </w:r>
      <w:r w:rsidR="0064026E">
        <w:rPr>
          <w:rFonts w:ascii="Times New Roman" w:hAnsi="Times New Roman" w:cs="Times New Roman"/>
          <w:sz w:val="24"/>
          <w:szCs w:val="24"/>
        </w:rPr>
        <w:t xml:space="preserve">telur akan menetas </w:t>
      </w:r>
      <w:r>
        <w:rPr>
          <w:rFonts w:ascii="Times New Roman" w:hAnsi="Times New Roman" w:cs="Times New Roman"/>
          <w:sz w:val="24"/>
          <w:szCs w:val="24"/>
        </w:rPr>
        <w:t>di rongga usus halus</w:t>
      </w:r>
      <w:r w:rsidR="0064026E">
        <w:rPr>
          <w:rFonts w:ascii="Times New Roman" w:hAnsi="Times New Roman" w:cs="Times New Roman"/>
          <w:sz w:val="24"/>
          <w:szCs w:val="24"/>
        </w:rPr>
        <w:t xml:space="preserve">, larvanya kemudian akan masuk ke mukosa usus halus membentuk larva sistiserkoid, kemudian keluar ke rongga usus dan menjadi dewasa dalam waktu ≥2 minggu (Staf Pengajar Departemen Parasitologi FKUI, 2008).  </w:t>
      </w:r>
    </w:p>
    <w:p w:rsidR="00D709A3" w:rsidRDefault="0064026E" w:rsidP="00626D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Anak lebih rentan dibandingkan dengan orang dewasa. Kadang telur dapat menetas di rongga usus halus sebelum dilepaskan bersama tinja, yang disebut sebagai autoinfeksi interna. Kondisi ini memungkinkan terjadinya infeksi yang sangat berat</w:t>
      </w:r>
      <w:r w:rsidR="00947CF5">
        <w:rPr>
          <w:rFonts w:ascii="Times New Roman" w:hAnsi="Times New Roman" w:cs="Times New Roman"/>
          <w:sz w:val="24"/>
          <w:szCs w:val="24"/>
        </w:rPr>
        <w:t xml:space="preserve"> (hiperinfeksi) di</w:t>
      </w:r>
      <w:r w:rsidR="00C0251E">
        <w:rPr>
          <w:rFonts w:ascii="Times New Roman" w:hAnsi="Times New Roman" w:cs="Times New Roman"/>
          <w:sz w:val="24"/>
          <w:szCs w:val="24"/>
        </w:rPr>
        <w:t>mana jumlah cacing dewasa dapat mencapai 2000 ekor pada seorang penderita</w:t>
      </w:r>
      <w:r w:rsidR="00716CBB">
        <w:rPr>
          <w:rFonts w:ascii="Times New Roman" w:hAnsi="Times New Roman" w:cs="Times New Roman"/>
          <w:sz w:val="24"/>
          <w:szCs w:val="24"/>
        </w:rPr>
        <w:t xml:space="preserve"> </w:t>
      </w:r>
      <w:r w:rsidR="00D709A3">
        <w:rPr>
          <w:rFonts w:ascii="Times New Roman" w:hAnsi="Times New Roman" w:cs="Times New Roman"/>
          <w:sz w:val="24"/>
          <w:szCs w:val="24"/>
        </w:rPr>
        <w:t xml:space="preserve">(Staf Pengajar Departemen Parasitologi FKUI, 2008). </w:t>
      </w:r>
    </w:p>
    <w:p w:rsidR="00D709A3" w:rsidRDefault="007834A7" w:rsidP="00626D24">
      <w:pPr>
        <w:pStyle w:val="ListParagraph"/>
        <w:spacing w:line="240" w:lineRule="auto"/>
        <w:ind w:left="0" w:hanging="1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0942" cy="290064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menolepis nana.png"/>
                    <pic:cNvPicPr/>
                  </pic:nvPicPr>
                  <pic:blipFill>
                    <a:blip r:embed="rId16">
                      <a:extLst>
                        <a:ext uri="{28A0092B-C50C-407E-A947-70E740481C1C}">
                          <a14:useLocalDpi xmlns:a14="http://schemas.microsoft.com/office/drawing/2010/main" val="0"/>
                        </a:ext>
                      </a:extLst>
                    </a:blip>
                    <a:stretch>
                      <a:fillRect/>
                    </a:stretch>
                  </pic:blipFill>
                  <pic:spPr>
                    <a:xfrm>
                      <a:off x="0" y="0"/>
                      <a:ext cx="4250823" cy="2900561"/>
                    </a:xfrm>
                    <a:prstGeom prst="rect">
                      <a:avLst/>
                    </a:prstGeom>
                  </pic:spPr>
                </pic:pic>
              </a:graphicData>
            </a:graphic>
          </wp:inline>
        </w:drawing>
      </w:r>
    </w:p>
    <w:p w:rsidR="00D709A3" w:rsidRDefault="00D709A3" w:rsidP="00605D03">
      <w:pPr>
        <w:pStyle w:val="ListParagraph"/>
        <w:spacing w:after="0" w:line="240" w:lineRule="auto"/>
        <w:ind w:left="0" w:hanging="11"/>
        <w:jc w:val="center"/>
        <w:rPr>
          <w:rFonts w:ascii="Times New Roman" w:hAnsi="Times New Roman" w:cs="Times New Roman"/>
          <w:b/>
          <w:i/>
          <w:sz w:val="24"/>
          <w:szCs w:val="24"/>
        </w:rPr>
      </w:pPr>
      <w:r w:rsidRPr="00626D24">
        <w:rPr>
          <w:rFonts w:ascii="Times New Roman" w:hAnsi="Times New Roman" w:cs="Times New Roman"/>
          <w:b/>
          <w:sz w:val="24"/>
          <w:szCs w:val="24"/>
        </w:rPr>
        <w:t xml:space="preserve">Gambar </w:t>
      </w:r>
      <w:r w:rsidR="007834A7" w:rsidRPr="00626D24">
        <w:rPr>
          <w:rFonts w:ascii="Times New Roman" w:hAnsi="Times New Roman" w:cs="Times New Roman"/>
          <w:b/>
          <w:sz w:val="24"/>
          <w:szCs w:val="24"/>
        </w:rPr>
        <w:t>2.8</w:t>
      </w:r>
      <w:r w:rsidRPr="00626D24">
        <w:rPr>
          <w:rFonts w:ascii="Times New Roman" w:hAnsi="Times New Roman" w:cs="Times New Roman"/>
          <w:b/>
          <w:sz w:val="24"/>
          <w:szCs w:val="24"/>
        </w:rPr>
        <w:t xml:space="preserve"> Siklus Hidup </w:t>
      </w:r>
      <w:r w:rsidR="007834A7" w:rsidRPr="00626D24">
        <w:rPr>
          <w:rFonts w:ascii="Times New Roman" w:hAnsi="Times New Roman" w:cs="Times New Roman"/>
          <w:b/>
          <w:i/>
          <w:sz w:val="24"/>
          <w:szCs w:val="24"/>
        </w:rPr>
        <w:t>Hymenolepis nana</w:t>
      </w:r>
    </w:p>
    <w:p w:rsidR="00605D03" w:rsidRPr="00605D03" w:rsidRDefault="00605D03" w:rsidP="00605D03">
      <w:pPr>
        <w:spacing w:after="0" w:line="480" w:lineRule="auto"/>
        <w:jc w:val="center"/>
        <w:rPr>
          <w:rFonts w:ascii="Times New Roman" w:hAnsi="Times New Roman" w:cs="Times New Roman"/>
          <w:sz w:val="24"/>
          <w:szCs w:val="24"/>
        </w:rPr>
      </w:pPr>
      <w:r w:rsidRPr="00605D03">
        <w:rPr>
          <w:rFonts w:ascii="Times New Roman" w:hAnsi="Times New Roman" w:cs="Times New Roman"/>
          <w:sz w:val="24"/>
          <w:szCs w:val="24"/>
        </w:rPr>
        <w:t>(Sumber: www.cdc.gov)</w:t>
      </w:r>
    </w:p>
    <w:p w:rsidR="00D709A3" w:rsidRPr="005450A4" w:rsidRDefault="00D709A3" w:rsidP="004C6896">
      <w:pPr>
        <w:pStyle w:val="ListParagraph"/>
        <w:numPr>
          <w:ilvl w:val="0"/>
          <w:numId w:val="5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Patologi dan Gejala Klinis</w:t>
      </w:r>
    </w:p>
    <w:p w:rsidR="00D709A3" w:rsidRDefault="00ED440A" w:rsidP="00626D24">
      <w:pPr>
        <w:pStyle w:val="ListParagraph"/>
        <w:spacing w:line="480" w:lineRule="auto"/>
        <w:ind w:left="0" w:firstLine="720"/>
        <w:jc w:val="both"/>
        <w:rPr>
          <w:rFonts w:ascii="Times New Roman" w:hAnsi="Times New Roman" w:cs="Times New Roman"/>
          <w:sz w:val="24"/>
          <w:szCs w:val="24"/>
        </w:rPr>
      </w:pPr>
      <w:r w:rsidRPr="00ED440A">
        <w:rPr>
          <w:rFonts w:ascii="Times New Roman" w:hAnsi="Times New Roman" w:cs="Times New Roman"/>
          <w:i/>
          <w:sz w:val="24"/>
          <w:szCs w:val="24"/>
        </w:rPr>
        <w:t>H. nana</w:t>
      </w:r>
      <w:r>
        <w:rPr>
          <w:rFonts w:ascii="Times New Roman" w:hAnsi="Times New Roman" w:cs="Times New Roman"/>
          <w:sz w:val="24"/>
          <w:szCs w:val="24"/>
        </w:rPr>
        <w:t xml:space="preserve"> biasanya tidak menyebabkan gejala. Jumlah yang besar dari cacing yang menempel di dinding usus halus menimbulkan </w:t>
      </w:r>
      <w:r w:rsidR="007F08F4">
        <w:rPr>
          <w:rFonts w:ascii="Times New Roman" w:hAnsi="Times New Roman" w:cs="Times New Roman"/>
          <w:sz w:val="24"/>
          <w:szCs w:val="24"/>
        </w:rPr>
        <w:t xml:space="preserve">iritasi mukosa usus. Kelainan yang sering timbul adalah toksemia umum karena penyerapan sisa metabolit parasit yang masuk ke dalam sirkulasi penderita. Gejala ringan berupa sakit perut dengan atau tanpa diare, obstipasi, dan anoreksia. Pada anak kecil dengan infeksi berat, cacing ini kadang-kadang menyebabkan keluhan neurologis yang gawat. Eosinofilia sebesar 8-16% </w:t>
      </w:r>
      <w:r w:rsidR="00D709A3">
        <w:rPr>
          <w:rFonts w:ascii="Times New Roman" w:hAnsi="Times New Roman" w:cs="Times New Roman"/>
          <w:sz w:val="24"/>
          <w:szCs w:val="24"/>
        </w:rPr>
        <w:t xml:space="preserve">(Staf Pengajar Departemen Parasitologi FKUI, 2008). </w:t>
      </w:r>
    </w:p>
    <w:p w:rsidR="00D709A3" w:rsidRPr="005F46CE" w:rsidRDefault="00D709A3" w:rsidP="004C6896">
      <w:pPr>
        <w:pStyle w:val="ListParagraph"/>
        <w:numPr>
          <w:ilvl w:val="0"/>
          <w:numId w:val="5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Diagnosis</w:t>
      </w:r>
    </w:p>
    <w:p w:rsidR="00D709A3" w:rsidRPr="00D61134" w:rsidRDefault="00D709A3" w:rsidP="00626D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Diagnosis </w:t>
      </w:r>
      <w:r w:rsidR="007F08F4">
        <w:rPr>
          <w:rFonts w:ascii="Times New Roman" w:hAnsi="Times New Roman" w:cs="Times New Roman"/>
          <w:sz w:val="24"/>
          <w:szCs w:val="24"/>
        </w:rPr>
        <w:t>hymenolepiasis</w:t>
      </w:r>
      <w:r>
        <w:rPr>
          <w:rFonts w:ascii="Times New Roman" w:hAnsi="Times New Roman" w:cs="Times New Roman"/>
          <w:sz w:val="24"/>
          <w:szCs w:val="24"/>
        </w:rPr>
        <w:t xml:space="preserve"> ditegakkan dengan menemukan telur da</w:t>
      </w:r>
      <w:r w:rsidR="007F08F4">
        <w:rPr>
          <w:rFonts w:ascii="Times New Roman" w:hAnsi="Times New Roman" w:cs="Times New Roman"/>
          <w:sz w:val="24"/>
          <w:szCs w:val="24"/>
        </w:rPr>
        <w:t xml:space="preserve">lam tinja </w:t>
      </w:r>
      <w:r>
        <w:rPr>
          <w:rFonts w:ascii="Times New Roman" w:hAnsi="Times New Roman" w:cs="Times New Roman"/>
          <w:sz w:val="24"/>
          <w:szCs w:val="24"/>
        </w:rPr>
        <w:t>(Staf Pengajar Departemen Parasitologi FKUI, 2008)</w:t>
      </w:r>
      <w:r w:rsidR="00D61134">
        <w:rPr>
          <w:rFonts w:ascii="Times New Roman" w:hAnsi="Times New Roman" w:cs="Times New Roman"/>
          <w:sz w:val="24"/>
          <w:szCs w:val="24"/>
        </w:rPr>
        <w:t xml:space="preserve">. </w:t>
      </w:r>
    </w:p>
    <w:p w:rsidR="00D709A3" w:rsidRPr="00610652" w:rsidRDefault="00D709A3" w:rsidP="004C6896">
      <w:pPr>
        <w:pStyle w:val="ListParagraph"/>
        <w:numPr>
          <w:ilvl w:val="0"/>
          <w:numId w:val="5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Pengobatan </w:t>
      </w:r>
    </w:p>
    <w:p w:rsidR="00D709A3" w:rsidRDefault="00D709A3" w:rsidP="00626D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Untuk pengobatan </w:t>
      </w:r>
      <w:r w:rsidR="007F08F4">
        <w:rPr>
          <w:rFonts w:ascii="Times New Roman" w:hAnsi="Times New Roman" w:cs="Times New Roman"/>
          <w:sz w:val="24"/>
          <w:szCs w:val="24"/>
        </w:rPr>
        <w:t xml:space="preserve">yang efektif digunakan </w:t>
      </w:r>
      <w:r>
        <w:rPr>
          <w:rFonts w:ascii="Times New Roman" w:hAnsi="Times New Roman" w:cs="Times New Roman"/>
          <w:sz w:val="24"/>
          <w:szCs w:val="24"/>
        </w:rPr>
        <w:t>prazikuantel</w:t>
      </w:r>
      <w:r w:rsidR="007F08F4">
        <w:rPr>
          <w:rFonts w:ascii="Times New Roman" w:hAnsi="Times New Roman" w:cs="Times New Roman"/>
          <w:sz w:val="24"/>
          <w:szCs w:val="24"/>
        </w:rPr>
        <w:t>, niklosamid, atau amodiakuin</w:t>
      </w:r>
      <w:r>
        <w:rPr>
          <w:rFonts w:ascii="Times New Roman" w:hAnsi="Times New Roman" w:cs="Times New Roman"/>
          <w:sz w:val="24"/>
          <w:szCs w:val="24"/>
        </w:rPr>
        <w:t xml:space="preserve">. </w:t>
      </w:r>
      <w:r w:rsidR="007F08F4">
        <w:rPr>
          <w:rFonts w:ascii="Times New Roman" w:hAnsi="Times New Roman" w:cs="Times New Roman"/>
          <w:sz w:val="24"/>
          <w:szCs w:val="24"/>
        </w:rPr>
        <w:t>Hiperinfeksi sukar untuk diobati karena tidak semua cacing dapat dikeluarkan dan larva sistiserkoid masih ada di dalam</w:t>
      </w:r>
      <w:r w:rsidR="0098353C">
        <w:rPr>
          <w:rFonts w:ascii="Times New Roman" w:hAnsi="Times New Roman" w:cs="Times New Roman"/>
          <w:sz w:val="24"/>
          <w:szCs w:val="24"/>
        </w:rPr>
        <w:t xml:space="preserve"> mukosa usus</w:t>
      </w:r>
      <w:r>
        <w:rPr>
          <w:rFonts w:ascii="Times New Roman" w:hAnsi="Times New Roman" w:cs="Times New Roman"/>
          <w:sz w:val="24"/>
          <w:szCs w:val="24"/>
        </w:rPr>
        <w:t xml:space="preserve">(Staf Pengajar Departemen Parasitologi FKUI, 2008). </w:t>
      </w:r>
    </w:p>
    <w:p w:rsidR="00002387" w:rsidRPr="00D709A3" w:rsidRDefault="00002387" w:rsidP="00626D24">
      <w:pPr>
        <w:pStyle w:val="ListParagraph"/>
        <w:spacing w:line="480" w:lineRule="auto"/>
        <w:ind w:left="0" w:firstLine="720"/>
        <w:jc w:val="both"/>
        <w:rPr>
          <w:rFonts w:ascii="Times New Roman" w:hAnsi="Times New Roman" w:cs="Times New Roman"/>
          <w:sz w:val="24"/>
          <w:szCs w:val="24"/>
        </w:rPr>
      </w:pPr>
    </w:p>
    <w:p w:rsidR="000C7397" w:rsidRPr="00816352" w:rsidRDefault="000C7397" w:rsidP="00FB05A0">
      <w:pPr>
        <w:pStyle w:val="ListParagraph"/>
        <w:numPr>
          <w:ilvl w:val="1"/>
          <w:numId w:val="11"/>
        </w:numPr>
        <w:spacing w:line="480" w:lineRule="auto"/>
        <w:jc w:val="both"/>
        <w:rPr>
          <w:rFonts w:ascii="Times New Roman" w:hAnsi="Times New Roman" w:cs="Times New Roman"/>
          <w:b/>
          <w:sz w:val="24"/>
          <w:szCs w:val="24"/>
        </w:rPr>
      </w:pPr>
      <w:r w:rsidRPr="00816352">
        <w:rPr>
          <w:rFonts w:ascii="Times New Roman" w:hAnsi="Times New Roman" w:cs="Times New Roman"/>
          <w:b/>
          <w:sz w:val="24"/>
          <w:szCs w:val="24"/>
        </w:rPr>
        <w:t xml:space="preserve">Pengetahuan </w:t>
      </w:r>
    </w:p>
    <w:p w:rsidR="00816352" w:rsidRPr="00816352" w:rsidRDefault="00816352" w:rsidP="00626D24">
      <w:pPr>
        <w:pStyle w:val="ListParagraph"/>
        <w:numPr>
          <w:ilvl w:val="0"/>
          <w:numId w:val="12"/>
        </w:numPr>
        <w:spacing w:after="0" w:line="480" w:lineRule="auto"/>
        <w:ind w:left="284" w:hanging="284"/>
        <w:jc w:val="both"/>
        <w:rPr>
          <w:rFonts w:ascii="Times New Roman" w:hAnsi="Times New Roman" w:cs="Times New Roman"/>
          <w:b/>
          <w:sz w:val="24"/>
          <w:szCs w:val="24"/>
        </w:rPr>
      </w:pPr>
      <w:r w:rsidRPr="00816352">
        <w:rPr>
          <w:rFonts w:ascii="Times New Roman" w:hAnsi="Times New Roman" w:cs="Times New Roman"/>
          <w:b/>
          <w:sz w:val="24"/>
          <w:szCs w:val="24"/>
        </w:rPr>
        <w:t xml:space="preserve">Definisi </w:t>
      </w:r>
    </w:p>
    <w:p w:rsidR="00816352" w:rsidRDefault="00816352" w:rsidP="00626D24">
      <w:pPr>
        <w:spacing w:after="0" w:line="480" w:lineRule="auto"/>
        <w:ind w:firstLine="720"/>
        <w:jc w:val="both"/>
        <w:rPr>
          <w:rFonts w:ascii="Times New Roman" w:hAnsi="Times New Roman" w:cs="Times New Roman"/>
          <w:sz w:val="24"/>
          <w:szCs w:val="24"/>
        </w:rPr>
      </w:pPr>
      <w:r w:rsidRPr="00E5007B">
        <w:rPr>
          <w:rFonts w:ascii="Times New Roman" w:hAnsi="Times New Roman" w:cs="Times New Roman"/>
          <w:sz w:val="24"/>
          <w:szCs w:val="24"/>
        </w:rPr>
        <w:t>Pengetahuan adalah hasil dari tahu</w:t>
      </w:r>
      <w:r>
        <w:rPr>
          <w:rFonts w:ascii="Times New Roman" w:hAnsi="Times New Roman" w:cs="Times New Roman"/>
          <w:sz w:val="24"/>
          <w:szCs w:val="24"/>
        </w:rPr>
        <w:t xml:space="preserve"> yang tercipta melalui serangka</w:t>
      </w:r>
      <w:r w:rsidRPr="00E5007B">
        <w:rPr>
          <w:rFonts w:ascii="Times New Roman" w:hAnsi="Times New Roman" w:cs="Times New Roman"/>
          <w:sz w:val="24"/>
          <w:szCs w:val="24"/>
        </w:rPr>
        <w:t>ian proses sensoris terutama oleh mata dan telinga terhadap</w:t>
      </w:r>
      <w:r>
        <w:rPr>
          <w:rFonts w:ascii="Times New Roman" w:hAnsi="Times New Roman" w:cs="Times New Roman"/>
          <w:sz w:val="24"/>
          <w:szCs w:val="24"/>
        </w:rPr>
        <w:t xml:space="preserve"> suat</w:t>
      </w:r>
      <w:r w:rsidRPr="00E5007B">
        <w:rPr>
          <w:rFonts w:ascii="Times New Roman" w:hAnsi="Times New Roman" w:cs="Times New Roman"/>
          <w:sz w:val="24"/>
          <w:szCs w:val="24"/>
        </w:rPr>
        <w:t xml:space="preserve">u objek. Pengetahuan </w:t>
      </w:r>
      <w:r>
        <w:rPr>
          <w:rFonts w:ascii="Times New Roman" w:hAnsi="Times New Roman" w:cs="Times New Roman"/>
          <w:sz w:val="24"/>
          <w:szCs w:val="24"/>
        </w:rPr>
        <w:t>dikla</w:t>
      </w:r>
      <w:r w:rsidRPr="00E5007B">
        <w:rPr>
          <w:rFonts w:ascii="Times New Roman" w:hAnsi="Times New Roman" w:cs="Times New Roman"/>
          <w:sz w:val="24"/>
          <w:szCs w:val="24"/>
        </w:rPr>
        <w:t xml:space="preserve">sifikasikan menjadi tiga, yaitu pengetahuan </w:t>
      </w:r>
      <w:r>
        <w:rPr>
          <w:rFonts w:ascii="Times New Roman" w:hAnsi="Times New Roman" w:cs="Times New Roman"/>
          <w:sz w:val="24"/>
          <w:szCs w:val="24"/>
        </w:rPr>
        <w:t>pros</w:t>
      </w:r>
      <w:r w:rsidRPr="00E5007B">
        <w:rPr>
          <w:rFonts w:ascii="Times New Roman" w:hAnsi="Times New Roman" w:cs="Times New Roman"/>
          <w:sz w:val="24"/>
          <w:szCs w:val="24"/>
        </w:rPr>
        <w:t>edural (</w:t>
      </w:r>
      <w:r w:rsidRPr="00AC32D7">
        <w:rPr>
          <w:rFonts w:ascii="Times New Roman" w:hAnsi="Times New Roman" w:cs="Times New Roman"/>
          <w:i/>
          <w:sz w:val="24"/>
          <w:szCs w:val="24"/>
        </w:rPr>
        <w:t xml:space="preserve">procedural </w:t>
      </w:r>
      <w:r w:rsidRPr="00AC32D7">
        <w:rPr>
          <w:rFonts w:ascii="Times New Roman" w:hAnsi="Times New Roman" w:cs="Times New Roman"/>
          <w:i/>
          <w:sz w:val="24"/>
          <w:szCs w:val="24"/>
        </w:rPr>
        <w:lastRenderedPageBreak/>
        <w:t>knowledge</w:t>
      </w:r>
      <w:r w:rsidRPr="00E5007B">
        <w:rPr>
          <w:rFonts w:ascii="Times New Roman" w:hAnsi="Times New Roman" w:cs="Times New Roman"/>
          <w:sz w:val="24"/>
          <w:szCs w:val="24"/>
        </w:rPr>
        <w:t>), pengetahuan deklaratif (</w:t>
      </w:r>
      <w:r w:rsidRPr="00AC32D7">
        <w:rPr>
          <w:rFonts w:ascii="Times New Roman" w:hAnsi="Times New Roman" w:cs="Times New Roman"/>
          <w:i/>
          <w:sz w:val="24"/>
          <w:szCs w:val="24"/>
        </w:rPr>
        <w:t>declarative knowledge</w:t>
      </w:r>
      <w:r w:rsidRPr="00E5007B">
        <w:rPr>
          <w:rFonts w:ascii="Times New Roman" w:hAnsi="Times New Roman" w:cs="Times New Roman"/>
          <w:sz w:val="24"/>
          <w:szCs w:val="24"/>
        </w:rPr>
        <w:t>), dan pengetahuan tacit (</w:t>
      </w:r>
      <w:r w:rsidRPr="00AC32D7">
        <w:rPr>
          <w:rFonts w:ascii="Times New Roman" w:hAnsi="Times New Roman" w:cs="Times New Roman"/>
          <w:i/>
          <w:sz w:val="24"/>
          <w:szCs w:val="24"/>
        </w:rPr>
        <w:t>tacit knowledge</w:t>
      </w:r>
      <w:r w:rsidRPr="00E5007B">
        <w:rPr>
          <w:rFonts w:ascii="Times New Roman" w:hAnsi="Times New Roman" w:cs="Times New Roman"/>
          <w:sz w:val="24"/>
          <w:szCs w:val="24"/>
        </w:rPr>
        <w:t xml:space="preserve">). Pengetahuan </w:t>
      </w:r>
      <w:r>
        <w:rPr>
          <w:rFonts w:ascii="Times New Roman" w:hAnsi="Times New Roman" w:cs="Times New Roman"/>
          <w:sz w:val="24"/>
          <w:szCs w:val="24"/>
        </w:rPr>
        <w:t>pros</w:t>
      </w:r>
      <w:r w:rsidRPr="00E5007B">
        <w:rPr>
          <w:rFonts w:ascii="Times New Roman" w:hAnsi="Times New Roman" w:cs="Times New Roman"/>
          <w:sz w:val="24"/>
          <w:szCs w:val="24"/>
        </w:rPr>
        <w:t>edural lebih menekankan pada bagaimana melakukan sesuatu. Pengetahuan deklaratif menjawab pertanyaan apakah sesuatu bernilai benar atau salah. Sedangkan pengetahuan tacit adalah pengetahuan yang tidak dapat diungkapkan dengan bahasa</w:t>
      </w:r>
      <w:r>
        <w:rPr>
          <w:rFonts w:ascii="Times New Roman" w:hAnsi="Times New Roman" w:cs="Times New Roman"/>
          <w:sz w:val="24"/>
          <w:szCs w:val="24"/>
        </w:rPr>
        <w:t>, seperti bagaiman</w:t>
      </w:r>
      <w:r w:rsidRPr="00E5007B">
        <w:rPr>
          <w:rFonts w:ascii="Times New Roman" w:hAnsi="Times New Roman" w:cs="Times New Roman"/>
          <w:sz w:val="24"/>
          <w:szCs w:val="24"/>
        </w:rPr>
        <w:t xml:space="preserve">acara </w:t>
      </w:r>
      <w:r>
        <w:rPr>
          <w:rFonts w:ascii="Times New Roman" w:hAnsi="Times New Roman" w:cs="Times New Roman"/>
          <w:sz w:val="24"/>
          <w:szCs w:val="24"/>
        </w:rPr>
        <w:t>seseo</w:t>
      </w:r>
      <w:r w:rsidR="005B4547">
        <w:rPr>
          <w:rFonts w:ascii="Times New Roman" w:hAnsi="Times New Roman" w:cs="Times New Roman"/>
          <w:sz w:val="24"/>
          <w:szCs w:val="24"/>
        </w:rPr>
        <w:t>ra</w:t>
      </w:r>
      <w:r>
        <w:rPr>
          <w:rFonts w:ascii="Times New Roman" w:hAnsi="Times New Roman" w:cs="Times New Roman"/>
          <w:sz w:val="24"/>
          <w:szCs w:val="24"/>
        </w:rPr>
        <w:t>ng</w:t>
      </w:r>
      <w:r w:rsidRPr="00E5007B">
        <w:rPr>
          <w:rFonts w:ascii="Times New Roman" w:hAnsi="Times New Roman" w:cs="Times New Roman"/>
          <w:sz w:val="24"/>
          <w:szCs w:val="24"/>
        </w:rPr>
        <w:t xml:space="preserve"> memindahkan tangan</w:t>
      </w:r>
      <w:r w:rsidR="00947CF5">
        <w:rPr>
          <w:rFonts w:ascii="Times New Roman" w:hAnsi="Times New Roman" w:cs="Times New Roman"/>
          <w:sz w:val="24"/>
          <w:szCs w:val="24"/>
        </w:rPr>
        <w:t xml:space="preserve"> (Kusrini, 2006; Sunaryo, 2002</w:t>
      </w:r>
      <w:r>
        <w:rPr>
          <w:rFonts w:ascii="Times New Roman" w:hAnsi="Times New Roman" w:cs="Times New Roman"/>
          <w:sz w:val="24"/>
          <w:szCs w:val="24"/>
        </w:rPr>
        <w:t>)</w:t>
      </w:r>
      <w:r w:rsidRPr="00E5007B">
        <w:rPr>
          <w:rFonts w:ascii="Times New Roman" w:hAnsi="Times New Roman" w:cs="Times New Roman"/>
          <w:sz w:val="24"/>
          <w:szCs w:val="24"/>
        </w:rPr>
        <w:t>.</w:t>
      </w:r>
    </w:p>
    <w:p w:rsidR="00816352" w:rsidRPr="00816352" w:rsidRDefault="00816352" w:rsidP="00626D24">
      <w:pPr>
        <w:pStyle w:val="ListParagraph"/>
        <w:numPr>
          <w:ilvl w:val="0"/>
          <w:numId w:val="12"/>
        </w:numPr>
        <w:spacing w:after="0" w:line="480" w:lineRule="auto"/>
        <w:ind w:left="284" w:hanging="284"/>
        <w:jc w:val="both"/>
        <w:rPr>
          <w:rFonts w:ascii="Times New Roman" w:hAnsi="Times New Roman" w:cs="Times New Roman"/>
          <w:b/>
          <w:sz w:val="24"/>
          <w:szCs w:val="24"/>
        </w:rPr>
      </w:pPr>
      <w:r w:rsidRPr="00816352">
        <w:rPr>
          <w:rFonts w:ascii="Times New Roman" w:hAnsi="Times New Roman" w:cs="Times New Roman"/>
          <w:b/>
          <w:sz w:val="24"/>
          <w:szCs w:val="24"/>
        </w:rPr>
        <w:t>Tingkatan Pengetahuan</w:t>
      </w:r>
    </w:p>
    <w:p w:rsidR="00816352" w:rsidRPr="00816352" w:rsidRDefault="00816352" w:rsidP="00626D24">
      <w:pPr>
        <w:pStyle w:val="ListParagraph"/>
        <w:spacing w:after="0" w:line="480" w:lineRule="auto"/>
        <w:ind w:left="0" w:firstLine="720"/>
        <w:jc w:val="both"/>
        <w:rPr>
          <w:rFonts w:ascii="Times New Roman" w:hAnsi="Times New Roman" w:cs="Times New Roman"/>
          <w:b/>
          <w:sz w:val="24"/>
          <w:szCs w:val="24"/>
        </w:rPr>
      </w:pPr>
      <w:r w:rsidRPr="00816352">
        <w:rPr>
          <w:rFonts w:ascii="Times New Roman" w:hAnsi="Times New Roman" w:cs="Times New Roman"/>
          <w:sz w:val="24"/>
          <w:szCs w:val="24"/>
        </w:rPr>
        <w:t>Tingkatan pengetahuan di dalam domain kognitif terdiri dari enam tingkatan</w:t>
      </w:r>
      <w:r w:rsidR="00716CBB">
        <w:rPr>
          <w:rFonts w:ascii="Times New Roman" w:hAnsi="Times New Roman" w:cs="Times New Roman"/>
          <w:sz w:val="24"/>
          <w:szCs w:val="24"/>
        </w:rPr>
        <w:t xml:space="preserve"> (Sunaryo, 2002)</w:t>
      </w:r>
      <w:r w:rsidRPr="00816352">
        <w:rPr>
          <w:rFonts w:ascii="Times New Roman" w:hAnsi="Times New Roman" w:cs="Times New Roman"/>
          <w:sz w:val="24"/>
          <w:szCs w:val="24"/>
        </w:rPr>
        <w:t>, sebagai berikut:</w:t>
      </w:r>
    </w:p>
    <w:p w:rsidR="00816352" w:rsidRDefault="00816352" w:rsidP="00716CBB">
      <w:pPr>
        <w:pStyle w:val="ListParagraph"/>
        <w:numPr>
          <w:ilvl w:val="0"/>
          <w:numId w:val="10"/>
        </w:numPr>
        <w:spacing w:before="24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Tahu, adalah tingkat pengetahuan yang paling rendah, artinya individu dapat mengingat atau mengingat kembali suatu materi yang telah dipelajari sebelumnya. Indikator untuk mengukur bahwa seseorang itu tahu adalah ia dapat menyebutkan, menguraikan, mendefinisika</w:t>
      </w:r>
      <w:r w:rsidR="00716CBB">
        <w:rPr>
          <w:rFonts w:ascii="Times New Roman" w:hAnsi="Times New Roman" w:cs="Times New Roman"/>
          <w:sz w:val="24"/>
          <w:szCs w:val="24"/>
        </w:rPr>
        <w:t>n, dan menyatakan.</w:t>
      </w:r>
    </w:p>
    <w:p w:rsidR="00816352" w:rsidRDefault="00816352" w:rsidP="00716CBB">
      <w:pPr>
        <w:pStyle w:val="ListParagraph"/>
        <w:numPr>
          <w:ilvl w:val="0"/>
          <w:numId w:val="10"/>
        </w:numPr>
        <w:spacing w:before="240" w:line="480" w:lineRule="auto"/>
        <w:ind w:left="426" w:hanging="426"/>
        <w:jc w:val="both"/>
        <w:rPr>
          <w:rFonts w:ascii="Times New Roman" w:hAnsi="Times New Roman" w:cs="Times New Roman"/>
          <w:sz w:val="24"/>
          <w:szCs w:val="24"/>
        </w:rPr>
      </w:pPr>
      <w:r w:rsidRPr="002F0379">
        <w:rPr>
          <w:rFonts w:ascii="Times New Roman" w:hAnsi="Times New Roman" w:cs="Times New Roman"/>
          <w:sz w:val="24"/>
          <w:szCs w:val="24"/>
        </w:rPr>
        <w:t xml:space="preserve">Memahami, adalah kemampuan dalam hal menjelaskan dan menginterpretasikan dengan benar objek yang telah diketahui. Pada tuingkatan ini individu diharapkan dapat menjelaskan, memberi contoh, dan menyimpulkan. </w:t>
      </w:r>
    </w:p>
    <w:p w:rsidR="00816352" w:rsidRPr="002F0379" w:rsidRDefault="00816352" w:rsidP="00716CBB">
      <w:pPr>
        <w:pStyle w:val="ListParagraph"/>
        <w:numPr>
          <w:ilvl w:val="0"/>
          <w:numId w:val="10"/>
        </w:numPr>
        <w:spacing w:before="240" w:line="480" w:lineRule="auto"/>
        <w:ind w:left="426" w:hanging="426"/>
        <w:jc w:val="both"/>
        <w:rPr>
          <w:rFonts w:ascii="Times New Roman" w:hAnsi="Times New Roman" w:cs="Times New Roman"/>
          <w:sz w:val="24"/>
          <w:szCs w:val="24"/>
        </w:rPr>
      </w:pPr>
      <w:r w:rsidRPr="002F0379">
        <w:rPr>
          <w:rFonts w:ascii="Times New Roman" w:hAnsi="Times New Roman" w:cs="Times New Roman"/>
          <w:sz w:val="24"/>
          <w:szCs w:val="24"/>
        </w:rPr>
        <w:t xml:space="preserve">Penerapan, merupakan kemampuan untuk menerapkan materi yang telah dipelajari pada situasi dan kondisi riil atau dapat mengaplikasikan hukum atau rumus metode dalam situasi riil. </w:t>
      </w:r>
    </w:p>
    <w:p w:rsidR="00816352" w:rsidRDefault="00816352" w:rsidP="00716CBB">
      <w:pPr>
        <w:pStyle w:val="ListParagraph"/>
        <w:numPr>
          <w:ilvl w:val="0"/>
          <w:numId w:val="10"/>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Analisis, adalah kemampuan untuk menguraikan suatu obyek ke dalam bagian yang lebih kecil, namun masih dalam lingkup objek tersebut dan </w:t>
      </w:r>
      <w:r>
        <w:rPr>
          <w:rFonts w:ascii="Times New Roman" w:hAnsi="Times New Roman" w:cs="Times New Roman"/>
          <w:sz w:val="24"/>
          <w:szCs w:val="24"/>
        </w:rPr>
        <w:lastRenderedPageBreak/>
        <w:t xml:space="preserve">memiliki keterkaitan satu sama lain. Kemampuan ini diukur bila individu dapat menggambarkan, membuat bagan, membedakan, dan </w:t>
      </w:r>
      <w:r w:rsidR="00947CF5">
        <w:rPr>
          <w:rFonts w:ascii="Times New Roman" w:hAnsi="Times New Roman" w:cs="Times New Roman"/>
          <w:sz w:val="24"/>
          <w:szCs w:val="24"/>
        </w:rPr>
        <w:t>memisahkan</w:t>
      </w:r>
      <w:r>
        <w:rPr>
          <w:rFonts w:ascii="Times New Roman" w:hAnsi="Times New Roman" w:cs="Times New Roman"/>
          <w:sz w:val="24"/>
          <w:szCs w:val="24"/>
        </w:rPr>
        <w:t xml:space="preserve">. </w:t>
      </w:r>
    </w:p>
    <w:p w:rsidR="00816352" w:rsidRDefault="00816352" w:rsidP="00716CBB">
      <w:pPr>
        <w:pStyle w:val="ListParagraph"/>
        <w:numPr>
          <w:ilvl w:val="0"/>
          <w:numId w:val="10"/>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Sintesis, merupakan kemampuan untuk menghubungkan bagian di dalam suatu bentuk keseluruhan yang baru atau kemampuan untuk menyusun formulasi baru dari formulasi yang sudah ada. Ukuran kemampuan adalah individu dapat menyusun, meringkas, merencanakan, dan menyesuaikan suatau teori atau rumus</w:t>
      </w:r>
      <w:r w:rsidR="00947CF5">
        <w:rPr>
          <w:rFonts w:ascii="Times New Roman" w:hAnsi="Times New Roman" w:cs="Times New Roman"/>
          <w:sz w:val="24"/>
          <w:szCs w:val="24"/>
        </w:rPr>
        <w:t>an yang telah ada</w:t>
      </w:r>
      <w:r>
        <w:rPr>
          <w:rFonts w:ascii="Times New Roman" w:hAnsi="Times New Roman" w:cs="Times New Roman"/>
          <w:sz w:val="24"/>
          <w:szCs w:val="24"/>
        </w:rPr>
        <w:t xml:space="preserve">. </w:t>
      </w:r>
    </w:p>
    <w:p w:rsidR="002C56E1" w:rsidRDefault="00816352" w:rsidP="00716CBB">
      <w:pPr>
        <w:pStyle w:val="ListParagraph"/>
        <w:numPr>
          <w:ilvl w:val="0"/>
          <w:numId w:val="10"/>
        </w:numPr>
        <w:spacing w:before="24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Evaluasi, adalah kemampuan untuk melakukan penilaian terhadap suatu objek dengan menggunakan kriteria yang telah ada at</w:t>
      </w:r>
      <w:r w:rsidR="00716CBB">
        <w:rPr>
          <w:rFonts w:ascii="Times New Roman" w:hAnsi="Times New Roman" w:cs="Times New Roman"/>
          <w:sz w:val="24"/>
          <w:szCs w:val="24"/>
        </w:rPr>
        <w:t>au dibuat sendiri</w:t>
      </w:r>
      <w:r>
        <w:rPr>
          <w:rFonts w:ascii="Times New Roman" w:hAnsi="Times New Roman" w:cs="Times New Roman"/>
          <w:sz w:val="24"/>
          <w:szCs w:val="24"/>
        </w:rPr>
        <w:t>.</w:t>
      </w:r>
    </w:p>
    <w:p w:rsidR="00716CBB" w:rsidRPr="00816352" w:rsidRDefault="00716CBB" w:rsidP="00716CBB">
      <w:pPr>
        <w:pStyle w:val="ListParagraph"/>
        <w:spacing w:before="240" w:after="0" w:line="480" w:lineRule="auto"/>
        <w:ind w:left="426"/>
        <w:jc w:val="both"/>
        <w:rPr>
          <w:rFonts w:ascii="Times New Roman" w:hAnsi="Times New Roman" w:cs="Times New Roman"/>
          <w:sz w:val="24"/>
          <w:szCs w:val="24"/>
        </w:rPr>
      </w:pPr>
    </w:p>
    <w:p w:rsidR="000C7397" w:rsidRPr="00816352" w:rsidRDefault="000C7397" w:rsidP="00FB05A0">
      <w:pPr>
        <w:pStyle w:val="ListParagraph"/>
        <w:numPr>
          <w:ilvl w:val="1"/>
          <w:numId w:val="11"/>
        </w:numPr>
        <w:spacing w:line="480" w:lineRule="auto"/>
        <w:jc w:val="both"/>
        <w:rPr>
          <w:rFonts w:ascii="Times New Roman" w:hAnsi="Times New Roman" w:cs="Times New Roman"/>
          <w:b/>
          <w:sz w:val="24"/>
          <w:szCs w:val="24"/>
        </w:rPr>
      </w:pPr>
      <w:r w:rsidRPr="00816352">
        <w:rPr>
          <w:rFonts w:ascii="Times New Roman" w:hAnsi="Times New Roman" w:cs="Times New Roman"/>
          <w:b/>
          <w:sz w:val="24"/>
          <w:szCs w:val="24"/>
        </w:rPr>
        <w:t>Sikap</w:t>
      </w:r>
    </w:p>
    <w:p w:rsidR="00816352" w:rsidRPr="00816352" w:rsidRDefault="00816352" w:rsidP="00626D24">
      <w:pPr>
        <w:pStyle w:val="ListParagraph"/>
        <w:numPr>
          <w:ilvl w:val="0"/>
          <w:numId w:val="13"/>
        </w:numPr>
        <w:spacing w:before="240" w:line="480" w:lineRule="auto"/>
        <w:ind w:left="284" w:hanging="284"/>
        <w:jc w:val="both"/>
        <w:rPr>
          <w:rFonts w:ascii="Times New Roman" w:hAnsi="Times New Roman" w:cs="Times New Roman"/>
          <w:b/>
          <w:sz w:val="24"/>
          <w:szCs w:val="24"/>
        </w:rPr>
      </w:pPr>
      <w:r w:rsidRPr="00816352">
        <w:rPr>
          <w:rFonts w:ascii="Times New Roman" w:hAnsi="Times New Roman" w:cs="Times New Roman"/>
          <w:b/>
          <w:sz w:val="24"/>
          <w:szCs w:val="24"/>
        </w:rPr>
        <w:t xml:space="preserve">Definisi </w:t>
      </w:r>
    </w:p>
    <w:p w:rsidR="00816352" w:rsidRDefault="00816352" w:rsidP="00626D24">
      <w:pPr>
        <w:pStyle w:val="ListParagraph"/>
        <w:shd w:val="clear" w:color="auto" w:fill="FFFFFF" w:themeFill="background1"/>
        <w:autoSpaceDE w:val="0"/>
        <w:autoSpaceDN w:val="0"/>
        <w:adjustRightInd w:val="0"/>
        <w:spacing w:after="0" w:line="480" w:lineRule="auto"/>
        <w:ind w:left="0" w:firstLine="720"/>
        <w:jc w:val="both"/>
        <w:rPr>
          <w:rFonts w:ascii="Times New Roman" w:hAnsi="Times New Roman" w:cs="Times New Roman"/>
          <w:sz w:val="24"/>
          <w:szCs w:val="24"/>
        </w:rPr>
      </w:pPr>
      <w:r w:rsidRPr="00816352">
        <w:rPr>
          <w:rFonts w:ascii="Times New Roman" w:hAnsi="Times New Roman" w:cs="Times New Roman"/>
          <w:sz w:val="24"/>
          <w:szCs w:val="24"/>
        </w:rPr>
        <w:t>Sikap merupakan respon tertutup seseorang terhadap suatu stimulus atau objek, baik yang bersifat internal maupun eksternal, sehingga manifestasinya tidak dapat dilihat secara langsung, melainkan hanya dapat diperkirakan dari perilaku yang tertutup tersebut. Secara nyata, sikap m</w:t>
      </w:r>
      <w:r w:rsidR="00864F7C">
        <w:rPr>
          <w:rFonts w:ascii="Times New Roman" w:hAnsi="Times New Roman" w:cs="Times New Roman"/>
          <w:sz w:val="24"/>
          <w:szCs w:val="24"/>
        </w:rPr>
        <w:t>enunjukkan adanya kesesuaian an</w:t>
      </w:r>
      <w:r w:rsidRPr="00816352">
        <w:rPr>
          <w:rFonts w:ascii="Times New Roman" w:hAnsi="Times New Roman" w:cs="Times New Roman"/>
          <w:sz w:val="24"/>
          <w:szCs w:val="24"/>
        </w:rPr>
        <w:t>tara respon dengan stimulus tertentu. Tingkatan sikap adalah menerima, merespons, menghargai, dan bertanggung jawab. Pengukuran sikap dapat dilakukan secara langsung maupun tidak langsung, dengan metode wawancara atau angket. (Sunaryo, 200</w:t>
      </w:r>
      <w:r w:rsidR="00947CF5">
        <w:rPr>
          <w:rFonts w:ascii="Times New Roman" w:hAnsi="Times New Roman" w:cs="Times New Roman"/>
          <w:sz w:val="24"/>
          <w:szCs w:val="24"/>
        </w:rPr>
        <w:t>2</w:t>
      </w:r>
      <w:r w:rsidRPr="00816352">
        <w:rPr>
          <w:rFonts w:ascii="Times New Roman" w:hAnsi="Times New Roman" w:cs="Times New Roman"/>
          <w:sz w:val="24"/>
          <w:szCs w:val="24"/>
        </w:rPr>
        <w:t xml:space="preserve">). </w:t>
      </w:r>
    </w:p>
    <w:p w:rsidR="00716CBB" w:rsidRDefault="00716CBB" w:rsidP="00626D24">
      <w:pPr>
        <w:pStyle w:val="ListParagraph"/>
        <w:shd w:val="clear" w:color="auto" w:fill="FFFFFF" w:themeFill="background1"/>
        <w:autoSpaceDE w:val="0"/>
        <w:autoSpaceDN w:val="0"/>
        <w:adjustRightInd w:val="0"/>
        <w:spacing w:after="0" w:line="480" w:lineRule="auto"/>
        <w:ind w:left="0" w:firstLine="720"/>
        <w:jc w:val="both"/>
        <w:rPr>
          <w:rFonts w:ascii="Times New Roman" w:hAnsi="Times New Roman" w:cs="Times New Roman"/>
          <w:sz w:val="24"/>
          <w:szCs w:val="24"/>
        </w:rPr>
      </w:pPr>
    </w:p>
    <w:p w:rsidR="00716CBB" w:rsidRDefault="00716CBB" w:rsidP="00626D24">
      <w:pPr>
        <w:pStyle w:val="ListParagraph"/>
        <w:shd w:val="clear" w:color="auto" w:fill="FFFFFF" w:themeFill="background1"/>
        <w:autoSpaceDE w:val="0"/>
        <w:autoSpaceDN w:val="0"/>
        <w:adjustRightInd w:val="0"/>
        <w:spacing w:after="0" w:line="480" w:lineRule="auto"/>
        <w:ind w:left="0" w:firstLine="720"/>
        <w:jc w:val="both"/>
        <w:rPr>
          <w:rFonts w:ascii="Times New Roman" w:hAnsi="Times New Roman" w:cs="Times New Roman"/>
          <w:sz w:val="24"/>
          <w:szCs w:val="24"/>
        </w:rPr>
      </w:pPr>
    </w:p>
    <w:p w:rsidR="00716CBB" w:rsidRPr="00626D24" w:rsidRDefault="00716CBB" w:rsidP="00626D24">
      <w:pPr>
        <w:pStyle w:val="ListParagraph"/>
        <w:shd w:val="clear" w:color="auto" w:fill="FFFFFF" w:themeFill="background1"/>
        <w:autoSpaceDE w:val="0"/>
        <w:autoSpaceDN w:val="0"/>
        <w:adjustRightInd w:val="0"/>
        <w:spacing w:after="0" w:line="480" w:lineRule="auto"/>
        <w:ind w:left="0" w:firstLine="720"/>
        <w:jc w:val="both"/>
        <w:rPr>
          <w:rFonts w:ascii="Times New Roman" w:hAnsi="Times New Roman" w:cs="Times New Roman"/>
          <w:sz w:val="24"/>
          <w:szCs w:val="24"/>
        </w:rPr>
      </w:pPr>
    </w:p>
    <w:p w:rsidR="00816352" w:rsidRPr="00816352" w:rsidRDefault="00816352" w:rsidP="00626D24">
      <w:pPr>
        <w:pStyle w:val="ListParagraph"/>
        <w:numPr>
          <w:ilvl w:val="0"/>
          <w:numId w:val="13"/>
        </w:numPr>
        <w:shd w:val="clear" w:color="auto" w:fill="FFFFFF" w:themeFill="background1"/>
        <w:autoSpaceDE w:val="0"/>
        <w:autoSpaceDN w:val="0"/>
        <w:adjustRightInd w:val="0"/>
        <w:spacing w:after="0" w:line="480" w:lineRule="auto"/>
        <w:ind w:left="284" w:hanging="284"/>
        <w:jc w:val="both"/>
        <w:rPr>
          <w:rFonts w:ascii="Times New Roman" w:hAnsi="Times New Roman" w:cs="Times New Roman"/>
          <w:b/>
          <w:sz w:val="24"/>
          <w:szCs w:val="24"/>
        </w:rPr>
      </w:pPr>
      <w:r w:rsidRPr="00816352">
        <w:rPr>
          <w:rFonts w:ascii="Times New Roman" w:hAnsi="Times New Roman" w:cs="Times New Roman"/>
          <w:b/>
          <w:sz w:val="24"/>
          <w:szCs w:val="24"/>
        </w:rPr>
        <w:lastRenderedPageBreak/>
        <w:t>Tingkatan Sikap</w:t>
      </w:r>
    </w:p>
    <w:p w:rsidR="00816352" w:rsidRPr="00AC32D7" w:rsidRDefault="00816352" w:rsidP="00626D24">
      <w:pPr>
        <w:pStyle w:val="ListParagraph"/>
        <w:numPr>
          <w:ilvl w:val="0"/>
          <w:numId w:val="14"/>
        </w:numPr>
        <w:shd w:val="clear" w:color="auto" w:fill="FFFFFF" w:themeFill="background1"/>
        <w:spacing w:after="0" w:line="480" w:lineRule="auto"/>
        <w:ind w:left="426" w:hanging="426"/>
        <w:jc w:val="both"/>
        <w:textAlignment w:val="baseline"/>
        <w:rPr>
          <w:rFonts w:ascii="Times New Roman" w:eastAsia="Times New Roman" w:hAnsi="Times New Roman" w:cs="Times New Roman"/>
          <w:sz w:val="24"/>
          <w:szCs w:val="24"/>
        </w:rPr>
      </w:pPr>
      <w:r w:rsidRPr="00AC32D7">
        <w:rPr>
          <w:rFonts w:ascii="Times New Roman" w:eastAsia="Times New Roman" w:hAnsi="Times New Roman" w:cs="Times New Roman"/>
          <w:sz w:val="24"/>
          <w:szCs w:val="24"/>
        </w:rPr>
        <w:t>Menerima (</w:t>
      </w:r>
      <w:r w:rsidRPr="00AC32D7">
        <w:rPr>
          <w:rFonts w:ascii="Times New Roman" w:eastAsia="Times New Roman" w:hAnsi="Times New Roman" w:cs="Times New Roman"/>
          <w:i/>
          <w:sz w:val="24"/>
          <w:szCs w:val="24"/>
        </w:rPr>
        <w:t>receiving</w:t>
      </w:r>
      <w:r w:rsidRPr="00AC32D7">
        <w:rPr>
          <w:rFonts w:ascii="Times New Roman" w:eastAsia="Times New Roman" w:hAnsi="Times New Roman" w:cs="Times New Roman"/>
          <w:sz w:val="24"/>
          <w:szCs w:val="24"/>
        </w:rPr>
        <w:t>)</w:t>
      </w:r>
    </w:p>
    <w:p w:rsidR="00816352" w:rsidRPr="00816352" w:rsidRDefault="00816352" w:rsidP="00626D24">
      <w:pPr>
        <w:pStyle w:val="ListParagraph"/>
        <w:shd w:val="clear" w:color="auto" w:fill="FFFFFF" w:themeFill="background1"/>
        <w:spacing w:after="0" w:line="480" w:lineRule="auto"/>
        <w:ind w:left="426"/>
        <w:jc w:val="both"/>
        <w:textAlignment w:val="baseline"/>
        <w:rPr>
          <w:rFonts w:ascii="Times New Roman" w:eastAsia="Times New Roman" w:hAnsi="Times New Roman" w:cs="Times New Roman"/>
          <w:sz w:val="24"/>
          <w:szCs w:val="24"/>
        </w:rPr>
      </w:pPr>
      <w:r w:rsidRPr="00816352">
        <w:rPr>
          <w:rFonts w:ascii="Times New Roman" w:eastAsia="Times New Roman" w:hAnsi="Times New Roman" w:cs="Times New Roman"/>
          <w:sz w:val="24"/>
          <w:szCs w:val="24"/>
        </w:rPr>
        <w:t>Pada tingkat ini, sikap individu adalah mau dan memperhatikan stimulus (objek) yang diberikan (</w:t>
      </w:r>
      <w:r w:rsidR="00947CF5">
        <w:rPr>
          <w:rFonts w:ascii="Times New Roman" w:hAnsi="Times New Roman" w:cs="Times New Roman"/>
          <w:sz w:val="24"/>
          <w:szCs w:val="24"/>
        </w:rPr>
        <w:t>Sunaryo, 2002</w:t>
      </w:r>
      <w:r w:rsidRPr="00816352">
        <w:rPr>
          <w:rFonts w:ascii="Times New Roman" w:eastAsia="Times New Roman" w:hAnsi="Times New Roman" w:cs="Times New Roman"/>
          <w:sz w:val="24"/>
          <w:szCs w:val="24"/>
        </w:rPr>
        <w:t>).</w:t>
      </w:r>
    </w:p>
    <w:p w:rsidR="00816352" w:rsidRPr="00AC32D7" w:rsidRDefault="00816352" w:rsidP="00626D24">
      <w:pPr>
        <w:pStyle w:val="ListParagraph"/>
        <w:numPr>
          <w:ilvl w:val="0"/>
          <w:numId w:val="14"/>
        </w:numPr>
        <w:shd w:val="clear" w:color="auto" w:fill="FFFFFF" w:themeFill="background1"/>
        <w:spacing w:after="0" w:line="480" w:lineRule="auto"/>
        <w:ind w:left="426" w:hanging="426"/>
        <w:jc w:val="both"/>
        <w:textAlignment w:val="baseline"/>
        <w:rPr>
          <w:rFonts w:ascii="Times New Roman" w:eastAsia="Times New Roman" w:hAnsi="Times New Roman" w:cs="Times New Roman"/>
          <w:sz w:val="24"/>
          <w:szCs w:val="24"/>
        </w:rPr>
      </w:pPr>
      <w:r w:rsidRPr="00AC32D7">
        <w:rPr>
          <w:rFonts w:ascii="Times New Roman" w:eastAsia="Times New Roman" w:hAnsi="Times New Roman" w:cs="Times New Roman"/>
          <w:sz w:val="24"/>
          <w:szCs w:val="24"/>
        </w:rPr>
        <w:t>Merespon (</w:t>
      </w:r>
      <w:r w:rsidRPr="00AC32D7">
        <w:rPr>
          <w:rFonts w:ascii="Times New Roman" w:eastAsia="Times New Roman" w:hAnsi="Times New Roman" w:cs="Times New Roman"/>
          <w:i/>
          <w:sz w:val="24"/>
          <w:szCs w:val="24"/>
        </w:rPr>
        <w:t>responding</w:t>
      </w:r>
      <w:r w:rsidRPr="00AC32D7">
        <w:rPr>
          <w:rFonts w:ascii="Times New Roman" w:eastAsia="Times New Roman" w:hAnsi="Times New Roman" w:cs="Times New Roman"/>
          <w:sz w:val="24"/>
          <w:szCs w:val="24"/>
        </w:rPr>
        <w:t>)</w:t>
      </w:r>
    </w:p>
    <w:p w:rsidR="003C7B55" w:rsidRPr="003C7B55" w:rsidRDefault="00816352" w:rsidP="00626D24">
      <w:pPr>
        <w:shd w:val="clear" w:color="auto" w:fill="FFFFFF" w:themeFill="background1"/>
        <w:spacing w:after="0" w:line="480" w:lineRule="auto"/>
        <w:ind w:left="426"/>
        <w:jc w:val="both"/>
        <w:textAlignment w:val="baseline"/>
        <w:rPr>
          <w:rFonts w:ascii="Times New Roman" w:eastAsia="Times New Roman" w:hAnsi="Times New Roman" w:cs="Times New Roman"/>
          <w:sz w:val="24"/>
          <w:szCs w:val="24"/>
        </w:rPr>
      </w:pPr>
      <w:r w:rsidRPr="00C6101B">
        <w:rPr>
          <w:rFonts w:ascii="Times New Roman" w:eastAsia="Times New Roman" w:hAnsi="Times New Roman" w:cs="Times New Roman"/>
          <w:sz w:val="24"/>
          <w:szCs w:val="24"/>
        </w:rPr>
        <w:t>Pada tingkat ini, sikap individu adalah memberikan jawaban jika ditanya, mengerjakan dan menyelesaikan tugas yang diberikan, terlepas pekerjaan tersebut benar atau salah (</w:t>
      </w:r>
      <w:r w:rsidR="00947CF5">
        <w:rPr>
          <w:rFonts w:ascii="Times New Roman" w:hAnsi="Times New Roman" w:cs="Times New Roman"/>
          <w:sz w:val="24"/>
          <w:szCs w:val="24"/>
        </w:rPr>
        <w:t>Sunaryo, 2002</w:t>
      </w:r>
      <w:r w:rsidRPr="00C6101B">
        <w:rPr>
          <w:rFonts w:ascii="Times New Roman" w:eastAsia="Times New Roman" w:hAnsi="Times New Roman" w:cs="Times New Roman"/>
          <w:sz w:val="24"/>
          <w:szCs w:val="24"/>
        </w:rPr>
        <w:t>).</w:t>
      </w:r>
    </w:p>
    <w:p w:rsidR="00816352" w:rsidRPr="00AC32D7" w:rsidRDefault="00816352" w:rsidP="00626D24">
      <w:pPr>
        <w:pStyle w:val="ListParagraph"/>
        <w:numPr>
          <w:ilvl w:val="0"/>
          <w:numId w:val="14"/>
        </w:numPr>
        <w:shd w:val="clear" w:color="auto" w:fill="FFFFFF" w:themeFill="background1"/>
        <w:spacing w:after="0" w:line="480" w:lineRule="auto"/>
        <w:ind w:left="426" w:hanging="426"/>
        <w:jc w:val="both"/>
        <w:textAlignment w:val="baseline"/>
        <w:rPr>
          <w:rFonts w:ascii="Times New Roman" w:eastAsia="Times New Roman" w:hAnsi="Times New Roman" w:cs="Times New Roman"/>
          <w:sz w:val="24"/>
          <w:szCs w:val="24"/>
        </w:rPr>
      </w:pPr>
      <w:r w:rsidRPr="00AC32D7">
        <w:rPr>
          <w:rFonts w:ascii="Times New Roman" w:eastAsia="Times New Roman" w:hAnsi="Times New Roman" w:cs="Times New Roman"/>
          <w:sz w:val="24"/>
          <w:szCs w:val="24"/>
        </w:rPr>
        <w:t>Menghargai (</w:t>
      </w:r>
      <w:r w:rsidRPr="00AC32D7">
        <w:rPr>
          <w:rFonts w:ascii="Times New Roman" w:eastAsia="Times New Roman" w:hAnsi="Times New Roman" w:cs="Times New Roman"/>
          <w:i/>
          <w:sz w:val="24"/>
          <w:szCs w:val="24"/>
        </w:rPr>
        <w:t>valuing</w:t>
      </w:r>
      <w:r w:rsidRPr="00AC32D7">
        <w:rPr>
          <w:rFonts w:ascii="Times New Roman" w:eastAsia="Times New Roman" w:hAnsi="Times New Roman" w:cs="Times New Roman"/>
          <w:sz w:val="24"/>
          <w:szCs w:val="24"/>
        </w:rPr>
        <w:t>)</w:t>
      </w:r>
    </w:p>
    <w:p w:rsidR="00626D24" w:rsidRDefault="00816352" w:rsidP="00603A94">
      <w:pPr>
        <w:shd w:val="clear" w:color="auto" w:fill="FFFFFF" w:themeFill="background1"/>
        <w:spacing w:after="0" w:line="480" w:lineRule="auto"/>
        <w:ind w:left="426"/>
        <w:jc w:val="both"/>
        <w:textAlignment w:val="baseline"/>
        <w:rPr>
          <w:rFonts w:ascii="Times New Roman" w:eastAsia="Times New Roman" w:hAnsi="Times New Roman" w:cs="Times New Roman"/>
          <w:sz w:val="24"/>
          <w:szCs w:val="24"/>
        </w:rPr>
      </w:pPr>
      <w:r w:rsidRPr="00C6101B">
        <w:rPr>
          <w:rFonts w:ascii="Times New Roman" w:eastAsia="Times New Roman" w:hAnsi="Times New Roman" w:cs="Times New Roman"/>
          <w:sz w:val="24"/>
          <w:szCs w:val="24"/>
        </w:rPr>
        <w:t>Pada tingkat ini, sikap individu berupa mengajak orang lain untuk mengerjakan atau mendiskusikan suatu masalah (</w:t>
      </w:r>
      <w:r w:rsidRPr="00C6101B">
        <w:rPr>
          <w:rFonts w:ascii="Times New Roman" w:hAnsi="Times New Roman" w:cs="Times New Roman"/>
          <w:sz w:val="24"/>
          <w:szCs w:val="24"/>
        </w:rPr>
        <w:t>Sunaryo, 200</w:t>
      </w:r>
      <w:r w:rsidR="00947CF5">
        <w:rPr>
          <w:rFonts w:ascii="Times New Roman" w:hAnsi="Times New Roman" w:cs="Times New Roman"/>
          <w:sz w:val="24"/>
          <w:szCs w:val="24"/>
        </w:rPr>
        <w:t>2</w:t>
      </w:r>
      <w:r w:rsidR="00603A94">
        <w:rPr>
          <w:rFonts w:ascii="Times New Roman" w:eastAsia="Times New Roman" w:hAnsi="Times New Roman" w:cs="Times New Roman"/>
          <w:sz w:val="24"/>
          <w:szCs w:val="24"/>
        </w:rPr>
        <w:t>).</w:t>
      </w:r>
    </w:p>
    <w:p w:rsidR="00816352" w:rsidRPr="00AC32D7" w:rsidRDefault="00816352" w:rsidP="00626D24">
      <w:pPr>
        <w:pStyle w:val="ListParagraph"/>
        <w:numPr>
          <w:ilvl w:val="0"/>
          <w:numId w:val="14"/>
        </w:numPr>
        <w:shd w:val="clear" w:color="auto" w:fill="FFFFFF" w:themeFill="background1"/>
        <w:spacing w:after="0" w:line="480" w:lineRule="auto"/>
        <w:ind w:left="426" w:hanging="426"/>
        <w:jc w:val="both"/>
        <w:textAlignment w:val="baseline"/>
        <w:rPr>
          <w:rFonts w:ascii="Times New Roman" w:eastAsia="Times New Roman" w:hAnsi="Times New Roman" w:cs="Times New Roman"/>
          <w:sz w:val="24"/>
          <w:szCs w:val="24"/>
        </w:rPr>
      </w:pPr>
      <w:r w:rsidRPr="00AC32D7">
        <w:rPr>
          <w:rFonts w:ascii="Times New Roman" w:eastAsia="Times New Roman" w:hAnsi="Times New Roman" w:cs="Times New Roman"/>
          <w:sz w:val="24"/>
          <w:szCs w:val="24"/>
        </w:rPr>
        <w:t>Bertanggung jawab (</w:t>
      </w:r>
      <w:r w:rsidRPr="00AC32D7">
        <w:rPr>
          <w:rFonts w:ascii="Times New Roman" w:eastAsia="Times New Roman" w:hAnsi="Times New Roman" w:cs="Times New Roman"/>
          <w:i/>
          <w:sz w:val="24"/>
          <w:szCs w:val="24"/>
        </w:rPr>
        <w:t>responsible</w:t>
      </w:r>
      <w:r w:rsidRPr="00AC32D7">
        <w:rPr>
          <w:rFonts w:ascii="Times New Roman" w:eastAsia="Times New Roman" w:hAnsi="Times New Roman" w:cs="Times New Roman"/>
          <w:sz w:val="24"/>
          <w:szCs w:val="24"/>
        </w:rPr>
        <w:t>)</w:t>
      </w:r>
    </w:p>
    <w:p w:rsidR="00C6101B" w:rsidRDefault="00816352" w:rsidP="00626D24">
      <w:pPr>
        <w:spacing w:after="0" w:line="480" w:lineRule="auto"/>
        <w:ind w:left="426"/>
        <w:jc w:val="both"/>
        <w:rPr>
          <w:rFonts w:ascii="Times New Roman" w:eastAsia="Times New Roman" w:hAnsi="Times New Roman" w:cs="Times New Roman"/>
          <w:sz w:val="24"/>
          <w:szCs w:val="24"/>
        </w:rPr>
      </w:pPr>
      <w:r w:rsidRPr="00C6101B">
        <w:rPr>
          <w:rFonts w:ascii="Times New Roman" w:eastAsia="Times New Roman" w:hAnsi="Times New Roman" w:cs="Times New Roman"/>
          <w:sz w:val="24"/>
          <w:szCs w:val="24"/>
        </w:rPr>
        <w:t>Pada tingkat ini, sikap individu adalah bertanggung jawab dan siap menanggung semua risiko atas segala sesuatu yang telah dipilihnya (</w:t>
      </w:r>
      <w:r w:rsidR="00947CF5">
        <w:rPr>
          <w:rFonts w:ascii="Times New Roman" w:hAnsi="Times New Roman" w:cs="Times New Roman"/>
          <w:sz w:val="24"/>
          <w:szCs w:val="24"/>
        </w:rPr>
        <w:t>Sunaryo, 2002</w:t>
      </w:r>
      <w:r w:rsidRPr="00C6101B">
        <w:rPr>
          <w:rFonts w:ascii="Times New Roman" w:eastAsia="Times New Roman" w:hAnsi="Times New Roman" w:cs="Times New Roman"/>
          <w:sz w:val="24"/>
          <w:szCs w:val="24"/>
        </w:rPr>
        <w:t>).</w:t>
      </w:r>
    </w:p>
    <w:p w:rsidR="00914584" w:rsidRPr="00914584" w:rsidRDefault="00914584" w:rsidP="00626D24">
      <w:pPr>
        <w:pStyle w:val="ListParagraph"/>
        <w:numPr>
          <w:ilvl w:val="0"/>
          <w:numId w:val="13"/>
        </w:numPr>
        <w:spacing w:after="0" w:line="480" w:lineRule="auto"/>
        <w:ind w:left="284" w:hanging="284"/>
        <w:jc w:val="both"/>
        <w:rPr>
          <w:rFonts w:ascii="Times New Roman" w:hAnsi="Times New Roman" w:cs="Times New Roman"/>
          <w:b/>
          <w:sz w:val="24"/>
          <w:szCs w:val="24"/>
        </w:rPr>
      </w:pPr>
      <w:r w:rsidRPr="00914584">
        <w:rPr>
          <w:rFonts w:ascii="Times New Roman" w:hAnsi="Times New Roman" w:cs="Times New Roman"/>
          <w:b/>
          <w:sz w:val="24"/>
          <w:szCs w:val="24"/>
        </w:rPr>
        <w:t>Indikator Sikap Kesehatan</w:t>
      </w:r>
    </w:p>
    <w:p w:rsidR="00914584" w:rsidRPr="00716CBB" w:rsidRDefault="00914584" w:rsidP="00716CBB">
      <w:pPr>
        <w:spacing w:after="0" w:line="480" w:lineRule="auto"/>
        <w:jc w:val="both"/>
        <w:rPr>
          <w:rFonts w:ascii="Times New Roman" w:hAnsi="Times New Roman" w:cs="Times New Roman"/>
          <w:sz w:val="24"/>
          <w:szCs w:val="24"/>
        </w:rPr>
      </w:pPr>
      <w:r w:rsidRPr="00716CBB">
        <w:rPr>
          <w:rFonts w:ascii="Times New Roman" w:hAnsi="Times New Roman" w:cs="Times New Roman"/>
          <w:sz w:val="24"/>
          <w:szCs w:val="24"/>
        </w:rPr>
        <w:t>Indikator untuk sikap kesehatan antara lain (Notoatmodjo, 2007):</w:t>
      </w:r>
    </w:p>
    <w:p w:rsidR="00914584" w:rsidRDefault="00914584" w:rsidP="004C6896">
      <w:pPr>
        <w:pStyle w:val="ListParagraph"/>
        <w:numPr>
          <w:ilvl w:val="0"/>
          <w:numId w:val="50"/>
        </w:numPr>
        <w:spacing w:after="0" w:line="480" w:lineRule="auto"/>
        <w:ind w:left="426" w:hanging="426"/>
        <w:jc w:val="both"/>
        <w:rPr>
          <w:rFonts w:ascii="Times New Roman" w:hAnsi="Times New Roman" w:cs="Times New Roman"/>
          <w:sz w:val="24"/>
          <w:szCs w:val="24"/>
        </w:rPr>
      </w:pPr>
      <w:r w:rsidRPr="00296EC8">
        <w:rPr>
          <w:rFonts w:ascii="Times New Roman" w:hAnsi="Times New Roman" w:cs="Times New Roman"/>
          <w:sz w:val="24"/>
          <w:szCs w:val="24"/>
        </w:rPr>
        <w:t xml:space="preserve">Sikap terhadap sakit dan penyakit, merupakan penilaian seseorang terhadap gejala, cara penularan, cara pencegahan penyakit, dan lainnya. </w:t>
      </w:r>
    </w:p>
    <w:p w:rsidR="00914584" w:rsidRDefault="00914584" w:rsidP="004C6896">
      <w:pPr>
        <w:pStyle w:val="ListParagraph"/>
        <w:numPr>
          <w:ilvl w:val="0"/>
          <w:numId w:val="50"/>
        </w:numPr>
        <w:spacing w:after="0" w:line="480" w:lineRule="auto"/>
        <w:ind w:left="426" w:hanging="426"/>
        <w:jc w:val="both"/>
        <w:rPr>
          <w:rFonts w:ascii="Times New Roman" w:hAnsi="Times New Roman" w:cs="Times New Roman"/>
          <w:sz w:val="24"/>
          <w:szCs w:val="24"/>
        </w:rPr>
      </w:pPr>
      <w:r w:rsidRPr="00296EC8">
        <w:rPr>
          <w:rFonts w:ascii="Times New Roman" w:hAnsi="Times New Roman" w:cs="Times New Roman"/>
          <w:sz w:val="24"/>
          <w:szCs w:val="24"/>
        </w:rPr>
        <w:t xml:space="preserve">Sikap cara pemeliharaan dan cara hidup sehat, merupakan penilaian seseorang terhadap cara pemeliharaan dan cara hidup sehat. </w:t>
      </w:r>
    </w:p>
    <w:p w:rsidR="00002387" w:rsidRPr="00914584" w:rsidRDefault="00002387" w:rsidP="00002387">
      <w:pPr>
        <w:pStyle w:val="ListParagraph"/>
        <w:spacing w:after="0" w:line="480" w:lineRule="auto"/>
        <w:ind w:left="426"/>
        <w:jc w:val="both"/>
        <w:rPr>
          <w:rFonts w:ascii="Times New Roman" w:hAnsi="Times New Roman" w:cs="Times New Roman"/>
          <w:sz w:val="24"/>
          <w:szCs w:val="24"/>
        </w:rPr>
      </w:pPr>
    </w:p>
    <w:p w:rsidR="00603A94" w:rsidRDefault="00603A94">
      <w:pPr>
        <w:rPr>
          <w:rFonts w:ascii="Times New Roman" w:hAnsi="Times New Roman" w:cs="Times New Roman"/>
          <w:b/>
          <w:sz w:val="24"/>
          <w:szCs w:val="24"/>
        </w:rPr>
      </w:pPr>
      <w:r>
        <w:rPr>
          <w:rFonts w:ascii="Times New Roman" w:hAnsi="Times New Roman" w:cs="Times New Roman"/>
          <w:b/>
          <w:sz w:val="24"/>
          <w:szCs w:val="24"/>
        </w:rPr>
        <w:br w:type="page"/>
      </w:r>
    </w:p>
    <w:p w:rsidR="000C7397" w:rsidRPr="00C6101B" w:rsidRDefault="000C7397" w:rsidP="00FB05A0">
      <w:pPr>
        <w:pStyle w:val="ListParagraph"/>
        <w:numPr>
          <w:ilvl w:val="1"/>
          <w:numId w:val="11"/>
        </w:numPr>
        <w:spacing w:after="0" w:line="480" w:lineRule="auto"/>
        <w:jc w:val="both"/>
        <w:rPr>
          <w:rFonts w:ascii="Times New Roman" w:hAnsi="Times New Roman" w:cs="Times New Roman"/>
          <w:b/>
          <w:sz w:val="24"/>
          <w:szCs w:val="24"/>
        </w:rPr>
      </w:pPr>
      <w:r w:rsidRPr="00C6101B">
        <w:rPr>
          <w:rFonts w:ascii="Times New Roman" w:hAnsi="Times New Roman" w:cs="Times New Roman"/>
          <w:b/>
          <w:sz w:val="24"/>
          <w:szCs w:val="24"/>
        </w:rPr>
        <w:lastRenderedPageBreak/>
        <w:t>Perilaku</w:t>
      </w:r>
    </w:p>
    <w:p w:rsidR="00C6101B" w:rsidRPr="00914584" w:rsidRDefault="00C6101B" w:rsidP="004C6896">
      <w:pPr>
        <w:pStyle w:val="ListParagraph"/>
        <w:numPr>
          <w:ilvl w:val="0"/>
          <w:numId w:val="51"/>
        </w:numPr>
        <w:spacing w:after="0" w:line="480" w:lineRule="auto"/>
        <w:ind w:left="284" w:hanging="284"/>
        <w:jc w:val="both"/>
        <w:rPr>
          <w:rFonts w:ascii="Times New Roman" w:hAnsi="Times New Roman" w:cs="Times New Roman"/>
          <w:b/>
          <w:sz w:val="24"/>
          <w:szCs w:val="24"/>
        </w:rPr>
      </w:pPr>
      <w:r w:rsidRPr="00914584">
        <w:rPr>
          <w:rFonts w:ascii="Times New Roman" w:hAnsi="Times New Roman" w:cs="Times New Roman"/>
          <w:b/>
          <w:sz w:val="24"/>
          <w:szCs w:val="24"/>
        </w:rPr>
        <w:t xml:space="preserve">Definisi </w:t>
      </w:r>
    </w:p>
    <w:p w:rsidR="00626D24" w:rsidRPr="00603A94" w:rsidRDefault="00C6101B" w:rsidP="00603A94">
      <w:pPr>
        <w:pStyle w:val="ListParagraph"/>
        <w:spacing w:before="240" w:after="0" w:line="480" w:lineRule="auto"/>
        <w:ind w:left="0" w:firstLine="720"/>
        <w:jc w:val="both"/>
        <w:rPr>
          <w:rFonts w:ascii="Times New Roman" w:hAnsi="Times New Roman" w:cs="Times New Roman"/>
          <w:sz w:val="24"/>
          <w:szCs w:val="24"/>
        </w:rPr>
      </w:pPr>
      <w:r w:rsidRPr="005F44A8">
        <w:rPr>
          <w:rFonts w:ascii="Times New Roman" w:hAnsi="Times New Roman" w:cs="Times New Roman"/>
          <w:sz w:val="24"/>
          <w:szCs w:val="24"/>
        </w:rPr>
        <w:t xml:space="preserve">Perilaku manusia adalah suatu aktifitas manusia itu sendiri. </w:t>
      </w:r>
      <w:r>
        <w:rPr>
          <w:rFonts w:ascii="Times New Roman" w:hAnsi="Times New Roman" w:cs="Times New Roman"/>
          <w:sz w:val="24"/>
          <w:szCs w:val="24"/>
        </w:rPr>
        <w:t xml:space="preserve">Dari sudut biologis, perilaku adalah suatu kegiatan atau aktivitas organisme yang bersangkutan, yang dapat diamati secara langsung maupun tidak langsung. Secara operasional perilaku dapat diartikan sebagai respons organisme atau seseorang terhadap rangsangan dari luar subjek tersebut. Secara umum, perilaku manusia pada hakekatnya adalah aktivitas yang timbul karena adanya stimulus dan respons serta dapat diamati secara langsung maupun tidak langsung. </w:t>
      </w:r>
      <w:r w:rsidRPr="00E5007B">
        <w:rPr>
          <w:rFonts w:ascii="Times New Roman" w:hAnsi="Times New Roman" w:cs="Times New Roman"/>
          <w:sz w:val="24"/>
          <w:szCs w:val="24"/>
        </w:rPr>
        <w:t xml:space="preserve">Pengetahuan menjadi domain utama </w:t>
      </w:r>
      <w:r>
        <w:rPr>
          <w:rFonts w:ascii="Times New Roman" w:hAnsi="Times New Roman" w:cs="Times New Roman"/>
          <w:sz w:val="24"/>
          <w:szCs w:val="24"/>
        </w:rPr>
        <w:t>dalam</w:t>
      </w:r>
      <w:r w:rsidRPr="00E5007B">
        <w:rPr>
          <w:rFonts w:ascii="Times New Roman" w:hAnsi="Times New Roman" w:cs="Times New Roman"/>
          <w:sz w:val="24"/>
          <w:szCs w:val="24"/>
        </w:rPr>
        <w:t xml:space="preserve"> terbentuknya perilaku terbuka (</w:t>
      </w:r>
      <w:r w:rsidRPr="00AC32D7">
        <w:rPr>
          <w:rFonts w:ascii="Times New Roman" w:hAnsi="Times New Roman" w:cs="Times New Roman"/>
          <w:i/>
          <w:sz w:val="24"/>
          <w:szCs w:val="24"/>
        </w:rPr>
        <w:t>overt behaviour</w:t>
      </w:r>
      <w:r w:rsidRPr="00E5007B">
        <w:rPr>
          <w:rFonts w:ascii="Times New Roman" w:hAnsi="Times New Roman" w:cs="Times New Roman"/>
          <w:sz w:val="24"/>
          <w:szCs w:val="24"/>
        </w:rPr>
        <w:t>)</w:t>
      </w:r>
      <w:r>
        <w:rPr>
          <w:rFonts w:ascii="Times New Roman" w:hAnsi="Times New Roman" w:cs="Times New Roman"/>
          <w:sz w:val="24"/>
          <w:szCs w:val="24"/>
        </w:rPr>
        <w:t>. P</w:t>
      </w:r>
      <w:r w:rsidRPr="00E5007B">
        <w:rPr>
          <w:rFonts w:ascii="Times New Roman" w:hAnsi="Times New Roman" w:cs="Times New Roman"/>
          <w:sz w:val="24"/>
          <w:szCs w:val="24"/>
        </w:rPr>
        <w:t>erilaku yang didasari oleh pengeta</w:t>
      </w:r>
      <w:r>
        <w:rPr>
          <w:rFonts w:ascii="Times New Roman" w:hAnsi="Times New Roman" w:cs="Times New Roman"/>
          <w:sz w:val="24"/>
          <w:szCs w:val="24"/>
        </w:rPr>
        <w:t>h</w:t>
      </w:r>
      <w:r w:rsidRPr="00E5007B">
        <w:rPr>
          <w:rFonts w:ascii="Times New Roman" w:hAnsi="Times New Roman" w:cs="Times New Roman"/>
          <w:sz w:val="24"/>
          <w:szCs w:val="24"/>
        </w:rPr>
        <w:t>uan umumnya bersifat permanen</w:t>
      </w:r>
      <w:r w:rsidR="00947CF5">
        <w:rPr>
          <w:rFonts w:ascii="Times New Roman" w:hAnsi="Times New Roman" w:cs="Times New Roman"/>
          <w:sz w:val="24"/>
          <w:szCs w:val="24"/>
        </w:rPr>
        <w:t xml:space="preserve"> (Sunaryo, 2002</w:t>
      </w:r>
      <w:r>
        <w:rPr>
          <w:rFonts w:ascii="Times New Roman" w:hAnsi="Times New Roman" w:cs="Times New Roman"/>
          <w:sz w:val="24"/>
          <w:szCs w:val="24"/>
        </w:rPr>
        <w:t>)</w:t>
      </w:r>
      <w:r w:rsidR="00603A94">
        <w:rPr>
          <w:rFonts w:ascii="Times New Roman" w:hAnsi="Times New Roman" w:cs="Times New Roman"/>
          <w:sz w:val="24"/>
          <w:szCs w:val="24"/>
        </w:rPr>
        <w:t xml:space="preserve">. </w:t>
      </w:r>
    </w:p>
    <w:p w:rsidR="00C6101B" w:rsidRPr="00FD4ECF" w:rsidRDefault="00C6101B" w:rsidP="004C6896">
      <w:pPr>
        <w:pStyle w:val="ListParagraph"/>
        <w:numPr>
          <w:ilvl w:val="0"/>
          <w:numId w:val="51"/>
        </w:numPr>
        <w:spacing w:after="0" w:line="480" w:lineRule="auto"/>
        <w:ind w:left="284" w:hanging="284"/>
        <w:jc w:val="both"/>
        <w:rPr>
          <w:rFonts w:ascii="Times New Roman" w:hAnsi="Times New Roman" w:cs="Times New Roman"/>
          <w:b/>
          <w:sz w:val="24"/>
          <w:szCs w:val="24"/>
        </w:rPr>
      </w:pPr>
      <w:r w:rsidRPr="00FD4ECF">
        <w:rPr>
          <w:rFonts w:ascii="Times New Roman" w:hAnsi="Times New Roman" w:cs="Times New Roman"/>
          <w:b/>
          <w:sz w:val="24"/>
          <w:szCs w:val="24"/>
        </w:rPr>
        <w:t>Tingkatan Perilaku</w:t>
      </w:r>
    </w:p>
    <w:p w:rsidR="00C6101B" w:rsidRDefault="00C6101B" w:rsidP="00626D24">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mewujudkan sikap dalam perilaku nyata dibutuhkan faktor pendukung serta fasilitas. Berikut ini merupakan tingkatan perilaku</w:t>
      </w:r>
      <w:r w:rsidR="00716CBB">
        <w:rPr>
          <w:rFonts w:ascii="Times New Roman" w:hAnsi="Times New Roman" w:cs="Times New Roman"/>
          <w:sz w:val="24"/>
          <w:szCs w:val="24"/>
        </w:rPr>
        <w:t xml:space="preserve"> (Sunaryo, 2002)</w:t>
      </w:r>
      <w:r>
        <w:rPr>
          <w:rFonts w:ascii="Times New Roman" w:hAnsi="Times New Roman" w:cs="Times New Roman"/>
          <w:sz w:val="24"/>
          <w:szCs w:val="24"/>
        </w:rPr>
        <w:t>, yaitu</w:t>
      </w:r>
      <w:r w:rsidR="00716CBB">
        <w:rPr>
          <w:rFonts w:ascii="Times New Roman" w:hAnsi="Times New Roman" w:cs="Times New Roman"/>
          <w:sz w:val="24"/>
          <w:szCs w:val="24"/>
        </w:rPr>
        <w:t xml:space="preserve"> </w:t>
      </w:r>
      <w:r>
        <w:rPr>
          <w:rFonts w:ascii="Times New Roman" w:hAnsi="Times New Roman" w:cs="Times New Roman"/>
          <w:sz w:val="24"/>
          <w:szCs w:val="24"/>
        </w:rPr>
        <w:t>:</w:t>
      </w:r>
    </w:p>
    <w:p w:rsidR="00C6101B" w:rsidRPr="0074008E" w:rsidRDefault="00C6101B" w:rsidP="00716CBB">
      <w:pPr>
        <w:pStyle w:val="ListParagraph"/>
        <w:numPr>
          <w:ilvl w:val="0"/>
          <w:numId w:val="15"/>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Persepsi, yaitu mengenal dan memilih berbagai objek sesuai dengan tindakan yang akan dilakukan. </w:t>
      </w:r>
      <w:r w:rsidRPr="0074008E">
        <w:rPr>
          <w:rFonts w:ascii="Times New Roman" w:hAnsi="Times New Roman" w:cs="Times New Roman"/>
          <w:sz w:val="24"/>
          <w:szCs w:val="24"/>
        </w:rPr>
        <w:t xml:space="preserve">Contoh: masyarakat dapat memilih rumah sakit yang dapat memberikan pelayanan kesehatan yang baik, bagi keluarga yang sakit. </w:t>
      </w:r>
    </w:p>
    <w:p w:rsidR="00C6101B" w:rsidRDefault="00C6101B" w:rsidP="00716CBB">
      <w:pPr>
        <w:pStyle w:val="ListParagraph"/>
        <w:numPr>
          <w:ilvl w:val="0"/>
          <w:numId w:val="15"/>
        </w:numPr>
        <w:spacing w:before="240" w:line="480" w:lineRule="auto"/>
        <w:ind w:left="426" w:hanging="426"/>
        <w:jc w:val="both"/>
        <w:rPr>
          <w:rFonts w:ascii="Times New Roman" w:hAnsi="Times New Roman" w:cs="Times New Roman"/>
          <w:sz w:val="24"/>
          <w:szCs w:val="24"/>
        </w:rPr>
      </w:pPr>
      <w:r w:rsidRPr="0074008E">
        <w:rPr>
          <w:rFonts w:ascii="Times New Roman" w:hAnsi="Times New Roman" w:cs="Times New Roman"/>
          <w:sz w:val="24"/>
          <w:szCs w:val="24"/>
        </w:rPr>
        <w:t>Respons terpimpin, yaitu i</w:t>
      </w:r>
      <w:r>
        <w:rPr>
          <w:rFonts w:ascii="Times New Roman" w:hAnsi="Times New Roman" w:cs="Times New Roman"/>
          <w:sz w:val="24"/>
          <w:szCs w:val="24"/>
        </w:rPr>
        <w:t xml:space="preserve">ndividu dapat melakukan sesuatu dengan urutan yang benar sesuai contoh. Contoh: seorang ibu dapat mengajarkan cara menggosok gigi yang benar sesuai urutan kepada anaknya. Contoh lainnya adalah seorang ibu dapat memasak sayur dengan benar, mulai dari cara mencuci, memotong sayuran, lamanya memasak dan menyajikan. </w:t>
      </w:r>
    </w:p>
    <w:p w:rsidR="00C6101B" w:rsidRDefault="00C6101B" w:rsidP="00716CBB">
      <w:pPr>
        <w:pStyle w:val="ListParagraph"/>
        <w:numPr>
          <w:ilvl w:val="0"/>
          <w:numId w:val="15"/>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Mekanisme, yaitu individu dapat melakukan sesuatu dengan benar secara otomatis atau sudah menjadi kebiasaan. Contoh: seorang individu setiap merasakan sakit datang berobat ke fasilitas kesehatan tanpa menunggu perintah atau ajakan orang lain.</w:t>
      </w:r>
    </w:p>
    <w:p w:rsidR="00DD09F3" w:rsidRDefault="00C6101B" w:rsidP="00716CBB">
      <w:pPr>
        <w:pStyle w:val="ListParagraph"/>
        <w:numPr>
          <w:ilvl w:val="0"/>
          <w:numId w:val="15"/>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Adaptasi, adalah suatu tindakan yang sudah berkembang dan dimodifikasi tanpa mengurangi kebenaran. Contoh: masyarakat dapat membuat alat penjernih air yang memenuhi syarat kesehatan, dari bahan yang murah dan sederhana. </w:t>
      </w:r>
    </w:p>
    <w:p w:rsidR="00002387" w:rsidRDefault="00002387" w:rsidP="00002387">
      <w:pPr>
        <w:pStyle w:val="ListParagraph"/>
        <w:numPr>
          <w:ilvl w:val="0"/>
          <w:numId w:val="51"/>
        </w:numPr>
        <w:spacing w:before="240" w:line="480" w:lineRule="auto"/>
        <w:ind w:left="284" w:hanging="284"/>
        <w:jc w:val="both"/>
        <w:rPr>
          <w:rFonts w:ascii="Times New Roman" w:hAnsi="Times New Roman" w:cs="Times New Roman"/>
          <w:b/>
          <w:sz w:val="24"/>
          <w:szCs w:val="24"/>
        </w:rPr>
      </w:pPr>
      <w:r w:rsidRPr="00002387">
        <w:rPr>
          <w:rFonts w:ascii="Times New Roman" w:hAnsi="Times New Roman" w:cs="Times New Roman"/>
          <w:b/>
          <w:sz w:val="24"/>
          <w:szCs w:val="24"/>
        </w:rPr>
        <w:t>Perilaku Hidup Bersih dan Sehat</w:t>
      </w:r>
      <w:r w:rsidR="00DD09F3">
        <w:rPr>
          <w:rFonts w:ascii="Times New Roman" w:hAnsi="Times New Roman" w:cs="Times New Roman"/>
          <w:b/>
          <w:sz w:val="24"/>
          <w:szCs w:val="24"/>
        </w:rPr>
        <w:t xml:space="preserve"> (PHBS)</w:t>
      </w:r>
    </w:p>
    <w:p w:rsidR="00816352" w:rsidRPr="00DD09F3" w:rsidRDefault="006C67B0" w:rsidP="00DD09F3">
      <w:pPr>
        <w:pStyle w:val="ListParagraph"/>
        <w:spacing w:before="240" w:line="480" w:lineRule="auto"/>
        <w:ind w:left="0" w:firstLine="709"/>
        <w:jc w:val="both"/>
        <w:rPr>
          <w:rFonts w:ascii="Times New Roman" w:hAnsi="Times New Roman" w:cs="Times New Roman"/>
          <w:sz w:val="24"/>
          <w:szCs w:val="24"/>
        </w:rPr>
      </w:pPr>
      <w:r w:rsidRPr="006C67B0">
        <w:rPr>
          <w:rFonts w:ascii="Times New Roman" w:hAnsi="Times New Roman" w:cs="Times New Roman"/>
          <w:sz w:val="24"/>
          <w:szCs w:val="24"/>
        </w:rPr>
        <w:t xml:space="preserve">PHBS adalah </w:t>
      </w:r>
      <w:r w:rsidR="00DD09F3">
        <w:rPr>
          <w:rFonts w:ascii="Times New Roman" w:hAnsi="Times New Roman" w:cs="Times New Roman"/>
          <w:sz w:val="24"/>
          <w:szCs w:val="24"/>
        </w:rPr>
        <w:t xml:space="preserve">sekumpulan perilaku yang dipraktikkan atas dasar kesadaran sebagai hasil pembelajaran. </w:t>
      </w:r>
      <w:r w:rsidR="00066C8A">
        <w:rPr>
          <w:rFonts w:ascii="Times New Roman" w:hAnsi="Times New Roman" w:cs="Times New Roman"/>
          <w:sz w:val="24"/>
          <w:szCs w:val="24"/>
        </w:rPr>
        <w:t xml:space="preserve">Rumah tangga berperilaku hidup bersih dan sehat merupakan upaya untuk memberdayakan anggota keluarga agar tahu, mau, dan mampu melaksanakan perilaku hidup bersih dan sehat serta berperan aktif </w:t>
      </w:r>
      <w:r w:rsidR="009714C1">
        <w:rPr>
          <w:rFonts w:ascii="Times New Roman" w:hAnsi="Times New Roman" w:cs="Times New Roman"/>
          <w:sz w:val="24"/>
          <w:szCs w:val="24"/>
        </w:rPr>
        <w:t xml:space="preserve">dalam gerakan kesehatan di masyarakat. </w:t>
      </w:r>
      <w:r w:rsidR="003C406D">
        <w:rPr>
          <w:rFonts w:ascii="Times New Roman" w:hAnsi="Times New Roman" w:cs="Times New Roman"/>
          <w:sz w:val="24"/>
          <w:szCs w:val="24"/>
        </w:rPr>
        <w:t xml:space="preserve">Berikut ini merupakan </w:t>
      </w:r>
      <w:r w:rsidR="00716CBB">
        <w:rPr>
          <w:rFonts w:ascii="Times New Roman" w:hAnsi="Times New Roman" w:cs="Times New Roman"/>
          <w:sz w:val="24"/>
          <w:szCs w:val="24"/>
        </w:rPr>
        <w:t xml:space="preserve">indicator </w:t>
      </w:r>
      <w:r w:rsidR="0098044A">
        <w:rPr>
          <w:rFonts w:ascii="Times New Roman" w:hAnsi="Times New Roman" w:cs="Times New Roman"/>
          <w:sz w:val="24"/>
          <w:szCs w:val="24"/>
        </w:rPr>
        <w:t xml:space="preserve">komposit dari 10 kriteria, yaitu 1) pertolongan persalinan oleh tenaga kesehatan, 2) bayi diberi ASI eksklusif, 3) balita ditimbang setiap bulan, 4) menggunakan air bersih, 5) mencuci tangan dengan air bersih dan sabun, 6) menggunakan jamban  sehat, 7) memberantas jentik di rumah </w:t>
      </w:r>
      <w:r w:rsidR="003C406D">
        <w:rPr>
          <w:rFonts w:ascii="Times New Roman" w:hAnsi="Times New Roman" w:cs="Times New Roman"/>
          <w:sz w:val="24"/>
          <w:szCs w:val="24"/>
        </w:rPr>
        <w:t xml:space="preserve">sekali seminggu, 8) makan sayur dan buah setiap hari, 9) melakukan aktivitas fisik setiap hari, dan 10) tidak merokok di dalam rumah. </w:t>
      </w:r>
      <w:r w:rsidR="00A564CC">
        <w:rPr>
          <w:rFonts w:ascii="Times New Roman" w:hAnsi="Times New Roman" w:cs="Times New Roman"/>
          <w:sz w:val="24"/>
          <w:szCs w:val="24"/>
        </w:rPr>
        <w:t xml:space="preserve">Apabila </w:t>
      </w:r>
      <w:r w:rsidR="00625F0E">
        <w:rPr>
          <w:rFonts w:ascii="Times New Roman" w:hAnsi="Times New Roman" w:cs="Times New Roman"/>
          <w:sz w:val="24"/>
          <w:szCs w:val="24"/>
        </w:rPr>
        <w:t>dalam rumah tangga tidak ada ibu yang melahirkan, tidak ada bayi dan tidak ada balita, maka pengertian rumah tangga berPHBS adalah rumah tangga yang memenuhi 7 kriteria</w:t>
      </w:r>
      <w:r w:rsidR="0069391F">
        <w:rPr>
          <w:rFonts w:ascii="Times New Roman" w:hAnsi="Times New Roman" w:cs="Times New Roman"/>
          <w:sz w:val="24"/>
          <w:szCs w:val="24"/>
        </w:rPr>
        <w:t xml:space="preserve"> (Kemenkes RI, 2015)</w:t>
      </w:r>
      <w:r w:rsidR="00625F0E">
        <w:rPr>
          <w:rFonts w:ascii="Times New Roman" w:hAnsi="Times New Roman" w:cs="Times New Roman"/>
          <w:sz w:val="24"/>
          <w:szCs w:val="24"/>
        </w:rPr>
        <w:t xml:space="preserve">. </w:t>
      </w:r>
      <w:r w:rsidR="00816352" w:rsidRPr="006C67B0">
        <w:rPr>
          <w:rFonts w:ascii="Times New Roman" w:hAnsi="Times New Roman" w:cs="Times New Roman"/>
          <w:sz w:val="24"/>
          <w:szCs w:val="24"/>
        </w:rPr>
        <w:br w:type="page"/>
      </w:r>
    </w:p>
    <w:p w:rsidR="000C7397" w:rsidRDefault="000C7397" w:rsidP="000C739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Pr="00DF60F9">
        <w:rPr>
          <w:rFonts w:ascii="Times New Roman" w:hAnsi="Times New Roman" w:cs="Times New Roman"/>
          <w:b/>
          <w:sz w:val="24"/>
          <w:szCs w:val="24"/>
        </w:rPr>
        <w:t xml:space="preserve"> Kerangka Teori </w:t>
      </w:r>
    </w:p>
    <w:p w:rsidR="00E06BCF" w:rsidRPr="00E06BCF" w:rsidRDefault="00C550B2" w:rsidP="000C7397">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group id="Group 200" o:spid="_x0000_s1026" style="position:absolute;left:0;text-align:left;margin-left:20.15pt;margin-top:-10.95pt;width:442.45pt;height:337.4pt;z-index:251785216" coordorigin="2807,3995" coordsize="8849,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">
            <v:rect id="Rectangle 201" o:spid="_x0000_s1027" style="position:absolute;left:6095;top:3995;width:1828;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C550B2" w:rsidRPr="00004EBE" w:rsidRDefault="00C550B2" w:rsidP="00E06BCF">
                    <w:pPr>
                      <w:jc w:val="center"/>
                      <w:rPr>
                        <w:rFonts w:ascii="Times New Roman" w:hAnsi="Times New Roman" w:cs="Times New Roman"/>
                        <w:sz w:val="24"/>
                        <w:szCs w:val="24"/>
                      </w:rPr>
                    </w:pPr>
                    <w:r>
                      <w:rPr>
                        <w:rFonts w:ascii="Times New Roman" w:hAnsi="Times New Roman" w:cs="Times New Roman"/>
                        <w:sz w:val="24"/>
                        <w:szCs w:val="24"/>
                      </w:rPr>
                      <w:t>Kejadian k</w:t>
                    </w:r>
                    <w:r w:rsidRPr="00004EBE">
                      <w:rPr>
                        <w:rFonts w:ascii="Times New Roman" w:hAnsi="Times New Roman" w:cs="Times New Roman"/>
                        <w:sz w:val="24"/>
                        <w:szCs w:val="24"/>
                      </w:rPr>
                      <w:t>ecacingan</w:t>
                    </w:r>
                  </w:p>
                </w:txbxContent>
              </v:textbox>
            </v:rect>
            <v:shapetype id="_x0000_t32" coordsize="21600,21600" o:spt="32" o:oned="t" path="m,l21600,21600e" filled="f">
              <v:path arrowok="t" fillok="f" o:connecttype="none"/>
              <o:lock v:ext="edit" shapetype="t"/>
            </v:shapetype>
            <v:shape id="AutoShape 202" o:spid="_x0000_s1028" type="#_x0000_t32" style="position:absolute;left:7032;top:4798;width:0;height: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group id="Group 203" o:spid="_x0000_s1029" style="position:absolute;left:2807;top:6167;width:8849;height:4576" coordorigin="2807,5300" coordsize="884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204" o:spid="_x0000_s1030" type="#_x0000_t32" style="position:absolute;left:3894;top:5300;width:61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rect id="Rectangle 205" o:spid="_x0000_s1031" style="position:absolute;left:2807;top:5640;width:2219;height:1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C550B2" w:rsidRDefault="00C550B2" w:rsidP="00E06BCF">
                      <w:pPr>
                        <w:spacing w:after="0"/>
                        <w:jc w:val="center"/>
                        <w:rPr>
                          <w:rFonts w:ascii="Times New Roman" w:hAnsi="Times New Roman" w:cs="Times New Roman"/>
                          <w:sz w:val="24"/>
                          <w:szCs w:val="24"/>
                        </w:rPr>
                      </w:pPr>
                      <w:r>
                        <w:rPr>
                          <w:rFonts w:ascii="Times New Roman" w:hAnsi="Times New Roman" w:cs="Times New Roman"/>
                          <w:sz w:val="24"/>
                          <w:szCs w:val="24"/>
                        </w:rPr>
                        <w:t>Agen</w:t>
                      </w:r>
                    </w:p>
                    <w:p w:rsidR="00C550B2" w:rsidRDefault="00C550B2" w:rsidP="00E06BCF">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Telur</w:t>
                      </w:r>
                    </w:p>
                    <w:p w:rsidR="00C550B2" w:rsidRDefault="00C550B2" w:rsidP="00E06BCF">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Larva</w:t>
                      </w:r>
                    </w:p>
                    <w:p w:rsidR="00C550B2" w:rsidRPr="00004EBE" w:rsidRDefault="00C550B2" w:rsidP="00E06BCF">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 xml:space="preserve">Cacing dewasa </w:t>
                      </w:r>
                    </w:p>
                  </w:txbxContent>
                </v:textbox>
              </v:rect>
              <v:rect id="Rectangle 206" o:spid="_x0000_s1032" style="position:absolute;left:5687;top:5640;width:2658;height:3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C550B2" w:rsidRDefault="00C550B2" w:rsidP="00E06BCF">
                      <w:pPr>
                        <w:spacing w:after="0"/>
                        <w:jc w:val="center"/>
                        <w:rPr>
                          <w:rFonts w:ascii="Times New Roman" w:hAnsi="Times New Roman" w:cs="Times New Roman"/>
                          <w:sz w:val="24"/>
                          <w:szCs w:val="24"/>
                        </w:rPr>
                      </w:pPr>
                      <w:r>
                        <w:rPr>
                          <w:rFonts w:ascii="Times New Roman" w:hAnsi="Times New Roman" w:cs="Times New Roman"/>
                          <w:sz w:val="24"/>
                          <w:szCs w:val="24"/>
                        </w:rPr>
                        <w:t>Lingkungan</w:t>
                      </w:r>
                    </w:p>
                    <w:p w:rsidR="00C550B2" w:rsidRDefault="00C550B2" w:rsidP="00E06BCF">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Iklim dan keadaan tanah</w:t>
                      </w:r>
                    </w:p>
                    <w:p w:rsidR="00C550B2" w:rsidRDefault="00C550B2" w:rsidP="00E06BCF">
                      <w:pPr>
                        <w:pStyle w:val="ListParagraph"/>
                        <w:numPr>
                          <w:ilvl w:val="0"/>
                          <w:numId w:val="3"/>
                        </w:numPr>
                        <w:ind w:left="426"/>
                        <w:jc w:val="both"/>
                        <w:rPr>
                          <w:rFonts w:ascii="Times New Roman" w:hAnsi="Times New Roman" w:cs="Times New Roman"/>
                          <w:sz w:val="24"/>
                          <w:szCs w:val="24"/>
                        </w:rPr>
                      </w:pPr>
                      <w:r w:rsidRPr="00186F9E">
                        <w:rPr>
                          <w:rFonts w:ascii="Times New Roman" w:hAnsi="Times New Roman" w:cs="Times New Roman"/>
                          <w:i/>
                          <w:sz w:val="24"/>
                          <w:szCs w:val="24"/>
                        </w:rPr>
                        <w:t xml:space="preserve">Hygiene </w:t>
                      </w:r>
                      <w:r>
                        <w:rPr>
                          <w:rFonts w:ascii="Times New Roman" w:hAnsi="Times New Roman" w:cs="Times New Roman"/>
                          <w:sz w:val="24"/>
                          <w:szCs w:val="24"/>
                        </w:rPr>
                        <w:t>perorangan</w:t>
                      </w:r>
                    </w:p>
                    <w:p w:rsidR="00C550B2" w:rsidRDefault="00C550B2" w:rsidP="00E06BCF">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Sanitasi lingkungan sekitar</w:t>
                      </w:r>
                    </w:p>
                    <w:p w:rsidR="00C550B2" w:rsidRPr="00004EBE" w:rsidRDefault="00C550B2" w:rsidP="00E06BCF">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Program kesehatan pemerintah</w:t>
                      </w:r>
                    </w:p>
                  </w:txbxContent>
                </v:textbox>
              </v:rect>
              <v:rect id="Rectangle 207" o:spid="_x0000_s1033" style="position:absolute;left:8970;top:5624;width:2219;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C550B2" w:rsidRPr="00611489" w:rsidRDefault="00C550B2" w:rsidP="00E06BCF">
                      <w:pPr>
                        <w:spacing w:after="0"/>
                        <w:jc w:val="center"/>
                        <w:rPr>
                          <w:rFonts w:ascii="Times New Roman" w:hAnsi="Times New Roman" w:cs="Times New Roman"/>
                          <w:sz w:val="24"/>
                          <w:szCs w:val="24"/>
                        </w:rPr>
                      </w:pPr>
                      <w:r>
                        <w:rPr>
                          <w:rFonts w:ascii="Times New Roman" w:hAnsi="Times New Roman" w:cs="Times New Roman"/>
                          <w:sz w:val="24"/>
                          <w:szCs w:val="24"/>
                        </w:rPr>
                        <w:t>Pejamu</w:t>
                      </w:r>
                    </w:p>
                  </w:txbxContent>
                </v:textbox>
              </v:rect>
              <v:shape id="AutoShape 208" o:spid="_x0000_s1034" type="#_x0000_t32" style="position:absolute;left:3894;top:5300;width:0;height:3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209" o:spid="_x0000_s1035" type="#_x0000_t32" style="position:absolute;left:10087;top:5300;width:0;height:3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210" o:spid="_x0000_s1036" type="#_x0000_t32" style="position:absolute;left:3911;top:7258;width:0;height:5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rect id="Rectangle 211" o:spid="_x0000_s1037" style="position:absolute;left:2807;top:7808;width:2219;height:2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C550B2" w:rsidRDefault="00C550B2" w:rsidP="00E06BCF">
                      <w:pPr>
                        <w:pStyle w:val="ListParagraph"/>
                        <w:numPr>
                          <w:ilvl w:val="0"/>
                          <w:numId w:val="3"/>
                        </w:numPr>
                        <w:ind w:left="284" w:hanging="284"/>
                        <w:jc w:val="both"/>
                        <w:rPr>
                          <w:rFonts w:ascii="Times New Roman" w:hAnsi="Times New Roman" w:cs="Times New Roman"/>
                          <w:sz w:val="24"/>
                          <w:szCs w:val="24"/>
                        </w:rPr>
                      </w:pPr>
                      <w:r>
                        <w:rPr>
                          <w:rFonts w:ascii="Times New Roman" w:hAnsi="Times New Roman" w:cs="Times New Roman"/>
                          <w:sz w:val="24"/>
                          <w:szCs w:val="24"/>
                        </w:rPr>
                        <w:t>Jumlah parasit yang ditularkan</w:t>
                      </w:r>
                    </w:p>
                    <w:p w:rsidR="00C550B2" w:rsidRDefault="00C550B2" w:rsidP="00E06BCF">
                      <w:pPr>
                        <w:pStyle w:val="ListParagraph"/>
                        <w:numPr>
                          <w:ilvl w:val="0"/>
                          <w:numId w:val="3"/>
                        </w:numPr>
                        <w:ind w:left="284" w:hanging="284"/>
                        <w:jc w:val="both"/>
                        <w:rPr>
                          <w:rFonts w:ascii="Times New Roman" w:hAnsi="Times New Roman" w:cs="Times New Roman"/>
                          <w:sz w:val="24"/>
                          <w:szCs w:val="24"/>
                        </w:rPr>
                      </w:pPr>
                      <w:r>
                        <w:rPr>
                          <w:rFonts w:ascii="Times New Roman" w:hAnsi="Times New Roman" w:cs="Times New Roman"/>
                          <w:sz w:val="24"/>
                          <w:szCs w:val="24"/>
                        </w:rPr>
                        <w:t>Stadium perkembangan parasit</w:t>
                      </w:r>
                    </w:p>
                    <w:p w:rsidR="00C550B2" w:rsidRPr="00004EBE" w:rsidRDefault="00C550B2" w:rsidP="00E06BCF">
                      <w:pPr>
                        <w:pStyle w:val="ListParagraph"/>
                        <w:numPr>
                          <w:ilvl w:val="0"/>
                          <w:numId w:val="3"/>
                        </w:numPr>
                        <w:ind w:left="284" w:hanging="284"/>
                        <w:jc w:val="both"/>
                        <w:rPr>
                          <w:rFonts w:ascii="Times New Roman" w:hAnsi="Times New Roman" w:cs="Times New Roman"/>
                          <w:sz w:val="24"/>
                          <w:szCs w:val="24"/>
                        </w:rPr>
                      </w:pPr>
                      <w:r>
                        <w:rPr>
                          <w:rFonts w:ascii="Times New Roman" w:hAnsi="Times New Roman" w:cs="Times New Roman"/>
                          <w:sz w:val="24"/>
                          <w:szCs w:val="24"/>
                        </w:rPr>
                        <w:t>Spesies parasit</w:t>
                      </w:r>
                    </w:p>
                  </w:txbxContent>
                </v:textbox>
              </v:rect>
              <v:shape id="AutoShape 212" o:spid="_x0000_s1038" type="#_x0000_t32" style="position:absolute;left:10089;top:6067;width:0;height:3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213" o:spid="_x0000_s1039" type="#_x0000_t32" style="position:absolute;left:9215;top:6392;width:1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214" o:spid="_x0000_s1040" type="#_x0000_t32" style="position:absolute;left:10930;top:6416;width:0;height:3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215" o:spid="_x0000_s1041" type="#_x0000_t32" style="position:absolute;left:9198;top:6392;width:0;height:3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rect id="Rectangle 216" o:spid="_x0000_s1042" style="position:absolute;left:8507;top:6731;width:173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C550B2" w:rsidRDefault="00C550B2" w:rsidP="00E06BCF">
                      <w:pPr>
                        <w:spacing w:after="0"/>
                        <w:jc w:val="center"/>
                        <w:rPr>
                          <w:rFonts w:ascii="Times New Roman" w:hAnsi="Times New Roman" w:cs="Times New Roman"/>
                          <w:sz w:val="24"/>
                          <w:szCs w:val="24"/>
                        </w:rPr>
                      </w:pPr>
                      <w:r>
                        <w:rPr>
                          <w:rFonts w:ascii="Times New Roman" w:hAnsi="Times New Roman" w:cs="Times New Roman"/>
                          <w:sz w:val="24"/>
                          <w:szCs w:val="24"/>
                        </w:rPr>
                        <w:t>Manusia</w:t>
                      </w:r>
                    </w:p>
                    <w:p w:rsidR="00C550B2" w:rsidRDefault="00C550B2" w:rsidP="00E06BCF">
                      <w:pPr>
                        <w:pStyle w:val="ListParagraph"/>
                        <w:numPr>
                          <w:ilvl w:val="0"/>
                          <w:numId w:val="44"/>
                        </w:numPr>
                        <w:spacing w:after="0"/>
                        <w:ind w:left="142" w:right="-50" w:hanging="142"/>
                        <w:jc w:val="both"/>
                        <w:rPr>
                          <w:rFonts w:ascii="Times New Roman" w:hAnsi="Times New Roman" w:cs="Times New Roman"/>
                          <w:sz w:val="24"/>
                          <w:szCs w:val="24"/>
                        </w:rPr>
                      </w:pPr>
                      <w:r>
                        <w:rPr>
                          <w:rFonts w:ascii="Times New Roman" w:hAnsi="Times New Roman" w:cs="Times New Roman"/>
                          <w:sz w:val="24"/>
                          <w:szCs w:val="24"/>
                        </w:rPr>
                        <w:t xml:space="preserve">Pengetahuan </w:t>
                      </w:r>
                    </w:p>
                    <w:p w:rsidR="00C550B2" w:rsidRPr="00DB69B9" w:rsidRDefault="00C550B2" w:rsidP="00E06BCF">
                      <w:pPr>
                        <w:pStyle w:val="ListParagraph"/>
                        <w:numPr>
                          <w:ilvl w:val="0"/>
                          <w:numId w:val="44"/>
                        </w:numPr>
                        <w:spacing w:after="0"/>
                        <w:ind w:left="142" w:hanging="142"/>
                        <w:jc w:val="both"/>
                        <w:rPr>
                          <w:rFonts w:ascii="Times New Roman" w:hAnsi="Times New Roman" w:cs="Times New Roman"/>
                          <w:sz w:val="24"/>
                          <w:szCs w:val="24"/>
                        </w:rPr>
                      </w:pPr>
                      <w:r w:rsidRPr="00DB69B9">
                        <w:rPr>
                          <w:rFonts w:ascii="Times New Roman" w:hAnsi="Times New Roman" w:cs="Times New Roman"/>
                          <w:sz w:val="24"/>
                          <w:szCs w:val="24"/>
                        </w:rPr>
                        <w:t xml:space="preserve">Sikap </w:t>
                      </w:r>
                    </w:p>
                    <w:p w:rsidR="00C550B2" w:rsidRPr="00DB69B9" w:rsidRDefault="00C550B2" w:rsidP="00E06BCF">
                      <w:pPr>
                        <w:pStyle w:val="ListParagraph"/>
                        <w:numPr>
                          <w:ilvl w:val="0"/>
                          <w:numId w:val="44"/>
                        </w:num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Perilaku </w:t>
                      </w:r>
                    </w:p>
                  </w:txbxContent>
                </v:textbox>
              </v:rect>
              <v:rect id="Rectangle 217" o:spid="_x0000_s1043" style="position:absolute;left:10414;top:6740;width:1242;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C550B2" w:rsidRPr="00DB69B9" w:rsidRDefault="00C550B2" w:rsidP="00E06BCF">
                      <w:pPr>
                        <w:spacing w:after="0"/>
                        <w:jc w:val="center"/>
                        <w:rPr>
                          <w:rFonts w:ascii="Times New Roman" w:hAnsi="Times New Roman" w:cs="Times New Roman"/>
                          <w:sz w:val="24"/>
                          <w:szCs w:val="24"/>
                        </w:rPr>
                      </w:pPr>
                      <w:r>
                        <w:rPr>
                          <w:rFonts w:ascii="Times New Roman" w:hAnsi="Times New Roman" w:cs="Times New Roman"/>
                          <w:sz w:val="24"/>
                          <w:szCs w:val="24"/>
                        </w:rPr>
                        <w:t>Hewan</w:t>
                      </w:r>
                    </w:p>
                  </w:txbxContent>
                </v:textbox>
              </v:rect>
            </v:group>
            <v:rect id="Rectangle 218" o:spid="_x0000_s1044" style="position:absolute;left:6095;top:5116;width:1828;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C550B2" w:rsidRPr="00004EBE" w:rsidRDefault="00C550B2" w:rsidP="00E06BCF">
                    <w:pPr>
                      <w:jc w:val="center"/>
                      <w:rPr>
                        <w:rFonts w:ascii="Times New Roman" w:hAnsi="Times New Roman" w:cs="Times New Roman"/>
                        <w:sz w:val="24"/>
                        <w:szCs w:val="24"/>
                      </w:rPr>
                    </w:pPr>
                    <w:r>
                      <w:rPr>
                        <w:rFonts w:ascii="Times New Roman" w:hAnsi="Times New Roman" w:cs="Times New Roman"/>
                        <w:sz w:val="24"/>
                        <w:szCs w:val="24"/>
                      </w:rPr>
                      <w:t>Faktor yang mempengaruhi</w:t>
                    </w:r>
                  </w:p>
                </w:txbxContent>
              </v:textbox>
            </v:rect>
            <v:shape id="AutoShape 219" o:spid="_x0000_s1045" type="#_x0000_t32" style="position:absolute;left:7015;top:5919;width:0;height:5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group>
        </w:pict>
      </w:r>
    </w:p>
    <w:p w:rsidR="0057377E" w:rsidRPr="00E06BCF" w:rsidRDefault="0057377E" w:rsidP="0057377E"/>
    <w:p w:rsidR="0057377E" w:rsidRDefault="0057377E" w:rsidP="0057377E"/>
    <w:p w:rsidR="0057377E" w:rsidRDefault="0057377E" w:rsidP="0057377E"/>
    <w:p w:rsidR="0057377E" w:rsidRDefault="0057377E" w:rsidP="0057377E"/>
    <w:p w:rsidR="0057377E" w:rsidRDefault="0057377E" w:rsidP="0057377E"/>
    <w:p w:rsidR="0057377E" w:rsidRDefault="0057377E" w:rsidP="0057377E"/>
    <w:p w:rsidR="0065340C" w:rsidRPr="005256D5" w:rsidRDefault="0065340C" w:rsidP="005256D5"/>
    <w:p w:rsidR="00E06BCF" w:rsidRDefault="00E06BCF" w:rsidP="00664502">
      <w:pPr>
        <w:jc w:val="center"/>
        <w:rPr>
          <w:rFonts w:ascii="Times New Roman" w:hAnsi="Times New Roman"/>
          <w:b/>
          <w:sz w:val="24"/>
          <w:szCs w:val="24"/>
        </w:rPr>
      </w:pPr>
    </w:p>
    <w:p w:rsidR="00E06BCF" w:rsidRDefault="00E06BCF" w:rsidP="00664502">
      <w:pPr>
        <w:jc w:val="center"/>
        <w:rPr>
          <w:rFonts w:ascii="Times New Roman" w:hAnsi="Times New Roman"/>
          <w:b/>
          <w:sz w:val="24"/>
          <w:szCs w:val="24"/>
        </w:rPr>
      </w:pPr>
    </w:p>
    <w:p w:rsidR="00E06BCF" w:rsidRDefault="00E06BCF" w:rsidP="00664502">
      <w:pPr>
        <w:jc w:val="center"/>
        <w:rPr>
          <w:rFonts w:ascii="Times New Roman" w:hAnsi="Times New Roman"/>
          <w:b/>
          <w:sz w:val="24"/>
          <w:szCs w:val="24"/>
        </w:rPr>
      </w:pPr>
    </w:p>
    <w:p w:rsidR="00E06BCF" w:rsidRDefault="00E06BCF" w:rsidP="00E06BCF">
      <w:pPr>
        <w:rPr>
          <w:rFonts w:ascii="Times New Roman" w:hAnsi="Times New Roman"/>
          <w:b/>
          <w:sz w:val="24"/>
          <w:szCs w:val="24"/>
        </w:rPr>
      </w:pPr>
    </w:p>
    <w:p w:rsidR="00E06BCF" w:rsidRPr="00C2780C" w:rsidRDefault="00E06BCF" w:rsidP="00E06BCF">
      <w:pPr>
        <w:rPr>
          <w:rFonts w:ascii="Times New Roman" w:hAnsi="Times New Roman"/>
          <w:b/>
          <w:sz w:val="2"/>
          <w:szCs w:val="2"/>
        </w:rPr>
      </w:pPr>
    </w:p>
    <w:p w:rsidR="000C7397" w:rsidRPr="00664502" w:rsidRDefault="00AD4754" w:rsidP="00664502">
      <w:pPr>
        <w:jc w:val="center"/>
        <w:rPr>
          <w:rFonts w:ascii="Times New Roman" w:hAnsi="Times New Roman"/>
          <w:b/>
          <w:sz w:val="24"/>
          <w:szCs w:val="24"/>
        </w:rPr>
      </w:pPr>
      <w:r w:rsidRPr="00664502">
        <w:rPr>
          <w:rFonts w:ascii="Times New Roman" w:hAnsi="Times New Roman"/>
          <w:b/>
          <w:sz w:val="24"/>
          <w:szCs w:val="24"/>
        </w:rPr>
        <w:t xml:space="preserve">Gambar </w:t>
      </w:r>
      <w:r w:rsidR="00FB7372" w:rsidRPr="00664502">
        <w:rPr>
          <w:rFonts w:ascii="Times New Roman" w:hAnsi="Times New Roman"/>
          <w:b/>
          <w:sz w:val="24"/>
          <w:szCs w:val="24"/>
        </w:rPr>
        <w:t>2.9</w:t>
      </w:r>
      <w:r w:rsidRPr="00664502">
        <w:rPr>
          <w:rFonts w:ascii="Times New Roman" w:hAnsi="Times New Roman"/>
          <w:b/>
          <w:sz w:val="24"/>
          <w:szCs w:val="24"/>
        </w:rPr>
        <w:t xml:space="preserve"> Kerangka Teori Penelitian</w:t>
      </w:r>
    </w:p>
    <w:p w:rsidR="008B28F2" w:rsidRDefault="008B28F2" w:rsidP="0084731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Kecacingan adalah suatu penyakit yang disebabkan oleh parasit </w:t>
      </w:r>
      <w:r w:rsidR="00D8728E">
        <w:rPr>
          <w:rFonts w:ascii="Times New Roman" w:hAnsi="Times New Roman" w:cs="Times New Roman"/>
          <w:sz w:val="24"/>
          <w:szCs w:val="24"/>
        </w:rPr>
        <w:t xml:space="preserve">berupa </w:t>
      </w:r>
      <w:r>
        <w:rPr>
          <w:rFonts w:ascii="Times New Roman" w:hAnsi="Times New Roman" w:cs="Times New Roman"/>
          <w:sz w:val="24"/>
          <w:szCs w:val="24"/>
        </w:rPr>
        <w:t>cacing</w:t>
      </w:r>
      <w:r w:rsidR="00E06BCF">
        <w:rPr>
          <w:rFonts w:ascii="Times New Roman" w:hAnsi="Times New Roman" w:cs="Times New Roman"/>
          <w:sz w:val="24"/>
          <w:szCs w:val="24"/>
        </w:rPr>
        <w:t>, antara lain cacing kremi (</w:t>
      </w:r>
      <w:r w:rsidR="00E06BCF" w:rsidRPr="006904E1">
        <w:rPr>
          <w:rFonts w:ascii="Times New Roman" w:hAnsi="Times New Roman" w:cs="Times New Roman"/>
          <w:i/>
          <w:sz w:val="24"/>
          <w:szCs w:val="24"/>
        </w:rPr>
        <w:t>Enterobius vermicularis</w:t>
      </w:r>
      <w:r w:rsidR="00E06BCF">
        <w:rPr>
          <w:rFonts w:ascii="Times New Roman" w:hAnsi="Times New Roman" w:cs="Times New Roman"/>
          <w:sz w:val="24"/>
          <w:szCs w:val="24"/>
        </w:rPr>
        <w:t>), cacing gelang (</w:t>
      </w:r>
      <w:r w:rsidR="00E06BCF" w:rsidRPr="005C0B68">
        <w:rPr>
          <w:rFonts w:ascii="Times New Roman" w:hAnsi="Times New Roman" w:cs="Times New Roman"/>
          <w:i/>
          <w:sz w:val="24"/>
          <w:szCs w:val="24"/>
        </w:rPr>
        <w:t>Ascaris lumbricoides</w:t>
      </w:r>
      <w:r w:rsidR="00E06BCF">
        <w:rPr>
          <w:rFonts w:ascii="Times New Roman" w:hAnsi="Times New Roman" w:cs="Times New Roman"/>
          <w:sz w:val="24"/>
          <w:szCs w:val="24"/>
        </w:rPr>
        <w:t>), cacing cambuk (</w:t>
      </w:r>
      <w:r w:rsidR="00E06BCF" w:rsidRPr="005C0B68">
        <w:rPr>
          <w:rFonts w:ascii="Times New Roman" w:hAnsi="Times New Roman" w:cs="Times New Roman"/>
          <w:i/>
          <w:sz w:val="24"/>
          <w:szCs w:val="24"/>
        </w:rPr>
        <w:t>Trichuris trichiura</w:t>
      </w:r>
      <w:r w:rsidR="00E06BCF">
        <w:rPr>
          <w:rFonts w:ascii="Times New Roman" w:hAnsi="Times New Roman" w:cs="Times New Roman"/>
          <w:sz w:val="24"/>
          <w:szCs w:val="24"/>
        </w:rPr>
        <w:t>), cacing tambang (</w:t>
      </w:r>
      <w:r w:rsidR="00E06BCF" w:rsidRPr="006904E1">
        <w:rPr>
          <w:rFonts w:ascii="Times New Roman" w:hAnsi="Times New Roman" w:cs="Times New Roman"/>
          <w:i/>
          <w:sz w:val="24"/>
          <w:szCs w:val="24"/>
        </w:rPr>
        <w:t>Necator Americanus</w:t>
      </w:r>
      <w:r w:rsidR="00E06BCF">
        <w:rPr>
          <w:rFonts w:ascii="Times New Roman" w:hAnsi="Times New Roman" w:cs="Times New Roman"/>
          <w:sz w:val="24"/>
          <w:szCs w:val="24"/>
        </w:rPr>
        <w:t xml:space="preserve"> dan </w:t>
      </w:r>
      <w:r w:rsidR="00E06BCF" w:rsidRPr="006904E1">
        <w:rPr>
          <w:rFonts w:ascii="Times New Roman" w:hAnsi="Times New Roman" w:cs="Times New Roman"/>
          <w:i/>
          <w:sz w:val="24"/>
          <w:szCs w:val="24"/>
        </w:rPr>
        <w:t>Ancylostoma duodenale</w:t>
      </w:r>
      <w:r w:rsidR="00E06BCF">
        <w:rPr>
          <w:rFonts w:ascii="Times New Roman" w:hAnsi="Times New Roman" w:cs="Times New Roman"/>
          <w:sz w:val="24"/>
          <w:szCs w:val="24"/>
        </w:rPr>
        <w:t xml:space="preserve">), </w:t>
      </w:r>
      <w:r w:rsidR="00E06BCF" w:rsidRPr="000912C0">
        <w:rPr>
          <w:rFonts w:ascii="Times New Roman" w:hAnsi="Times New Roman" w:cs="Times New Roman"/>
          <w:i/>
          <w:sz w:val="24"/>
          <w:szCs w:val="24"/>
        </w:rPr>
        <w:t>Strongyloides stercoralis</w:t>
      </w:r>
      <w:r w:rsidR="00E06BCF">
        <w:rPr>
          <w:rFonts w:ascii="Times New Roman" w:hAnsi="Times New Roman" w:cs="Times New Roman"/>
          <w:sz w:val="24"/>
          <w:szCs w:val="24"/>
        </w:rPr>
        <w:t xml:space="preserve">, </w:t>
      </w:r>
      <w:r w:rsidR="00E06BCF">
        <w:rPr>
          <w:rFonts w:ascii="Times New Roman" w:hAnsi="Times New Roman" w:cs="Times New Roman"/>
          <w:i/>
          <w:sz w:val="24"/>
          <w:szCs w:val="24"/>
        </w:rPr>
        <w:t>Taenia saginata</w:t>
      </w:r>
      <w:r w:rsidR="00E06BCF" w:rsidRPr="00BC0908">
        <w:rPr>
          <w:rFonts w:ascii="Times New Roman" w:hAnsi="Times New Roman" w:cs="Times New Roman"/>
          <w:sz w:val="24"/>
          <w:szCs w:val="24"/>
        </w:rPr>
        <w:t>,</w:t>
      </w:r>
      <w:r w:rsidR="00716CBB">
        <w:rPr>
          <w:rFonts w:ascii="Times New Roman" w:hAnsi="Times New Roman" w:cs="Times New Roman"/>
          <w:sz w:val="24"/>
          <w:szCs w:val="24"/>
        </w:rPr>
        <w:t xml:space="preserve"> </w:t>
      </w:r>
      <w:r w:rsidR="00E06BCF" w:rsidRPr="00BC0908">
        <w:rPr>
          <w:rFonts w:ascii="Times New Roman" w:hAnsi="Times New Roman" w:cs="Times New Roman"/>
          <w:i/>
          <w:sz w:val="24"/>
          <w:szCs w:val="24"/>
        </w:rPr>
        <w:t>Taenia solium</w:t>
      </w:r>
      <w:r w:rsidR="00E06BCF">
        <w:rPr>
          <w:rFonts w:ascii="Times New Roman" w:hAnsi="Times New Roman" w:cs="Times New Roman"/>
          <w:sz w:val="24"/>
          <w:szCs w:val="24"/>
        </w:rPr>
        <w:t xml:space="preserve">, dan </w:t>
      </w:r>
      <w:r w:rsidR="00E06BCF" w:rsidRPr="00D709A3">
        <w:rPr>
          <w:rFonts w:ascii="Times New Roman" w:hAnsi="Times New Roman" w:cs="Times New Roman"/>
          <w:i/>
          <w:sz w:val="24"/>
          <w:szCs w:val="24"/>
        </w:rPr>
        <w:t>Hymenolepis nana</w:t>
      </w:r>
      <w:r>
        <w:rPr>
          <w:rFonts w:ascii="Times New Roman" w:hAnsi="Times New Roman" w:cs="Times New Roman"/>
          <w:sz w:val="24"/>
          <w:szCs w:val="24"/>
        </w:rPr>
        <w:t xml:space="preserve">. Telur </w:t>
      </w:r>
      <w:r w:rsidR="00EA491A">
        <w:rPr>
          <w:rFonts w:ascii="Times New Roman" w:hAnsi="Times New Roman" w:cs="Times New Roman"/>
          <w:sz w:val="24"/>
          <w:szCs w:val="24"/>
        </w:rPr>
        <w:t>cacing masuk</w:t>
      </w:r>
      <w:r w:rsidR="00716CBB">
        <w:rPr>
          <w:rFonts w:ascii="Times New Roman" w:hAnsi="Times New Roman" w:cs="Times New Roman"/>
          <w:sz w:val="24"/>
          <w:szCs w:val="24"/>
        </w:rPr>
        <w:t xml:space="preserve"> </w:t>
      </w:r>
      <w:r w:rsidR="00EA491A">
        <w:rPr>
          <w:rFonts w:ascii="Times New Roman" w:hAnsi="Times New Roman" w:cs="Times New Roman"/>
          <w:sz w:val="24"/>
          <w:szCs w:val="24"/>
        </w:rPr>
        <w:t>ke</w:t>
      </w:r>
      <w:r>
        <w:rPr>
          <w:rFonts w:ascii="Times New Roman" w:hAnsi="Times New Roman" w:cs="Times New Roman"/>
          <w:sz w:val="24"/>
          <w:szCs w:val="24"/>
        </w:rPr>
        <w:t xml:space="preserve"> dalam usus</w:t>
      </w:r>
      <w:r w:rsidR="00EE54E0">
        <w:rPr>
          <w:rFonts w:ascii="Times New Roman" w:hAnsi="Times New Roman" w:cs="Times New Roman"/>
          <w:sz w:val="24"/>
          <w:szCs w:val="24"/>
        </w:rPr>
        <w:t xml:space="preserve">, </w:t>
      </w:r>
      <w:r w:rsidR="00EA491A">
        <w:rPr>
          <w:rFonts w:ascii="Times New Roman" w:hAnsi="Times New Roman" w:cs="Times New Roman"/>
          <w:sz w:val="24"/>
          <w:szCs w:val="24"/>
        </w:rPr>
        <w:t>tumbuh menjadi larva dan kemudia</w:t>
      </w:r>
      <w:r w:rsidR="00EE54E0">
        <w:rPr>
          <w:rFonts w:ascii="Times New Roman" w:hAnsi="Times New Roman" w:cs="Times New Roman"/>
          <w:sz w:val="24"/>
          <w:szCs w:val="24"/>
        </w:rPr>
        <w:t>n menjadi cacing dewasa.</w:t>
      </w:r>
      <w:r w:rsidR="00EA491A">
        <w:rPr>
          <w:rFonts w:ascii="Times New Roman" w:hAnsi="Times New Roman" w:cs="Times New Roman"/>
          <w:sz w:val="24"/>
          <w:szCs w:val="24"/>
        </w:rPr>
        <w:t xml:space="preserve"> Cacing akan </w:t>
      </w:r>
      <w:r>
        <w:rPr>
          <w:rFonts w:ascii="Times New Roman" w:hAnsi="Times New Roman" w:cs="Times New Roman"/>
          <w:sz w:val="24"/>
          <w:szCs w:val="24"/>
        </w:rPr>
        <w:t>bertelur, kemudian telur cacing akan keluar bersama tinja dan ma</w:t>
      </w:r>
      <w:r w:rsidR="00EA491A">
        <w:rPr>
          <w:rFonts w:ascii="Times New Roman" w:hAnsi="Times New Roman" w:cs="Times New Roman"/>
          <w:sz w:val="24"/>
          <w:szCs w:val="24"/>
        </w:rPr>
        <w:t xml:space="preserve">suk ke dalam tanah, dan </w:t>
      </w:r>
      <w:r w:rsidR="00EE54E0">
        <w:rPr>
          <w:rFonts w:ascii="Times New Roman" w:hAnsi="Times New Roman" w:cs="Times New Roman"/>
          <w:sz w:val="24"/>
          <w:szCs w:val="24"/>
        </w:rPr>
        <w:t>dapat</w:t>
      </w:r>
      <w:r>
        <w:rPr>
          <w:rFonts w:ascii="Times New Roman" w:hAnsi="Times New Roman" w:cs="Times New Roman"/>
          <w:sz w:val="24"/>
          <w:szCs w:val="24"/>
        </w:rPr>
        <w:t xml:space="preserve"> menular</w:t>
      </w:r>
      <w:r w:rsidR="00EA491A">
        <w:rPr>
          <w:rFonts w:ascii="Times New Roman" w:hAnsi="Times New Roman" w:cs="Times New Roman"/>
          <w:sz w:val="24"/>
          <w:szCs w:val="24"/>
        </w:rPr>
        <w:t xml:space="preserve"> ke individu lain</w:t>
      </w:r>
      <w:r w:rsidR="00EE54E0">
        <w:rPr>
          <w:rFonts w:ascii="Times New Roman" w:hAnsi="Times New Roman" w:cs="Times New Roman"/>
          <w:sz w:val="24"/>
          <w:szCs w:val="24"/>
        </w:rPr>
        <w:t xml:space="preserve">. </w:t>
      </w:r>
      <w:r w:rsidR="00847316">
        <w:rPr>
          <w:rFonts w:ascii="Times New Roman" w:hAnsi="Times New Roman" w:cs="Times New Roman"/>
          <w:sz w:val="24"/>
          <w:szCs w:val="24"/>
        </w:rPr>
        <w:t xml:space="preserve">Oleh karena itu, lingkungan berperan penting terhadap kejadian kecacingan, termasuk di dalamnya yaitu keadaan tanah </w:t>
      </w:r>
      <w:r w:rsidR="00847316">
        <w:rPr>
          <w:rFonts w:ascii="Times New Roman" w:hAnsi="Times New Roman" w:cs="Times New Roman"/>
          <w:sz w:val="24"/>
          <w:szCs w:val="24"/>
        </w:rPr>
        <w:lastRenderedPageBreak/>
        <w:t xml:space="preserve">pada </w:t>
      </w:r>
      <w:r w:rsidR="00833701">
        <w:rPr>
          <w:rFonts w:ascii="Times New Roman" w:hAnsi="Times New Roman" w:cs="Times New Roman"/>
          <w:sz w:val="24"/>
          <w:szCs w:val="24"/>
        </w:rPr>
        <w:t>daerah ber</w:t>
      </w:r>
      <w:r w:rsidR="00847316">
        <w:rPr>
          <w:rFonts w:ascii="Times New Roman" w:hAnsi="Times New Roman" w:cs="Times New Roman"/>
          <w:sz w:val="24"/>
          <w:szCs w:val="24"/>
        </w:rPr>
        <w:t xml:space="preserve">iklim </w:t>
      </w:r>
      <w:r w:rsidR="00833701">
        <w:rPr>
          <w:rFonts w:ascii="Times New Roman" w:hAnsi="Times New Roman" w:cs="Times New Roman"/>
          <w:sz w:val="24"/>
          <w:szCs w:val="24"/>
        </w:rPr>
        <w:t>tropis dan subtropis</w:t>
      </w:r>
      <w:r w:rsidR="00847316">
        <w:rPr>
          <w:rFonts w:ascii="Times New Roman" w:hAnsi="Times New Roman" w:cs="Times New Roman"/>
          <w:sz w:val="24"/>
          <w:szCs w:val="24"/>
        </w:rPr>
        <w:t xml:space="preserve"> yang optimal untuk perkembangan cacing, </w:t>
      </w:r>
      <w:r w:rsidR="00847316" w:rsidRPr="00847316">
        <w:rPr>
          <w:rFonts w:ascii="Times New Roman" w:hAnsi="Times New Roman" w:cs="Times New Roman"/>
          <w:i/>
          <w:sz w:val="24"/>
          <w:szCs w:val="24"/>
        </w:rPr>
        <w:t>hygiene</w:t>
      </w:r>
      <w:r w:rsidR="00716CBB">
        <w:rPr>
          <w:rFonts w:ascii="Times New Roman" w:hAnsi="Times New Roman" w:cs="Times New Roman"/>
          <w:i/>
          <w:sz w:val="24"/>
          <w:szCs w:val="24"/>
        </w:rPr>
        <w:t xml:space="preserve"> </w:t>
      </w:r>
      <w:r w:rsidR="00847316" w:rsidRPr="00847316">
        <w:rPr>
          <w:rFonts w:ascii="Times New Roman" w:hAnsi="Times New Roman" w:cs="Times New Roman"/>
          <w:sz w:val="24"/>
          <w:szCs w:val="24"/>
        </w:rPr>
        <w:t>perorangan</w:t>
      </w:r>
      <w:r w:rsidR="00847316">
        <w:rPr>
          <w:rFonts w:ascii="Times New Roman" w:hAnsi="Times New Roman" w:cs="Times New Roman"/>
          <w:sz w:val="24"/>
          <w:szCs w:val="24"/>
        </w:rPr>
        <w:t>, sanitasi lingkungan sekitar se</w:t>
      </w:r>
      <w:r w:rsidR="00833701">
        <w:rPr>
          <w:rFonts w:ascii="Times New Roman" w:hAnsi="Times New Roman" w:cs="Times New Roman"/>
          <w:sz w:val="24"/>
          <w:szCs w:val="24"/>
        </w:rPr>
        <w:t xml:space="preserve">perti rumah dan sekolah, </w:t>
      </w:r>
      <w:r w:rsidR="00E377AD">
        <w:rPr>
          <w:rFonts w:ascii="Times New Roman" w:hAnsi="Times New Roman" w:cs="Times New Roman"/>
          <w:sz w:val="24"/>
          <w:szCs w:val="24"/>
        </w:rPr>
        <w:t xml:space="preserve">program kesehatan yang dicanangkan oleh pemerintah, </w:t>
      </w:r>
      <w:r w:rsidR="00833701">
        <w:rPr>
          <w:rFonts w:ascii="Times New Roman" w:hAnsi="Times New Roman" w:cs="Times New Roman"/>
          <w:sz w:val="24"/>
          <w:szCs w:val="24"/>
        </w:rPr>
        <w:t>dan lain-lain</w:t>
      </w:r>
      <w:r w:rsidR="001C1ECE">
        <w:rPr>
          <w:rFonts w:ascii="Times New Roman" w:hAnsi="Times New Roman" w:cs="Times New Roman"/>
          <w:sz w:val="24"/>
          <w:szCs w:val="24"/>
        </w:rPr>
        <w:t xml:space="preserve"> (Anorital, 2014)</w:t>
      </w:r>
      <w:r w:rsidR="00833701">
        <w:rPr>
          <w:rFonts w:ascii="Times New Roman" w:hAnsi="Times New Roman" w:cs="Times New Roman"/>
          <w:sz w:val="24"/>
          <w:szCs w:val="24"/>
        </w:rPr>
        <w:t>.</w:t>
      </w:r>
    </w:p>
    <w:p w:rsidR="006354F1" w:rsidRDefault="001C1ECE" w:rsidP="006354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Hewan dan manusia dapat menjadi pejamu. Manusia sendiri memiliki pengetahuan, sikap, dan perilaku yang bervariasi tentang kecacingan. </w:t>
      </w:r>
      <w:r w:rsidR="006354F1" w:rsidRPr="00E5007B">
        <w:rPr>
          <w:rFonts w:ascii="Times New Roman" w:hAnsi="Times New Roman" w:cs="Times New Roman"/>
          <w:sz w:val="24"/>
          <w:szCs w:val="24"/>
        </w:rPr>
        <w:t>Pengetahuan adalah hasil dari tahu</w:t>
      </w:r>
      <w:r w:rsidR="006354F1">
        <w:rPr>
          <w:rFonts w:ascii="Times New Roman" w:hAnsi="Times New Roman" w:cs="Times New Roman"/>
          <w:sz w:val="24"/>
          <w:szCs w:val="24"/>
        </w:rPr>
        <w:t xml:space="preserve"> yang tercipta melalui serangka</w:t>
      </w:r>
      <w:r w:rsidR="006354F1" w:rsidRPr="00E5007B">
        <w:rPr>
          <w:rFonts w:ascii="Times New Roman" w:hAnsi="Times New Roman" w:cs="Times New Roman"/>
          <w:sz w:val="24"/>
          <w:szCs w:val="24"/>
        </w:rPr>
        <w:t>ian proses sensoris.</w:t>
      </w:r>
      <w:r w:rsidR="00716CBB">
        <w:rPr>
          <w:rFonts w:ascii="Times New Roman" w:hAnsi="Times New Roman" w:cs="Times New Roman"/>
          <w:sz w:val="24"/>
          <w:szCs w:val="24"/>
        </w:rPr>
        <w:t xml:space="preserve"> </w:t>
      </w:r>
      <w:r w:rsidR="006354F1" w:rsidRPr="00816352">
        <w:rPr>
          <w:rFonts w:ascii="Times New Roman" w:hAnsi="Times New Roman" w:cs="Times New Roman"/>
          <w:sz w:val="24"/>
          <w:szCs w:val="24"/>
        </w:rPr>
        <w:t>Sikap merupakan respon tertutup terh</w:t>
      </w:r>
      <w:r w:rsidR="006354F1">
        <w:rPr>
          <w:rFonts w:ascii="Times New Roman" w:hAnsi="Times New Roman" w:cs="Times New Roman"/>
          <w:sz w:val="24"/>
          <w:szCs w:val="24"/>
        </w:rPr>
        <w:t xml:space="preserve">adap suatu stimulus atau objek </w:t>
      </w:r>
      <w:r w:rsidR="006354F1" w:rsidRPr="00816352">
        <w:rPr>
          <w:rFonts w:ascii="Times New Roman" w:hAnsi="Times New Roman" w:cs="Times New Roman"/>
          <w:sz w:val="24"/>
          <w:szCs w:val="24"/>
        </w:rPr>
        <w:t>sehingga manifestasinya tidak dapat dilihat secara langsung.</w:t>
      </w:r>
      <w:r w:rsidR="00716CBB">
        <w:rPr>
          <w:rFonts w:ascii="Times New Roman" w:hAnsi="Times New Roman" w:cs="Times New Roman"/>
          <w:sz w:val="24"/>
          <w:szCs w:val="24"/>
        </w:rPr>
        <w:t xml:space="preserve"> </w:t>
      </w:r>
      <w:r w:rsidR="006354F1" w:rsidRPr="005F44A8">
        <w:rPr>
          <w:rFonts w:ascii="Times New Roman" w:hAnsi="Times New Roman" w:cs="Times New Roman"/>
          <w:sz w:val="24"/>
          <w:szCs w:val="24"/>
        </w:rPr>
        <w:t xml:space="preserve">Perilaku </w:t>
      </w:r>
      <w:r w:rsidR="006354F1">
        <w:rPr>
          <w:rFonts w:ascii="Times New Roman" w:hAnsi="Times New Roman" w:cs="Times New Roman"/>
          <w:sz w:val="24"/>
          <w:szCs w:val="24"/>
        </w:rPr>
        <w:t xml:space="preserve">adalah aktivitas organisme yang dapat diamati. </w:t>
      </w:r>
      <w:r w:rsidR="006354F1" w:rsidRPr="00E5007B">
        <w:rPr>
          <w:rFonts w:ascii="Times New Roman" w:hAnsi="Times New Roman" w:cs="Times New Roman"/>
          <w:sz w:val="24"/>
          <w:szCs w:val="24"/>
        </w:rPr>
        <w:t xml:space="preserve">Pengetahuan menjadi domain utama </w:t>
      </w:r>
      <w:r w:rsidR="006354F1">
        <w:rPr>
          <w:rFonts w:ascii="Times New Roman" w:hAnsi="Times New Roman" w:cs="Times New Roman"/>
          <w:sz w:val="24"/>
          <w:szCs w:val="24"/>
        </w:rPr>
        <w:t>dalam terbentuknya perilaku terbuka. P</w:t>
      </w:r>
      <w:r w:rsidR="006354F1" w:rsidRPr="00E5007B">
        <w:rPr>
          <w:rFonts w:ascii="Times New Roman" w:hAnsi="Times New Roman" w:cs="Times New Roman"/>
          <w:sz w:val="24"/>
          <w:szCs w:val="24"/>
        </w:rPr>
        <w:t>erilaku yang didasari oleh pengeta</w:t>
      </w:r>
      <w:r w:rsidR="006354F1">
        <w:rPr>
          <w:rFonts w:ascii="Times New Roman" w:hAnsi="Times New Roman" w:cs="Times New Roman"/>
          <w:sz w:val="24"/>
          <w:szCs w:val="24"/>
        </w:rPr>
        <w:t>h</w:t>
      </w:r>
      <w:r w:rsidR="006354F1" w:rsidRPr="00E5007B">
        <w:rPr>
          <w:rFonts w:ascii="Times New Roman" w:hAnsi="Times New Roman" w:cs="Times New Roman"/>
          <w:sz w:val="24"/>
          <w:szCs w:val="24"/>
        </w:rPr>
        <w:t>uan umumnya bersifat permanen</w:t>
      </w:r>
      <w:r w:rsidR="006354F1">
        <w:rPr>
          <w:rFonts w:ascii="Times New Roman" w:hAnsi="Times New Roman" w:cs="Times New Roman"/>
          <w:sz w:val="24"/>
          <w:szCs w:val="24"/>
        </w:rPr>
        <w:t xml:space="preserve"> (Sunaryo, 2002). </w:t>
      </w:r>
    </w:p>
    <w:p w:rsidR="003C7B55" w:rsidRPr="00716212" w:rsidRDefault="00716212" w:rsidP="00585C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br w:type="page"/>
      </w:r>
    </w:p>
    <w:p w:rsidR="0065340C" w:rsidRDefault="00C550B2" w:rsidP="00964358">
      <w:pPr>
        <w:jc w:val="center"/>
        <w:rPr>
          <w:rFonts w:ascii="Times New Roman" w:hAnsi="Times New Roman" w:cs="Times New Roman"/>
          <w:b/>
          <w:sz w:val="24"/>
        </w:rPr>
      </w:pPr>
      <w:r>
        <w:rPr>
          <w:rFonts w:ascii="Times New Roman" w:hAnsi="Times New Roman" w:cs="Times New Roman"/>
          <w:b/>
          <w:noProof/>
          <w:sz w:val="24"/>
        </w:rPr>
        <w:lastRenderedPageBreak/>
        <w:pict>
          <v:rect id="_x0000_s1103" style="position:absolute;left:0;text-align:left;margin-left:384.6pt;margin-top:-78.15pt;width:12.75pt;height:16.5pt;z-index:251811840" stroked="f"/>
        </w:pict>
      </w:r>
      <w:r w:rsidR="0065340C">
        <w:rPr>
          <w:rFonts w:ascii="Times New Roman" w:hAnsi="Times New Roman" w:cs="Times New Roman"/>
          <w:b/>
          <w:sz w:val="24"/>
        </w:rPr>
        <w:t>BAB III</w:t>
      </w:r>
    </w:p>
    <w:p w:rsidR="0065340C" w:rsidRPr="0065340C" w:rsidRDefault="0065340C" w:rsidP="00964358">
      <w:pPr>
        <w:spacing w:line="480" w:lineRule="auto"/>
        <w:jc w:val="center"/>
        <w:rPr>
          <w:rFonts w:ascii="Times New Roman" w:hAnsi="Times New Roman" w:cs="Times New Roman"/>
          <w:b/>
          <w:sz w:val="24"/>
        </w:rPr>
      </w:pPr>
      <w:r>
        <w:rPr>
          <w:rFonts w:ascii="Times New Roman" w:hAnsi="Times New Roman" w:cs="Times New Roman"/>
          <w:b/>
          <w:sz w:val="24"/>
        </w:rPr>
        <w:t>KERANGKA KONSEP DAN HIPOTESIS</w:t>
      </w:r>
    </w:p>
    <w:p w:rsidR="00F02702" w:rsidRDefault="00C550B2" w:rsidP="000C7397">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group id="Group 230" o:spid="_x0000_s1046" style="position:absolute;left:0;text-align:left;margin-left:-10pt;margin-top:17.85pt;width:441.7pt;height:245.5pt;z-index:251806720" coordorigin="2068,3894" coordsize="883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">
            <v:rect id="Rectangle 154" o:spid="_x0000_s1047" style="position:absolute;left:5584;top:3894;width:1828;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W4sQA&#10;AADcAAAADwAAAGRycy9kb3ducmV2LnhtbERPS2vCQBC+F/wPywheim58ECR1lVawtJeKWkqPY3ZM&#10;gtnZkB01/vtuodDbfHzPWaw6V6srtaHybGA8SkAR595WXBj4PGyGc1BBkC3WnsnAnQKslr2HBWbW&#10;33hH170UKoZwyNBAKdJkWoe8JIdh5BviyJ1861AibAttW7zFcFfrSZKk2mHFsaHEhtYl5ef9xRnI&#10;J3KcvX98vR7kcfv9Ml2fbDrbGjPod89PoIQ6+Rf/ud9snD9P4feZeIF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FuLEAAAA3AAAAA8AAAAAAAAAAAAAAAAAmAIAAGRycy9k&#10;b3ducmV2LnhtbFBLBQYAAAAABAAEAPUAAACJAwAAAAA=&#10;" strokecolor="black [3213]" strokeweight=".25pt">
              <v:textbox>
                <w:txbxContent>
                  <w:p w:rsidR="00C550B2" w:rsidRPr="00004EBE" w:rsidRDefault="00C550B2" w:rsidP="00DB69B9">
                    <w:pPr>
                      <w:jc w:val="center"/>
                      <w:rPr>
                        <w:rFonts w:ascii="Times New Roman" w:hAnsi="Times New Roman" w:cs="Times New Roman"/>
                        <w:sz w:val="24"/>
                        <w:szCs w:val="24"/>
                      </w:rPr>
                    </w:pPr>
                    <w:r>
                      <w:rPr>
                        <w:rFonts w:ascii="Times New Roman" w:hAnsi="Times New Roman" w:cs="Times New Roman"/>
                        <w:sz w:val="24"/>
                        <w:szCs w:val="24"/>
                      </w:rPr>
                      <w:t>Kejadian k</w:t>
                    </w:r>
                    <w:r w:rsidRPr="00004EBE">
                      <w:rPr>
                        <w:rFonts w:ascii="Times New Roman" w:hAnsi="Times New Roman" w:cs="Times New Roman"/>
                        <w:sz w:val="24"/>
                        <w:szCs w:val="24"/>
                      </w:rPr>
                      <w:t>ecacingan</w:t>
                    </w:r>
                  </w:p>
                </w:txbxContent>
              </v:textbox>
            </v:rect>
            <v:shape id="AutoShape 155" o:spid="_x0000_s1048" type="#_x0000_t32" style="position:absolute;left:6521;top:4697;width:0;height: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shape id="AutoShape 172" o:spid="_x0000_s1049" type="#_x0000_t32" style="position:absolute;left:6504;top:5440;width:0;height: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157" o:spid="_x0000_s1050" type="#_x0000_t32" style="position:absolute;left:3383;top:6066;width:61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rect id="Rectangle 158" o:spid="_x0000_s1051" style="position:absolute;left:2068;top:6406;width:2658;height:2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C550B2" w:rsidRPr="000B0DC9" w:rsidRDefault="00C550B2" w:rsidP="00956ED3">
                    <w:pPr>
                      <w:spacing w:after="0"/>
                      <w:jc w:val="center"/>
                      <w:rPr>
                        <w:rFonts w:ascii="Times New Roman" w:hAnsi="Times New Roman" w:cs="Times New Roman"/>
                        <w:sz w:val="24"/>
                        <w:szCs w:val="24"/>
                      </w:rPr>
                    </w:pPr>
                    <w:r>
                      <w:rPr>
                        <w:rFonts w:ascii="Times New Roman" w:hAnsi="Times New Roman" w:cs="Times New Roman"/>
                        <w:sz w:val="24"/>
                        <w:szCs w:val="24"/>
                      </w:rPr>
                      <w:t>Pengetahuan</w:t>
                    </w:r>
                  </w:p>
                  <w:p w:rsidR="00C550B2"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Tahu</w:t>
                    </w:r>
                  </w:p>
                  <w:p w:rsidR="00C550B2"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Memahami</w:t>
                    </w:r>
                  </w:p>
                  <w:p w:rsidR="00C550B2" w:rsidRPr="000B0DC9"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Penerapan</w:t>
                    </w:r>
                  </w:p>
                  <w:p w:rsidR="00C550B2" w:rsidRPr="000B0DC9"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Analisis</w:t>
                    </w:r>
                  </w:p>
                  <w:p w:rsidR="00C550B2" w:rsidRPr="000B0DC9"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Sintesis</w:t>
                    </w:r>
                  </w:p>
                  <w:p w:rsidR="00C550B2" w:rsidRPr="00956ED3"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 xml:space="preserve">Evaluasi </w:t>
                    </w:r>
                  </w:p>
                </w:txbxContent>
              </v:textbox>
            </v:rect>
            <v:rect id="Rectangle 159" o:spid="_x0000_s1052" style="position:absolute;left:5176;top:6406;width:2658;height:2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C550B2" w:rsidRPr="000B0DC9" w:rsidRDefault="00C550B2" w:rsidP="00956ED3">
                    <w:pPr>
                      <w:spacing w:after="0"/>
                      <w:jc w:val="center"/>
                      <w:rPr>
                        <w:rFonts w:ascii="Times New Roman" w:hAnsi="Times New Roman" w:cs="Times New Roman"/>
                        <w:sz w:val="24"/>
                        <w:szCs w:val="24"/>
                      </w:rPr>
                    </w:pPr>
                    <w:r>
                      <w:rPr>
                        <w:rFonts w:ascii="Times New Roman" w:hAnsi="Times New Roman" w:cs="Times New Roman"/>
                        <w:sz w:val="24"/>
                        <w:szCs w:val="24"/>
                      </w:rPr>
                      <w:t>Sikap</w:t>
                    </w:r>
                  </w:p>
                  <w:p w:rsidR="00C550B2"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Menerima</w:t>
                    </w:r>
                  </w:p>
                  <w:p w:rsidR="00C550B2"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Merespon</w:t>
                    </w:r>
                  </w:p>
                  <w:p w:rsidR="00C550B2"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Menghargai</w:t>
                    </w:r>
                  </w:p>
                  <w:p w:rsidR="00C550B2" w:rsidRPr="00956ED3" w:rsidRDefault="00C550B2" w:rsidP="00956ED3">
                    <w:pPr>
                      <w:pStyle w:val="ListParagraph"/>
                      <w:numPr>
                        <w:ilvl w:val="0"/>
                        <w:numId w:val="3"/>
                      </w:numPr>
                      <w:ind w:left="426"/>
                      <w:jc w:val="both"/>
                      <w:rPr>
                        <w:rFonts w:ascii="Times New Roman" w:hAnsi="Times New Roman" w:cs="Times New Roman"/>
                        <w:sz w:val="24"/>
                        <w:szCs w:val="24"/>
                      </w:rPr>
                    </w:pPr>
                    <w:r>
                      <w:rPr>
                        <w:rFonts w:ascii="Times New Roman" w:hAnsi="Times New Roman" w:cs="Times New Roman"/>
                        <w:sz w:val="24"/>
                        <w:szCs w:val="24"/>
                      </w:rPr>
                      <w:t>Bertanggung jawab</w:t>
                    </w:r>
                  </w:p>
                </w:txbxContent>
              </v:textbox>
            </v:rect>
            <v:rect id="Rectangle 160" o:spid="_x0000_s1053" style="position:absolute;left:5397;top:5015;width:2219;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C550B2" w:rsidRPr="00430828" w:rsidRDefault="00C550B2" w:rsidP="00DB69B9">
                    <w:pPr>
                      <w:spacing w:after="0"/>
                      <w:jc w:val="center"/>
                      <w:rPr>
                        <w:rFonts w:ascii="Times New Roman" w:hAnsi="Times New Roman" w:cs="Times New Roman"/>
                        <w:sz w:val="24"/>
                        <w:szCs w:val="24"/>
                      </w:rPr>
                    </w:pPr>
                    <w:r>
                      <w:rPr>
                        <w:rFonts w:ascii="Times New Roman" w:hAnsi="Times New Roman" w:cs="Times New Roman"/>
                        <w:sz w:val="24"/>
                        <w:szCs w:val="24"/>
                      </w:rPr>
                      <w:t>Pejamu</w:t>
                    </w:r>
                  </w:p>
                </w:txbxContent>
              </v:textbox>
            </v:rect>
            <v:shape id="AutoShape 161" o:spid="_x0000_s1054" type="#_x0000_t32" style="position:absolute;left:3383;top:6066;width:0;height:3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162" o:spid="_x0000_s1055" type="#_x0000_t32" style="position:absolute;left:9576;top:6066;width:0;height:3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rect id="Rectangle 169" o:spid="_x0000_s1056" style="position:absolute;left:8244;top:6406;width:2658;height:2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textbox>
                <w:txbxContent>
                  <w:p w:rsidR="00C550B2" w:rsidRDefault="00C550B2" w:rsidP="00956ED3">
                    <w:pPr>
                      <w:spacing w:after="0"/>
                      <w:jc w:val="center"/>
                      <w:rPr>
                        <w:rFonts w:ascii="Times New Roman" w:hAnsi="Times New Roman" w:cs="Times New Roman"/>
                        <w:sz w:val="24"/>
                        <w:szCs w:val="24"/>
                      </w:rPr>
                    </w:pPr>
                    <w:r>
                      <w:rPr>
                        <w:rFonts w:ascii="Times New Roman" w:hAnsi="Times New Roman" w:cs="Times New Roman"/>
                        <w:sz w:val="24"/>
                        <w:szCs w:val="24"/>
                      </w:rPr>
                      <w:t>Perilaku</w:t>
                    </w:r>
                  </w:p>
                  <w:p w:rsidR="00C550B2" w:rsidRDefault="00C550B2" w:rsidP="00956ED3">
                    <w:pPr>
                      <w:pStyle w:val="ListParagraph"/>
                      <w:numPr>
                        <w:ilvl w:val="0"/>
                        <w:numId w:val="44"/>
                      </w:numPr>
                      <w:spacing w:after="0"/>
                      <w:ind w:left="142" w:right="-50" w:hanging="142"/>
                      <w:jc w:val="both"/>
                      <w:rPr>
                        <w:rFonts w:ascii="Times New Roman" w:hAnsi="Times New Roman" w:cs="Times New Roman"/>
                        <w:sz w:val="24"/>
                        <w:szCs w:val="24"/>
                      </w:rPr>
                    </w:pPr>
                    <w:r>
                      <w:rPr>
                        <w:rFonts w:ascii="Times New Roman" w:hAnsi="Times New Roman" w:cs="Times New Roman"/>
                        <w:sz w:val="24"/>
                        <w:szCs w:val="24"/>
                      </w:rPr>
                      <w:t xml:space="preserve">Persepsi </w:t>
                    </w:r>
                  </w:p>
                  <w:p w:rsidR="00C550B2" w:rsidRPr="00DB69B9" w:rsidRDefault="00C550B2" w:rsidP="00956ED3">
                    <w:pPr>
                      <w:pStyle w:val="ListParagraph"/>
                      <w:numPr>
                        <w:ilvl w:val="0"/>
                        <w:numId w:val="44"/>
                      </w:numPr>
                      <w:spacing w:after="0"/>
                      <w:ind w:left="142" w:hanging="142"/>
                      <w:jc w:val="both"/>
                      <w:rPr>
                        <w:rFonts w:ascii="Times New Roman" w:hAnsi="Times New Roman" w:cs="Times New Roman"/>
                        <w:sz w:val="24"/>
                        <w:szCs w:val="24"/>
                      </w:rPr>
                    </w:pPr>
                    <w:r>
                      <w:rPr>
                        <w:rFonts w:ascii="Times New Roman" w:hAnsi="Times New Roman" w:cs="Times New Roman"/>
                        <w:sz w:val="24"/>
                        <w:szCs w:val="24"/>
                      </w:rPr>
                      <w:t>Respons terpimpin</w:t>
                    </w:r>
                  </w:p>
                  <w:p w:rsidR="00C550B2" w:rsidRDefault="00C550B2" w:rsidP="00956ED3">
                    <w:pPr>
                      <w:pStyle w:val="ListParagraph"/>
                      <w:numPr>
                        <w:ilvl w:val="0"/>
                        <w:numId w:val="44"/>
                      </w:numPr>
                      <w:spacing w:after="0"/>
                      <w:ind w:left="142" w:hanging="142"/>
                      <w:jc w:val="both"/>
                      <w:rPr>
                        <w:rFonts w:ascii="Times New Roman" w:hAnsi="Times New Roman" w:cs="Times New Roman"/>
                        <w:sz w:val="24"/>
                        <w:szCs w:val="24"/>
                      </w:rPr>
                    </w:pPr>
                    <w:r>
                      <w:rPr>
                        <w:rFonts w:ascii="Times New Roman" w:hAnsi="Times New Roman" w:cs="Times New Roman"/>
                        <w:sz w:val="24"/>
                        <w:szCs w:val="24"/>
                      </w:rPr>
                      <w:t>Mekanisme</w:t>
                    </w:r>
                  </w:p>
                  <w:p w:rsidR="00C550B2" w:rsidRPr="00956ED3" w:rsidRDefault="00C550B2" w:rsidP="00956ED3">
                    <w:pPr>
                      <w:pStyle w:val="ListParagraph"/>
                      <w:numPr>
                        <w:ilvl w:val="0"/>
                        <w:numId w:val="44"/>
                      </w:numPr>
                      <w:spacing w:after="0"/>
                      <w:ind w:left="142" w:hanging="142"/>
                      <w:jc w:val="both"/>
                      <w:rPr>
                        <w:rFonts w:ascii="Times New Roman" w:hAnsi="Times New Roman" w:cs="Times New Roman"/>
                        <w:sz w:val="24"/>
                        <w:szCs w:val="24"/>
                      </w:rPr>
                    </w:pPr>
                    <w:r>
                      <w:rPr>
                        <w:rFonts w:ascii="Times New Roman" w:hAnsi="Times New Roman" w:cs="Times New Roman"/>
                        <w:sz w:val="24"/>
                        <w:szCs w:val="24"/>
                      </w:rPr>
                      <w:t>Adaptasi</w:t>
                    </w:r>
                  </w:p>
                </w:txbxContent>
              </v:textbox>
            </v:rect>
            <v:rect id="Rectangle 170" o:spid="_x0000_s1057" style="position:absolute;left:5627;top:5796;width:1737;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C550B2" w:rsidRPr="00DB69B9" w:rsidRDefault="00C550B2" w:rsidP="00DB69B9">
                    <w:pPr>
                      <w:spacing w:after="0"/>
                      <w:jc w:val="center"/>
                      <w:rPr>
                        <w:rFonts w:ascii="Times New Roman" w:hAnsi="Times New Roman" w:cs="Times New Roman"/>
                        <w:sz w:val="24"/>
                        <w:szCs w:val="24"/>
                      </w:rPr>
                    </w:pPr>
                    <w:r>
                      <w:rPr>
                        <w:rFonts w:ascii="Times New Roman" w:hAnsi="Times New Roman" w:cs="Times New Roman"/>
                        <w:sz w:val="24"/>
                        <w:szCs w:val="24"/>
                      </w:rPr>
                      <w:t>Manusia (Ibu)</w:t>
                    </w:r>
                  </w:p>
                </w:txbxContent>
              </v:textbox>
            </v:rect>
            <v:shape id="AutoShape 220" o:spid="_x0000_s1058" type="#_x0000_t32" style="position:absolute;left:6504;top:6246;width:0;height: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group>
        </w:pict>
      </w:r>
      <w:r w:rsidR="0065340C">
        <w:rPr>
          <w:rFonts w:ascii="Times New Roman" w:hAnsi="Times New Roman" w:cs="Times New Roman"/>
          <w:b/>
          <w:noProof/>
          <w:sz w:val="24"/>
          <w:szCs w:val="24"/>
        </w:rPr>
        <w:t xml:space="preserve">3.1 </w:t>
      </w:r>
      <w:r w:rsidR="000C7397" w:rsidRPr="00DF60F9">
        <w:rPr>
          <w:rFonts w:ascii="Times New Roman" w:hAnsi="Times New Roman" w:cs="Times New Roman"/>
          <w:b/>
          <w:sz w:val="24"/>
          <w:szCs w:val="24"/>
        </w:rPr>
        <w:t>Kerangka Konsep</w:t>
      </w:r>
    </w:p>
    <w:p w:rsidR="00F02702" w:rsidRPr="00F02702" w:rsidRDefault="00F02702" w:rsidP="000C7397">
      <w:pPr>
        <w:spacing w:line="480" w:lineRule="auto"/>
        <w:jc w:val="both"/>
        <w:rPr>
          <w:rFonts w:ascii="Times New Roman" w:hAnsi="Times New Roman" w:cs="Times New Roman"/>
          <w:b/>
          <w:sz w:val="24"/>
          <w:szCs w:val="24"/>
        </w:rPr>
      </w:pPr>
    </w:p>
    <w:p w:rsidR="00F02702" w:rsidRDefault="00F02702" w:rsidP="000C7397">
      <w:pPr>
        <w:spacing w:line="480" w:lineRule="auto"/>
        <w:jc w:val="both"/>
        <w:rPr>
          <w:rFonts w:ascii="Times New Roman" w:hAnsi="Times New Roman" w:cs="Times New Roman"/>
          <w:b/>
          <w:sz w:val="24"/>
          <w:szCs w:val="24"/>
        </w:rPr>
      </w:pPr>
    </w:p>
    <w:p w:rsidR="00F02702" w:rsidRDefault="00F02702" w:rsidP="000C7397">
      <w:pPr>
        <w:spacing w:line="480" w:lineRule="auto"/>
        <w:jc w:val="both"/>
        <w:rPr>
          <w:rFonts w:ascii="Times New Roman" w:hAnsi="Times New Roman" w:cs="Times New Roman"/>
          <w:b/>
          <w:sz w:val="24"/>
          <w:szCs w:val="24"/>
        </w:rPr>
      </w:pPr>
    </w:p>
    <w:p w:rsidR="00F02702" w:rsidRDefault="00F02702" w:rsidP="000C7397">
      <w:pPr>
        <w:spacing w:line="480" w:lineRule="auto"/>
        <w:jc w:val="both"/>
        <w:rPr>
          <w:rFonts w:ascii="Times New Roman" w:hAnsi="Times New Roman" w:cs="Times New Roman"/>
          <w:b/>
          <w:sz w:val="24"/>
          <w:szCs w:val="24"/>
        </w:rPr>
      </w:pPr>
    </w:p>
    <w:p w:rsidR="00F02702" w:rsidRDefault="00F02702" w:rsidP="000C7397">
      <w:pPr>
        <w:spacing w:line="480" w:lineRule="auto"/>
        <w:jc w:val="both"/>
        <w:rPr>
          <w:rFonts w:ascii="Times New Roman" w:hAnsi="Times New Roman" w:cs="Times New Roman"/>
          <w:b/>
          <w:sz w:val="24"/>
          <w:szCs w:val="24"/>
        </w:rPr>
      </w:pPr>
    </w:p>
    <w:p w:rsidR="00212A6D" w:rsidRDefault="00212A6D" w:rsidP="00212A6D">
      <w:pPr>
        <w:spacing w:after="0" w:line="480" w:lineRule="auto"/>
        <w:jc w:val="both"/>
        <w:rPr>
          <w:rFonts w:ascii="Times New Roman" w:hAnsi="Times New Roman" w:cs="Times New Roman"/>
          <w:b/>
          <w:sz w:val="24"/>
          <w:szCs w:val="24"/>
        </w:rPr>
      </w:pPr>
    </w:p>
    <w:p w:rsidR="00956ED3" w:rsidRPr="0070588A" w:rsidRDefault="00956ED3" w:rsidP="00212A6D">
      <w:pPr>
        <w:spacing w:after="0" w:line="480" w:lineRule="auto"/>
        <w:jc w:val="both"/>
        <w:rPr>
          <w:rFonts w:ascii="Times New Roman" w:hAnsi="Times New Roman" w:cs="Times New Roman"/>
          <w:b/>
          <w:sz w:val="10"/>
          <w:szCs w:val="10"/>
        </w:rPr>
      </w:pPr>
    </w:p>
    <w:p w:rsidR="00212A6D" w:rsidRPr="00964358" w:rsidRDefault="00212A6D" w:rsidP="00212A6D">
      <w:pPr>
        <w:jc w:val="center"/>
        <w:rPr>
          <w:rFonts w:ascii="Times New Roman" w:hAnsi="Times New Roman"/>
          <w:b/>
          <w:sz w:val="24"/>
          <w:szCs w:val="24"/>
        </w:rPr>
      </w:pPr>
      <w:r w:rsidRPr="00964358">
        <w:rPr>
          <w:rFonts w:ascii="Times New Roman" w:hAnsi="Times New Roman"/>
          <w:b/>
          <w:sz w:val="24"/>
          <w:szCs w:val="24"/>
        </w:rPr>
        <w:t xml:space="preserve">Gambar </w:t>
      </w:r>
      <w:r w:rsidR="0065340C" w:rsidRPr="00964358">
        <w:rPr>
          <w:rFonts w:ascii="Times New Roman" w:hAnsi="Times New Roman"/>
          <w:b/>
          <w:sz w:val="24"/>
          <w:szCs w:val="24"/>
        </w:rPr>
        <w:t>3.1</w:t>
      </w:r>
      <w:r w:rsidRPr="00964358">
        <w:rPr>
          <w:rFonts w:ascii="Times New Roman" w:hAnsi="Times New Roman"/>
          <w:b/>
          <w:sz w:val="24"/>
          <w:szCs w:val="24"/>
        </w:rPr>
        <w:t xml:space="preserve"> Kerangka Konsep</w:t>
      </w:r>
    </w:p>
    <w:p w:rsidR="00ED5023" w:rsidRPr="00ED5023" w:rsidRDefault="00986579" w:rsidP="00ED5023">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113" style="position:absolute;left:0;text-align:left;margin-left:181.35pt;margin-top:296.3pt;width:48.75pt;height:24.75pt;z-index:251820032" stroked="f">
            <v:textbox style="mso-next-textbox:#_x0000_s1113">
              <w:txbxContent>
                <w:p w:rsidR="00986579" w:rsidRDefault="00184A98" w:rsidP="00986579">
                  <w:pPr>
                    <w:jc w:val="center"/>
                  </w:pPr>
                  <w:r>
                    <w:t>40</w:t>
                  </w:r>
                </w:p>
              </w:txbxContent>
            </v:textbox>
          </v:rect>
        </w:pict>
      </w:r>
      <w:r w:rsidR="00585426">
        <w:rPr>
          <w:rFonts w:ascii="Times New Roman" w:hAnsi="Times New Roman" w:cs="Times New Roman"/>
          <w:sz w:val="24"/>
          <w:szCs w:val="24"/>
        </w:rPr>
        <w:t>Kerangka konsep di atas ber</w:t>
      </w:r>
      <w:r w:rsidR="00317E86">
        <w:rPr>
          <w:rFonts w:ascii="Times New Roman" w:hAnsi="Times New Roman" w:cs="Times New Roman"/>
          <w:sz w:val="24"/>
          <w:szCs w:val="24"/>
        </w:rPr>
        <w:t>maksud menjabarkan</w:t>
      </w:r>
      <w:r w:rsidR="00585426">
        <w:rPr>
          <w:rFonts w:ascii="Times New Roman" w:hAnsi="Times New Roman" w:cs="Times New Roman"/>
          <w:sz w:val="24"/>
          <w:szCs w:val="24"/>
        </w:rPr>
        <w:t xml:space="preserve"> variabel bebas dan varia</w:t>
      </w:r>
      <w:r w:rsidR="00317E86">
        <w:rPr>
          <w:rFonts w:ascii="Times New Roman" w:hAnsi="Times New Roman" w:cs="Times New Roman"/>
          <w:sz w:val="24"/>
          <w:szCs w:val="24"/>
        </w:rPr>
        <w:t>bel tergantung dalam</w:t>
      </w:r>
      <w:r w:rsidR="00716212">
        <w:rPr>
          <w:rFonts w:ascii="Times New Roman" w:hAnsi="Times New Roman" w:cs="Times New Roman"/>
          <w:sz w:val="24"/>
          <w:szCs w:val="24"/>
        </w:rPr>
        <w:t xml:space="preserve"> penelitian. </w:t>
      </w:r>
      <w:r w:rsidR="00633343">
        <w:rPr>
          <w:rFonts w:ascii="Times New Roman" w:hAnsi="Times New Roman" w:cs="Times New Roman"/>
          <w:sz w:val="24"/>
          <w:szCs w:val="24"/>
        </w:rPr>
        <w:t xml:space="preserve">Variabel bebasnya adalah tingkat pengetahuan, sikap, dan perilaku </w:t>
      </w:r>
      <w:r w:rsidR="00994D46">
        <w:rPr>
          <w:rFonts w:ascii="Times New Roman" w:hAnsi="Times New Roman" w:cs="Times New Roman"/>
          <w:sz w:val="24"/>
          <w:szCs w:val="24"/>
        </w:rPr>
        <w:t xml:space="preserve">ibu </w:t>
      </w:r>
      <w:r w:rsidR="00633343">
        <w:rPr>
          <w:rFonts w:ascii="Times New Roman" w:hAnsi="Times New Roman" w:cs="Times New Roman"/>
          <w:sz w:val="24"/>
          <w:szCs w:val="24"/>
        </w:rPr>
        <w:t xml:space="preserve">sedangkan variabel tergantungnya adalah kejadian kecacingan. </w:t>
      </w:r>
      <w:r w:rsidR="00DB69B9">
        <w:rPr>
          <w:rFonts w:ascii="Times New Roman" w:hAnsi="Times New Roman" w:cs="Times New Roman"/>
          <w:sz w:val="24"/>
          <w:szCs w:val="24"/>
        </w:rPr>
        <w:t xml:space="preserve">Penelitian ini akan meneliti </w:t>
      </w:r>
      <w:r w:rsidR="002C5585">
        <w:rPr>
          <w:rFonts w:ascii="Times New Roman" w:hAnsi="Times New Roman" w:cs="Times New Roman"/>
          <w:sz w:val="24"/>
          <w:szCs w:val="24"/>
        </w:rPr>
        <w:t xml:space="preserve">hubungan </w:t>
      </w:r>
      <w:r w:rsidR="00DB69B9">
        <w:rPr>
          <w:rFonts w:ascii="Times New Roman" w:hAnsi="Times New Roman" w:cs="Times New Roman"/>
          <w:sz w:val="24"/>
          <w:szCs w:val="24"/>
        </w:rPr>
        <w:t>tingkat pengetahuan, sikap, dan perilaku ibu d</w:t>
      </w:r>
      <w:r w:rsidR="009915D4">
        <w:rPr>
          <w:rFonts w:ascii="Times New Roman" w:hAnsi="Times New Roman" w:cs="Times New Roman"/>
          <w:sz w:val="24"/>
          <w:szCs w:val="24"/>
        </w:rPr>
        <w:t>eng</w:t>
      </w:r>
      <w:r w:rsidR="00DB69B9">
        <w:rPr>
          <w:rFonts w:ascii="Times New Roman" w:hAnsi="Times New Roman" w:cs="Times New Roman"/>
          <w:sz w:val="24"/>
          <w:szCs w:val="24"/>
        </w:rPr>
        <w:t xml:space="preserve">an kejadian kecacingan pada murid PAUD </w:t>
      </w:r>
      <w:r w:rsidR="002C5585">
        <w:rPr>
          <w:rFonts w:ascii="Times New Roman" w:hAnsi="Times New Roman" w:cs="Times New Roman"/>
          <w:sz w:val="24"/>
          <w:szCs w:val="24"/>
        </w:rPr>
        <w:t xml:space="preserve">di </w:t>
      </w:r>
      <w:r w:rsidR="00DB69B9">
        <w:rPr>
          <w:rFonts w:ascii="Times New Roman" w:hAnsi="Times New Roman" w:cs="Times New Roman"/>
          <w:sz w:val="24"/>
          <w:szCs w:val="24"/>
        </w:rPr>
        <w:t>Kecamatan Kuripan, Kabupaten Lombok Barat.</w:t>
      </w:r>
      <w:r w:rsidR="00ED5023">
        <w:rPr>
          <w:rFonts w:ascii="Times New Roman" w:hAnsi="Times New Roman" w:cs="Times New Roman"/>
          <w:b/>
          <w:sz w:val="24"/>
          <w:szCs w:val="24"/>
        </w:rPr>
        <w:br w:type="page"/>
      </w:r>
    </w:p>
    <w:p w:rsidR="000C7397" w:rsidRPr="00DF60F9" w:rsidRDefault="0065340C" w:rsidP="00ED5023">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3.2</w:t>
      </w:r>
      <w:r w:rsidR="000C7397" w:rsidRPr="00DF60F9">
        <w:rPr>
          <w:rFonts w:ascii="Times New Roman" w:hAnsi="Times New Roman" w:cs="Times New Roman"/>
          <w:b/>
          <w:sz w:val="24"/>
          <w:szCs w:val="24"/>
        </w:rPr>
        <w:t xml:space="preserve"> Hipotesis</w:t>
      </w:r>
    </w:p>
    <w:p w:rsidR="000C7397" w:rsidRPr="00DF60F9" w:rsidRDefault="000C7397" w:rsidP="000C7397">
      <w:pPr>
        <w:spacing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Terdapat hubungan antara tingkat pengetahuan</w:t>
      </w:r>
      <w:r>
        <w:rPr>
          <w:rFonts w:ascii="Times New Roman" w:hAnsi="Times New Roman" w:cs="Times New Roman"/>
          <w:sz w:val="24"/>
          <w:szCs w:val="24"/>
        </w:rPr>
        <w:t>, sikap dan perilaku</w:t>
      </w:r>
      <w:r w:rsidRPr="00DF60F9">
        <w:rPr>
          <w:rFonts w:ascii="Times New Roman" w:hAnsi="Times New Roman" w:cs="Times New Roman"/>
          <w:sz w:val="24"/>
          <w:szCs w:val="24"/>
        </w:rPr>
        <w:t xml:space="preserve"> ibu </w:t>
      </w:r>
      <w:r>
        <w:rPr>
          <w:rFonts w:ascii="Times New Roman" w:hAnsi="Times New Roman" w:cs="Times New Roman"/>
          <w:sz w:val="24"/>
          <w:szCs w:val="24"/>
        </w:rPr>
        <w:t>dengan kejadiankecacingan</w:t>
      </w:r>
      <w:r w:rsidRPr="00DF60F9">
        <w:rPr>
          <w:rFonts w:ascii="Times New Roman" w:hAnsi="Times New Roman" w:cs="Times New Roman"/>
          <w:sz w:val="24"/>
          <w:szCs w:val="24"/>
        </w:rPr>
        <w:t xml:space="preserve">pada murid </w:t>
      </w:r>
      <w:r w:rsidR="00AC32D7">
        <w:rPr>
          <w:rFonts w:ascii="Times New Roman" w:hAnsi="Times New Roman" w:cs="Times New Roman"/>
          <w:sz w:val="24"/>
          <w:szCs w:val="24"/>
        </w:rPr>
        <w:t xml:space="preserve">PAUD </w:t>
      </w:r>
      <w:r w:rsidR="005E6B1C">
        <w:rPr>
          <w:rFonts w:ascii="Times New Roman" w:hAnsi="Times New Roman" w:cs="Times New Roman"/>
          <w:sz w:val="24"/>
          <w:szCs w:val="24"/>
        </w:rPr>
        <w:t>di</w:t>
      </w:r>
      <w:r w:rsidRPr="00DF60F9">
        <w:rPr>
          <w:rFonts w:ascii="Times New Roman" w:hAnsi="Times New Roman" w:cs="Times New Roman"/>
          <w:sz w:val="24"/>
          <w:szCs w:val="24"/>
        </w:rPr>
        <w:t xml:space="preserve">Kecamatan </w:t>
      </w:r>
      <w:r>
        <w:rPr>
          <w:rFonts w:ascii="Times New Roman" w:hAnsi="Times New Roman" w:cs="Times New Roman"/>
          <w:sz w:val="24"/>
          <w:szCs w:val="24"/>
        </w:rPr>
        <w:t>Kuripan,</w:t>
      </w:r>
      <w:r w:rsidRPr="00DF60F9">
        <w:rPr>
          <w:rFonts w:ascii="Times New Roman" w:hAnsi="Times New Roman" w:cs="Times New Roman"/>
          <w:sz w:val="24"/>
          <w:szCs w:val="24"/>
        </w:rPr>
        <w:t xml:space="preserve"> Kabupaten Lombok Barat.</w:t>
      </w:r>
    </w:p>
    <w:p w:rsidR="00FA2A35" w:rsidRPr="0065340C" w:rsidRDefault="00C15722" w:rsidP="0070588A">
      <w:pPr>
        <w:spacing w:after="0" w:line="480" w:lineRule="auto"/>
        <w:jc w:val="center"/>
        <w:rPr>
          <w:rFonts w:ascii="Times New Roman" w:hAnsi="Times New Roman" w:cs="Times New Roman"/>
          <w:b/>
          <w:sz w:val="24"/>
          <w:szCs w:val="24"/>
        </w:rPr>
      </w:pPr>
      <w:r>
        <w:rPr>
          <w:rFonts w:ascii="Times New Roman" w:hAnsi="Times New Roman" w:cs="Times New Roman"/>
          <w:sz w:val="24"/>
          <w:szCs w:val="24"/>
        </w:rPr>
        <w:br w:type="page"/>
      </w:r>
      <w:r w:rsidR="00C550B2">
        <w:rPr>
          <w:rFonts w:ascii="Times New Roman" w:hAnsi="Times New Roman" w:cs="Times New Roman"/>
          <w:b/>
          <w:noProof/>
          <w:sz w:val="24"/>
          <w:szCs w:val="24"/>
        </w:rPr>
        <w:lastRenderedPageBreak/>
        <w:pict>
          <v:rect id="_x0000_s1105" style="position:absolute;left:0;text-align:left;margin-left:383.1pt;margin-top:-77.4pt;width:15pt;height:12.75pt;z-index:251813888" stroked="f"/>
        </w:pict>
      </w:r>
      <w:r w:rsidR="0065340C">
        <w:rPr>
          <w:rFonts w:ascii="Times New Roman" w:hAnsi="Times New Roman" w:cs="Times New Roman"/>
          <w:b/>
          <w:sz w:val="24"/>
          <w:szCs w:val="24"/>
        </w:rPr>
        <w:t>BAB IV</w:t>
      </w:r>
    </w:p>
    <w:p w:rsidR="00FA2A35" w:rsidRPr="00DF60F9" w:rsidRDefault="00F63243" w:rsidP="00FA2A3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w:t>
      </w:r>
      <w:r w:rsidR="00FA2A35" w:rsidRPr="00DF60F9">
        <w:rPr>
          <w:rFonts w:ascii="Times New Roman" w:hAnsi="Times New Roman" w:cs="Times New Roman"/>
          <w:b/>
          <w:sz w:val="24"/>
          <w:szCs w:val="24"/>
        </w:rPr>
        <w:t xml:space="preserve"> PENELITIAN</w:t>
      </w:r>
    </w:p>
    <w:p w:rsidR="00FA2A35" w:rsidRPr="00DF60F9" w:rsidRDefault="0065340C" w:rsidP="008D01C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FA2A35" w:rsidRPr="00DF60F9">
        <w:rPr>
          <w:rFonts w:ascii="Times New Roman" w:hAnsi="Times New Roman" w:cs="Times New Roman"/>
          <w:b/>
          <w:sz w:val="24"/>
          <w:szCs w:val="24"/>
        </w:rPr>
        <w:t>.1 Desain Penelitian</w:t>
      </w:r>
    </w:p>
    <w:p w:rsidR="00FA2A35" w:rsidRDefault="00FA2A35" w:rsidP="00964358">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Penelitian ini merupakan penelitian </w:t>
      </w:r>
      <w:r w:rsidRPr="00334807">
        <w:rPr>
          <w:rFonts w:ascii="Times New Roman" w:hAnsi="Times New Roman" w:cs="Times New Roman"/>
          <w:sz w:val="24"/>
          <w:szCs w:val="24"/>
        </w:rPr>
        <w:t>analitik observasional</w:t>
      </w:r>
      <w:r w:rsidRPr="00DF60F9">
        <w:rPr>
          <w:rFonts w:ascii="Times New Roman" w:hAnsi="Times New Roman" w:cs="Times New Roman"/>
          <w:sz w:val="24"/>
          <w:szCs w:val="24"/>
        </w:rPr>
        <w:t xml:space="preserve"> yaitu penelitian</w:t>
      </w:r>
      <w:r>
        <w:rPr>
          <w:rFonts w:ascii="Times New Roman" w:hAnsi="Times New Roman" w:cs="Times New Roman"/>
          <w:sz w:val="24"/>
          <w:szCs w:val="24"/>
        </w:rPr>
        <w:t xml:space="preserve"> yang menjelaskan adanya hubungan antara variabel melalui pengujian hipotesa, dan tanpa melakukan intervensi</w:t>
      </w:r>
      <w:r w:rsidRPr="00DF60F9">
        <w:rPr>
          <w:rFonts w:ascii="Times New Roman" w:hAnsi="Times New Roman" w:cs="Times New Roman"/>
          <w:sz w:val="24"/>
          <w:szCs w:val="24"/>
        </w:rPr>
        <w:t xml:space="preserve"> terlebih dahulu.</w:t>
      </w:r>
      <w:r w:rsidR="0070588A">
        <w:rPr>
          <w:rFonts w:ascii="Times New Roman" w:hAnsi="Times New Roman" w:cs="Times New Roman"/>
          <w:sz w:val="24"/>
          <w:szCs w:val="24"/>
        </w:rPr>
        <w:t xml:space="preserve"> </w:t>
      </w:r>
      <w:r w:rsidR="003E2965">
        <w:rPr>
          <w:rFonts w:ascii="Times New Roman" w:hAnsi="Times New Roman" w:cs="Times New Roman"/>
          <w:sz w:val="24"/>
          <w:szCs w:val="24"/>
        </w:rPr>
        <w:t>Rancangan</w:t>
      </w:r>
      <w:r w:rsidR="0070588A">
        <w:rPr>
          <w:rFonts w:ascii="Times New Roman" w:hAnsi="Times New Roman" w:cs="Times New Roman"/>
          <w:sz w:val="24"/>
          <w:szCs w:val="24"/>
        </w:rPr>
        <w:t xml:space="preserve"> </w:t>
      </w:r>
      <w:r w:rsidRPr="00DF60F9">
        <w:rPr>
          <w:rFonts w:ascii="Times New Roman" w:hAnsi="Times New Roman" w:cs="Times New Roman"/>
          <w:sz w:val="24"/>
          <w:szCs w:val="24"/>
        </w:rPr>
        <w:t xml:space="preserve">penelitian </w:t>
      </w:r>
      <w:r>
        <w:rPr>
          <w:rFonts w:ascii="Times New Roman" w:hAnsi="Times New Roman" w:cs="Times New Roman"/>
          <w:sz w:val="24"/>
          <w:szCs w:val="24"/>
        </w:rPr>
        <w:t>yang digunakan</w:t>
      </w:r>
      <w:r w:rsidR="0070588A">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Pr="00DF60F9">
        <w:rPr>
          <w:rFonts w:ascii="Times New Roman" w:hAnsi="Times New Roman" w:cs="Times New Roman"/>
          <w:sz w:val="24"/>
          <w:szCs w:val="24"/>
        </w:rPr>
        <w:t xml:space="preserve">pendekatan metode </w:t>
      </w:r>
      <w:r w:rsidRPr="00DF60F9">
        <w:rPr>
          <w:rFonts w:ascii="Times New Roman" w:hAnsi="Times New Roman" w:cs="Times New Roman"/>
          <w:i/>
          <w:sz w:val="24"/>
          <w:szCs w:val="24"/>
        </w:rPr>
        <w:t>cross sectional</w:t>
      </w:r>
      <w:r w:rsidR="0070588A">
        <w:rPr>
          <w:rFonts w:ascii="Times New Roman" w:hAnsi="Times New Roman" w:cs="Times New Roman"/>
          <w:i/>
          <w:sz w:val="24"/>
          <w:szCs w:val="24"/>
        </w:rPr>
        <w:t xml:space="preserve"> </w:t>
      </w:r>
      <w:r w:rsidR="00947CF5">
        <w:rPr>
          <w:rFonts w:ascii="Times New Roman" w:hAnsi="Times New Roman" w:cs="Times New Roman"/>
          <w:sz w:val="24"/>
          <w:szCs w:val="24"/>
        </w:rPr>
        <w:t>di</w:t>
      </w:r>
      <w:r>
        <w:rPr>
          <w:rFonts w:ascii="Times New Roman" w:hAnsi="Times New Roman" w:cs="Times New Roman"/>
          <w:sz w:val="24"/>
          <w:szCs w:val="24"/>
        </w:rPr>
        <w:t xml:space="preserve">mana </w:t>
      </w:r>
      <w:r w:rsidRPr="00DF60F9">
        <w:rPr>
          <w:rFonts w:ascii="Times New Roman" w:hAnsi="Times New Roman" w:cs="Times New Roman"/>
          <w:sz w:val="24"/>
          <w:szCs w:val="24"/>
        </w:rPr>
        <w:t xml:space="preserve">variabel bebas dan variabel terikat diobservasi atau dikumpulkan  </w:t>
      </w:r>
      <w:r>
        <w:rPr>
          <w:rFonts w:ascii="Times New Roman" w:hAnsi="Times New Roman" w:cs="Times New Roman"/>
          <w:sz w:val="24"/>
          <w:szCs w:val="24"/>
        </w:rPr>
        <w:t>sekaligus dalam waktu yang sama (Notoadmodjo, 2010)</w:t>
      </w:r>
      <w:r w:rsidRPr="00DF60F9">
        <w:rPr>
          <w:rFonts w:ascii="Times New Roman" w:hAnsi="Times New Roman" w:cs="Times New Roman"/>
          <w:sz w:val="24"/>
          <w:szCs w:val="24"/>
        </w:rPr>
        <w:t>.</w:t>
      </w:r>
    </w:p>
    <w:p w:rsidR="0066741E" w:rsidRPr="0066741E" w:rsidRDefault="0066741E" w:rsidP="0066741E">
      <w:pPr>
        <w:spacing w:after="0" w:line="480" w:lineRule="auto"/>
        <w:ind w:left="426" w:firstLine="720"/>
        <w:jc w:val="both"/>
        <w:rPr>
          <w:rFonts w:ascii="Times New Roman" w:hAnsi="Times New Roman" w:cs="Times New Roman"/>
          <w:b/>
          <w:sz w:val="24"/>
          <w:szCs w:val="24"/>
        </w:rPr>
      </w:pPr>
    </w:p>
    <w:p w:rsidR="00FA2A35" w:rsidRPr="00DF60F9" w:rsidRDefault="0065340C" w:rsidP="008D01C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FA2A35" w:rsidRPr="00DF60F9">
        <w:rPr>
          <w:rFonts w:ascii="Times New Roman" w:hAnsi="Times New Roman" w:cs="Times New Roman"/>
          <w:b/>
          <w:sz w:val="24"/>
          <w:szCs w:val="24"/>
        </w:rPr>
        <w:t>.2 Tempat dan Waktu Penelitian</w:t>
      </w:r>
    </w:p>
    <w:p w:rsidR="004331EF" w:rsidRDefault="00281D5B" w:rsidP="004A74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Pengambilan data deng</w:t>
      </w:r>
      <w:r w:rsidR="00FA2A35" w:rsidRPr="00DF60F9">
        <w:rPr>
          <w:rFonts w:ascii="Times New Roman" w:hAnsi="Times New Roman" w:cs="Times New Roman"/>
          <w:sz w:val="24"/>
          <w:szCs w:val="24"/>
        </w:rPr>
        <w:t>a</w:t>
      </w:r>
      <w:r>
        <w:rPr>
          <w:rFonts w:ascii="Times New Roman" w:hAnsi="Times New Roman" w:cs="Times New Roman"/>
          <w:sz w:val="24"/>
          <w:szCs w:val="24"/>
        </w:rPr>
        <w:t>n</w:t>
      </w:r>
      <w:r w:rsidR="00FA2A35" w:rsidRPr="00DF60F9">
        <w:rPr>
          <w:rFonts w:ascii="Times New Roman" w:hAnsi="Times New Roman" w:cs="Times New Roman"/>
          <w:sz w:val="24"/>
          <w:szCs w:val="24"/>
        </w:rPr>
        <w:t xml:space="preserve"> kuesioner dan sampel tinja untuk penelitian ini dilakukan di </w:t>
      </w:r>
      <w:r w:rsidR="00334807">
        <w:rPr>
          <w:rFonts w:ascii="Times New Roman" w:hAnsi="Times New Roman" w:cs="Times New Roman"/>
          <w:sz w:val="24"/>
          <w:szCs w:val="24"/>
        </w:rPr>
        <w:t xml:space="preserve">PAUD </w:t>
      </w:r>
      <w:r w:rsidR="00C25310">
        <w:rPr>
          <w:rFonts w:ascii="Times New Roman" w:hAnsi="Times New Roman" w:cs="Times New Roman"/>
          <w:sz w:val="24"/>
          <w:szCs w:val="24"/>
        </w:rPr>
        <w:t>Al-Azhar,</w:t>
      </w:r>
      <w:r w:rsidR="00E21BF7">
        <w:rPr>
          <w:rFonts w:ascii="Times New Roman" w:hAnsi="Times New Roman" w:cs="Times New Roman"/>
          <w:sz w:val="24"/>
          <w:szCs w:val="24"/>
        </w:rPr>
        <w:t xml:space="preserve">Batu Kelambu, </w:t>
      </w:r>
      <w:r w:rsidR="00C25310">
        <w:rPr>
          <w:rFonts w:ascii="Times New Roman" w:hAnsi="Times New Roman" w:cs="Times New Roman"/>
          <w:sz w:val="24"/>
          <w:szCs w:val="24"/>
        </w:rPr>
        <w:t>Hidayatul Ikhlas</w:t>
      </w:r>
      <w:r w:rsidR="00D9531C">
        <w:rPr>
          <w:rFonts w:ascii="Times New Roman" w:hAnsi="Times New Roman" w:cs="Times New Roman"/>
          <w:sz w:val="24"/>
          <w:szCs w:val="24"/>
        </w:rPr>
        <w:t xml:space="preserve">, Titian Bangsa, dan </w:t>
      </w:r>
      <w:r w:rsidR="00C25310" w:rsidRPr="00011690">
        <w:rPr>
          <w:rFonts w:ascii="Times New Roman" w:hAnsi="Times New Roman" w:cs="Times New Roman"/>
          <w:sz w:val="24"/>
          <w:szCs w:val="24"/>
        </w:rPr>
        <w:t>Tunas Ceria</w:t>
      </w:r>
      <w:r w:rsidR="00ED5023">
        <w:rPr>
          <w:rFonts w:ascii="Times New Roman" w:hAnsi="Times New Roman" w:cs="Times New Roman"/>
          <w:sz w:val="24"/>
          <w:szCs w:val="24"/>
        </w:rPr>
        <w:t xml:space="preserve"> </w:t>
      </w:r>
      <w:r w:rsidR="00FA2A35">
        <w:rPr>
          <w:rFonts w:ascii="Times New Roman" w:hAnsi="Times New Roman" w:cs="Times New Roman"/>
          <w:sz w:val="24"/>
          <w:szCs w:val="24"/>
        </w:rPr>
        <w:t>Kecamatan Kuripan</w:t>
      </w:r>
      <w:r w:rsidR="00FA2A35" w:rsidRPr="00DF60F9">
        <w:rPr>
          <w:rFonts w:ascii="Times New Roman" w:hAnsi="Times New Roman" w:cs="Times New Roman"/>
          <w:sz w:val="24"/>
          <w:szCs w:val="24"/>
        </w:rPr>
        <w:t>, Kabupaten Lombok Barat. Selanjutnya pemeriksaan sampel tinja dilakukan di Laboratorium Terpadu Fakultas Kedokteran Universitas Mataram. Penelitian d</w:t>
      </w:r>
      <w:r w:rsidR="00FA2A35">
        <w:rPr>
          <w:rFonts w:ascii="Times New Roman" w:hAnsi="Times New Roman" w:cs="Times New Roman"/>
          <w:sz w:val="24"/>
          <w:szCs w:val="24"/>
        </w:rPr>
        <w:t xml:space="preserve">ilakukan pada bulan </w:t>
      </w:r>
      <w:r w:rsidR="00FE6353">
        <w:rPr>
          <w:rFonts w:ascii="Times New Roman" w:hAnsi="Times New Roman" w:cs="Times New Roman"/>
          <w:sz w:val="24"/>
          <w:szCs w:val="24"/>
        </w:rPr>
        <w:t>Agustus - September</w:t>
      </w:r>
      <w:r w:rsidR="00FA2A35">
        <w:rPr>
          <w:rFonts w:ascii="Times New Roman" w:hAnsi="Times New Roman" w:cs="Times New Roman"/>
          <w:sz w:val="24"/>
          <w:szCs w:val="24"/>
        </w:rPr>
        <w:t xml:space="preserve"> 2016</w:t>
      </w:r>
      <w:r w:rsidR="00FA2A35" w:rsidRPr="00DF60F9">
        <w:rPr>
          <w:rFonts w:ascii="Times New Roman" w:hAnsi="Times New Roman" w:cs="Times New Roman"/>
          <w:sz w:val="24"/>
          <w:szCs w:val="24"/>
        </w:rPr>
        <w:t>.</w:t>
      </w:r>
    </w:p>
    <w:p w:rsidR="004A749C" w:rsidRPr="004A749C" w:rsidRDefault="004A749C" w:rsidP="004A749C">
      <w:pPr>
        <w:spacing w:after="0" w:line="480" w:lineRule="auto"/>
        <w:ind w:firstLine="720"/>
        <w:jc w:val="both"/>
        <w:rPr>
          <w:rFonts w:ascii="Times New Roman" w:hAnsi="Times New Roman" w:cs="Times New Roman"/>
          <w:sz w:val="24"/>
          <w:szCs w:val="24"/>
        </w:rPr>
      </w:pPr>
    </w:p>
    <w:p w:rsidR="00FA2A35" w:rsidRPr="00DF60F9" w:rsidRDefault="0065340C" w:rsidP="008D01C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FA2A35" w:rsidRPr="00DF60F9">
        <w:rPr>
          <w:rFonts w:ascii="Times New Roman" w:hAnsi="Times New Roman" w:cs="Times New Roman"/>
          <w:b/>
          <w:sz w:val="24"/>
          <w:szCs w:val="24"/>
        </w:rPr>
        <w:t>.3 Populasi Penelitian</w:t>
      </w:r>
    </w:p>
    <w:p w:rsidR="00FA2A35" w:rsidRPr="00494486" w:rsidRDefault="0065340C" w:rsidP="004A74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FA2A35" w:rsidRPr="00DF60F9">
        <w:rPr>
          <w:rFonts w:ascii="Times New Roman" w:hAnsi="Times New Roman" w:cs="Times New Roman"/>
          <w:b/>
          <w:sz w:val="24"/>
          <w:szCs w:val="24"/>
        </w:rPr>
        <w:t xml:space="preserve">.3.1 Populasi </w:t>
      </w:r>
      <w:r w:rsidR="00494486">
        <w:rPr>
          <w:rFonts w:ascii="Times New Roman" w:hAnsi="Times New Roman" w:cs="Times New Roman"/>
          <w:b/>
          <w:sz w:val="24"/>
          <w:szCs w:val="24"/>
        </w:rPr>
        <w:t>Target</w:t>
      </w:r>
    </w:p>
    <w:p w:rsidR="00FA2A35" w:rsidRDefault="00FA2A35" w:rsidP="004A74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Populasi t</w:t>
      </w:r>
      <w:r w:rsidR="007351BD">
        <w:rPr>
          <w:rFonts w:ascii="Times New Roman" w:hAnsi="Times New Roman" w:cs="Times New Roman"/>
          <w:sz w:val="24"/>
          <w:szCs w:val="24"/>
        </w:rPr>
        <w:t>arget</w:t>
      </w:r>
      <w:r w:rsidRPr="00DF60F9">
        <w:rPr>
          <w:rFonts w:ascii="Times New Roman" w:hAnsi="Times New Roman" w:cs="Times New Roman"/>
          <w:sz w:val="24"/>
          <w:szCs w:val="24"/>
        </w:rPr>
        <w:t xml:space="preserve"> pada pe</w:t>
      </w:r>
      <w:r>
        <w:rPr>
          <w:rFonts w:ascii="Times New Roman" w:hAnsi="Times New Roman" w:cs="Times New Roman"/>
          <w:sz w:val="24"/>
          <w:szCs w:val="24"/>
        </w:rPr>
        <w:t xml:space="preserve">nelitian ini adalah semua </w:t>
      </w:r>
      <w:r w:rsidR="00334807">
        <w:rPr>
          <w:rFonts w:ascii="Times New Roman" w:hAnsi="Times New Roman" w:cs="Times New Roman"/>
          <w:sz w:val="24"/>
          <w:szCs w:val="24"/>
        </w:rPr>
        <w:t xml:space="preserve">anak usia </w:t>
      </w:r>
      <w:r w:rsidR="00243030">
        <w:rPr>
          <w:rFonts w:ascii="Times New Roman" w:hAnsi="Times New Roman" w:cs="Times New Roman"/>
          <w:sz w:val="24"/>
          <w:szCs w:val="24"/>
        </w:rPr>
        <w:t>2-6</w:t>
      </w:r>
      <w:r w:rsidR="00334807">
        <w:rPr>
          <w:rFonts w:ascii="Times New Roman" w:hAnsi="Times New Roman" w:cs="Times New Roman"/>
          <w:sz w:val="24"/>
          <w:szCs w:val="24"/>
        </w:rPr>
        <w:t xml:space="preserve"> tahun di</w:t>
      </w:r>
      <w:r w:rsidR="00EE60C5">
        <w:rPr>
          <w:rFonts w:ascii="Times New Roman" w:hAnsi="Times New Roman" w:cs="Times New Roman"/>
          <w:sz w:val="24"/>
          <w:szCs w:val="24"/>
        </w:rPr>
        <w:t xml:space="preserve"> </w:t>
      </w:r>
      <w:r w:rsidRPr="00DF60F9">
        <w:rPr>
          <w:rFonts w:ascii="Times New Roman" w:hAnsi="Times New Roman" w:cs="Times New Roman"/>
          <w:sz w:val="24"/>
          <w:szCs w:val="24"/>
        </w:rPr>
        <w:t>Kecamata</w:t>
      </w:r>
      <w:r>
        <w:rPr>
          <w:rFonts w:ascii="Times New Roman" w:hAnsi="Times New Roman" w:cs="Times New Roman"/>
          <w:sz w:val="24"/>
          <w:szCs w:val="24"/>
        </w:rPr>
        <w:t>n Kuripan</w:t>
      </w:r>
      <w:r w:rsidRPr="00DF60F9">
        <w:rPr>
          <w:rFonts w:ascii="Times New Roman" w:hAnsi="Times New Roman" w:cs="Times New Roman"/>
          <w:sz w:val="24"/>
          <w:szCs w:val="24"/>
        </w:rPr>
        <w:t xml:space="preserve">, Kabupaten Lombok Barat. </w:t>
      </w:r>
    </w:p>
    <w:p w:rsidR="003C7B55" w:rsidRPr="008D01C0" w:rsidRDefault="00C550B2" w:rsidP="004A749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06" style="position:absolute;left:0;text-align:left;margin-left:181.35pt;margin-top:21.2pt;width:48.75pt;height:24.75pt;z-index:251814912" stroked="f">
            <v:textbox style="mso-next-textbox:#_x0000_s1106">
              <w:txbxContent>
                <w:p w:rsidR="00C550B2" w:rsidRDefault="00986579" w:rsidP="00157914">
                  <w:pPr>
                    <w:jc w:val="center"/>
                  </w:pPr>
                  <w:r>
                    <w:t>4</w:t>
                  </w:r>
                  <w:r w:rsidR="00184A98">
                    <w:t>2</w:t>
                  </w:r>
                </w:p>
              </w:txbxContent>
            </v:textbox>
          </v:rect>
        </w:pict>
      </w:r>
    </w:p>
    <w:p w:rsidR="00FA2A35" w:rsidRPr="00FC4B02" w:rsidRDefault="00C04653" w:rsidP="004A749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494486">
        <w:rPr>
          <w:rFonts w:ascii="Times New Roman" w:hAnsi="Times New Roman" w:cs="Times New Roman"/>
          <w:b/>
          <w:sz w:val="24"/>
          <w:szCs w:val="24"/>
        </w:rPr>
        <w:t>.3.</w:t>
      </w:r>
      <w:r w:rsidR="00FA2A35">
        <w:rPr>
          <w:rFonts w:ascii="Times New Roman" w:hAnsi="Times New Roman" w:cs="Times New Roman"/>
          <w:b/>
          <w:sz w:val="24"/>
          <w:szCs w:val="24"/>
        </w:rPr>
        <w:t>2</w:t>
      </w:r>
      <w:r w:rsidR="00157914">
        <w:rPr>
          <w:rFonts w:ascii="Times New Roman" w:hAnsi="Times New Roman" w:cs="Times New Roman"/>
          <w:b/>
          <w:sz w:val="24"/>
          <w:szCs w:val="24"/>
        </w:rPr>
        <w:t xml:space="preserve">    </w:t>
      </w:r>
      <w:r w:rsidR="00FA2A35">
        <w:rPr>
          <w:rFonts w:ascii="Times New Roman" w:hAnsi="Times New Roman" w:cs="Times New Roman"/>
          <w:b/>
          <w:sz w:val="24"/>
          <w:szCs w:val="24"/>
        </w:rPr>
        <w:t>Populasi T</w:t>
      </w:r>
      <w:r w:rsidR="007351BD">
        <w:rPr>
          <w:rFonts w:ascii="Times New Roman" w:hAnsi="Times New Roman" w:cs="Times New Roman"/>
          <w:b/>
          <w:sz w:val="24"/>
          <w:szCs w:val="24"/>
        </w:rPr>
        <w:t>erjangkau</w:t>
      </w:r>
    </w:p>
    <w:p w:rsidR="00FA2A35" w:rsidRDefault="00FA2A35" w:rsidP="004A74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Populasi t</w:t>
      </w:r>
      <w:r w:rsidR="007351BD">
        <w:rPr>
          <w:rFonts w:ascii="Times New Roman" w:hAnsi="Times New Roman" w:cs="Times New Roman"/>
          <w:sz w:val="24"/>
          <w:szCs w:val="24"/>
        </w:rPr>
        <w:t>erjangkau</w:t>
      </w:r>
      <w:r w:rsidRPr="00DF60F9">
        <w:rPr>
          <w:rFonts w:ascii="Times New Roman" w:hAnsi="Times New Roman" w:cs="Times New Roman"/>
          <w:sz w:val="24"/>
          <w:szCs w:val="24"/>
        </w:rPr>
        <w:t xml:space="preserve"> dari penelitian ini adalah murid </w:t>
      </w:r>
      <w:r>
        <w:rPr>
          <w:rFonts w:ascii="Times New Roman" w:hAnsi="Times New Roman" w:cs="Times New Roman"/>
          <w:sz w:val="24"/>
          <w:szCs w:val="24"/>
        </w:rPr>
        <w:t xml:space="preserve">usia </w:t>
      </w:r>
      <w:r w:rsidR="00243030">
        <w:rPr>
          <w:rFonts w:ascii="Times New Roman" w:hAnsi="Times New Roman" w:cs="Times New Roman"/>
          <w:sz w:val="24"/>
          <w:szCs w:val="24"/>
        </w:rPr>
        <w:t>2-6</w:t>
      </w:r>
      <w:r>
        <w:rPr>
          <w:rFonts w:ascii="Times New Roman" w:hAnsi="Times New Roman" w:cs="Times New Roman"/>
          <w:sz w:val="24"/>
          <w:szCs w:val="24"/>
        </w:rPr>
        <w:t xml:space="preserve"> tahun</w:t>
      </w:r>
      <w:r w:rsidR="0070588A">
        <w:rPr>
          <w:rFonts w:ascii="Times New Roman" w:hAnsi="Times New Roman" w:cs="Times New Roman"/>
          <w:sz w:val="24"/>
          <w:szCs w:val="24"/>
        </w:rPr>
        <w:t xml:space="preserve"> </w:t>
      </w:r>
      <w:r>
        <w:rPr>
          <w:rFonts w:ascii="Times New Roman" w:hAnsi="Times New Roman" w:cs="Times New Roman"/>
          <w:sz w:val="24"/>
          <w:szCs w:val="24"/>
        </w:rPr>
        <w:t xml:space="preserve">di </w:t>
      </w:r>
      <w:r w:rsidR="00334807">
        <w:rPr>
          <w:rFonts w:ascii="Times New Roman" w:hAnsi="Times New Roman" w:cs="Times New Roman"/>
          <w:sz w:val="24"/>
          <w:szCs w:val="24"/>
        </w:rPr>
        <w:t xml:space="preserve">PAUD </w:t>
      </w:r>
      <w:r w:rsidR="00C25310">
        <w:rPr>
          <w:rFonts w:ascii="Times New Roman" w:hAnsi="Times New Roman" w:cs="Times New Roman"/>
          <w:sz w:val="24"/>
          <w:szCs w:val="24"/>
        </w:rPr>
        <w:t>Al-Azhar,</w:t>
      </w:r>
      <w:r w:rsidR="0070588A">
        <w:rPr>
          <w:rFonts w:ascii="Times New Roman" w:hAnsi="Times New Roman" w:cs="Times New Roman"/>
          <w:sz w:val="24"/>
          <w:szCs w:val="24"/>
        </w:rPr>
        <w:t xml:space="preserve"> </w:t>
      </w:r>
      <w:r w:rsidR="00E21BF7">
        <w:rPr>
          <w:rFonts w:ascii="Times New Roman" w:hAnsi="Times New Roman" w:cs="Times New Roman"/>
          <w:sz w:val="24"/>
          <w:szCs w:val="24"/>
        </w:rPr>
        <w:t xml:space="preserve">Batu Kelambu, </w:t>
      </w:r>
      <w:r w:rsidR="00C25310">
        <w:rPr>
          <w:rFonts w:ascii="Times New Roman" w:hAnsi="Times New Roman" w:cs="Times New Roman"/>
          <w:sz w:val="24"/>
          <w:szCs w:val="24"/>
        </w:rPr>
        <w:t xml:space="preserve">Hidayatul Ikhlas, Titian Bangsa, </w:t>
      </w:r>
      <w:r w:rsidR="00334807">
        <w:rPr>
          <w:rFonts w:ascii="Times New Roman" w:hAnsi="Times New Roman" w:cs="Times New Roman"/>
          <w:sz w:val="24"/>
          <w:szCs w:val="24"/>
        </w:rPr>
        <w:t>d</w:t>
      </w:r>
      <w:r w:rsidR="00334807" w:rsidRPr="00011690">
        <w:rPr>
          <w:rFonts w:ascii="Times New Roman" w:hAnsi="Times New Roman" w:cs="Times New Roman"/>
          <w:sz w:val="24"/>
          <w:szCs w:val="24"/>
        </w:rPr>
        <w:t>an Tunas Ceria</w:t>
      </w:r>
      <w:r w:rsidR="0070588A">
        <w:rPr>
          <w:rFonts w:ascii="Times New Roman" w:hAnsi="Times New Roman" w:cs="Times New Roman"/>
          <w:sz w:val="24"/>
          <w:szCs w:val="24"/>
        </w:rPr>
        <w:t xml:space="preserve"> </w:t>
      </w:r>
      <w:r>
        <w:rPr>
          <w:rFonts w:ascii="Times New Roman" w:hAnsi="Times New Roman" w:cs="Times New Roman"/>
          <w:sz w:val="24"/>
          <w:szCs w:val="24"/>
        </w:rPr>
        <w:t>Kecamatan Kuripan</w:t>
      </w:r>
      <w:r w:rsidRPr="00DF60F9">
        <w:rPr>
          <w:rFonts w:ascii="Times New Roman" w:hAnsi="Times New Roman" w:cs="Times New Roman"/>
          <w:sz w:val="24"/>
          <w:szCs w:val="24"/>
        </w:rPr>
        <w:t xml:space="preserve">, Kabupaten Lombok Barat </w:t>
      </w:r>
      <w:r w:rsidR="007A4758">
        <w:rPr>
          <w:rFonts w:ascii="Times New Roman" w:hAnsi="Times New Roman" w:cs="Times New Roman"/>
          <w:sz w:val="24"/>
          <w:szCs w:val="24"/>
        </w:rPr>
        <w:t xml:space="preserve">pada tahun ajaran 2016/2017 </w:t>
      </w:r>
      <w:r w:rsidRPr="00DF60F9">
        <w:rPr>
          <w:rFonts w:ascii="Times New Roman" w:hAnsi="Times New Roman" w:cs="Times New Roman"/>
          <w:sz w:val="24"/>
          <w:szCs w:val="24"/>
        </w:rPr>
        <w:t>yang memenuhi kriteria inklusi.</w:t>
      </w:r>
    </w:p>
    <w:p w:rsidR="004A749C" w:rsidRPr="004A749C" w:rsidRDefault="004A749C" w:rsidP="004A749C">
      <w:pPr>
        <w:spacing w:after="0" w:line="480" w:lineRule="auto"/>
        <w:ind w:firstLine="720"/>
        <w:jc w:val="both"/>
        <w:rPr>
          <w:rFonts w:ascii="Times New Roman" w:hAnsi="Times New Roman" w:cs="Times New Roman"/>
          <w:sz w:val="24"/>
          <w:szCs w:val="24"/>
        </w:rPr>
      </w:pPr>
    </w:p>
    <w:p w:rsidR="00494486" w:rsidRPr="007570A5" w:rsidRDefault="00494486" w:rsidP="004C6896">
      <w:pPr>
        <w:pStyle w:val="ListParagraph"/>
        <w:numPr>
          <w:ilvl w:val="1"/>
          <w:numId w:val="45"/>
        </w:numPr>
        <w:spacing w:after="0" w:line="480" w:lineRule="auto"/>
        <w:jc w:val="both"/>
        <w:rPr>
          <w:rFonts w:ascii="Times New Roman" w:hAnsi="Times New Roman" w:cs="Times New Roman"/>
          <w:b/>
          <w:sz w:val="24"/>
          <w:szCs w:val="24"/>
        </w:rPr>
      </w:pPr>
      <w:r w:rsidRPr="007570A5">
        <w:rPr>
          <w:rFonts w:ascii="Times New Roman" w:hAnsi="Times New Roman" w:cs="Times New Roman"/>
          <w:b/>
          <w:sz w:val="24"/>
          <w:szCs w:val="24"/>
        </w:rPr>
        <w:t>Pemilihan dan Perhitungan Sampel Penelitian</w:t>
      </w:r>
    </w:p>
    <w:p w:rsidR="00494486" w:rsidRPr="007570A5" w:rsidRDefault="00494486" w:rsidP="004C6896">
      <w:pPr>
        <w:pStyle w:val="ListParagraph"/>
        <w:numPr>
          <w:ilvl w:val="2"/>
          <w:numId w:val="45"/>
        </w:numPr>
        <w:spacing w:after="0" w:line="480" w:lineRule="auto"/>
        <w:ind w:left="284" w:hanging="284"/>
        <w:jc w:val="both"/>
        <w:rPr>
          <w:rFonts w:ascii="Times New Roman" w:hAnsi="Times New Roman" w:cs="Times New Roman"/>
          <w:b/>
          <w:sz w:val="24"/>
          <w:szCs w:val="24"/>
        </w:rPr>
      </w:pPr>
      <w:r w:rsidRPr="007570A5">
        <w:rPr>
          <w:rFonts w:ascii="Times New Roman" w:hAnsi="Times New Roman" w:cs="Times New Roman"/>
          <w:b/>
          <w:sz w:val="24"/>
          <w:szCs w:val="24"/>
        </w:rPr>
        <w:t>Kriteria Inklusi</w:t>
      </w:r>
    </w:p>
    <w:p w:rsidR="00494486" w:rsidRPr="00DF60F9" w:rsidRDefault="00494486" w:rsidP="004A749C">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Ibu dan murid yang dimasukkan sebagai subjek dalam penilitan ini adalah mereka yang memenuhi </w:t>
      </w:r>
      <w:r>
        <w:rPr>
          <w:rFonts w:ascii="Times New Roman" w:hAnsi="Times New Roman" w:cs="Times New Roman"/>
          <w:sz w:val="24"/>
          <w:szCs w:val="24"/>
        </w:rPr>
        <w:t>kriteria sebagai berikut</w:t>
      </w:r>
      <w:r w:rsidRPr="00DF60F9">
        <w:rPr>
          <w:rFonts w:ascii="Times New Roman" w:hAnsi="Times New Roman" w:cs="Times New Roman"/>
          <w:sz w:val="24"/>
          <w:szCs w:val="24"/>
        </w:rPr>
        <w:t>:</w:t>
      </w:r>
    </w:p>
    <w:p w:rsidR="00494486" w:rsidRPr="00FF551F" w:rsidRDefault="00494486" w:rsidP="004C6896">
      <w:pPr>
        <w:pStyle w:val="ListParagraph"/>
        <w:numPr>
          <w:ilvl w:val="0"/>
          <w:numId w:val="16"/>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Ibu dari </w:t>
      </w:r>
      <w:r w:rsidRPr="00DF60F9">
        <w:rPr>
          <w:rFonts w:ascii="Times New Roman" w:hAnsi="Times New Roman" w:cs="Times New Roman"/>
          <w:sz w:val="24"/>
          <w:szCs w:val="24"/>
        </w:rPr>
        <w:t xml:space="preserve">murid yang </w:t>
      </w:r>
      <w:r>
        <w:rPr>
          <w:rFonts w:ascii="Times New Roman" w:hAnsi="Times New Roman" w:cs="Times New Roman"/>
          <w:sz w:val="24"/>
          <w:szCs w:val="24"/>
        </w:rPr>
        <w:t>bersedia mengisi</w:t>
      </w:r>
      <w:r w:rsidR="0070588A">
        <w:rPr>
          <w:rFonts w:ascii="Times New Roman" w:hAnsi="Times New Roman" w:cs="Times New Roman"/>
          <w:sz w:val="24"/>
          <w:szCs w:val="24"/>
        </w:rPr>
        <w:t xml:space="preserve"> </w:t>
      </w:r>
      <w:r>
        <w:rPr>
          <w:rFonts w:ascii="Times New Roman" w:hAnsi="Times New Roman" w:cs="Times New Roman"/>
          <w:sz w:val="24"/>
          <w:szCs w:val="24"/>
        </w:rPr>
        <w:t>lembar</w:t>
      </w:r>
      <w:r w:rsidRPr="00DF60F9">
        <w:rPr>
          <w:rFonts w:ascii="Times New Roman" w:hAnsi="Times New Roman" w:cs="Times New Roman"/>
          <w:i/>
          <w:sz w:val="24"/>
          <w:szCs w:val="24"/>
        </w:rPr>
        <w:t xml:space="preserve"> informed consent</w:t>
      </w:r>
      <w:r w:rsidRPr="00DF60F9">
        <w:rPr>
          <w:rFonts w:ascii="Times New Roman" w:hAnsi="Times New Roman" w:cs="Times New Roman"/>
          <w:sz w:val="24"/>
          <w:szCs w:val="24"/>
        </w:rPr>
        <w:t xml:space="preserve"> (subjek bersedia untuk ikut serta dalam penelitian). </w:t>
      </w:r>
    </w:p>
    <w:p w:rsidR="00494486" w:rsidRPr="00DF60F9" w:rsidRDefault="00494486" w:rsidP="004C6896">
      <w:pPr>
        <w:pStyle w:val="ListParagraph"/>
        <w:numPr>
          <w:ilvl w:val="0"/>
          <w:numId w:val="16"/>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Murid berusia </w:t>
      </w:r>
      <w:r w:rsidR="00243030">
        <w:rPr>
          <w:rFonts w:ascii="Times New Roman" w:hAnsi="Times New Roman" w:cs="Times New Roman"/>
          <w:sz w:val="24"/>
          <w:szCs w:val="24"/>
        </w:rPr>
        <w:t>2-6</w:t>
      </w:r>
      <w:r>
        <w:rPr>
          <w:rFonts w:ascii="Times New Roman" w:hAnsi="Times New Roman" w:cs="Times New Roman"/>
          <w:sz w:val="24"/>
          <w:szCs w:val="24"/>
        </w:rPr>
        <w:t xml:space="preserve"> tahun</w:t>
      </w:r>
      <w:r w:rsidRPr="00DF60F9">
        <w:rPr>
          <w:rFonts w:ascii="Times New Roman" w:hAnsi="Times New Roman" w:cs="Times New Roman"/>
          <w:sz w:val="24"/>
          <w:szCs w:val="24"/>
        </w:rPr>
        <w:t xml:space="preserve"> yang </w:t>
      </w:r>
      <w:r>
        <w:rPr>
          <w:rFonts w:ascii="Times New Roman" w:hAnsi="Times New Roman" w:cs="Times New Roman"/>
          <w:sz w:val="24"/>
          <w:szCs w:val="24"/>
        </w:rPr>
        <w:t xml:space="preserve">sedang </w:t>
      </w:r>
      <w:r w:rsidRPr="00DF60F9">
        <w:rPr>
          <w:rFonts w:ascii="Times New Roman" w:hAnsi="Times New Roman" w:cs="Times New Roman"/>
          <w:sz w:val="24"/>
          <w:szCs w:val="24"/>
        </w:rPr>
        <w:t xml:space="preserve">bersekolah atau menjalani pendidikan di </w:t>
      </w:r>
      <w:r w:rsidR="0097665C">
        <w:rPr>
          <w:rFonts w:ascii="Times New Roman" w:hAnsi="Times New Roman" w:cs="Times New Roman"/>
          <w:sz w:val="24"/>
          <w:szCs w:val="24"/>
        </w:rPr>
        <w:t xml:space="preserve">PAUD </w:t>
      </w:r>
      <w:r w:rsidR="00C25310">
        <w:rPr>
          <w:rFonts w:ascii="Times New Roman" w:hAnsi="Times New Roman" w:cs="Times New Roman"/>
          <w:sz w:val="24"/>
          <w:szCs w:val="24"/>
        </w:rPr>
        <w:t>Al-Azhar,</w:t>
      </w:r>
      <w:r w:rsidR="0070588A">
        <w:rPr>
          <w:rFonts w:ascii="Times New Roman" w:hAnsi="Times New Roman" w:cs="Times New Roman"/>
          <w:sz w:val="24"/>
          <w:szCs w:val="24"/>
        </w:rPr>
        <w:t xml:space="preserve"> </w:t>
      </w:r>
      <w:r w:rsidR="00E21BF7">
        <w:rPr>
          <w:rFonts w:ascii="Times New Roman" w:hAnsi="Times New Roman" w:cs="Times New Roman"/>
          <w:sz w:val="24"/>
          <w:szCs w:val="24"/>
        </w:rPr>
        <w:t xml:space="preserve">Batu Kelambu, </w:t>
      </w:r>
      <w:r w:rsidR="00C25310">
        <w:rPr>
          <w:rFonts w:ascii="Times New Roman" w:hAnsi="Times New Roman" w:cs="Times New Roman"/>
          <w:sz w:val="24"/>
          <w:szCs w:val="24"/>
        </w:rPr>
        <w:t xml:space="preserve">Hidayatul Ikhlas, Titian Bangsa, </w:t>
      </w:r>
      <w:r w:rsidR="0097665C">
        <w:rPr>
          <w:rFonts w:ascii="Times New Roman" w:hAnsi="Times New Roman" w:cs="Times New Roman"/>
          <w:sz w:val="24"/>
          <w:szCs w:val="24"/>
        </w:rPr>
        <w:t>dan Tunas Ceria</w:t>
      </w:r>
      <w:r w:rsidRPr="00DF60F9">
        <w:rPr>
          <w:rFonts w:ascii="Times New Roman" w:hAnsi="Times New Roman" w:cs="Times New Roman"/>
          <w:sz w:val="24"/>
          <w:szCs w:val="24"/>
        </w:rPr>
        <w:t xml:space="preserve"> Kecamatan </w:t>
      </w:r>
      <w:r>
        <w:rPr>
          <w:rFonts w:ascii="Times New Roman" w:hAnsi="Times New Roman" w:cs="Times New Roman"/>
          <w:sz w:val="24"/>
          <w:szCs w:val="24"/>
        </w:rPr>
        <w:t>Kuripan</w:t>
      </w:r>
      <w:r w:rsidRPr="00DF60F9">
        <w:rPr>
          <w:rFonts w:ascii="Times New Roman" w:hAnsi="Times New Roman" w:cs="Times New Roman"/>
          <w:sz w:val="24"/>
          <w:szCs w:val="24"/>
        </w:rPr>
        <w:t>, Kabupaten L</w:t>
      </w:r>
      <w:r>
        <w:rPr>
          <w:rFonts w:ascii="Times New Roman" w:hAnsi="Times New Roman" w:cs="Times New Roman"/>
          <w:sz w:val="24"/>
          <w:szCs w:val="24"/>
        </w:rPr>
        <w:t>ombok Barat</w:t>
      </w:r>
      <w:r w:rsidRPr="00DF60F9">
        <w:rPr>
          <w:rFonts w:ascii="Times New Roman" w:hAnsi="Times New Roman" w:cs="Times New Roman"/>
          <w:sz w:val="24"/>
          <w:szCs w:val="24"/>
        </w:rPr>
        <w:t>.</w:t>
      </w:r>
    </w:p>
    <w:p w:rsidR="00494486" w:rsidRPr="00DF60F9" w:rsidRDefault="00494486" w:rsidP="004C6896">
      <w:pPr>
        <w:pStyle w:val="ListParagraph"/>
        <w:numPr>
          <w:ilvl w:val="0"/>
          <w:numId w:val="16"/>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Murid</w:t>
      </w:r>
      <w:r w:rsidRPr="00DF60F9">
        <w:rPr>
          <w:rFonts w:ascii="Times New Roman" w:hAnsi="Times New Roman" w:cs="Times New Roman"/>
          <w:sz w:val="24"/>
          <w:szCs w:val="24"/>
        </w:rPr>
        <w:t xml:space="preserve"> yang memberikan sampel fesesnya secara benar dan diyakini adalah miliknya sendiri.</w:t>
      </w:r>
    </w:p>
    <w:p w:rsidR="003C7B55" w:rsidRPr="00014E77" w:rsidRDefault="00494486" w:rsidP="00457696">
      <w:pPr>
        <w:pStyle w:val="ListParagraph"/>
        <w:numPr>
          <w:ilvl w:val="0"/>
          <w:numId w:val="1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Murid yang tidak meng</w:t>
      </w:r>
      <w:r w:rsidRPr="00DF60F9">
        <w:rPr>
          <w:rFonts w:ascii="Times New Roman" w:hAnsi="Times New Roman" w:cs="Times New Roman"/>
          <w:sz w:val="24"/>
          <w:szCs w:val="24"/>
        </w:rPr>
        <w:t>onsumsi obat cacing dalam 6 bulan terakhir</w:t>
      </w:r>
      <w:r>
        <w:rPr>
          <w:rFonts w:ascii="Times New Roman" w:hAnsi="Times New Roman" w:cs="Times New Roman"/>
          <w:sz w:val="24"/>
          <w:szCs w:val="24"/>
        </w:rPr>
        <w:t>.</w:t>
      </w:r>
    </w:p>
    <w:p w:rsidR="00494486" w:rsidRPr="007570A5" w:rsidRDefault="00494486" w:rsidP="004C6896">
      <w:pPr>
        <w:pStyle w:val="ListParagraph"/>
        <w:numPr>
          <w:ilvl w:val="2"/>
          <w:numId w:val="45"/>
        </w:numPr>
        <w:spacing w:after="0" w:line="480" w:lineRule="auto"/>
        <w:ind w:left="284" w:hanging="284"/>
        <w:jc w:val="both"/>
        <w:rPr>
          <w:rFonts w:ascii="Times New Roman" w:hAnsi="Times New Roman" w:cs="Times New Roman"/>
          <w:b/>
          <w:sz w:val="24"/>
          <w:szCs w:val="24"/>
        </w:rPr>
      </w:pPr>
      <w:r w:rsidRPr="007570A5">
        <w:rPr>
          <w:rFonts w:ascii="Times New Roman" w:hAnsi="Times New Roman" w:cs="Times New Roman"/>
          <w:b/>
          <w:sz w:val="24"/>
          <w:szCs w:val="24"/>
        </w:rPr>
        <w:t>Kriteria Eksklusi</w:t>
      </w:r>
    </w:p>
    <w:p w:rsidR="00494486" w:rsidRPr="00DF60F9" w:rsidRDefault="00494486" w:rsidP="008F1DB6">
      <w:pPr>
        <w:spacing w:after="0" w:line="480" w:lineRule="auto"/>
        <w:ind w:firstLine="720"/>
        <w:jc w:val="both"/>
        <w:rPr>
          <w:rFonts w:ascii="Times New Roman" w:hAnsi="Times New Roman" w:cs="Times New Roman"/>
          <w:b/>
          <w:sz w:val="24"/>
          <w:szCs w:val="24"/>
        </w:rPr>
      </w:pPr>
      <w:r w:rsidRPr="00DF60F9">
        <w:rPr>
          <w:rFonts w:ascii="Times New Roman" w:hAnsi="Times New Roman" w:cs="Times New Roman"/>
          <w:sz w:val="24"/>
          <w:szCs w:val="24"/>
        </w:rPr>
        <w:t>Ibu dan murid yang akan dikeluarkan dari penel</w:t>
      </w:r>
      <w:r>
        <w:rPr>
          <w:rFonts w:ascii="Times New Roman" w:hAnsi="Times New Roman" w:cs="Times New Roman"/>
          <w:sz w:val="24"/>
          <w:szCs w:val="24"/>
        </w:rPr>
        <w:t>itian dan tidak</w:t>
      </w:r>
      <w:r w:rsidRPr="00DF60F9">
        <w:rPr>
          <w:rFonts w:ascii="Times New Roman" w:hAnsi="Times New Roman" w:cs="Times New Roman"/>
          <w:sz w:val="24"/>
          <w:szCs w:val="24"/>
        </w:rPr>
        <w:t xml:space="preserve"> dimasukkan sebagai subjek dalam penelitan ini </w:t>
      </w:r>
      <w:r w:rsidR="00350D6C">
        <w:rPr>
          <w:rFonts w:ascii="Times New Roman" w:hAnsi="Times New Roman" w:cs="Times New Roman"/>
          <w:sz w:val="24"/>
          <w:szCs w:val="24"/>
        </w:rPr>
        <w:t>adalah</w:t>
      </w:r>
      <w:r>
        <w:rPr>
          <w:rFonts w:ascii="Times New Roman" w:hAnsi="Times New Roman" w:cs="Times New Roman"/>
          <w:sz w:val="24"/>
          <w:szCs w:val="24"/>
        </w:rPr>
        <w:t xml:space="preserve"> mereka yang </w:t>
      </w:r>
      <w:r w:rsidRPr="00DF60F9">
        <w:rPr>
          <w:rFonts w:ascii="Times New Roman" w:hAnsi="Times New Roman" w:cs="Times New Roman"/>
          <w:sz w:val="24"/>
          <w:szCs w:val="24"/>
        </w:rPr>
        <w:t>memenuhi kriteria sebagai berikut:</w:t>
      </w:r>
    </w:p>
    <w:p w:rsidR="00494486" w:rsidRPr="0037521A" w:rsidRDefault="00494486" w:rsidP="004C6896">
      <w:pPr>
        <w:pStyle w:val="ListParagraph"/>
        <w:numPr>
          <w:ilvl w:val="0"/>
          <w:numId w:val="33"/>
        </w:numPr>
        <w:spacing w:after="0" w:line="480" w:lineRule="auto"/>
        <w:ind w:left="284" w:hanging="284"/>
        <w:jc w:val="both"/>
        <w:rPr>
          <w:rFonts w:ascii="Times New Roman" w:hAnsi="Times New Roman" w:cs="Times New Roman"/>
          <w:b/>
          <w:sz w:val="24"/>
          <w:szCs w:val="24"/>
        </w:rPr>
      </w:pPr>
      <w:r w:rsidRPr="00833844">
        <w:rPr>
          <w:rFonts w:ascii="Times New Roman" w:hAnsi="Times New Roman" w:cs="Times New Roman"/>
          <w:sz w:val="24"/>
          <w:szCs w:val="24"/>
        </w:rPr>
        <w:t xml:space="preserve">Ibu dari murid yang tidak bersedia mengisi lembar </w:t>
      </w:r>
      <w:r w:rsidRPr="00833844">
        <w:rPr>
          <w:rFonts w:ascii="Times New Roman" w:hAnsi="Times New Roman" w:cs="Times New Roman"/>
          <w:i/>
          <w:sz w:val="24"/>
          <w:szCs w:val="24"/>
        </w:rPr>
        <w:t>informed consent</w:t>
      </w:r>
      <w:r w:rsidRPr="00833844">
        <w:rPr>
          <w:rFonts w:ascii="Times New Roman" w:hAnsi="Times New Roman" w:cs="Times New Roman"/>
          <w:sz w:val="24"/>
          <w:szCs w:val="24"/>
        </w:rPr>
        <w:t>.</w:t>
      </w:r>
    </w:p>
    <w:p w:rsidR="0037521A" w:rsidRPr="0037521A" w:rsidRDefault="0037521A" w:rsidP="00457696">
      <w:pPr>
        <w:pStyle w:val="ListParagraph"/>
        <w:numPr>
          <w:ilvl w:val="0"/>
          <w:numId w:val="33"/>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lastRenderedPageBreak/>
        <w:t>Murid</w:t>
      </w:r>
      <w:r w:rsidRPr="00DF60F9">
        <w:rPr>
          <w:rFonts w:ascii="Times New Roman" w:hAnsi="Times New Roman" w:cs="Times New Roman"/>
          <w:sz w:val="24"/>
          <w:szCs w:val="24"/>
        </w:rPr>
        <w:t xml:space="preserve"> yang </w:t>
      </w:r>
      <w:r>
        <w:rPr>
          <w:rFonts w:ascii="Times New Roman" w:hAnsi="Times New Roman" w:cs="Times New Roman"/>
          <w:sz w:val="24"/>
          <w:szCs w:val="24"/>
        </w:rPr>
        <w:t xml:space="preserve">tidak </w:t>
      </w:r>
      <w:r w:rsidRPr="00DF60F9">
        <w:rPr>
          <w:rFonts w:ascii="Times New Roman" w:hAnsi="Times New Roman" w:cs="Times New Roman"/>
          <w:sz w:val="24"/>
          <w:szCs w:val="24"/>
        </w:rPr>
        <w:t>me</w:t>
      </w:r>
      <w:r>
        <w:rPr>
          <w:rFonts w:ascii="Times New Roman" w:hAnsi="Times New Roman" w:cs="Times New Roman"/>
          <w:sz w:val="24"/>
          <w:szCs w:val="24"/>
        </w:rPr>
        <w:t>ngumpul</w:t>
      </w:r>
      <w:r w:rsidRPr="00DF60F9">
        <w:rPr>
          <w:rFonts w:ascii="Times New Roman" w:hAnsi="Times New Roman" w:cs="Times New Roman"/>
          <w:sz w:val="24"/>
          <w:szCs w:val="24"/>
        </w:rPr>
        <w:t>kan sampel feses.</w:t>
      </w:r>
    </w:p>
    <w:p w:rsidR="00494486" w:rsidRPr="00DF60F9" w:rsidRDefault="007570A5" w:rsidP="008F1D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8D01C0">
        <w:rPr>
          <w:rFonts w:ascii="Times New Roman" w:hAnsi="Times New Roman" w:cs="Times New Roman"/>
          <w:b/>
          <w:sz w:val="24"/>
          <w:szCs w:val="24"/>
        </w:rPr>
        <w:t xml:space="preserve">.4.3 </w:t>
      </w:r>
      <w:r w:rsidR="00494486" w:rsidRPr="00DF60F9">
        <w:rPr>
          <w:rFonts w:ascii="Times New Roman" w:hAnsi="Times New Roman" w:cs="Times New Roman"/>
          <w:b/>
          <w:sz w:val="24"/>
          <w:szCs w:val="24"/>
        </w:rPr>
        <w:t xml:space="preserve">Cara Pengambilan Sampel </w:t>
      </w:r>
    </w:p>
    <w:p w:rsidR="00334807" w:rsidRPr="00494486" w:rsidRDefault="00494486" w:rsidP="008F1D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DF60F9">
        <w:rPr>
          <w:rFonts w:ascii="Times New Roman" w:hAnsi="Times New Roman" w:cs="Times New Roman"/>
          <w:sz w:val="24"/>
          <w:szCs w:val="24"/>
        </w:rPr>
        <w:t xml:space="preserve">ampel </w:t>
      </w:r>
      <w:r>
        <w:rPr>
          <w:rFonts w:ascii="Times New Roman" w:hAnsi="Times New Roman" w:cs="Times New Roman"/>
          <w:sz w:val="24"/>
          <w:szCs w:val="24"/>
        </w:rPr>
        <w:t>pa</w:t>
      </w:r>
      <w:r w:rsidRPr="00DF60F9">
        <w:rPr>
          <w:rFonts w:ascii="Times New Roman" w:hAnsi="Times New Roman" w:cs="Times New Roman"/>
          <w:sz w:val="24"/>
          <w:szCs w:val="24"/>
        </w:rPr>
        <w:t xml:space="preserve">da penelitian ini </w:t>
      </w:r>
      <w:r>
        <w:rPr>
          <w:rFonts w:ascii="Times New Roman" w:hAnsi="Times New Roman" w:cs="Times New Roman"/>
          <w:sz w:val="24"/>
          <w:szCs w:val="24"/>
        </w:rPr>
        <w:t xml:space="preserve">diambil menggunakan metode </w:t>
      </w:r>
      <w:r w:rsidRPr="00631785">
        <w:rPr>
          <w:rFonts w:ascii="Times New Roman" w:hAnsi="Times New Roman" w:cs="Times New Roman"/>
          <w:i/>
          <w:sz w:val="24"/>
          <w:szCs w:val="24"/>
        </w:rPr>
        <w:t>probability sampling</w:t>
      </w:r>
      <w:r>
        <w:rPr>
          <w:rFonts w:ascii="Times New Roman" w:hAnsi="Times New Roman" w:cs="Times New Roman"/>
          <w:sz w:val="24"/>
          <w:szCs w:val="24"/>
        </w:rPr>
        <w:t>, yang berarti peluang setiap anggota populasi un</w:t>
      </w:r>
      <w:r w:rsidR="00014E77">
        <w:rPr>
          <w:rFonts w:ascii="Times New Roman" w:hAnsi="Times New Roman" w:cs="Times New Roman"/>
          <w:sz w:val="24"/>
          <w:szCs w:val="24"/>
        </w:rPr>
        <w:t>tuk diambil menjadi sampel ada</w:t>
      </w:r>
      <w:r>
        <w:rPr>
          <w:rFonts w:ascii="Times New Roman" w:hAnsi="Times New Roman" w:cs="Times New Roman"/>
          <w:sz w:val="24"/>
          <w:szCs w:val="24"/>
        </w:rPr>
        <w:t>lah sama</w:t>
      </w:r>
      <w:r w:rsidR="00014E77">
        <w:rPr>
          <w:rFonts w:ascii="Times New Roman" w:hAnsi="Times New Roman" w:cs="Times New Roman"/>
          <w:sz w:val="24"/>
          <w:szCs w:val="24"/>
        </w:rPr>
        <w:t xml:space="preserve"> sehingga sampel lebih representatif</w:t>
      </w:r>
      <w:r>
        <w:rPr>
          <w:rFonts w:ascii="Times New Roman" w:hAnsi="Times New Roman" w:cs="Times New Roman"/>
          <w:sz w:val="24"/>
          <w:szCs w:val="24"/>
        </w:rPr>
        <w:t xml:space="preserve">. Adapun teknik pengambilan sampel yang digunakan adalah </w:t>
      </w:r>
      <w:r w:rsidR="0070588A">
        <w:rPr>
          <w:rFonts w:ascii="Times New Roman" w:hAnsi="Times New Roman" w:cs="Times New Roman"/>
          <w:i/>
          <w:sz w:val="24"/>
          <w:szCs w:val="24"/>
        </w:rPr>
        <w:t>stratified r</w:t>
      </w:r>
      <w:r w:rsidR="006B046A">
        <w:rPr>
          <w:rFonts w:ascii="Times New Roman" w:hAnsi="Times New Roman" w:cs="Times New Roman"/>
          <w:i/>
          <w:sz w:val="24"/>
          <w:szCs w:val="24"/>
        </w:rPr>
        <w:t>andom</w:t>
      </w:r>
      <w:r w:rsidR="0070588A">
        <w:rPr>
          <w:rFonts w:ascii="Times New Roman" w:hAnsi="Times New Roman" w:cs="Times New Roman"/>
          <w:i/>
          <w:sz w:val="24"/>
          <w:szCs w:val="24"/>
        </w:rPr>
        <w:t xml:space="preserve"> </w:t>
      </w:r>
      <w:r w:rsidRPr="00DF60F9">
        <w:rPr>
          <w:rFonts w:ascii="Times New Roman" w:hAnsi="Times New Roman" w:cs="Times New Roman"/>
          <w:i/>
          <w:sz w:val="24"/>
          <w:szCs w:val="24"/>
        </w:rPr>
        <w:t>sampling</w:t>
      </w:r>
      <w:r>
        <w:rPr>
          <w:rFonts w:ascii="Times New Roman" w:hAnsi="Times New Roman" w:cs="Times New Roman"/>
          <w:sz w:val="24"/>
          <w:szCs w:val="24"/>
        </w:rPr>
        <w:t xml:space="preserve"> (Dahlan, 2013</w:t>
      </w:r>
      <w:r w:rsidRPr="00DF60F9">
        <w:rPr>
          <w:rFonts w:ascii="Times New Roman" w:hAnsi="Times New Roman" w:cs="Times New Roman"/>
          <w:sz w:val="24"/>
          <w:szCs w:val="24"/>
        </w:rPr>
        <w:t>).</w:t>
      </w:r>
    </w:p>
    <w:p w:rsidR="00FA2A35" w:rsidRPr="00DF60F9" w:rsidRDefault="007570A5" w:rsidP="008F1D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494486">
        <w:rPr>
          <w:rFonts w:ascii="Times New Roman" w:hAnsi="Times New Roman" w:cs="Times New Roman"/>
          <w:b/>
          <w:sz w:val="24"/>
          <w:szCs w:val="24"/>
        </w:rPr>
        <w:t>.4.4</w:t>
      </w:r>
      <w:r w:rsidR="00FA2A35" w:rsidRPr="00DF60F9">
        <w:rPr>
          <w:rFonts w:ascii="Times New Roman" w:hAnsi="Times New Roman" w:cs="Times New Roman"/>
          <w:b/>
          <w:sz w:val="24"/>
          <w:szCs w:val="24"/>
        </w:rPr>
        <w:t xml:space="preserve"> Besar Sampel Penelitian</w:t>
      </w:r>
    </w:p>
    <w:p w:rsidR="00FA2A35" w:rsidRPr="00327B4E" w:rsidRDefault="00FA2A35" w:rsidP="008F1DB6">
      <w:pPr>
        <w:spacing w:line="480" w:lineRule="auto"/>
        <w:ind w:firstLine="720"/>
        <w:jc w:val="both"/>
        <w:rPr>
          <w:rFonts w:ascii="Times New Roman" w:hAnsi="Times New Roman" w:cs="Times New Roman"/>
          <w:sz w:val="24"/>
          <w:szCs w:val="24"/>
        </w:rPr>
      </w:pPr>
      <w:r w:rsidRPr="00327B4E">
        <w:rPr>
          <w:rFonts w:ascii="Times New Roman" w:hAnsi="Times New Roman" w:cs="Times New Roman"/>
          <w:sz w:val="24"/>
          <w:szCs w:val="24"/>
        </w:rPr>
        <w:t>Besar sampel minimal pada penelitian diperoleh berdasarkan rumus (Dahlan, 201</w:t>
      </w:r>
      <w:r>
        <w:rPr>
          <w:rFonts w:ascii="Times New Roman" w:hAnsi="Times New Roman" w:cs="Times New Roman"/>
          <w:sz w:val="24"/>
          <w:szCs w:val="24"/>
        </w:rPr>
        <w:t>3</w:t>
      </w:r>
      <w:r w:rsidRPr="00327B4E">
        <w:rPr>
          <w:rFonts w:ascii="Times New Roman" w:hAnsi="Times New Roman" w:cs="Times New Roman"/>
          <w:sz w:val="24"/>
          <w:szCs w:val="24"/>
        </w:rPr>
        <w:t>):</w:t>
      </w:r>
    </w:p>
    <w:p w:rsidR="00FA2A35" w:rsidRPr="00327B4E" w:rsidRDefault="00FA2A35" w:rsidP="00FA2A35">
      <w:pPr>
        <w:spacing w:line="480" w:lineRule="auto"/>
        <w:ind w:left="720"/>
        <w:jc w:val="both"/>
        <w:rPr>
          <w:rFonts w:ascii="Times New Roman" w:hAnsi="Times New Roman" w:cs="Times New Roman"/>
          <w:kern w:val="24"/>
          <w:sz w:val="24"/>
          <w:szCs w:val="24"/>
        </w:rPr>
      </w:pPr>
      <m:oMathPara>
        <m:oMathParaPr>
          <m:jc m:val="left"/>
        </m:oMathParaPr>
        <m:oMath>
          <m:r>
            <w:rPr>
              <w:rFonts w:ascii="Cambria Math" w:hAnsi="Cambria Math" w:cs="Times New Roman"/>
              <w:kern w:val="24"/>
              <w:sz w:val="24"/>
              <w:szCs w:val="24"/>
            </w:rPr>
            <m:t>n</m:t>
          </m:r>
          <m:r>
            <m:rPr>
              <m:sty m:val="p"/>
            </m:rPr>
            <w:rPr>
              <w:rFonts w:ascii="Cambria Math" w:hAnsi="Times New Roman" w:cs="Times New Roman"/>
              <w:kern w:val="24"/>
              <w:sz w:val="24"/>
              <w:szCs w:val="24"/>
            </w:rPr>
            <m:t>=</m:t>
          </m:r>
          <m:sSup>
            <m:sSupPr>
              <m:ctrlPr>
                <w:rPr>
                  <w:rFonts w:ascii="Cambria Math" w:hAnsi="Times New Roman" w:cs="Times New Roman"/>
                  <w:bCs/>
                  <w:iCs/>
                  <w:kern w:val="24"/>
                  <w:sz w:val="24"/>
                  <w:szCs w:val="24"/>
                </w:rPr>
              </m:ctrlPr>
            </m:sSupPr>
            <m:e>
              <m:d>
                <m:dPr>
                  <m:begChr m:val="{"/>
                  <m:endChr m:val="}"/>
                  <m:ctrlPr>
                    <w:rPr>
                      <w:rFonts w:ascii="Cambria Math" w:hAnsi="Times New Roman" w:cs="Times New Roman"/>
                      <w:bCs/>
                      <w:iCs/>
                      <w:kern w:val="24"/>
                      <w:sz w:val="24"/>
                      <w:szCs w:val="24"/>
                    </w:rPr>
                  </m:ctrlPr>
                </m:dPr>
                <m:e>
                  <m:f>
                    <m:fPr>
                      <m:ctrlPr>
                        <w:rPr>
                          <w:rFonts w:ascii="Cambria Math" w:hAnsi="Times New Roman" w:cs="Times New Roman"/>
                          <w:bCs/>
                          <w:iCs/>
                          <w:kern w:val="24"/>
                          <w:sz w:val="24"/>
                          <w:szCs w:val="24"/>
                        </w:rPr>
                      </m:ctrlPr>
                    </m:fPr>
                    <m:num>
                      <m:sSub>
                        <m:sSubPr>
                          <m:ctrlPr>
                            <w:rPr>
                              <w:rFonts w:ascii="Cambria Math" w:hAnsi="Times New Roman" w:cs="Times New Roman"/>
                              <w:bCs/>
                              <w:iCs/>
                              <w:kern w:val="24"/>
                              <w:sz w:val="24"/>
                              <w:szCs w:val="24"/>
                            </w:rPr>
                          </m:ctrlPr>
                        </m:sSubPr>
                        <m:e>
                          <m:r>
                            <w:rPr>
                              <w:rFonts w:ascii="Cambria Math" w:hAnsi="Cambria Math" w:cs="Times New Roman"/>
                              <w:kern w:val="24"/>
                              <w:sz w:val="24"/>
                              <w:szCs w:val="24"/>
                            </w:rPr>
                            <m:t>Z</m:t>
                          </m:r>
                        </m:e>
                        <m:sub>
                          <m:r>
                            <w:rPr>
                              <w:rFonts w:ascii="Cambria Math" w:eastAsia="Cambria Math" w:hAnsi="Cambria Math" w:cs="Times New Roman"/>
                              <w:kern w:val="24"/>
                              <w:sz w:val="24"/>
                              <w:szCs w:val="24"/>
                            </w:rPr>
                            <m:t>α</m:t>
                          </m:r>
                        </m:sub>
                      </m:sSub>
                      <m:r>
                        <m:rPr>
                          <m:sty m:val="p"/>
                        </m:rPr>
                        <w:rPr>
                          <w:rFonts w:ascii="Cambria Math" w:eastAsia="Cambria Math" w:hAnsi="Times New Roman" w:cs="Times New Roman"/>
                          <w:kern w:val="24"/>
                          <w:sz w:val="24"/>
                          <w:szCs w:val="24"/>
                        </w:rPr>
                        <m:t>+</m:t>
                      </m:r>
                      <m:sSub>
                        <m:sSubPr>
                          <m:ctrlPr>
                            <w:rPr>
                              <w:rFonts w:ascii="Cambria Math" w:eastAsia="Cambria Math" w:hAnsi="Times New Roman" w:cs="Times New Roman"/>
                              <w:iCs/>
                              <w:kern w:val="24"/>
                              <w:sz w:val="24"/>
                              <w:szCs w:val="24"/>
                            </w:rPr>
                          </m:ctrlPr>
                        </m:sSubPr>
                        <m:e>
                          <m:r>
                            <w:rPr>
                              <w:rFonts w:ascii="Cambria Math" w:eastAsia="Cambria Math" w:hAnsi="Cambria Math" w:cs="Times New Roman"/>
                              <w:kern w:val="24"/>
                              <w:sz w:val="24"/>
                              <w:szCs w:val="24"/>
                            </w:rPr>
                            <m:t>Z</m:t>
                          </m:r>
                        </m:e>
                        <m:sub>
                          <m:r>
                            <w:rPr>
                              <w:rFonts w:ascii="Cambria Math" w:eastAsia="Cambria Math" w:hAnsi="Cambria Math" w:cs="Times New Roman"/>
                              <w:kern w:val="24"/>
                              <w:sz w:val="24"/>
                              <w:szCs w:val="24"/>
                            </w:rPr>
                            <m:t>β</m:t>
                          </m:r>
                        </m:sub>
                      </m:sSub>
                    </m:num>
                    <m:den>
                      <m:eqArr>
                        <m:eqArrPr>
                          <m:ctrlPr>
                            <w:rPr>
                              <w:rFonts w:ascii="Cambria Math" w:hAnsi="Times New Roman" w:cs="Times New Roman"/>
                              <w:kern w:val="24"/>
                              <w:sz w:val="24"/>
                              <w:szCs w:val="24"/>
                            </w:rPr>
                          </m:ctrlPr>
                        </m:eqArrPr>
                        <m:e>
                          <m:r>
                            <m:rPr>
                              <m:sty m:val="p"/>
                            </m:rPr>
                            <w:rPr>
                              <w:rFonts w:ascii="Cambria Math" w:hAnsi="Times New Roman" w:cs="Times New Roman"/>
                              <w:kern w:val="24"/>
                              <w:sz w:val="24"/>
                              <w:szCs w:val="24"/>
                            </w:rPr>
                            <m:t>0,5ln</m:t>
                          </m:r>
                          <m:r>
                            <m:rPr>
                              <m:sty m:val="p"/>
                            </m:rPr>
                            <w:rPr>
                              <w:rFonts w:ascii="Cambria Math" w:hAnsi="Times New Roman" w:cs="Times New Roman"/>
                              <w:kern w:val="24"/>
                              <w:sz w:val="24"/>
                              <w:szCs w:val="24"/>
                            </w:rPr>
                            <m:t> </m:t>
                          </m:r>
                          <m:d>
                            <m:dPr>
                              <m:begChr m:val="["/>
                              <m:endChr m:val="]"/>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1+r</m:t>
                                  </m:r>
                                </m:num>
                                <m:den>
                                  <m:r>
                                    <m:rPr>
                                      <m:sty m:val="p"/>
                                    </m:rPr>
                                    <w:rPr>
                                      <w:rFonts w:ascii="Cambria Math" w:hAnsi="Times New Roman" w:cs="Times New Roman"/>
                                      <w:sz w:val="24"/>
                                      <w:szCs w:val="24"/>
                                    </w:rPr>
                                    <m:t>1</m:t>
                                  </m:r>
                                  <m:r>
                                    <m:rPr>
                                      <m:sty m:val="p"/>
                                    </m:rPr>
                                    <w:rPr>
                                      <w:rFonts w:ascii="Cambria Math" w:hAnsi="Times New Roman" w:cs="Times New Roman"/>
                                      <w:sz w:val="24"/>
                                      <w:szCs w:val="24"/>
                                    </w:rPr>
                                    <m:t>-</m:t>
                                  </m:r>
                                  <m:r>
                                    <m:rPr>
                                      <m:sty m:val="p"/>
                                    </m:rPr>
                                    <w:rPr>
                                      <w:rFonts w:ascii="Cambria Math" w:hAnsi="Times New Roman" w:cs="Times New Roman"/>
                                      <w:sz w:val="24"/>
                                      <w:szCs w:val="24"/>
                                    </w:rPr>
                                    <m:t>r</m:t>
                                  </m:r>
                                </m:den>
                              </m:f>
                            </m:e>
                          </m:d>
                          <m:ctrlPr>
                            <w:rPr>
                              <w:rFonts w:ascii="Cambria Math" w:hAnsi="Times New Roman" w:cs="Times New Roman"/>
                              <w:bCs/>
                              <w:iCs/>
                              <w:kern w:val="24"/>
                              <w:sz w:val="24"/>
                              <w:szCs w:val="24"/>
                            </w:rPr>
                          </m:ctrlPr>
                        </m:e>
                      </m:eqArr>
                    </m:den>
                  </m:f>
                </m:e>
              </m:d>
            </m:e>
            <m:sup>
              <m:r>
                <m:rPr>
                  <m:sty m:val="p"/>
                </m:rPr>
                <w:rPr>
                  <w:rFonts w:ascii="Cambria Math" w:hAnsi="Times New Roman" w:cs="Times New Roman"/>
                  <w:kern w:val="24"/>
                  <w:sz w:val="24"/>
                  <w:szCs w:val="24"/>
                </w:rPr>
                <m:t>2</m:t>
              </m:r>
            </m:sup>
          </m:sSup>
          <m:r>
            <m:rPr>
              <m:sty m:val="p"/>
            </m:rPr>
            <w:rPr>
              <w:rFonts w:ascii="Cambria Math" w:eastAsia="Cambria Math" w:hAnsi="Times New Roman" w:cs="Times New Roman"/>
              <w:kern w:val="24"/>
              <w:sz w:val="24"/>
              <w:szCs w:val="24"/>
            </w:rPr>
            <m:t>+3</m:t>
          </m:r>
        </m:oMath>
      </m:oMathPara>
    </w:p>
    <w:p w:rsidR="00FA2A35" w:rsidRPr="00327B4E" w:rsidRDefault="00FA2A35" w:rsidP="00FA2A35">
      <w:pPr>
        <w:spacing w:line="480" w:lineRule="auto"/>
        <w:ind w:left="720"/>
        <w:jc w:val="both"/>
        <w:rPr>
          <w:rFonts w:ascii="Times New Roman" w:hAnsi="Times New Roman" w:cs="Times New Roman"/>
          <w:sz w:val="24"/>
          <w:szCs w:val="24"/>
        </w:rPr>
      </w:pPr>
      <m:oMathPara>
        <m:oMathParaPr>
          <m:jc m:val="left"/>
        </m:oMathParaPr>
        <m:oMath>
          <m:r>
            <w:rPr>
              <w:rFonts w:ascii="Cambria Math" w:hAnsi="Cambria Math" w:cs="Times New Roman"/>
              <w:kern w:val="24"/>
              <w:sz w:val="24"/>
              <w:szCs w:val="24"/>
            </w:rPr>
            <m:t>n</m:t>
          </m:r>
          <m:r>
            <m:rPr>
              <m:sty m:val="p"/>
            </m:rPr>
            <w:rPr>
              <w:rFonts w:ascii="Cambria Math" w:hAnsi="Times New Roman" w:cs="Times New Roman"/>
              <w:kern w:val="24"/>
              <w:sz w:val="24"/>
              <w:szCs w:val="24"/>
            </w:rPr>
            <m:t>=</m:t>
          </m:r>
          <m:sSup>
            <m:sSupPr>
              <m:ctrlPr>
                <w:rPr>
                  <w:rFonts w:ascii="Cambria Math" w:hAnsi="Times New Roman" w:cs="Times New Roman"/>
                  <w:bCs/>
                  <w:iCs/>
                  <w:kern w:val="24"/>
                  <w:sz w:val="24"/>
                  <w:szCs w:val="24"/>
                </w:rPr>
              </m:ctrlPr>
            </m:sSupPr>
            <m:e>
              <m:d>
                <m:dPr>
                  <m:begChr m:val="{"/>
                  <m:endChr m:val="}"/>
                  <m:ctrlPr>
                    <w:rPr>
                      <w:rFonts w:ascii="Cambria Math" w:hAnsi="Times New Roman" w:cs="Times New Roman"/>
                      <w:bCs/>
                      <w:iCs/>
                      <w:kern w:val="24"/>
                      <w:sz w:val="24"/>
                      <w:szCs w:val="24"/>
                    </w:rPr>
                  </m:ctrlPr>
                </m:dPr>
                <m:e>
                  <m:f>
                    <m:fPr>
                      <m:ctrlPr>
                        <w:rPr>
                          <w:rFonts w:ascii="Cambria Math" w:hAnsi="Times New Roman" w:cs="Times New Roman"/>
                          <w:bCs/>
                          <w:iCs/>
                          <w:kern w:val="24"/>
                          <w:sz w:val="24"/>
                          <w:szCs w:val="24"/>
                        </w:rPr>
                      </m:ctrlPr>
                    </m:fPr>
                    <m:num>
                      <m:d>
                        <m:dPr>
                          <m:ctrlPr>
                            <w:rPr>
                              <w:rFonts w:ascii="Cambria Math" w:hAnsi="Times New Roman" w:cs="Times New Roman"/>
                              <w:kern w:val="24"/>
                              <w:sz w:val="24"/>
                              <w:szCs w:val="24"/>
                            </w:rPr>
                          </m:ctrlPr>
                        </m:dPr>
                        <m:e>
                          <m:r>
                            <m:rPr>
                              <m:sty m:val="p"/>
                            </m:rPr>
                            <w:rPr>
                              <w:rFonts w:ascii="Cambria Math" w:hAnsi="Times New Roman" w:cs="Times New Roman"/>
                              <w:kern w:val="24"/>
                              <w:sz w:val="24"/>
                              <w:szCs w:val="24"/>
                            </w:rPr>
                            <m:t>1,64</m:t>
                          </m:r>
                          <m:r>
                            <m:rPr>
                              <m:sty m:val="p"/>
                            </m:rPr>
                            <w:rPr>
                              <w:rFonts w:ascii="Cambria Math" w:eastAsia="Cambria Math" w:hAnsi="Times New Roman" w:cs="Times New Roman"/>
                              <w:kern w:val="24"/>
                              <w:sz w:val="24"/>
                              <w:szCs w:val="24"/>
                            </w:rPr>
                            <m:t>+1,28</m:t>
                          </m:r>
                          <m:ctrlPr>
                            <w:rPr>
                              <w:rFonts w:ascii="Cambria Math" w:eastAsia="Cambria Math" w:hAnsi="Times New Roman" w:cs="Times New Roman"/>
                              <w:kern w:val="24"/>
                              <w:sz w:val="24"/>
                              <w:szCs w:val="24"/>
                            </w:rPr>
                          </m:ctrlPr>
                        </m:e>
                      </m:d>
                      <m:r>
                        <m:rPr>
                          <m:sty m:val="p"/>
                        </m:rPr>
                        <w:rPr>
                          <w:rFonts w:ascii="Cambria Math" w:hAnsi="Cambria Math" w:cs="Times New Roman"/>
                          <w:kern w:val="24"/>
                          <w:sz w:val="24"/>
                          <w:szCs w:val="24"/>
                        </w:rPr>
                        <m:t>²</m:t>
                      </m:r>
                    </m:num>
                    <m:den>
                      <m:r>
                        <m:rPr>
                          <m:sty m:val="p"/>
                        </m:rPr>
                        <w:rPr>
                          <w:rFonts w:ascii="Cambria Math" w:hAnsi="Times New Roman" w:cs="Times New Roman"/>
                          <w:kern w:val="24"/>
                          <w:sz w:val="24"/>
                          <w:szCs w:val="24"/>
                        </w:rPr>
                        <m:t>0,5ln</m:t>
                      </m:r>
                      <m:r>
                        <m:rPr>
                          <m:sty m:val="p"/>
                        </m:rPr>
                        <w:rPr>
                          <w:rFonts w:ascii="Cambria Math" w:hAnsi="Times New Roman" w:cs="Times New Roman"/>
                          <w:kern w:val="24"/>
                          <w:sz w:val="24"/>
                          <w:szCs w:val="24"/>
                        </w:rPr>
                        <m:t> </m:t>
                      </m:r>
                      <m:d>
                        <m:dPr>
                          <m:begChr m:val="["/>
                          <m:endChr m:val="]"/>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1,3</m:t>
                              </m:r>
                            </m:num>
                            <m:den>
                              <m:r>
                                <m:rPr>
                                  <m:sty m:val="p"/>
                                </m:rPr>
                                <w:rPr>
                                  <w:rFonts w:ascii="Cambria Math" w:hAnsi="Times New Roman" w:cs="Times New Roman"/>
                                  <w:sz w:val="24"/>
                                  <w:szCs w:val="24"/>
                                </w:rPr>
                                <m:t>0,7</m:t>
                              </m:r>
                            </m:den>
                          </m:f>
                        </m:e>
                      </m:d>
                    </m:den>
                  </m:f>
                </m:e>
              </m:d>
            </m:e>
            <m:sup>
              <m:r>
                <m:rPr>
                  <m:sty m:val="p"/>
                </m:rPr>
                <w:rPr>
                  <w:rFonts w:ascii="Cambria Math" w:hAnsi="Times New Roman" w:cs="Times New Roman"/>
                  <w:kern w:val="24"/>
                  <w:sz w:val="24"/>
                  <w:szCs w:val="24"/>
                </w:rPr>
                <m:t>2</m:t>
              </m:r>
            </m:sup>
          </m:sSup>
          <m:r>
            <m:rPr>
              <m:sty m:val="p"/>
            </m:rPr>
            <w:rPr>
              <w:rFonts w:ascii="Cambria Math" w:eastAsia="Cambria Math" w:hAnsi="Times New Roman" w:cs="Times New Roman"/>
              <w:kern w:val="24"/>
              <w:sz w:val="24"/>
              <w:szCs w:val="24"/>
            </w:rPr>
            <m:t>+3</m:t>
          </m:r>
        </m:oMath>
      </m:oMathPara>
    </w:p>
    <w:p w:rsidR="00FA2A35" w:rsidRPr="00A97372" w:rsidRDefault="00FA2A35" w:rsidP="00A97372">
      <w:pPr>
        <w:spacing w:after="0" w:line="480" w:lineRule="auto"/>
        <w:ind w:left="720"/>
        <w:jc w:val="both"/>
        <w:rPr>
          <w:rFonts w:ascii="Times New Roman" w:hAnsi="Times New Roman" w:cs="Times New Roman"/>
          <w:kern w:val="24"/>
          <w:sz w:val="24"/>
          <w:szCs w:val="24"/>
        </w:rPr>
      </w:pPr>
      <m:oMathPara>
        <m:oMathParaPr>
          <m:jc m:val="left"/>
        </m:oMathParaPr>
        <m:oMath>
          <m:r>
            <w:rPr>
              <w:rFonts w:ascii="Cambria Math" w:eastAsia="Times New Roman" w:hAnsi="Cambria Math" w:cs="Times New Roman"/>
              <w:kern w:val="24"/>
              <w:sz w:val="24"/>
              <w:szCs w:val="24"/>
            </w:rPr>
            <m:t>n=92</m:t>
          </m:r>
        </m:oMath>
      </m:oMathPara>
    </w:p>
    <w:p w:rsidR="00FA2A35" w:rsidRPr="00327B4E" w:rsidRDefault="00FA2A35" w:rsidP="008F1DB6">
      <w:pPr>
        <w:spacing w:after="0" w:line="480" w:lineRule="auto"/>
        <w:jc w:val="both"/>
        <w:rPr>
          <w:rFonts w:ascii="Times New Roman" w:hAnsi="Times New Roman" w:cs="Times New Roman"/>
          <w:sz w:val="24"/>
          <w:szCs w:val="24"/>
          <w:u w:val="single"/>
        </w:rPr>
      </w:pPr>
      <w:r w:rsidRPr="00327B4E">
        <w:rPr>
          <w:rFonts w:ascii="Times New Roman" w:hAnsi="Times New Roman" w:cs="Times New Roman"/>
          <w:sz w:val="24"/>
          <w:szCs w:val="24"/>
          <w:u w:val="single"/>
        </w:rPr>
        <w:t>Keterangan :</w:t>
      </w:r>
    </w:p>
    <w:p w:rsidR="00FA2A35" w:rsidRPr="00A97372" w:rsidRDefault="00C2780C" w:rsidP="00C2780C">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FA2A35" w:rsidRPr="00327B4E">
        <w:rPr>
          <w:rFonts w:ascii="Times New Roman" w:hAnsi="Times New Roman" w:cs="Times New Roman"/>
          <w:sz w:val="24"/>
          <w:szCs w:val="24"/>
        </w:rPr>
        <w:t xml:space="preserve">n </w:t>
      </w:r>
      <w:r w:rsidR="00FA2A35" w:rsidRPr="00327B4E">
        <w:rPr>
          <w:rFonts w:ascii="Times New Roman" w:hAnsi="Times New Roman" w:cs="Times New Roman"/>
          <w:sz w:val="24"/>
          <w:szCs w:val="24"/>
        </w:rPr>
        <w:tab/>
        <w:t xml:space="preserve">= </w:t>
      </w:r>
      <w:r w:rsidR="00A97372">
        <w:rPr>
          <w:rFonts w:ascii="Times New Roman" w:hAnsi="Times New Roman" w:cs="Times New Roman"/>
          <w:sz w:val="24"/>
          <w:szCs w:val="24"/>
        </w:rPr>
        <w:t>besar</w:t>
      </w:r>
      <w:r w:rsidR="00FA2A35" w:rsidRPr="00327B4E">
        <w:rPr>
          <w:rFonts w:ascii="Times New Roman" w:hAnsi="Times New Roman" w:cs="Times New Roman"/>
          <w:sz w:val="24"/>
          <w:szCs w:val="24"/>
        </w:rPr>
        <w:t xml:space="preserve"> sampel </w:t>
      </w:r>
      <w:r w:rsidR="00A97372">
        <w:rPr>
          <w:rFonts w:ascii="Times New Roman" w:hAnsi="Times New Roman" w:cs="Times New Roman"/>
          <w:sz w:val="24"/>
          <w:szCs w:val="24"/>
        </w:rPr>
        <w:t>minimal</w:t>
      </w:r>
    </w:p>
    <w:p w:rsidR="00C2780C" w:rsidRDefault="00FA2A35" w:rsidP="00C2780C">
      <w:pPr>
        <w:spacing w:after="0" w:line="480" w:lineRule="auto"/>
        <w:ind w:left="426" w:hanging="426"/>
        <w:jc w:val="both"/>
        <w:rPr>
          <w:rFonts w:ascii="Times New Roman" w:hAnsi="Times New Roman" w:cs="Times New Roman"/>
          <w:sz w:val="24"/>
          <w:szCs w:val="24"/>
        </w:rPr>
      </w:pPr>
      <w:r w:rsidRPr="00327B4E">
        <w:rPr>
          <w:rFonts w:ascii="Times New Roman" w:hAnsi="Times New Roman" w:cs="Times New Roman"/>
          <w:sz w:val="24"/>
          <w:szCs w:val="24"/>
        </w:rPr>
        <w:t xml:space="preserve">Zα </w:t>
      </w:r>
      <w:r w:rsidRPr="00327B4E">
        <w:rPr>
          <w:rFonts w:ascii="Times New Roman" w:hAnsi="Times New Roman" w:cs="Times New Roman"/>
          <w:sz w:val="24"/>
          <w:szCs w:val="24"/>
        </w:rPr>
        <w:tab/>
        <w:t>= de</w:t>
      </w:r>
      <w:r w:rsidR="00C2780C">
        <w:rPr>
          <w:rFonts w:ascii="Times New Roman" w:hAnsi="Times New Roman" w:cs="Times New Roman"/>
          <w:sz w:val="24"/>
          <w:szCs w:val="24"/>
        </w:rPr>
        <w:t>riv</w:t>
      </w:r>
      <w:r w:rsidR="00CE1332">
        <w:rPr>
          <w:rFonts w:ascii="Times New Roman" w:hAnsi="Times New Roman" w:cs="Times New Roman"/>
          <w:sz w:val="24"/>
          <w:szCs w:val="24"/>
        </w:rPr>
        <w:t>at baku alfa, kesalahan tipe I</w:t>
      </w:r>
      <w:r w:rsidRPr="00327B4E">
        <w:rPr>
          <w:rFonts w:ascii="Times New Roman" w:hAnsi="Times New Roman" w:cs="Times New Roman"/>
          <w:sz w:val="24"/>
          <w:szCs w:val="24"/>
        </w:rPr>
        <w:t xml:space="preserve"> ditetapkan sebesar 5%, sehingga </w:t>
      </w:r>
      <w:r w:rsidR="003C7B55">
        <w:rPr>
          <w:rFonts w:ascii="Times New Roman" w:hAnsi="Times New Roman" w:cs="Times New Roman"/>
          <w:sz w:val="24"/>
          <w:szCs w:val="24"/>
        </w:rPr>
        <w:t xml:space="preserve">Zα </w:t>
      </w:r>
      <w:r w:rsidR="00C2780C">
        <w:rPr>
          <w:rFonts w:ascii="Times New Roman" w:hAnsi="Times New Roman" w:cs="Times New Roman"/>
          <w:sz w:val="24"/>
          <w:szCs w:val="24"/>
        </w:rPr>
        <w:t xml:space="preserve"> </w:t>
      </w:r>
    </w:p>
    <w:p w:rsidR="00FA2A35" w:rsidRPr="003C7B55" w:rsidRDefault="00C2780C" w:rsidP="00C2780C">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C7B55">
        <w:rPr>
          <w:rFonts w:ascii="Times New Roman" w:hAnsi="Times New Roman" w:cs="Times New Roman"/>
          <w:sz w:val="24"/>
          <w:szCs w:val="24"/>
        </w:rPr>
        <w:t>bernilai 1,64</w:t>
      </w:r>
    </w:p>
    <w:p w:rsidR="00C2780C" w:rsidRDefault="00C2780C" w:rsidP="00C2780C">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Zβ</w:t>
      </w:r>
      <w:r>
        <w:rPr>
          <w:rFonts w:ascii="Times New Roman" w:hAnsi="Times New Roman" w:cs="Times New Roman"/>
          <w:sz w:val="24"/>
          <w:szCs w:val="24"/>
        </w:rPr>
        <w:tab/>
        <w:t>= der</w:t>
      </w:r>
      <w:r w:rsidR="00184BD7">
        <w:rPr>
          <w:rFonts w:ascii="Times New Roman" w:hAnsi="Times New Roman" w:cs="Times New Roman"/>
          <w:sz w:val="24"/>
          <w:szCs w:val="24"/>
        </w:rPr>
        <w:t>i</w:t>
      </w:r>
      <w:r>
        <w:rPr>
          <w:rFonts w:ascii="Times New Roman" w:hAnsi="Times New Roman" w:cs="Times New Roman"/>
          <w:sz w:val="24"/>
          <w:szCs w:val="24"/>
        </w:rPr>
        <w:t>v</w:t>
      </w:r>
      <w:r w:rsidR="00184BD7">
        <w:rPr>
          <w:rFonts w:ascii="Times New Roman" w:hAnsi="Times New Roman" w:cs="Times New Roman"/>
          <w:sz w:val="24"/>
          <w:szCs w:val="24"/>
        </w:rPr>
        <w:t>at baku bet</w:t>
      </w:r>
      <w:r w:rsidR="00FA2A35" w:rsidRPr="00327B4E">
        <w:rPr>
          <w:rFonts w:ascii="Times New Roman" w:hAnsi="Times New Roman" w:cs="Times New Roman"/>
          <w:sz w:val="24"/>
          <w:szCs w:val="24"/>
        </w:rPr>
        <w:t xml:space="preserve">a, kesalahan tipe II ditetapkan sebesar 10%, sehingga Zβ </w:t>
      </w:r>
    </w:p>
    <w:p w:rsidR="00FA2A35" w:rsidRPr="003C7B55" w:rsidRDefault="00C2780C" w:rsidP="00C2780C">
      <w:pPr>
        <w:spacing w:after="0"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003C7B55">
        <w:rPr>
          <w:rFonts w:ascii="Times New Roman" w:hAnsi="Times New Roman" w:cs="Times New Roman"/>
          <w:sz w:val="24"/>
          <w:szCs w:val="24"/>
        </w:rPr>
        <w:t>bernilai 1,28</w:t>
      </w:r>
    </w:p>
    <w:p w:rsidR="00FA2A35" w:rsidRPr="00327B4E" w:rsidRDefault="00C2780C" w:rsidP="00C2780C">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FA2A35" w:rsidRPr="00327B4E">
        <w:rPr>
          <w:rFonts w:ascii="Times New Roman" w:hAnsi="Times New Roman" w:cs="Times New Roman"/>
          <w:sz w:val="24"/>
          <w:szCs w:val="24"/>
        </w:rPr>
        <w:t>r</w:t>
      </w:r>
      <w:r w:rsidR="00FA2A35" w:rsidRPr="00327B4E">
        <w:rPr>
          <w:rFonts w:ascii="Times New Roman" w:hAnsi="Times New Roman" w:cs="Times New Roman"/>
          <w:sz w:val="24"/>
          <w:szCs w:val="24"/>
        </w:rPr>
        <w:tab/>
        <w:t>= korelasi minimal yang dianggap bermakna (0,</w:t>
      </w:r>
      <w:r w:rsidR="00334807">
        <w:rPr>
          <w:rFonts w:ascii="Times New Roman" w:hAnsi="Times New Roman" w:cs="Times New Roman"/>
          <w:sz w:val="24"/>
          <w:szCs w:val="24"/>
        </w:rPr>
        <w:t>3</w:t>
      </w:r>
      <w:r w:rsidR="00FA2A35" w:rsidRPr="00327B4E">
        <w:rPr>
          <w:rFonts w:ascii="Times New Roman" w:hAnsi="Times New Roman" w:cs="Times New Roman"/>
          <w:sz w:val="24"/>
          <w:szCs w:val="24"/>
        </w:rPr>
        <w:t>)</w:t>
      </w:r>
    </w:p>
    <w:p w:rsidR="00FA2A35" w:rsidRDefault="00FA2A35" w:rsidP="00CE1332">
      <w:pPr>
        <w:spacing w:line="480" w:lineRule="auto"/>
        <w:ind w:firstLine="720"/>
        <w:jc w:val="both"/>
        <w:rPr>
          <w:rFonts w:ascii="Times New Roman" w:hAnsi="Times New Roman" w:cs="Times New Roman"/>
          <w:sz w:val="24"/>
          <w:szCs w:val="24"/>
        </w:rPr>
      </w:pPr>
      <w:r w:rsidRPr="00327B4E">
        <w:rPr>
          <w:rFonts w:ascii="Times New Roman" w:hAnsi="Times New Roman" w:cs="Times New Roman"/>
          <w:sz w:val="24"/>
          <w:szCs w:val="24"/>
        </w:rPr>
        <w:lastRenderedPageBreak/>
        <w:t xml:space="preserve">Jadi, dari hasil penghitungan, besar sampel minimal yang dibutuhkan dalam penelitian ini yaitu </w:t>
      </w:r>
      <w:r w:rsidR="00A97372">
        <w:rPr>
          <w:rFonts w:ascii="Times New Roman" w:hAnsi="Times New Roman" w:cs="Times New Roman"/>
          <w:sz w:val="24"/>
          <w:szCs w:val="24"/>
        </w:rPr>
        <w:t>92</w:t>
      </w:r>
      <w:r w:rsidRPr="00327B4E">
        <w:rPr>
          <w:rFonts w:ascii="Times New Roman" w:hAnsi="Times New Roman" w:cs="Times New Roman"/>
          <w:sz w:val="24"/>
          <w:szCs w:val="24"/>
        </w:rPr>
        <w:t xml:space="preserve">. Hasil ini ditambah sejumlah 10% untuk antisipasi sampel yang tidak layak. Jadi, jumlah sampel dalam penelitian ini adalah dan dibulatkan menjadi </w:t>
      </w:r>
      <w:r w:rsidR="003C55C4">
        <w:rPr>
          <w:rFonts w:ascii="Times New Roman" w:hAnsi="Times New Roman" w:cs="Times New Roman"/>
          <w:sz w:val="24"/>
          <w:szCs w:val="24"/>
        </w:rPr>
        <w:t>101</w:t>
      </w:r>
      <w:r w:rsidR="001F21C1">
        <w:rPr>
          <w:rFonts w:ascii="Times New Roman" w:hAnsi="Times New Roman" w:cs="Times New Roman"/>
          <w:sz w:val="24"/>
          <w:szCs w:val="24"/>
        </w:rPr>
        <w:t xml:space="preserve"> </w:t>
      </w:r>
      <w:r w:rsidRPr="00327B4E">
        <w:rPr>
          <w:rFonts w:ascii="Times New Roman" w:hAnsi="Times New Roman" w:cs="Times New Roman"/>
          <w:sz w:val="24"/>
          <w:szCs w:val="24"/>
        </w:rPr>
        <w:t>sampel responden.</w:t>
      </w:r>
    </w:p>
    <w:p w:rsidR="00FA2A35" w:rsidRPr="00FF551F" w:rsidRDefault="00FA2A35" w:rsidP="004C6896">
      <w:pPr>
        <w:pStyle w:val="ListParagraph"/>
        <w:numPr>
          <w:ilvl w:val="0"/>
          <w:numId w:val="16"/>
        </w:numPr>
        <w:spacing w:line="480" w:lineRule="auto"/>
        <w:ind w:left="1134" w:hanging="425"/>
        <w:jc w:val="both"/>
        <w:rPr>
          <w:rFonts w:ascii="Times New Roman" w:hAnsi="Times New Roman" w:cs="Times New Roman"/>
          <w:sz w:val="24"/>
          <w:szCs w:val="24"/>
        </w:rPr>
      </w:pPr>
      <w:r w:rsidRPr="00FF551F">
        <w:rPr>
          <w:rFonts w:ascii="Times New Roman" w:hAnsi="Times New Roman" w:cs="Times New Roman"/>
          <w:b/>
          <w:sz w:val="24"/>
          <w:szCs w:val="24"/>
        </w:rPr>
        <w:br w:type="page"/>
      </w:r>
    </w:p>
    <w:p w:rsidR="00FA2A35" w:rsidRDefault="00C550B2" w:rsidP="00FA2A3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group id="Group 174" o:spid="_x0000_s1059" style="position:absolute;left:0;text-align:left;margin-left:-32.95pt;margin-top:24.95pt;width:475.1pt;height:574.55pt;z-index:251718144" coordorigin="1609,2886" coordsize="950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">
            <v:rect id="Rectangle 83" o:spid="_x0000_s1060" style="position:absolute;left:4773;top:3824;width:2355;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style="mso-next-textbox:#Rectangle 83">
                <w:txbxContent>
                  <w:p w:rsidR="00C550B2" w:rsidRPr="004059A2" w:rsidRDefault="00C550B2" w:rsidP="00FA2A35">
                    <w:pPr>
                      <w:jc w:val="center"/>
                      <w:rPr>
                        <w:rFonts w:ascii="Times New Roman" w:hAnsi="Times New Roman" w:cs="Times New Roman"/>
                        <w:sz w:val="24"/>
                        <w:szCs w:val="24"/>
                      </w:rPr>
                    </w:pPr>
                    <w:r>
                      <w:rPr>
                        <w:rFonts w:ascii="Times New Roman" w:hAnsi="Times New Roman" w:cs="Times New Roman"/>
                        <w:sz w:val="24"/>
                        <w:szCs w:val="24"/>
                      </w:rPr>
                      <w:t>Identifikasi subjek</w:t>
                    </w:r>
                  </w:p>
                </w:txbxContent>
              </v:textbox>
            </v:rect>
            <v:rect id="Rectangle 84" o:spid="_x0000_s1061" style="position:absolute;left:4807;top:4753;width:2259;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style="mso-next-textbox:#Rectangle 84">
                <w:txbxContent>
                  <w:p w:rsidR="00C550B2" w:rsidRPr="004059A2" w:rsidRDefault="00C550B2" w:rsidP="00FA2A35">
                    <w:pPr>
                      <w:jc w:val="center"/>
                      <w:rPr>
                        <w:rFonts w:ascii="Times New Roman" w:hAnsi="Times New Roman" w:cs="Times New Roman"/>
                        <w:i/>
                        <w:sz w:val="24"/>
                        <w:szCs w:val="24"/>
                      </w:rPr>
                    </w:pPr>
                    <w:r w:rsidRPr="004059A2">
                      <w:rPr>
                        <w:rFonts w:ascii="Times New Roman" w:hAnsi="Times New Roman" w:cs="Times New Roman"/>
                        <w:i/>
                        <w:sz w:val="24"/>
                        <w:szCs w:val="24"/>
                      </w:rPr>
                      <w:t>Informed consent</w:t>
                    </w:r>
                  </w:p>
                </w:txbxContent>
              </v:textbox>
            </v:rect>
            <v:rect id="Rectangle 85" o:spid="_x0000_s1062" style="position:absolute;left:2825;top:6896;width:1948;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style="mso-next-textbox:#Rectangle 85">
                <w:txbxContent>
                  <w:p w:rsidR="00C550B2" w:rsidRPr="004059A2" w:rsidRDefault="00C550B2" w:rsidP="00FA2A35">
                    <w:pPr>
                      <w:jc w:val="center"/>
                      <w:rPr>
                        <w:rFonts w:ascii="Times New Roman" w:hAnsi="Times New Roman" w:cs="Times New Roman"/>
                        <w:sz w:val="24"/>
                        <w:szCs w:val="24"/>
                      </w:rPr>
                    </w:pPr>
                    <w:r>
                      <w:rPr>
                        <w:rFonts w:ascii="Times New Roman" w:hAnsi="Times New Roman" w:cs="Times New Roman"/>
                        <w:sz w:val="24"/>
                        <w:szCs w:val="24"/>
                      </w:rPr>
                      <w:t>Eksklusi</w:t>
                    </w:r>
                  </w:p>
                </w:txbxContent>
              </v:textbox>
            </v:rect>
            <v:rect id="Rectangle 86" o:spid="_x0000_s1063" style="position:absolute;left:6241;top:5965;width:1334;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style="mso-next-textbox:#Rectangle 86">
                <w:txbxContent>
                  <w:p w:rsidR="00C550B2" w:rsidRPr="004059A2" w:rsidRDefault="00C550B2" w:rsidP="00FA2A35">
                    <w:pPr>
                      <w:jc w:val="center"/>
                      <w:rPr>
                        <w:rFonts w:ascii="Times New Roman" w:hAnsi="Times New Roman" w:cs="Times New Roman"/>
                        <w:sz w:val="24"/>
                        <w:szCs w:val="24"/>
                      </w:rPr>
                    </w:pPr>
                    <w:r>
                      <w:rPr>
                        <w:rFonts w:ascii="Times New Roman" w:hAnsi="Times New Roman" w:cs="Times New Roman"/>
                        <w:sz w:val="24"/>
                        <w:szCs w:val="24"/>
                      </w:rPr>
                      <w:t>Bersedia</w:t>
                    </w:r>
                  </w:p>
                </w:txbxContent>
              </v:textbox>
            </v:rect>
            <v:rect id="Rectangle 87" o:spid="_x0000_s1064" style="position:absolute;left:2785;top:5965;width:2005;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style="mso-next-textbox:#Rectangle 87">
                <w:txbxContent>
                  <w:p w:rsidR="00C550B2" w:rsidRPr="004059A2" w:rsidRDefault="00C550B2" w:rsidP="00FA2A35">
                    <w:pPr>
                      <w:jc w:val="center"/>
                      <w:rPr>
                        <w:rFonts w:ascii="Times New Roman" w:hAnsi="Times New Roman" w:cs="Times New Roman"/>
                        <w:sz w:val="24"/>
                        <w:szCs w:val="24"/>
                      </w:rPr>
                    </w:pPr>
                    <w:r>
                      <w:rPr>
                        <w:rFonts w:ascii="Times New Roman" w:hAnsi="Times New Roman" w:cs="Times New Roman"/>
                        <w:sz w:val="24"/>
                        <w:szCs w:val="24"/>
                      </w:rPr>
                      <w:t>Tidak bersedia</w:t>
                    </w:r>
                  </w:p>
                </w:txbxContent>
              </v:textbox>
            </v:rect>
            <v:rect id="Rectangle 88" o:spid="_x0000_s1065" style="position:absolute;left:5845;top:6896;width:1992;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style="mso-next-textbox:#Rectangle 88">
                <w:txbxContent>
                  <w:p w:rsidR="00C550B2" w:rsidRPr="004059A2" w:rsidRDefault="00C550B2" w:rsidP="00FA2A35">
                    <w:pPr>
                      <w:jc w:val="center"/>
                      <w:rPr>
                        <w:rFonts w:ascii="Times New Roman" w:hAnsi="Times New Roman" w:cs="Times New Roman"/>
                        <w:sz w:val="24"/>
                        <w:szCs w:val="24"/>
                      </w:rPr>
                    </w:pPr>
                    <w:r>
                      <w:rPr>
                        <w:rFonts w:ascii="Times New Roman" w:hAnsi="Times New Roman" w:cs="Times New Roman"/>
                        <w:sz w:val="24"/>
                        <w:szCs w:val="24"/>
                      </w:rPr>
                      <w:t>Dilakukan penelitian</w:t>
                    </w:r>
                  </w:p>
                </w:txbxContent>
              </v:textbox>
            </v:rect>
            <v:rect id="Rectangle 89" o:spid="_x0000_s1066" style="position:absolute;left:5615;top:10742;width:2277;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style="mso-next-textbox:#Rectangle 89">
                <w:txbxContent>
                  <w:p w:rsidR="00C550B2" w:rsidRPr="004059A2" w:rsidRDefault="00C550B2" w:rsidP="00FA2A35">
                    <w:pPr>
                      <w:jc w:val="center"/>
                      <w:rPr>
                        <w:rFonts w:ascii="Times New Roman" w:hAnsi="Times New Roman" w:cs="Times New Roman"/>
                        <w:sz w:val="24"/>
                        <w:szCs w:val="24"/>
                      </w:rPr>
                    </w:pPr>
                    <w:r>
                      <w:rPr>
                        <w:rFonts w:ascii="Times New Roman" w:hAnsi="Times New Roman" w:cs="Times New Roman"/>
                        <w:sz w:val="24"/>
                        <w:szCs w:val="24"/>
                      </w:rPr>
                      <w:t>Pemeriksaan feses</w:t>
                    </w:r>
                  </w:p>
                </w:txbxContent>
              </v:textbox>
            </v:rect>
            <v:rect id="Rectangle 90" o:spid="_x0000_s1067" style="position:absolute;left:1609;top:8499;width:3555;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style="mso-next-textbox:#Rectangle 90">
                <w:txbxContent>
                  <w:p w:rsidR="00C550B2" w:rsidRPr="006B483D" w:rsidRDefault="00C550B2" w:rsidP="00FA2A35">
                    <w:pPr>
                      <w:jc w:val="center"/>
                      <w:rPr>
                        <w:rFonts w:ascii="Times New Roman" w:hAnsi="Times New Roman" w:cs="Times New Roman"/>
                        <w:sz w:val="24"/>
                        <w:szCs w:val="24"/>
                      </w:rPr>
                    </w:pPr>
                    <w:r w:rsidRPr="006B483D">
                      <w:rPr>
                        <w:rFonts w:ascii="Times New Roman" w:hAnsi="Times New Roman" w:cs="Times New Roman"/>
                        <w:noProof/>
                        <w:sz w:val="24"/>
                        <w:szCs w:val="24"/>
                        <w:lang w:eastAsia="id-ID"/>
                      </w:rPr>
                      <w:t xml:space="preserve">Pengisian kuesioner dengan metode wawancara terpimpin terhadap ibu murid </w:t>
                    </w:r>
                  </w:p>
                </w:txbxContent>
              </v:textbox>
            </v:rect>
            <v:rect id="Rectangle 92" o:spid="_x0000_s1068" style="position:absolute;left:4518;top:12880;width:1658;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style="mso-next-textbox:#Rectangle 92">
                <w:txbxContent>
                  <w:p w:rsidR="00C550B2" w:rsidRPr="004059A2" w:rsidRDefault="00C550B2" w:rsidP="00FA2A35">
                    <w:pPr>
                      <w:spacing w:after="0"/>
                      <w:rPr>
                        <w:rFonts w:ascii="Times New Roman" w:hAnsi="Times New Roman" w:cs="Times New Roman"/>
                        <w:sz w:val="24"/>
                        <w:szCs w:val="24"/>
                      </w:rPr>
                    </w:pPr>
                    <w:r>
                      <w:rPr>
                        <w:rFonts w:ascii="Times New Roman" w:hAnsi="Times New Roman" w:cs="Times New Roman"/>
                        <w:sz w:val="24"/>
                        <w:szCs w:val="24"/>
                      </w:rPr>
                      <w:t>Analisis Data</w:t>
                    </w:r>
                  </w:p>
                </w:txbxContent>
              </v:textbox>
            </v:rect>
            <v:shape id="AutoShape 93" o:spid="_x0000_s1069" type="#_x0000_t32" style="position:absolute;left:6831;top:6417;width:0;height:4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ect id="Rectangle 94" o:spid="_x0000_s1070" style="position:absolute;left:4520;top:13867;width:1658;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style="mso-next-textbox:#Rectangle 94">
                <w:txbxContent>
                  <w:p w:rsidR="00C550B2" w:rsidRPr="004059A2" w:rsidRDefault="00C550B2" w:rsidP="00FA2A35">
                    <w:pPr>
                      <w:spacing w:after="0"/>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v:rect id="Rectangle 95" o:spid="_x0000_s1071" style="position:absolute;left:5813;top:11862;width:1881;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style="mso-next-textbox:#Rectangle 95">
                <w:txbxContent>
                  <w:p w:rsidR="00C550B2" w:rsidRPr="008A39FC" w:rsidRDefault="00C550B2" w:rsidP="00FA2A35">
                    <w:pPr>
                      <w:jc w:val="center"/>
                      <w:rPr>
                        <w:rFonts w:ascii="Times New Roman" w:hAnsi="Times New Roman" w:cs="Times New Roman"/>
                        <w:sz w:val="24"/>
                        <w:szCs w:val="24"/>
                      </w:rPr>
                    </w:pPr>
                    <w:r w:rsidRPr="008A39FC">
                      <w:rPr>
                        <w:rFonts w:ascii="Times New Roman" w:hAnsi="Times New Roman" w:cs="Times New Roman"/>
                        <w:sz w:val="24"/>
                        <w:szCs w:val="24"/>
                      </w:rPr>
                      <w:t>Hasil</w:t>
                    </w:r>
                  </w:p>
                </w:txbxContent>
              </v:textbox>
            </v:rect>
            <v:rect id="Rectangle 96" o:spid="_x0000_s1072" style="position:absolute;left:5894;top:8498;width:1909;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style="mso-next-textbox:#Rectangle 96">
                <w:txbxContent>
                  <w:p w:rsidR="00C550B2" w:rsidRPr="006C4359" w:rsidRDefault="00C550B2" w:rsidP="00FA2A35">
                    <w:pPr>
                      <w:jc w:val="center"/>
                      <w:rPr>
                        <w:rFonts w:ascii="Times New Roman" w:hAnsi="Times New Roman" w:cs="Times New Roman"/>
                        <w:sz w:val="24"/>
                        <w:szCs w:val="24"/>
                      </w:rPr>
                    </w:pPr>
                    <w:r w:rsidRPr="006C4359">
                      <w:rPr>
                        <w:rFonts w:ascii="Times New Roman" w:hAnsi="Times New Roman" w:cs="Times New Roman"/>
                        <w:sz w:val="24"/>
                        <w:szCs w:val="24"/>
                      </w:rPr>
                      <w:t>Mengumpulkan feses/tinja</w:t>
                    </w:r>
                  </w:p>
                </w:txbxContent>
              </v:textbox>
            </v:rect>
            <v:rect id="Rectangle 97" o:spid="_x0000_s1073" style="position:absolute;left:8485;top:8515;width:2626;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style="mso-next-textbox:#Rectangle 97">
                <w:txbxContent>
                  <w:p w:rsidR="00C550B2" w:rsidRPr="006C4359" w:rsidRDefault="00C550B2" w:rsidP="00FA2A35">
                    <w:pPr>
                      <w:jc w:val="center"/>
                      <w:rPr>
                        <w:rFonts w:ascii="Times New Roman" w:hAnsi="Times New Roman" w:cs="Times New Roman"/>
                        <w:sz w:val="24"/>
                        <w:szCs w:val="24"/>
                      </w:rPr>
                    </w:pPr>
                    <w:r w:rsidRPr="006C4359">
                      <w:rPr>
                        <w:rFonts w:ascii="Times New Roman" w:hAnsi="Times New Roman" w:cs="Times New Roman"/>
                        <w:sz w:val="24"/>
                        <w:szCs w:val="24"/>
                      </w:rPr>
                      <w:t>Tida</w:t>
                    </w:r>
                    <w:r>
                      <w:rPr>
                        <w:rFonts w:ascii="Times New Roman" w:hAnsi="Times New Roman" w:cs="Times New Roman"/>
                        <w:sz w:val="24"/>
                        <w:szCs w:val="24"/>
                      </w:rPr>
                      <w:t xml:space="preserve">k mengumpulkan feses/tinja </w:t>
                    </w:r>
                  </w:p>
                </w:txbxContent>
              </v:textbox>
            </v:rect>
            <v:rect id="Rectangle 98" o:spid="_x0000_s1074" style="position:absolute;left:8915;top:10742;width:1760;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style="mso-next-textbox:#Rectangle 98">
                <w:txbxContent>
                  <w:p w:rsidR="00C550B2" w:rsidRPr="006C4359" w:rsidRDefault="00C550B2" w:rsidP="00FA2A35">
                    <w:pPr>
                      <w:jc w:val="center"/>
                      <w:rPr>
                        <w:rFonts w:ascii="Times New Roman" w:hAnsi="Times New Roman" w:cs="Times New Roman"/>
                        <w:sz w:val="24"/>
                        <w:szCs w:val="24"/>
                      </w:rPr>
                    </w:pPr>
                    <w:r w:rsidRPr="006C4359">
                      <w:rPr>
                        <w:rFonts w:ascii="Times New Roman" w:hAnsi="Times New Roman" w:cs="Times New Roman"/>
                        <w:sz w:val="24"/>
                        <w:szCs w:val="24"/>
                      </w:rPr>
                      <w:t>Eksklusi</w:t>
                    </w:r>
                  </w:p>
                </w:txbxContent>
              </v:textbox>
            </v:rect>
            <v:rect id="Rectangle 99" o:spid="_x0000_s1075" style="position:absolute;left:4571;top:2886;width:2746;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style="mso-next-textbox:#Rectangle 99">
                <w:txbxContent>
                  <w:p w:rsidR="00C550B2" w:rsidRPr="004059A2" w:rsidRDefault="00C550B2" w:rsidP="00FA2A35">
                    <w:pPr>
                      <w:jc w:val="center"/>
                      <w:rPr>
                        <w:rFonts w:ascii="Times New Roman" w:hAnsi="Times New Roman" w:cs="Times New Roman"/>
                        <w:sz w:val="24"/>
                        <w:szCs w:val="24"/>
                      </w:rPr>
                    </w:pPr>
                    <w:r w:rsidRPr="004059A2">
                      <w:rPr>
                        <w:rFonts w:ascii="Times New Roman" w:hAnsi="Times New Roman" w:cs="Times New Roman"/>
                        <w:sz w:val="24"/>
                        <w:szCs w:val="24"/>
                      </w:rPr>
                      <w:t>Persiapan penelitian</w:t>
                    </w:r>
                  </w:p>
                </w:txbxContent>
              </v:textbox>
            </v:rect>
            <v:shape id="AutoShape 103" o:spid="_x0000_s1076" type="#_x0000_t32" style="position:absolute;left:5952;top:3355;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104" o:spid="_x0000_s1077" type="#_x0000_t32" style="position:absolute;left:5946;top:4275;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105" o:spid="_x0000_s1078" type="#_x0000_t32" style="position:absolute;left:3803;top:5496;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AutoShape 106" o:spid="_x0000_s1079" type="#_x0000_t32" style="position:absolute;left:6916;top:5496;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107" o:spid="_x0000_s1080" type="#_x0000_t32" style="position:absolute;left:5946;top:5205;width:0;height:2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108" o:spid="_x0000_s1081" type="#_x0000_t32" style="position:absolute;left:3803;top:5496;width:31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109" o:spid="_x0000_s1082" type="#_x0000_t32" style="position:absolute;left:6848;top:7738;width:0;height:2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10" o:spid="_x0000_s1083" type="#_x0000_t32" style="position:absolute;left:3405;top:8030;width:63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111" o:spid="_x0000_s1084" type="#_x0000_t32" style="position:absolute;left:3405;top:8029;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AutoShape 112" o:spid="_x0000_s1085" type="#_x0000_t32" style="position:absolute;left:6848;top:8030;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YqnDAAAA3AAAAA8AAAAAAAAAAAAA&#10;AAAAoQIAAGRycy9kb3ducmV2LnhtbFBLBQYAAAAABAAEAPkAAACRAwAAAAA=&#10;">
              <v:stroke endarrow="block"/>
            </v:shape>
            <v:shape id="AutoShape 113" o:spid="_x0000_s1086" type="#_x0000_t32" style="position:absolute;left:9790;top:8042;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AutoShape 114" o:spid="_x0000_s1087" type="#_x0000_t32" style="position:absolute;left:9790;top:9656;width:0;height:10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 id="AutoShape 115" o:spid="_x0000_s1088" type="#_x0000_t32" style="position:absolute;left:6762;top:9656;width:0;height:10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122" o:spid="_x0000_s1089" type="#_x0000_t32" style="position:absolute;left:3787;top:9665;width:0;height:21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rect id="Rectangle 123" o:spid="_x0000_s1090" style="position:absolute;left:2841;top:11862;width:1881;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textbox style="mso-next-textbox:#Rectangle 123">
                <w:txbxContent>
                  <w:p w:rsidR="00C550B2" w:rsidRPr="008A39FC" w:rsidRDefault="00C550B2" w:rsidP="00FA2A35">
                    <w:pPr>
                      <w:jc w:val="center"/>
                      <w:rPr>
                        <w:rFonts w:ascii="Times New Roman" w:hAnsi="Times New Roman" w:cs="Times New Roman"/>
                        <w:sz w:val="24"/>
                        <w:szCs w:val="24"/>
                      </w:rPr>
                    </w:pPr>
                    <w:r w:rsidRPr="008A39FC">
                      <w:rPr>
                        <w:rFonts w:ascii="Times New Roman" w:hAnsi="Times New Roman" w:cs="Times New Roman"/>
                        <w:sz w:val="24"/>
                        <w:szCs w:val="24"/>
                      </w:rPr>
                      <w:t>Hasil</w:t>
                    </w:r>
                  </w:p>
                </w:txbxContent>
              </v:textbox>
            </v:rect>
            <v:shape id="AutoShape 124" o:spid="_x0000_s1091" type="#_x0000_t32" style="position:absolute;left:6761;top:11393;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125" o:spid="_x0000_s1092" type="#_x0000_t32" style="position:absolute;left:3779;top:12426;width:0;height:1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126" o:spid="_x0000_s1093" type="#_x0000_t32" style="position:absolute;left:6761;top:12426;width:0;height:1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27" o:spid="_x0000_s1094" type="#_x0000_t32" style="position:absolute;left:3779;top:12568;width:29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28" o:spid="_x0000_s1095" type="#_x0000_t32" style="position:absolute;left:5368;top:12568;width:0;height:2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129" o:spid="_x0000_s1096" type="#_x0000_t32" style="position:absolute;left:5368;top:13398;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130" o:spid="_x0000_s1097" type="#_x0000_t32" style="position:absolute;left:3796;top:6418;width:0;height:4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group>
        </w:pict>
      </w:r>
      <w:r w:rsidR="007570A5">
        <w:rPr>
          <w:rFonts w:ascii="Times New Roman" w:hAnsi="Times New Roman" w:cs="Times New Roman"/>
          <w:b/>
          <w:sz w:val="24"/>
          <w:szCs w:val="24"/>
        </w:rPr>
        <w:t>4</w:t>
      </w:r>
      <w:r w:rsidR="00FA2A35" w:rsidRPr="00DF60F9">
        <w:rPr>
          <w:rFonts w:ascii="Times New Roman" w:hAnsi="Times New Roman" w:cs="Times New Roman"/>
          <w:b/>
          <w:sz w:val="24"/>
          <w:szCs w:val="24"/>
        </w:rPr>
        <w:t>.5 Alur Penelitian</w:t>
      </w:r>
    </w:p>
    <w:p w:rsidR="00FA2A35" w:rsidRPr="00FF251D" w:rsidRDefault="00FA2A35" w:rsidP="00FA2A35">
      <w:pPr>
        <w:spacing w:line="480" w:lineRule="auto"/>
        <w:jc w:val="both"/>
        <w:rPr>
          <w:rFonts w:ascii="Times New Roman" w:hAnsi="Times New Roman" w:cs="Times New Roman"/>
          <w:b/>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r w:rsidRPr="00FF251D">
        <w:rPr>
          <w:rFonts w:ascii="Times New Roman" w:hAnsi="Times New Roman" w:cs="Times New Roman"/>
          <w:sz w:val="24"/>
          <w:szCs w:val="24"/>
        </w:rPr>
        <w:tab/>
      </w:r>
      <w:r w:rsidRPr="00FF251D">
        <w:rPr>
          <w:rFonts w:ascii="Times New Roman" w:hAnsi="Times New Roman" w:cs="Times New Roman"/>
          <w:sz w:val="24"/>
          <w:szCs w:val="24"/>
        </w:rPr>
        <w:tab/>
      </w:r>
      <w:r w:rsidRPr="00FF251D">
        <w:rPr>
          <w:rFonts w:ascii="Times New Roman" w:hAnsi="Times New Roman" w:cs="Times New Roman"/>
          <w:sz w:val="24"/>
          <w:szCs w:val="24"/>
        </w:rPr>
        <w:tab/>
      </w: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r w:rsidRPr="00FF251D">
        <w:rPr>
          <w:rFonts w:ascii="Times New Roman" w:hAnsi="Times New Roman" w:cs="Times New Roman"/>
          <w:sz w:val="24"/>
          <w:szCs w:val="24"/>
        </w:rPr>
        <w:tab/>
      </w:r>
      <w:r w:rsidRPr="00FF251D">
        <w:rPr>
          <w:rFonts w:ascii="Times New Roman" w:hAnsi="Times New Roman" w:cs="Times New Roman"/>
          <w:sz w:val="24"/>
          <w:szCs w:val="24"/>
        </w:rPr>
        <w:tab/>
      </w:r>
      <w:r w:rsidRPr="00FF251D">
        <w:rPr>
          <w:rFonts w:ascii="Times New Roman" w:hAnsi="Times New Roman" w:cs="Times New Roman"/>
          <w:sz w:val="24"/>
          <w:szCs w:val="24"/>
        </w:rPr>
        <w:tab/>
      </w: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r w:rsidRPr="00FF251D">
        <w:rPr>
          <w:rFonts w:ascii="Times New Roman" w:hAnsi="Times New Roman" w:cs="Times New Roman"/>
          <w:sz w:val="24"/>
          <w:szCs w:val="24"/>
        </w:rPr>
        <w:tab/>
      </w:r>
      <w:r w:rsidRPr="00FF251D">
        <w:rPr>
          <w:rFonts w:ascii="Times New Roman" w:hAnsi="Times New Roman" w:cs="Times New Roman"/>
          <w:sz w:val="24"/>
          <w:szCs w:val="24"/>
        </w:rPr>
        <w:tab/>
      </w:r>
      <w:r w:rsidRPr="00FF251D">
        <w:rPr>
          <w:rFonts w:ascii="Times New Roman" w:hAnsi="Times New Roman" w:cs="Times New Roman"/>
          <w:sz w:val="24"/>
          <w:szCs w:val="24"/>
        </w:rPr>
        <w:tab/>
      </w: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FF251D" w:rsidRDefault="00FA2A35" w:rsidP="00FA2A35">
      <w:pPr>
        <w:pStyle w:val="ListParagraph"/>
        <w:spacing w:line="480" w:lineRule="auto"/>
        <w:ind w:left="5040"/>
        <w:jc w:val="both"/>
        <w:rPr>
          <w:rFonts w:ascii="Times New Roman" w:hAnsi="Times New Roman" w:cs="Times New Roman"/>
          <w:sz w:val="24"/>
          <w:szCs w:val="24"/>
        </w:rPr>
      </w:pPr>
      <w:r w:rsidRPr="00FF251D">
        <w:rPr>
          <w:rFonts w:ascii="Times New Roman" w:hAnsi="Times New Roman" w:cs="Times New Roman"/>
          <w:sz w:val="24"/>
          <w:szCs w:val="24"/>
        </w:rPr>
        <w:tab/>
      </w:r>
      <w:r w:rsidRPr="00FF251D">
        <w:rPr>
          <w:rFonts w:ascii="Times New Roman" w:hAnsi="Times New Roman" w:cs="Times New Roman"/>
          <w:sz w:val="24"/>
          <w:szCs w:val="24"/>
        </w:rPr>
        <w:tab/>
      </w:r>
      <w:r w:rsidRPr="00FF251D">
        <w:rPr>
          <w:rFonts w:ascii="Times New Roman" w:hAnsi="Times New Roman" w:cs="Times New Roman"/>
          <w:sz w:val="24"/>
          <w:szCs w:val="24"/>
        </w:rPr>
        <w:tab/>
      </w:r>
    </w:p>
    <w:p w:rsidR="00FA2A35" w:rsidRPr="00FF251D" w:rsidRDefault="00FA2A35" w:rsidP="00FA2A35">
      <w:pPr>
        <w:pStyle w:val="ListParagraph"/>
        <w:spacing w:line="480" w:lineRule="auto"/>
        <w:ind w:left="5040"/>
        <w:jc w:val="both"/>
        <w:rPr>
          <w:rFonts w:ascii="Times New Roman" w:hAnsi="Times New Roman" w:cs="Times New Roman"/>
          <w:sz w:val="24"/>
          <w:szCs w:val="24"/>
        </w:rPr>
      </w:pPr>
    </w:p>
    <w:p w:rsidR="00FA2A35" w:rsidRPr="001F21C1" w:rsidRDefault="00FA2A35" w:rsidP="007351BD">
      <w:pPr>
        <w:pStyle w:val="ListParagraph"/>
        <w:spacing w:line="480" w:lineRule="auto"/>
        <w:ind w:left="5040"/>
        <w:jc w:val="both"/>
        <w:rPr>
          <w:rFonts w:ascii="Times New Roman" w:hAnsi="Times New Roman" w:cs="Times New Roman"/>
          <w:sz w:val="18"/>
          <w:szCs w:val="18"/>
        </w:rPr>
      </w:pPr>
    </w:p>
    <w:p w:rsidR="00CE1332" w:rsidRPr="00CE1332" w:rsidRDefault="00CE1332" w:rsidP="00CE1332">
      <w:pPr>
        <w:spacing w:after="0" w:line="240" w:lineRule="auto"/>
        <w:jc w:val="center"/>
        <w:rPr>
          <w:rFonts w:ascii="Times New Roman" w:hAnsi="Times New Roman"/>
          <w:b/>
          <w:sz w:val="24"/>
          <w:szCs w:val="24"/>
        </w:rPr>
      </w:pPr>
      <w:r w:rsidRPr="00CE1332">
        <w:rPr>
          <w:rFonts w:ascii="Times New Roman" w:hAnsi="Times New Roman"/>
          <w:b/>
          <w:sz w:val="24"/>
          <w:szCs w:val="24"/>
        </w:rPr>
        <w:t>Gambar 4.1 Alur Penelitian</w:t>
      </w:r>
    </w:p>
    <w:p w:rsidR="009C7781" w:rsidRDefault="009C7781" w:rsidP="00C6423A">
      <w:pPr>
        <w:spacing w:after="0" w:line="480" w:lineRule="auto"/>
        <w:jc w:val="both"/>
        <w:rPr>
          <w:rFonts w:ascii="Times New Roman" w:hAnsi="Times New Roman" w:cs="Times New Roman"/>
          <w:b/>
          <w:sz w:val="24"/>
          <w:szCs w:val="24"/>
        </w:rPr>
      </w:pPr>
    </w:p>
    <w:p w:rsidR="009B3DAE" w:rsidRPr="00CE1332" w:rsidRDefault="009B3DAE" w:rsidP="004C6896">
      <w:pPr>
        <w:pStyle w:val="ListParagraph"/>
        <w:numPr>
          <w:ilvl w:val="1"/>
          <w:numId w:val="57"/>
        </w:numPr>
        <w:spacing w:after="0" w:line="480" w:lineRule="auto"/>
        <w:jc w:val="both"/>
        <w:rPr>
          <w:rFonts w:ascii="Times New Roman" w:hAnsi="Times New Roman" w:cs="Times New Roman"/>
          <w:b/>
          <w:sz w:val="24"/>
          <w:szCs w:val="24"/>
        </w:rPr>
      </w:pPr>
      <w:r w:rsidRPr="00CE1332">
        <w:rPr>
          <w:rFonts w:ascii="Times New Roman" w:hAnsi="Times New Roman" w:cs="Times New Roman"/>
          <w:b/>
          <w:sz w:val="24"/>
          <w:szCs w:val="24"/>
        </w:rPr>
        <w:lastRenderedPageBreak/>
        <w:t xml:space="preserve">Variabel Penelitian </w:t>
      </w:r>
    </w:p>
    <w:p w:rsidR="00CE1332" w:rsidRPr="00CE1332" w:rsidRDefault="009B3DAE" w:rsidP="004C6896">
      <w:pPr>
        <w:pStyle w:val="ListParagraph"/>
        <w:numPr>
          <w:ilvl w:val="2"/>
          <w:numId w:val="57"/>
        </w:numPr>
        <w:spacing w:line="480" w:lineRule="auto"/>
        <w:jc w:val="both"/>
        <w:rPr>
          <w:rFonts w:ascii="Times New Roman" w:hAnsi="Times New Roman" w:cs="Times New Roman"/>
          <w:sz w:val="24"/>
          <w:szCs w:val="24"/>
        </w:rPr>
      </w:pPr>
      <w:r w:rsidRPr="00CE1332">
        <w:rPr>
          <w:rFonts w:ascii="Times New Roman" w:hAnsi="Times New Roman" w:cs="Times New Roman"/>
          <w:sz w:val="24"/>
          <w:szCs w:val="24"/>
        </w:rPr>
        <w:t>Variabel bebas</w:t>
      </w:r>
      <w:r w:rsidR="00CE1332">
        <w:rPr>
          <w:rFonts w:ascii="Times New Roman" w:hAnsi="Times New Roman" w:cs="Times New Roman"/>
          <w:sz w:val="24"/>
          <w:szCs w:val="24"/>
        </w:rPr>
        <w:tab/>
      </w:r>
      <w:r w:rsidR="00CE1332">
        <w:rPr>
          <w:rFonts w:ascii="Times New Roman" w:hAnsi="Times New Roman" w:cs="Times New Roman"/>
          <w:sz w:val="24"/>
          <w:szCs w:val="24"/>
        </w:rPr>
        <w:tab/>
      </w:r>
      <w:r w:rsidRPr="00CE1332">
        <w:rPr>
          <w:rFonts w:ascii="Times New Roman" w:hAnsi="Times New Roman" w:cs="Times New Roman"/>
          <w:sz w:val="24"/>
          <w:szCs w:val="24"/>
        </w:rPr>
        <w:t>: tingkat pengetahuan, sikap, dan perilaku ibu</w:t>
      </w:r>
    </w:p>
    <w:p w:rsidR="009B3DAE" w:rsidRPr="00CE1332" w:rsidRDefault="009B3DAE" w:rsidP="004C6896">
      <w:pPr>
        <w:pStyle w:val="ListParagraph"/>
        <w:numPr>
          <w:ilvl w:val="2"/>
          <w:numId w:val="57"/>
        </w:numPr>
        <w:spacing w:after="0" w:line="480" w:lineRule="auto"/>
        <w:jc w:val="both"/>
        <w:rPr>
          <w:rFonts w:ascii="Times New Roman" w:hAnsi="Times New Roman" w:cs="Times New Roman"/>
          <w:sz w:val="24"/>
          <w:szCs w:val="24"/>
        </w:rPr>
      </w:pPr>
      <w:r w:rsidRPr="00CE1332">
        <w:rPr>
          <w:rFonts w:ascii="Times New Roman" w:hAnsi="Times New Roman" w:cs="Times New Roman"/>
          <w:sz w:val="24"/>
          <w:szCs w:val="24"/>
        </w:rPr>
        <w:t>Variabel tergantun</w:t>
      </w:r>
      <w:r w:rsidR="004D72DC" w:rsidRPr="00CE1332">
        <w:rPr>
          <w:rFonts w:ascii="Times New Roman" w:hAnsi="Times New Roman" w:cs="Times New Roman"/>
          <w:sz w:val="24"/>
          <w:szCs w:val="24"/>
        </w:rPr>
        <w:t>g</w:t>
      </w:r>
      <w:r w:rsidR="004D72DC" w:rsidRPr="00CE1332">
        <w:rPr>
          <w:rFonts w:ascii="Times New Roman" w:hAnsi="Times New Roman" w:cs="Times New Roman"/>
          <w:sz w:val="24"/>
          <w:szCs w:val="24"/>
        </w:rPr>
        <w:tab/>
      </w:r>
      <w:r w:rsidRPr="00CE1332">
        <w:rPr>
          <w:rFonts w:ascii="Times New Roman" w:hAnsi="Times New Roman" w:cs="Times New Roman"/>
          <w:sz w:val="24"/>
          <w:szCs w:val="24"/>
        </w:rPr>
        <w:t>: kejadian kecacingan</w:t>
      </w:r>
    </w:p>
    <w:p w:rsidR="00CE1332" w:rsidRPr="00CE1332" w:rsidRDefault="00CE1332" w:rsidP="00CE1332">
      <w:pPr>
        <w:spacing w:after="0" w:line="480" w:lineRule="auto"/>
        <w:jc w:val="both"/>
        <w:rPr>
          <w:rFonts w:ascii="Times New Roman" w:hAnsi="Times New Roman" w:cs="Times New Roman"/>
          <w:sz w:val="24"/>
          <w:szCs w:val="24"/>
        </w:rPr>
      </w:pPr>
    </w:p>
    <w:p w:rsidR="003B6883" w:rsidRPr="00A53117" w:rsidRDefault="007570A5" w:rsidP="003B688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9B3DAE">
        <w:rPr>
          <w:rFonts w:ascii="Times New Roman" w:hAnsi="Times New Roman" w:cs="Times New Roman"/>
          <w:b/>
          <w:sz w:val="24"/>
          <w:szCs w:val="24"/>
        </w:rPr>
        <w:t xml:space="preserve">.7 </w:t>
      </w:r>
      <w:r w:rsidR="003B6883" w:rsidRPr="00A53117">
        <w:rPr>
          <w:rFonts w:ascii="Times New Roman" w:hAnsi="Times New Roman" w:cs="Times New Roman"/>
          <w:b/>
          <w:sz w:val="24"/>
          <w:szCs w:val="24"/>
        </w:rPr>
        <w:t>Definisi Operasional</w:t>
      </w:r>
    </w:p>
    <w:p w:rsidR="003B6883" w:rsidRPr="00767815" w:rsidRDefault="00767815" w:rsidP="00767815">
      <w:pPr>
        <w:spacing w:after="0" w:line="240" w:lineRule="auto"/>
        <w:rPr>
          <w:rFonts w:ascii="Times New Roman" w:hAnsi="Times New Roman"/>
          <w:b/>
          <w:sz w:val="24"/>
          <w:szCs w:val="24"/>
        </w:rPr>
      </w:pPr>
      <w:r w:rsidRPr="00767815">
        <w:rPr>
          <w:rFonts w:ascii="Times New Roman" w:hAnsi="Times New Roman"/>
          <w:b/>
          <w:sz w:val="24"/>
          <w:szCs w:val="24"/>
        </w:rPr>
        <w:t>Tabel 4.1 Definisi Operasional</w:t>
      </w:r>
    </w:p>
    <w:tbl>
      <w:tblPr>
        <w:tblStyle w:val="TableGrid"/>
        <w:tblW w:w="0" w:type="auto"/>
        <w:tblInd w:w="198" w:type="dxa"/>
        <w:tblLayout w:type="fixed"/>
        <w:tblLook w:val="04A0" w:firstRow="1" w:lastRow="0" w:firstColumn="1" w:lastColumn="0" w:noHBand="0" w:noVBand="1"/>
      </w:tblPr>
      <w:tblGrid>
        <w:gridCol w:w="1470"/>
        <w:gridCol w:w="3543"/>
        <w:gridCol w:w="1701"/>
        <w:gridCol w:w="1018"/>
      </w:tblGrid>
      <w:tr w:rsidR="003B6883" w:rsidRPr="00767815" w:rsidTr="00F7528E">
        <w:tc>
          <w:tcPr>
            <w:tcW w:w="1470" w:type="dxa"/>
          </w:tcPr>
          <w:p w:rsidR="003B6883" w:rsidRPr="00767815" w:rsidRDefault="003B6883" w:rsidP="00132D31">
            <w:pPr>
              <w:autoSpaceDE w:val="0"/>
              <w:autoSpaceDN w:val="0"/>
              <w:adjustRightInd w:val="0"/>
              <w:spacing w:line="360" w:lineRule="auto"/>
              <w:jc w:val="center"/>
              <w:rPr>
                <w:rFonts w:ascii="Times New Roman" w:hAnsi="Times New Roman" w:cs="Times New Roman"/>
                <w:b/>
                <w:szCs w:val="24"/>
              </w:rPr>
            </w:pPr>
            <w:r w:rsidRPr="00767815">
              <w:rPr>
                <w:rFonts w:ascii="Times New Roman" w:hAnsi="Times New Roman" w:cs="Times New Roman"/>
                <w:b/>
                <w:szCs w:val="24"/>
              </w:rPr>
              <w:t>Variabel</w:t>
            </w:r>
          </w:p>
        </w:tc>
        <w:tc>
          <w:tcPr>
            <w:tcW w:w="3543" w:type="dxa"/>
          </w:tcPr>
          <w:p w:rsidR="003B6883" w:rsidRPr="00767815" w:rsidRDefault="003B6883" w:rsidP="00132D31">
            <w:pPr>
              <w:autoSpaceDE w:val="0"/>
              <w:autoSpaceDN w:val="0"/>
              <w:adjustRightInd w:val="0"/>
              <w:spacing w:line="360" w:lineRule="auto"/>
              <w:jc w:val="center"/>
              <w:rPr>
                <w:rFonts w:ascii="Times New Roman" w:hAnsi="Times New Roman" w:cs="Times New Roman"/>
                <w:b/>
                <w:szCs w:val="24"/>
              </w:rPr>
            </w:pPr>
            <w:r w:rsidRPr="00767815">
              <w:rPr>
                <w:rFonts w:ascii="Times New Roman" w:hAnsi="Times New Roman" w:cs="Times New Roman"/>
                <w:b/>
                <w:szCs w:val="24"/>
              </w:rPr>
              <w:t>Definisi Operasional</w:t>
            </w:r>
          </w:p>
        </w:tc>
        <w:tc>
          <w:tcPr>
            <w:tcW w:w="1701" w:type="dxa"/>
          </w:tcPr>
          <w:p w:rsidR="003B6883" w:rsidRPr="00767815" w:rsidRDefault="003B6883" w:rsidP="00132D31">
            <w:pPr>
              <w:autoSpaceDE w:val="0"/>
              <w:autoSpaceDN w:val="0"/>
              <w:adjustRightInd w:val="0"/>
              <w:spacing w:line="360" w:lineRule="auto"/>
              <w:jc w:val="center"/>
              <w:rPr>
                <w:rFonts w:ascii="Times New Roman" w:hAnsi="Times New Roman" w:cs="Times New Roman"/>
                <w:b/>
                <w:szCs w:val="24"/>
              </w:rPr>
            </w:pPr>
            <w:r w:rsidRPr="00767815">
              <w:rPr>
                <w:rFonts w:ascii="Times New Roman" w:hAnsi="Times New Roman" w:cs="Times New Roman"/>
                <w:b/>
                <w:szCs w:val="24"/>
              </w:rPr>
              <w:t>Cara Pengukuran</w:t>
            </w:r>
          </w:p>
        </w:tc>
        <w:tc>
          <w:tcPr>
            <w:tcW w:w="1018" w:type="dxa"/>
          </w:tcPr>
          <w:p w:rsidR="003B6883" w:rsidRPr="00767815" w:rsidRDefault="003B6883" w:rsidP="00132D31">
            <w:pPr>
              <w:autoSpaceDE w:val="0"/>
              <w:autoSpaceDN w:val="0"/>
              <w:adjustRightInd w:val="0"/>
              <w:spacing w:line="360" w:lineRule="auto"/>
              <w:jc w:val="center"/>
              <w:rPr>
                <w:rFonts w:ascii="Times New Roman" w:hAnsi="Times New Roman" w:cs="Times New Roman"/>
                <w:b/>
                <w:szCs w:val="24"/>
              </w:rPr>
            </w:pPr>
            <w:r w:rsidRPr="00767815">
              <w:rPr>
                <w:rFonts w:ascii="Times New Roman" w:hAnsi="Times New Roman" w:cs="Times New Roman"/>
                <w:b/>
                <w:szCs w:val="24"/>
              </w:rPr>
              <w:t>Skala</w:t>
            </w:r>
          </w:p>
        </w:tc>
      </w:tr>
      <w:tr w:rsidR="003B6883" w:rsidRPr="00767815" w:rsidTr="00F7528E">
        <w:tc>
          <w:tcPr>
            <w:tcW w:w="1470"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lang w:val="en-US"/>
              </w:rPr>
            </w:pPr>
            <w:r w:rsidRPr="00767815">
              <w:rPr>
                <w:rFonts w:ascii="Times New Roman" w:hAnsi="Times New Roman" w:cs="Times New Roman"/>
                <w:szCs w:val="24"/>
                <w:lang w:val="en-US"/>
              </w:rPr>
              <w:t xml:space="preserve">Kejadian kecacingan </w:t>
            </w:r>
          </w:p>
        </w:tc>
        <w:tc>
          <w:tcPr>
            <w:tcW w:w="3543" w:type="dxa"/>
          </w:tcPr>
          <w:p w:rsidR="003B6883" w:rsidRPr="00767815" w:rsidRDefault="003B6883" w:rsidP="004C2383">
            <w:pPr>
              <w:autoSpaceDE w:val="0"/>
              <w:autoSpaceDN w:val="0"/>
              <w:adjustRightInd w:val="0"/>
              <w:spacing w:line="360" w:lineRule="auto"/>
              <w:jc w:val="both"/>
              <w:rPr>
                <w:rFonts w:ascii="Times New Roman" w:hAnsi="Times New Roman" w:cs="Times New Roman"/>
                <w:szCs w:val="24"/>
              </w:rPr>
            </w:pPr>
            <w:r w:rsidRPr="00767815">
              <w:rPr>
                <w:rFonts w:ascii="Times New Roman" w:hAnsi="Times New Roman" w:cs="Times New Roman"/>
                <w:szCs w:val="24"/>
                <w:lang w:val="en-US"/>
              </w:rPr>
              <w:t>Angka kejadian k</w:t>
            </w:r>
            <w:r w:rsidRPr="00767815">
              <w:rPr>
                <w:rFonts w:ascii="Times New Roman" w:hAnsi="Times New Roman" w:cs="Times New Roman"/>
                <w:szCs w:val="24"/>
              </w:rPr>
              <w:t>ecacingan atau infeksi cacing usus</w:t>
            </w:r>
            <w:r w:rsidRPr="00767815">
              <w:rPr>
                <w:rFonts w:ascii="Times New Roman" w:hAnsi="Times New Roman" w:cs="Times New Roman"/>
                <w:szCs w:val="24"/>
                <w:lang w:val="en-US"/>
              </w:rPr>
              <w:t xml:space="preserve">, yaitu oleh </w:t>
            </w:r>
            <w:r w:rsidR="00ED5023">
              <w:rPr>
                <w:rFonts w:ascii="Times New Roman" w:hAnsi="Times New Roman" w:cs="Times New Roman"/>
                <w:i/>
                <w:szCs w:val="24"/>
                <w:lang w:val="en-US"/>
              </w:rPr>
              <w:t>Enterobius vermicularis</w:t>
            </w:r>
            <w:r w:rsidR="003902A1" w:rsidRPr="00767815">
              <w:rPr>
                <w:rFonts w:ascii="Times New Roman" w:hAnsi="Times New Roman" w:cs="Times New Roman"/>
                <w:szCs w:val="24"/>
                <w:lang w:val="en-US"/>
              </w:rPr>
              <w:t>,</w:t>
            </w:r>
            <w:r w:rsidR="00ED5023">
              <w:rPr>
                <w:rFonts w:ascii="Times New Roman" w:hAnsi="Times New Roman" w:cs="Times New Roman"/>
                <w:szCs w:val="24"/>
                <w:lang w:val="en-US"/>
              </w:rPr>
              <w:t xml:space="preserve"> </w:t>
            </w:r>
            <w:r w:rsidRPr="00767815">
              <w:rPr>
                <w:rFonts w:ascii="Times New Roman" w:hAnsi="Times New Roman" w:cs="Times New Roman"/>
                <w:i/>
                <w:szCs w:val="24"/>
              </w:rPr>
              <w:t>Ascaris lumbricoides</w:t>
            </w:r>
            <w:r w:rsidRPr="00767815">
              <w:rPr>
                <w:rFonts w:ascii="Times New Roman" w:hAnsi="Times New Roman" w:cs="Times New Roman"/>
                <w:szCs w:val="24"/>
              </w:rPr>
              <w:t xml:space="preserve">, </w:t>
            </w:r>
            <w:r w:rsidRPr="00767815">
              <w:rPr>
                <w:rFonts w:ascii="Times New Roman" w:hAnsi="Times New Roman" w:cs="Times New Roman"/>
                <w:i/>
                <w:szCs w:val="24"/>
              </w:rPr>
              <w:t>Trichuris trichiura</w:t>
            </w:r>
            <w:r w:rsidRPr="00767815">
              <w:rPr>
                <w:rFonts w:ascii="Times New Roman" w:hAnsi="Times New Roman" w:cs="Times New Roman"/>
                <w:szCs w:val="24"/>
                <w:lang w:val="en-US"/>
              </w:rPr>
              <w:t xml:space="preserve">, </w:t>
            </w:r>
            <w:r w:rsidRPr="00767815">
              <w:rPr>
                <w:rFonts w:ascii="Times New Roman" w:hAnsi="Times New Roman" w:cs="Times New Roman"/>
                <w:i/>
                <w:szCs w:val="24"/>
              </w:rPr>
              <w:t>Necator americanu</w:t>
            </w:r>
            <w:r w:rsidR="003902A1" w:rsidRPr="00767815">
              <w:rPr>
                <w:rFonts w:ascii="Times New Roman" w:hAnsi="Times New Roman" w:cs="Times New Roman"/>
                <w:i/>
                <w:szCs w:val="24"/>
                <w:lang w:val="en-US"/>
              </w:rPr>
              <w:t>s</w:t>
            </w:r>
            <w:r w:rsidR="003902A1" w:rsidRPr="00767815">
              <w:rPr>
                <w:rFonts w:ascii="Times New Roman" w:hAnsi="Times New Roman" w:cs="Times New Roman"/>
                <w:szCs w:val="24"/>
                <w:lang w:val="en-US"/>
              </w:rPr>
              <w:t>,</w:t>
            </w:r>
            <w:r w:rsidR="00ED5023">
              <w:rPr>
                <w:rFonts w:ascii="Times New Roman" w:hAnsi="Times New Roman" w:cs="Times New Roman"/>
                <w:szCs w:val="24"/>
                <w:lang w:val="en-US"/>
              </w:rPr>
              <w:t xml:space="preserve"> </w:t>
            </w:r>
            <w:r w:rsidRPr="00767815">
              <w:rPr>
                <w:rFonts w:ascii="Times New Roman" w:hAnsi="Times New Roman" w:cs="Times New Roman"/>
                <w:i/>
                <w:szCs w:val="24"/>
              </w:rPr>
              <w:t>Ancylostoma duodenale</w:t>
            </w:r>
            <w:r w:rsidR="003902A1" w:rsidRPr="00767815">
              <w:rPr>
                <w:rFonts w:ascii="Times New Roman" w:hAnsi="Times New Roman" w:cs="Times New Roman"/>
                <w:szCs w:val="24"/>
              </w:rPr>
              <w:t>,</w:t>
            </w:r>
            <w:r w:rsidR="00ED5023">
              <w:rPr>
                <w:rFonts w:ascii="Times New Roman" w:hAnsi="Times New Roman" w:cs="Times New Roman"/>
                <w:szCs w:val="24"/>
                <w:lang w:val="en-US"/>
              </w:rPr>
              <w:t xml:space="preserve"> </w:t>
            </w:r>
            <w:r w:rsidRPr="00767815">
              <w:rPr>
                <w:rFonts w:ascii="Times New Roman" w:hAnsi="Times New Roman" w:cs="Times New Roman"/>
                <w:i/>
                <w:szCs w:val="24"/>
                <w:lang w:val="en-US"/>
              </w:rPr>
              <w:t>Strongyloides stercoralis</w:t>
            </w:r>
            <w:r w:rsidR="003902A1" w:rsidRPr="00767815">
              <w:rPr>
                <w:rFonts w:ascii="Times New Roman" w:hAnsi="Times New Roman" w:cs="Times New Roman"/>
                <w:szCs w:val="24"/>
                <w:lang w:val="en-US"/>
              </w:rPr>
              <w:t xml:space="preserve">, </w:t>
            </w:r>
            <w:r w:rsidR="003902A1" w:rsidRPr="00767815">
              <w:rPr>
                <w:rFonts w:ascii="Times New Roman" w:hAnsi="Times New Roman" w:cs="Times New Roman"/>
                <w:i/>
                <w:szCs w:val="24"/>
                <w:lang w:val="en-US"/>
              </w:rPr>
              <w:t>Taenia saginata</w:t>
            </w:r>
            <w:r w:rsidR="003902A1" w:rsidRPr="00767815">
              <w:rPr>
                <w:rFonts w:ascii="Times New Roman" w:hAnsi="Times New Roman" w:cs="Times New Roman"/>
                <w:szCs w:val="24"/>
                <w:lang w:val="en-US"/>
              </w:rPr>
              <w:t xml:space="preserve">, </w:t>
            </w:r>
            <w:r w:rsidR="003902A1" w:rsidRPr="00767815">
              <w:rPr>
                <w:rFonts w:ascii="Times New Roman" w:hAnsi="Times New Roman" w:cs="Times New Roman"/>
                <w:i/>
                <w:szCs w:val="24"/>
                <w:lang w:val="en-US"/>
              </w:rPr>
              <w:t>Taenia solium</w:t>
            </w:r>
            <w:r w:rsidR="00ED5023">
              <w:rPr>
                <w:rFonts w:ascii="Times New Roman" w:hAnsi="Times New Roman" w:cs="Times New Roman"/>
                <w:i/>
                <w:szCs w:val="24"/>
                <w:lang w:val="en-US"/>
              </w:rPr>
              <w:t xml:space="preserve"> </w:t>
            </w:r>
            <w:r w:rsidR="004C2383" w:rsidRPr="00767815">
              <w:rPr>
                <w:rFonts w:ascii="Times New Roman" w:hAnsi="Times New Roman" w:cs="Times New Roman"/>
                <w:szCs w:val="24"/>
                <w:lang w:val="en-US"/>
              </w:rPr>
              <w:t>dan</w:t>
            </w:r>
            <w:r w:rsidR="00ED5023">
              <w:rPr>
                <w:rFonts w:ascii="Times New Roman" w:hAnsi="Times New Roman" w:cs="Times New Roman"/>
                <w:szCs w:val="24"/>
                <w:lang w:val="en-US"/>
              </w:rPr>
              <w:t xml:space="preserve"> </w:t>
            </w:r>
            <w:r w:rsidR="004C2383" w:rsidRPr="004C2383">
              <w:rPr>
                <w:rFonts w:ascii="Times New Roman" w:hAnsi="Times New Roman" w:cs="Times New Roman"/>
                <w:i/>
                <w:szCs w:val="24"/>
                <w:lang w:val="en-US"/>
              </w:rPr>
              <w:t>Hymenolepis nana</w:t>
            </w:r>
            <w:r w:rsidR="003902A1" w:rsidRPr="00767815">
              <w:rPr>
                <w:rFonts w:ascii="Times New Roman" w:hAnsi="Times New Roman" w:cs="Times New Roman"/>
                <w:szCs w:val="24"/>
                <w:lang w:val="en-US"/>
              </w:rPr>
              <w:t xml:space="preserve">. </w:t>
            </w:r>
            <w:r w:rsidRPr="00767815">
              <w:rPr>
                <w:rFonts w:ascii="Times New Roman" w:hAnsi="Times New Roman" w:cs="Times New Roman"/>
                <w:szCs w:val="24"/>
              </w:rPr>
              <w:t>Pemeriksaan dilakukan dengan pengamatan pada mikroskop, dan hasil pengamatan diklasi</w:t>
            </w:r>
            <w:r w:rsidR="00F7528E">
              <w:rPr>
                <w:rFonts w:ascii="Times New Roman" w:hAnsi="Times New Roman" w:cs="Times New Roman"/>
                <w:szCs w:val="24"/>
              </w:rPr>
              <w:t>fikasikan menjadi terinfeksi (‘</w:t>
            </w:r>
            <w:r w:rsidR="00F7528E">
              <w:rPr>
                <w:rFonts w:ascii="Times New Roman" w:hAnsi="Times New Roman" w:cs="Times New Roman"/>
                <w:szCs w:val="24"/>
                <w:lang w:val="en-US"/>
              </w:rPr>
              <w:t>2</w:t>
            </w:r>
            <w:r w:rsidR="00F7528E">
              <w:rPr>
                <w:rFonts w:ascii="Times New Roman" w:hAnsi="Times New Roman" w:cs="Times New Roman"/>
                <w:szCs w:val="24"/>
              </w:rPr>
              <w:t>’) atau tidak terinfeksi (‘</w:t>
            </w:r>
            <w:r w:rsidR="00F7528E">
              <w:rPr>
                <w:rFonts w:ascii="Times New Roman" w:hAnsi="Times New Roman" w:cs="Times New Roman"/>
                <w:szCs w:val="24"/>
                <w:lang w:val="en-US"/>
              </w:rPr>
              <w:t>1</w:t>
            </w:r>
            <w:r w:rsidRPr="00767815">
              <w:rPr>
                <w:rFonts w:ascii="Times New Roman" w:hAnsi="Times New Roman" w:cs="Times New Roman"/>
                <w:szCs w:val="24"/>
              </w:rPr>
              <w:t>’) baik telur cacing maupun cacing usus, serta dilakukan identifikasi terhadap jenis cacing penginfeksi.</w:t>
            </w:r>
          </w:p>
        </w:tc>
        <w:tc>
          <w:tcPr>
            <w:tcW w:w="1701"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rPr>
            </w:pPr>
            <w:r w:rsidRPr="00767815">
              <w:rPr>
                <w:rFonts w:ascii="Times New Roman" w:hAnsi="Times New Roman" w:cs="Times New Roman"/>
                <w:szCs w:val="24"/>
              </w:rPr>
              <w:t>Pemeriksaan mikroskopik feses, terdiri dari :</w:t>
            </w:r>
          </w:p>
          <w:p w:rsidR="003B6883" w:rsidRPr="00767815" w:rsidRDefault="003B6883" w:rsidP="00132D31">
            <w:pPr>
              <w:autoSpaceDE w:val="0"/>
              <w:autoSpaceDN w:val="0"/>
              <w:adjustRightInd w:val="0"/>
              <w:spacing w:line="360" w:lineRule="auto"/>
              <w:ind w:left="459" w:hanging="425"/>
              <w:jc w:val="both"/>
              <w:rPr>
                <w:rFonts w:ascii="Times New Roman" w:hAnsi="Times New Roman" w:cs="Times New Roman"/>
                <w:szCs w:val="24"/>
              </w:rPr>
            </w:pPr>
            <w:r w:rsidRPr="00767815">
              <w:rPr>
                <w:rFonts w:ascii="Times New Roman" w:hAnsi="Times New Roman" w:cs="Times New Roman"/>
                <w:szCs w:val="24"/>
              </w:rPr>
              <w:t xml:space="preserve">‘1’ : </w:t>
            </w:r>
            <w:r w:rsidR="0056731B" w:rsidRPr="00767815">
              <w:rPr>
                <w:rFonts w:ascii="Times New Roman" w:hAnsi="Times New Roman" w:cs="Times New Roman"/>
                <w:szCs w:val="24"/>
                <w:lang w:val="en-US"/>
              </w:rPr>
              <w:t>nega</w:t>
            </w:r>
            <w:r w:rsidR="0056731B" w:rsidRPr="00767815">
              <w:rPr>
                <w:rFonts w:ascii="Times New Roman" w:hAnsi="Times New Roman" w:cs="Times New Roman"/>
                <w:szCs w:val="24"/>
              </w:rPr>
              <w:t>tif (</w:t>
            </w:r>
            <w:r w:rsidR="0056731B" w:rsidRPr="00767815">
              <w:rPr>
                <w:rFonts w:ascii="Times New Roman" w:hAnsi="Times New Roman" w:cs="Times New Roman"/>
                <w:szCs w:val="24"/>
                <w:lang w:val="en-US"/>
              </w:rPr>
              <w:t>-</w:t>
            </w:r>
            <w:r w:rsidRPr="00767815">
              <w:rPr>
                <w:rFonts w:ascii="Times New Roman" w:hAnsi="Times New Roman" w:cs="Times New Roman"/>
                <w:szCs w:val="24"/>
              </w:rPr>
              <w:t>)</w:t>
            </w:r>
          </w:p>
          <w:p w:rsidR="003B6883" w:rsidRPr="00767815" w:rsidRDefault="003B6883" w:rsidP="0056731B">
            <w:pPr>
              <w:autoSpaceDE w:val="0"/>
              <w:autoSpaceDN w:val="0"/>
              <w:adjustRightInd w:val="0"/>
              <w:spacing w:line="360" w:lineRule="auto"/>
              <w:ind w:left="459" w:hanging="425"/>
              <w:jc w:val="both"/>
              <w:rPr>
                <w:rFonts w:ascii="Times New Roman" w:hAnsi="Times New Roman" w:cs="Times New Roman"/>
                <w:szCs w:val="24"/>
              </w:rPr>
            </w:pPr>
            <w:r w:rsidRPr="00767815">
              <w:rPr>
                <w:rFonts w:ascii="Times New Roman" w:hAnsi="Times New Roman" w:cs="Times New Roman"/>
                <w:szCs w:val="24"/>
              </w:rPr>
              <w:t xml:space="preserve">‘2’ : </w:t>
            </w:r>
            <w:r w:rsidR="0056731B" w:rsidRPr="00767815">
              <w:rPr>
                <w:rFonts w:ascii="Times New Roman" w:hAnsi="Times New Roman" w:cs="Times New Roman"/>
                <w:szCs w:val="24"/>
                <w:lang w:val="en-US"/>
              </w:rPr>
              <w:t>posi</w:t>
            </w:r>
            <w:r w:rsidRPr="00767815">
              <w:rPr>
                <w:rFonts w:ascii="Times New Roman" w:hAnsi="Times New Roman" w:cs="Times New Roman"/>
                <w:szCs w:val="24"/>
              </w:rPr>
              <w:t>tif (</w:t>
            </w:r>
            <w:r w:rsidR="0056731B" w:rsidRPr="00767815">
              <w:rPr>
                <w:rFonts w:ascii="Times New Roman" w:hAnsi="Times New Roman" w:cs="Times New Roman"/>
                <w:szCs w:val="24"/>
                <w:lang w:val="en-US"/>
              </w:rPr>
              <w:t>+</w:t>
            </w:r>
            <w:r w:rsidRPr="00767815">
              <w:rPr>
                <w:rFonts w:ascii="Times New Roman" w:hAnsi="Times New Roman" w:cs="Times New Roman"/>
                <w:szCs w:val="24"/>
              </w:rPr>
              <w:t>)</w:t>
            </w:r>
          </w:p>
        </w:tc>
        <w:tc>
          <w:tcPr>
            <w:tcW w:w="1018"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rPr>
            </w:pPr>
            <w:r w:rsidRPr="00767815">
              <w:rPr>
                <w:rFonts w:ascii="Times New Roman" w:hAnsi="Times New Roman" w:cs="Times New Roman"/>
                <w:szCs w:val="24"/>
                <w:lang w:val="en-US"/>
              </w:rPr>
              <w:t>Nom</w:t>
            </w:r>
            <w:r w:rsidRPr="00767815">
              <w:rPr>
                <w:rFonts w:ascii="Times New Roman" w:hAnsi="Times New Roman" w:cs="Times New Roman"/>
                <w:szCs w:val="24"/>
              </w:rPr>
              <w:t>inal</w:t>
            </w:r>
          </w:p>
        </w:tc>
      </w:tr>
      <w:tr w:rsidR="003B6883" w:rsidRPr="00767815" w:rsidTr="00F7528E">
        <w:tc>
          <w:tcPr>
            <w:tcW w:w="1470"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rPr>
            </w:pPr>
            <w:r w:rsidRPr="00767815">
              <w:rPr>
                <w:rFonts w:ascii="Times New Roman" w:hAnsi="Times New Roman" w:cs="Times New Roman"/>
                <w:szCs w:val="24"/>
              </w:rPr>
              <w:t>Pengetahuan</w:t>
            </w:r>
          </w:p>
        </w:tc>
        <w:tc>
          <w:tcPr>
            <w:tcW w:w="3543"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rPr>
            </w:pPr>
            <w:r w:rsidRPr="00767815">
              <w:rPr>
                <w:rFonts w:ascii="Times New Roman" w:hAnsi="Times New Roman" w:cs="Times New Roman"/>
                <w:szCs w:val="24"/>
              </w:rPr>
              <w:t>Kumpulan informasi</w:t>
            </w:r>
            <w:r w:rsidRPr="00157914">
              <w:rPr>
                <w:rFonts w:ascii="Times New Roman" w:hAnsi="Times New Roman" w:cs="Times New Roman"/>
                <w:szCs w:val="24"/>
              </w:rPr>
              <w:t xml:space="preserve"> yang berkaitan dengan penyakit </w:t>
            </w:r>
            <w:r w:rsidRPr="00767815">
              <w:rPr>
                <w:rFonts w:ascii="Times New Roman" w:hAnsi="Times New Roman" w:cs="Times New Roman"/>
                <w:szCs w:val="24"/>
              </w:rPr>
              <w:t>kecacingan yang di</w:t>
            </w:r>
            <w:r w:rsidRPr="00157914">
              <w:rPr>
                <w:rFonts w:ascii="Times New Roman" w:hAnsi="Times New Roman" w:cs="Times New Roman"/>
                <w:szCs w:val="24"/>
              </w:rPr>
              <w:t>ketahui</w:t>
            </w:r>
            <w:r w:rsidRPr="00767815">
              <w:rPr>
                <w:rFonts w:ascii="Times New Roman" w:hAnsi="Times New Roman" w:cs="Times New Roman"/>
                <w:szCs w:val="24"/>
              </w:rPr>
              <w:t xml:space="preserve"> oleh ibu yang memiliki anak yang bersekolah di </w:t>
            </w:r>
            <w:r w:rsidR="00A07B05" w:rsidRPr="00157914">
              <w:rPr>
                <w:rFonts w:ascii="Times New Roman" w:hAnsi="Times New Roman" w:cs="Times New Roman"/>
                <w:szCs w:val="24"/>
              </w:rPr>
              <w:t xml:space="preserve">PAUD </w:t>
            </w:r>
            <w:r w:rsidR="003B62CD" w:rsidRPr="00157914">
              <w:rPr>
                <w:rFonts w:ascii="Times New Roman" w:hAnsi="Times New Roman" w:cs="Times New Roman"/>
                <w:szCs w:val="24"/>
              </w:rPr>
              <w:t>Al-Azhar,</w:t>
            </w:r>
            <w:r w:rsidR="000F4221" w:rsidRPr="00157914">
              <w:rPr>
                <w:rFonts w:ascii="Times New Roman" w:hAnsi="Times New Roman" w:cs="Times New Roman"/>
                <w:szCs w:val="24"/>
              </w:rPr>
              <w:t xml:space="preserve"> Batu Kelambu,</w:t>
            </w:r>
            <w:r w:rsidR="003B62CD" w:rsidRPr="00157914">
              <w:rPr>
                <w:rFonts w:ascii="Times New Roman" w:hAnsi="Times New Roman" w:cs="Times New Roman"/>
                <w:szCs w:val="24"/>
              </w:rPr>
              <w:t xml:space="preserve"> Hidayatul Ikhlas, Titian Bangsa, </w:t>
            </w:r>
            <w:r w:rsidR="00A07B05" w:rsidRPr="00157914">
              <w:rPr>
                <w:rFonts w:ascii="Times New Roman" w:hAnsi="Times New Roman" w:cs="Times New Roman"/>
                <w:szCs w:val="24"/>
              </w:rPr>
              <w:t>dan Tunas Ceria</w:t>
            </w:r>
            <w:r w:rsidRPr="00767815">
              <w:rPr>
                <w:rFonts w:ascii="Times New Roman" w:hAnsi="Times New Roman" w:cs="Times New Roman"/>
                <w:szCs w:val="24"/>
              </w:rPr>
              <w:t xml:space="preserve">, Kecamatan </w:t>
            </w:r>
            <w:r w:rsidRPr="00157914">
              <w:rPr>
                <w:rFonts w:ascii="Times New Roman" w:hAnsi="Times New Roman" w:cs="Times New Roman"/>
                <w:szCs w:val="24"/>
              </w:rPr>
              <w:t>Kuripan</w:t>
            </w:r>
            <w:r w:rsidRPr="00767815">
              <w:rPr>
                <w:rFonts w:ascii="Times New Roman" w:hAnsi="Times New Roman" w:cs="Times New Roman"/>
                <w:szCs w:val="24"/>
              </w:rPr>
              <w:t xml:space="preserve">, Kabupaten Lombok Barat, yang </w:t>
            </w:r>
            <w:r w:rsidRPr="00767815">
              <w:rPr>
                <w:rFonts w:ascii="Times New Roman" w:hAnsi="Times New Roman" w:cs="Times New Roman"/>
                <w:szCs w:val="24"/>
              </w:rPr>
              <w:lastRenderedPageBreak/>
              <w:t>diukur dengan menggunakan kuesioner rancangan penulis dengan skala ukur.</w:t>
            </w:r>
          </w:p>
        </w:tc>
        <w:tc>
          <w:tcPr>
            <w:tcW w:w="1701" w:type="dxa"/>
            <w:vMerge w:val="restart"/>
          </w:tcPr>
          <w:p w:rsidR="003B6883" w:rsidRPr="00767815" w:rsidRDefault="003B6883" w:rsidP="00132D31">
            <w:pPr>
              <w:autoSpaceDE w:val="0"/>
              <w:autoSpaceDN w:val="0"/>
              <w:adjustRightInd w:val="0"/>
              <w:spacing w:line="360" w:lineRule="auto"/>
              <w:jc w:val="both"/>
              <w:rPr>
                <w:rFonts w:ascii="Times New Roman" w:hAnsi="Times New Roman" w:cs="Times New Roman"/>
                <w:szCs w:val="24"/>
              </w:rPr>
            </w:pPr>
            <w:r w:rsidRPr="00767815">
              <w:rPr>
                <w:rFonts w:ascii="Times New Roman" w:hAnsi="Times New Roman" w:cs="Times New Roman"/>
                <w:szCs w:val="24"/>
              </w:rPr>
              <w:lastRenderedPageBreak/>
              <w:t>Kuesioner, terbagi/dibagi menjadi beberapa tingkatan :</w:t>
            </w:r>
          </w:p>
          <w:p w:rsidR="003B6883" w:rsidRPr="00767815" w:rsidRDefault="003B6883" w:rsidP="004C6896">
            <w:pPr>
              <w:pStyle w:val="ListParagraph"/>
              <w:numPr>
                <w:ilvl w:val="0"/>
                <w:numId w:val="27"/>
              </w:numPr>
              <w:autoSpaceDE w:val="0"/>
              <w:autoSpaceDN w:val="0"/>
              <w:adjustRightInd w:val="0"/>
              <w:spacing w:line="360" w:lineRule="auto"/>
              <w:ind w:left="318" w:hanging="318"/>
              <w:jc w:val="both"/>
              <w:rPr>
                <w:rFonts w:ascii="Times New Roman" w:hAnsi="Times New Roman" w:cs="Times New Roman"/>
                <w:szCs w:val="24"/>
              </w:rPr>
            </w:pPr>
            <w:r w:rsidRPr="00767815">
              <w:rPr>
                <w:rFonts w:ascii="Times New Roman" w:hAnsi="Times New Roman" w:cs="Times New Roman"/>
                <w:szCs w:val="24"/>
              </w:rPr>
              <w:t>Kurang (K)</w:t>
            </w:r>
          </w:p>
          <w:p w:rsidR="003B6883" w:rsidRPr="00767815" w:rsidRDefault="003B6883" w:rsidP="004C6896">
            <w:pPr>
              <w:pStyle w:val="ListParagraph"/>
              <w:numPr>
                <w:ilvl w:val="0"/>
                <w:numId w:val="27"/>
              </w:numPr>
              <w:autoSpaceDE w:val="0"/>
              <w:autoSpaceDN w:val="0"/>
              <w:adjustRightInd w:val="0"/>
              <w:spacing w:line="360" w:lineRule="auto"/>
              <w:ind w:left="318" w:hanging="318"/>
              <w:jc w:val="both"/>
              <w:rPr>
                <w:rFonts w:ascii="Times New Roman" w:hAnsi="Times New Roman" w:cs="Times New Roman"/>
                <w:szCs w:val="24"/>
              </w:rPr>
            </w:pPr>
            <w:r w:rsidRPr="00767815">
              <w:rPr>
                <w:rFonts w:ascii="Times New Roman" w:hAnsi="Times New Roman" w:cs="Times New Roman"/>
                <w:szCs w:val="24"/>
              </w:rPr>
              <w:t>Cukup Baik (CB)</w:t>
            </w:r>
          </w:p>
          <w:p w:rsidR="003B6883" w:rsidRPr="00767815" w:rsidRDefault="003B6883" w:rsidP="004C6896">
            <w:pPr>
              <w:pStyle w:val="ListParagraph"/>
              <w:numPr>
                <w:ilvl w:val="0"/>
                <w:numId w:val="27"/>
              </w:numPr>
              <w:autoSpaceDE w:val="0"/>
              <w:autoSpaceDN w:val="0"/>
              <w:adjustRightInd w:val="0"/>
              <w:spacing w:line="360" w:lineRule="auto"/>
              <w:ind w:left="318" w:hanging="318"/>
              <w:jc w:val="both"/>
              <w:rPr>
                <w:rFonts w:ascii="Times New Roman" w:hAnsi="Times New Roman" w:cs="Times New Roman"/>
                <w:szCs w:val="24"/>
              </w:rPr>
            </w:pPr>
            <w:r w:rsidRPr="00767815">
              <w:rPr>
                <w:rFonts w:ascii="Times New Roman" w:hAnsi="Times New Roman" w:cs="Times New Roman"/>
                <w:szCs w:val="24"/>
              </w:rPr>
              <w:lastRenderedPageBreak/>
              <w:t>Baik (B)</w:t>
            </w:r>
          </w:p>
        </w:tc>
        <w:tc>
          <w:tcPr>
            <w:tcW w:w="1018" w:type="dxa"/>
            <w:vMerge w:val="restart"/>
          </w:tcPr>
          <w:p w:rsidR="003B6883" w:rsidRPr="00767815" w:rsidRDefault="003B6883" w:rsidP="00132D31">
            <w:pPr>
              <w:autoSpaceDE w:val="0"/>
              <w:autoSpaceDN w:val="0"/>
              <w:adjustRightInd w:val="0"/>
              <w:spacing w:line="360" w:lineRule="auto"/>
              <w:jc w:val="both"/>
              <w:rPr>
                <w:rFonts w:ascii="Times New Roman" w:hAnsi="Times New Roman" w:cs="Times New Roman"/>
                <w:szCs w:val="24"/>
              </w:rPr>
            </w:pPr>
            <w:r w:rsidRPr="00767815">
              <w:rPr>
                <w:rFonts w:ascii="Times New Roman" w:hAnsi="Times New Roman" w:cs="Times New Roman"/>
                <w:szCs w:val="24"/>
              </w:rPr>
              <w:lastRenderedPageBreak/>
              <w:t>Ordinal</w:t>
            </w:r>
          </w:p>
        </w:tc>
      </w:tr>
      <w:tr w:rsidR="003B6883" w:rsidRPr="00767815" w:rsidTr="00F7528E">
        <w:tc>
          <w:tcPr>
            <w:tcW w:w="1470"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lang w:val="en-US"/>
              </w:rPr>
            </w:pPr>
            <w:r w:rsidRPr="00767815">
              <w:rPr>
                <w:rFonts w:ascii="Times New Roman" w:hAnsi="Times New Roman" w:cs="Times New Roman"/>
                <w:szCs w:val="24"/>
                <w:lang w:val="en-US"/>
              </w:rPr>
              <w:lastRenderedPageBreak/>
              <w:t>Sikap</w:t>
            </w:r>
          </w:p>
        </w:tc>
        <w:tc>
          <w:tcPr>
            <w:tcW w:w="3543"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lang w:val="en-US"/>
              </w:rPr>
            </w:pPr>
            <w:r w:rsidRPr="00767815">
              <w:rPr>
                <w:rFonts w:ascii="Times New Roman" w:hAnsi="Times New Roman" w:cs="Times New Roman"/>
                <w:szCs w:val="24"/>
                <w:lang w:val="en-US"/>
              </w:rPr>
              <w:t xml:space="preserve">Reaksi atau respon yang tertutup berkaitan dengan penyakit </w:t>
            </w:r>
            <w:r w:rsidRPr="00767815">
              <w:rPr>
                <w:rFonts w:ascii="Times New Roman" w:hAnsi="Times New Roman" w:cs="Times New Roman"/>
                <w:szCs w:val="24"/>
              </w:rPr>
              <w:t>kecacingan</w:t>
            </w:r>
            <w:r w:rsidRPr="00767815">
              <w:rPr>
                <w:rFonts w:ascii="Times New Roman" w:hAnsi="Times New Roman" w:cs="Times New Roman"/>
                <w:szCs w:val="24"/>
                <w:lang w:val="en-US"/>
              </w:rPr>
              <w:t xml:space="preserve"> dari ibu yang </w:t>
            </w:r>
            <w:r w:rsidRPr="00767815">
              <w:rPr>
                <w:rFonts w:ascii="Times New Roman" w:hAnsi="Times New Roman" w:cs="Times New Roman"/>
                <w:szCs w:val="24"/>
              </w:rPr>
              <w:t xml:space="preserve">memiliki anak yang bersekolah di </w:t>
            </w:r>
            <w:r w:rsidR="00A07B05" w:rsidRPr="00767815">
              <w:rPr>
                <w:rFonts w:ascii="Times New Roman" w:hAnsi="Times New Roman" w:cs="Times New Roman"/>
                <w:szCs w:val="24"/>
                <w:lang w:val="en-US"/>
              </w:rPr>
              <w:t xml:space="preserve">PAUD </w:t>
            </w:r>
            <w:r w:rsidR="003B62CD" w:rsidRPr="00767815">
              <w:rPr>
                <w:rFonts w:ascii="Times New Roman" w:hAnsi="Times New Roman" w:cs="Times New Roman"/>
                <w:szCs w:val="24"/>
                <w:lang w:val="en-US"/>
              </w:rPr>
              <w:t xml:space="preserve">Al-Azhar, </w:t>
            </w:r>
            <w:r w:rsidR="000F4221" w:rsidRPr="00767815">
              <w:rPr>
                <w:rFonts w:ascii="Times New Roman" w:hAnsi="Times New Roman" w:cs="Times New Roman"/>
                <w:szCs w:val="24"/>
                <w:lang w:val="en-US"/>
              </w:rPr>
              <w:t xml:space="preserve">Batu Kelambu, </w:t>
            </w:r>
            <w:r w:rsidR="003B62CD" w:rsidRPr="00767815">
              <w:rPr>
                <w:rFonts w:ascii="Times New Roman" w:hAnsi="Times New Roman" w:cs="Times New Roman"/>
                <w:szCs w:val="24"/>
                <w:lang w:val="en-US"/>
              </w:rPr>
              <w:t xml:space="preserve">Hidayatul Ikhlas, Titian Bangsa, </w:t>
            </w:r>
            <w:r w:rsidR="00A07B05" w:rsidRPr="00767815">
              <w:rPr>
                <w:rFonts w:ascii="Times New Roman" w:hAnsi="Times New Roman" w:cs="Times New Roman"/>
                <w:szCs w:val="24"/>
                <w:lang w:val="en-US"/>
              </w:rPr>
              <w:t>dan Tunas Ceria</w:t>
            </w:r>
            <w:r w:rsidRPr="00767815">
              <w:rPr>
                <w:rFonts w:ascii="Times New Roman" w:hAnsi="Times New Roman" w:cs="Times New Roman"/>
                <w:szCs w:val="24"/>
              </w:rPr>
              <w:t xml:space="preserve">, Kecamatan </w:t>
            </w:r>
            <w:r w:rsidRPr="00767815">
              <w:rPr>
                <w:rFonts w:ascii="Times New Roman" w:hAnsi="Times New Roman" w:cs="Times New Roman"/>
                <w:szCs w:val="24"/>
                <w:lang w:val="en-US"/>
              </w:rPr>
              <w:t>Kuripan</w:t>
            </w:r>
            <w:r w:rsidRPr="00767815">
              <w:rPr>
                <w:rFonts w:ascii="Times New Roman" w:hAnsi="Times New Roman" w:cs="Times New Roman"/>
                <w:szCs w:val="24"/>
              </w:rPr>
              <w:t>, Kabupaten Lombok Barat, yang diukur dengan menggunakan kuesioner rancangan penulis dengan skala ukur.</w:t>
            </w:r>
          </w:p>
        </w:tc>
        <w:tc>
          <w:tcPr>
            <w:tcW w:w="1701" w:type="dxa"/>
            <w:vMerge/>
          </w:tcPr>
          <w:p w:rsidR="003B6883" w:rsidRPr="00767815" w:rsidRDefault="003B6883" w:rsidP="004C6896">
            <w:pPr>
              <w:pStyle w:val="ListParagraph"/>
              <w:numPr>
                <w:ilvl w:val="0"/>
                <w:numId w:val="28"/>
              </w:numPr>
              <w:autoSpaceDE w:val="0"/>
              <w:autoSpaceDN w:val="0"/>
              <w:adjustRightInd w:val="0"/>
              <w:spacing w:line="360" w:lineRule="auto"/>
              <w:ind w:left="318" w:hanging="284"/>
              <w:jc w:val="both"/>
              <w:rPr>
                <w:rFonts w:ascii="Times New Roman" w:hAnsi="Times New Roman" w:cs="Times New Roman"/>
                <w:szCs w:val="24"/>
              </w:rPr>
            </w:pPr>
          </w:p>
        </w:tc>
        <w:tc>
          <w:tcPr>
            <w:tcW w:w="1018" w:type="dxa"/>
            <w:vMerge/>
          </w:tcPr>
          <w:p w:rsidR="003B6883" w:rsidRPr="00767815" w:rsidRDefault="003B6883" w:rsidP="00132D31">
            <w:pPr>
              <w:autoSpaceDE w:val="0"/>
              <w:autoSpaceDN w:val="0"/>
              <w:adjustRightInd w:val="0"/>
              <w:spacing w:line="360" w:lineRule="auto"/>
              <w:jc w:val="both"/>
              <w:rPr>
                <w:rFonts w:ascii="Times New Roman" w:hAnsi="Times New Roman" w:cs="Times New Roman"/>
                <w:szCs w:val="24"/>
                <w:lang w:val="en-US"/>
              </w:rPr>
            </w:pPr>
          </w:p>
        </w:tc>
      </w:tr>
      <w:tr w:rsidR="003B6883" w:rsidRPr="00767815" w:rsidTr="00F7528E">
        <w:tc>
          <w:tcPr>
            <w:tcW w:w="1470"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lang w:val="en-US"/>
              </w:rPr>
            </w:pPr>
            <w:r w:rsidRPr="00767815">
              <w:rPr>
                <w:rFonts w:ascii="Times New Roman" w:hAnsi="Times New Roman" w:cs="Times New Roman"/>
                <w:szCs w:val="24"/>
                <w:lang w:val="en-US"/>
              </w:rPr>
              <w:t>Perilaku</w:t>
            </w:r>
          </w:p>
        </w:tc>
        <w:tc>
          <w:tcPr>
            <w:tcW w:w="3543" w:type="dxa"/>
          </w:tcPr>
          <w:p w:rsidR="003B6883" w:rsidRPr="00767815" w:rsidRDefault="003B6883" w:rsidP="00132D31">
            <w:pPr>
              <w:autoSpaceDE w:val="0"/>
              <w:autoSpaceDN w:val="0"/>
              <w:adjustRightInd w:val="0"/>
              <w:spacing w:line="360" w:lineRule="auto"/>
              <w:jc w:val="both"/>
              <w:rPr>
                <w:rFonts w:ascii="Times New Roman" w:hAnsi="Times New Roman" w:cs="Times New Roman"/>
                <w:szCs w:val="24"/>
                <w:lang w:val="en-US"/>
              </w:rPr>
            </w:pPr>
            <w:r w:rsidRPr="00767815">
              <w:rPr>
                <w:rFonts w:ascii="Times New Roman" w:hAnsi="Times New Roman" w:cs="Times New Roman"/>
                <w:szCs w:val="24"/>
                <w:lang w:val="en-US"/>
              </w:rPr>
              <w:t xml:space="preserve">Tanggapan terhadap penyakit kecacingan berupa aktivitas yang dapat diamati secara langsung maupun tidak langsung dari ibu yang </w:t>
            </w:r>
            <w:r w:rsidRPr="00767815">
              <w:rPr>
                <w:rFonts w:ascii="Times New Roman" w:hAnsi="Times New Roman" w:cs="Times New Roman"/>
                <w:szCs w:val="24"/>
              </w:rPr>
              <w:t xml:space="preserve">memiliki anak yang bersekolah di </w:t>
            </w:r>
            <w:r w:rsidR="00A07B05" w:rsidRPr="00767815">
              <w:rPr>
                <w:rFonts w:ascii="Times New Roman" w:hAnsi="Times New Roman" w:cs="Times New Roman"/>
                <w:szCs w:val="24"/>
                <w:lang w:val="en-US"/>
              </w:rPr>
              <w:t xml:space="preserve">PAUD </w:t>
            </w:r>
            <w:r w:rsidR="003B62CD" w:rsidRPr="00767815">
              <w:rPr>
                <w:rFonts w:ascii="Times New Roman" w:hAnsi="Times New Roman" w:cs="Times New Roman"/>
                <w:szCs w:val="24"/>
                <w:lang w:val="en-US"/>
              </w:rPr>
              <w:t>Al-Azhar,</w:t>
            </w:r>
            <w:r w:rsidR="000F4221" w:rsidRPr="00767815">
              <w:rPr>
                <w:rFonts w:ascii="Times New Roman" w:hAnsi="Times New Roman" w:cs="Times New Roman"/>
                <w:szCs w:val="24"/>
                <w:lang w:val="en-US"/>
              </w:rPr>
              <w:t xml:space="preserve"> Batu Kelambu,</w:t>
            </w:r>
            <w:r w:rsidR="003B62CD" w:rsidRPr="00767815">
              <w:rPr>
                <w:rFonts w:ascii="Times New Roman" w:hAnsi="Times New Roman" w:cs="Times New Roman"/>
                <w:szCs w:val="24"/>
                <w:lang w:val="en-US"/>
              </w:rPr>
              <w:t xml:space="preserve"> Hidayatul Ikhlas, Titian Bangsa, </w:t>
            </w:r>
            <w:r w:rsidR="00A07B05" w:rsidRPr="00767815">
              <w:rPr>
                <w:rFonts w:ascii="Times New Roman" w:hAnsi="Times New Roman" w:cs="Times New Roman"/>
                <w:szCs w:val="24"/>
                <w:lang w:val="en-US"/>
              </w:rPr>
              <w:t>dan Tunas Ceria</w:t>
            </w:r>
            <w:r w:rsidRPr="00767815">
              <w:rPr>
                <w:rFonts w:ascii="Times New Roman" w:hAnsi="Times New Roman" w:cs="Times New Roman"/>
                <w:szCs w:val="24"/>
              </w:rPr>
              <w:t xml:space="preserve">, Kecamatan </w:t>
            </w:r>
            <w:r w:rsidRPr="00767815">
              <w:rPr>
                <w:rFonts w:ascii="Times New Roman" w:hAnsi="Times New Roman" w:cs="Times New Roman"/>
                <w:szCs w:val="24"/>
                <w:lang w:val="en-US"/>
              </w:rPr>
              <w:t>Kuripan</w:t>
            </w:r>
            <w:r w:rsidRPr="00767815">
              <w:rPr>
                <w:rFonts w:ascii="Times New Roman" w:hAnsi="Times New Roman" w:cs="Times New Roman"/>
                <w:szCs w:val="24"/>
              </w:rPr>
              <w:t>, Kabupaten Lombok Barat, yang diukur dengan menggunakan kuesioner rancangan penulis dengan skala ukur.</w:t>
            </w:r>
          </w:p>
        </w:tc>
        <w:tc>
          <w:tcPr>
            <w:tcW w:w="1701" w:type="dxa"/>
            <w:vMerge/>
          </w:tcPr>
          <w:p w:rsidR="003B6883" w:rsidRPr="00767815" w:rsidRDefault="003B6883" w:rsidP="004C6896">
            <w:pPr>
              <w:pStyle w:val="ListParagraph"/>
              <w:numPr>
                <w:ilvl w:val="0"/>
                <w:numId w:val="29"/>
              </w:numPr>
              <w:autoSpaceDE w:val="0"/>
              <w:autoSpaceDN w:val="0"/>
              <w:adjustRightInd w:val="0"/>
              <w:spacing w:line="360" w:lineRule="auto"/>
              <w:ind w:left="318" w:hanging="318"/>
              <w:jc w:val="both"/>
              <w:rPr>
                <w:rFonts w:ascii="Times New Roman" w:hAnsi="Times New Roman" w:cs="Times New Roman"/>
                <w:szCs w:val="24"/>
              </w:rPr>
            </w:pPr>
          </w:p>
        </w:tc>
        <w:tc>
          <w:tcPr>
            <w:tcW w:w="1018" w:type="dxa"/>
            <w:vMerge/>
          </w:tcPr>
          <w:p w:rsidR="003B6883" w:rsidRPr="00767815" w:rsidRDefault="003B6883" w:rsidP="00132D31">
            <w:pPr>
              <w:autoSpaceDE w:val="0"/>
              <w:autoSpaceDN w:val="0"/>
              <w:adjustRightInd w:val="0"/>
              <w:spacing w:line="360" w:lineRule="auto"/>
              <w:jc w:val="both"/>
              <w:rPr>
                <w:rFonts w:ascii="Times New Roman" w:hAnsi="Times New Roman" w:cs="Times New Roman"/>
                <w:szCs w:val="24"/>
                <w:lang w:val="en-US"/>
              </w:rPr>
            </w:pPr>
          </w:p>
        </w:tc>
      </w:tr>
    </w:tbl>
    <w:p w:rsidR="002521D7" w:rsidRPr="001D6447" w:rsidRDefault="002521D7" w:rsidP="00F7528E">
      <w:pPr>
        <w:autoSpaceDE w:val="0"/>
        <w:autoSpaceDN w:val="0"/>
        <w:adjustRightInd w:val="0"/>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mengklasifikasikan tingkat pengetahuan, sikap, dan perilaku ibu berdasarkan kriteria peneliti sendiri. </w:t>
      </w:r>
      <w:r w:rsidRPr="001D6447">
        <w:rPr>
          <w:rFonts w:ascii="Times New Roman" w:hAnsi="Times New Roman" w:cs="Times New Roman"/>
          <w:sz w:val="24"/>
          <w:szCs w:val="24"/>
        </w:rPr>
        <w:t>Jumlah total pertanyaan dalam kuesioner adalah 27 pertanyaan,</w:t>
      </w:r>
      <w:r>
        <w:rPr>
          <w:rFonts w:ascii="Times New Roman" w:hAnsi="Times New Roman" w:cs="Times New Roman"/>
          <w:sz w:val="24"/>
          <w:szCs w:val="24"/>
        </w:rPr>
        <w:t xml:space="preserve"> dimana terbagi sebagai berikut</w:t>
      </w:r>
      <w:r w:rsidRPr="001D6447">
        <w:rPr>
          <w:rFonts w:ascii="Times New Roman" w:hAnsi="Times New Roman" w:cs="Times New Roman"/>
          <w:sz w:val="24"/>
          <w:szCs w:val="24"/>
        </w:rPr>
        <w:t xml:space="preserve">: </w:t>
      </w:r>
    </w:p>
    <w:p w:rsidR="002521D7" w:rsidRPr="00F93C9E" w:rsidRDefault="002521D7" w:rsidP="004C6896">
      <w:pPr>
        <w:pStyle w:val="ListParagraph"/>
        <w:numPr>
          <w:ilvl w:val="1"/>
          <w:numId w:val="53"/>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Pertanyaan untuk menentukan apakah subjek termasuk dalam kriteria inklusi, terdapat pada pertanyaan nomor 1. </w:t>
      </w:r>
    </w:p>
    <w:p w:rsidR="002521D7" w:rsidRPr="00F93C9E" w:rsidRDefault="002521D7" w:rsidP="004C6896">
      <w:pPr>
        <w:pStyle w:val="ListParagraph"/>
        <w:numPr>
          <w:ilvl w:val="1"/>
          <w:numId w:val="53"/>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Pertanyaan jenis </w:t>
      </w:r>
      <w:r w:rsidRPr="001734F9">
        <w:rPr>
          <w:rFonts w:ascii="Times New Roman" w:hAnsi="Times New Roman" w:cs="Times New Roman"/>
          <w:i/>
          <w:sz w:val="24"/>
          <w:szCs w:val="24"/>
        </w:rPr>
        <w:t>multiple choice</w:t>
      </w:r>
      <w:r>
        <w:rPr>
          <w:rFonts w:ascii="Times New Roman" w:hAnsi="Times New Roman" w:cs="Times New Roman"/>
          <w:sz w:val="24"/>
          <w:szCs w:val="24"/>
        </w:rPr>
        <w:t xml:space="preserve"> (memiliki beberapa pilihan jawaban) berjumlah 23 pertanyaan, dimana setiap pertanyaan memiliki satu jawaban yang paling benar dari pilihan yang telah disediakan. Jika menjawab benar diberikan nilai tiga (3), jika menjawab netral/cukup diberikan nilai dua (2), dan jika menjawab salah diberikan nilai satu (1). Jadi jumlah nilai maksimal pada pertanyaan jenis ini adalah 69.</w:t>
      </w:r>
    </w:p>
    <w:p w:rsidR="002521D7" w:rsidRPr="001E6994" w:rsidRDefault="002521D7" w:rsidP="004C6896">
      <w:pPr>
        <w:pStyle w:val="ListParagraph"/>
        <w:numPr>
          <w:ilvl w:val="1"/>
          <w:numId w:val="53"/>
        </w:numPr>
        <w:autoSpaceDE w:val="0"/>
        <w:autoSpaceDN w:val="0"/>
        <w:adjustRightInd w:val="0"/>
        <w:spacing w:after="0" w:line="480" w:lineRule="auto"/>
        <w:ind w:left="426" w:hanging="426"/>
        <w:jc w:val="both"/>
        <w:rPr>
          <w:rFonts w:ascii="Times New Roman" w:hAnsi="Times New Roman" w:cs="Times New Roman"/>
          <w:sz w:val="24"/>
          <w:szCs w:val="24"/>
        </w:rPr>
      </w:pPr>
      <w:r w:rsidRPr="002C69D5">
        <w:rPr>
          <w:rFonts w:ascii="Times New Roman" w:hAnsi="Times New Roman" w:cs="Times New Roman"/>
          <w:sz w:val="24"/>
          <w:szCs w:val="24"/>
        </w:rPr>
        <w:t xml:space="preserve">Pertanyaan jenis </w:t>
      </w:r>
      <w:r w:rsidRPr="002C69D5">
        <w:rPr>
          <w:rFonts w:ascii="Times New Roman" w:hAnsi="Times New Roman" w:cs="Times New Roman"/>
          <w:i/>
          <w:sz w:val="24"/>
          <w:szCs w:val="24"/>
        </w:rPr>
        <w:t>check list</w:t>
      </w:r>
      <w:r w:rsidRPr="002C69D5">
        <w:rPr>
          <w:rFonts w:ascii="Times New Roman" w:hAnsi="Times New Roman" w:cs="Times New Roman"/>
          <w:sz w:val="24"/>
          <w:szCs w:val="24"/>
        </w:rPr>
        <w:t xml:space="preserve"> (memiliki beberapa pilihan jawaban) berjumlah 3 pertanyaan, </w:t>
      </w:r>
      <w:r>
        <w:rPr>
          <w:rFonts w:ascii="Times New Roman" w:hAnsi="Times New Roman" w:cs="Times New Roman"/>
          <w:sz w:val="24"/>
          <w:szCs w:val="24"/>
        </w:rPr>
        <w:t>dimana di setiap pertanyaan responden memiliki kebebasan untuk memilih jawaban sebanyak mungkin dari pilihan yang telah disediakan sesuai dengan pendapatnya. T</w:t>
      </w:r>
      <w:r w:rsidRPr="00DF60F9">
        <w:rPr>
          <w:rFonts w:ascii="Times New Roman" w:hAnsi="Times New Roman" w:cs="Times New Roman"/>
          <w:sz w:val="24"/>
          <w:szCs w:val="24"/>
        </w:rPr>
        <w:t>erdapat 3 nilai, yaitu 1,</w:t>
      </w:r>
      <w:r w:rsidR="001F21C1">
        <w:rPr>
          <w:rFonts w:ascii="Times New Roman" w:hAnsi="Times New Roman" w:cs="Times New Roman"/>
          <w:sz w:val="24"/>
          <w:szCs w:val="24"/>
        </w:rPr>
        <w:t xml:space="preserve"> </w:t>
      </w:r>
      <w:r w:rsidRPr="00DF60F9">
        <w:rPr>
          <w:rFonts w:ascii="Times New Roman" w:hAnsi="Times New Roman" w:cs="Times New Roman"/>
          <w:sz w:val="24"/>
          <w:szCs w:val="24"/>
        </w:rPr>
        <w:t xml:space="preserve">2, dan 3 sesuai kriteria jawaban </w:t>
      </w:r>
      <w:r>
        <w:rPr>
          <w:rFonts w:ascii="Times New Roman" w:hAnsi="Times New Roman" w:cs="Times New Roman"/>
          <w:sz w:val="24"/>
          <w:szCs w:val="24"/>
        </w:rPr>
        <w:t xml:space="preserve">dari masing-masing pertanyaan. Jadi jumlah </w:t>
      </w:r>
      <w:r w:rsidRPr="00DF60F9">
        <w:rPr>
          <w:rFonts w:ascii="Times New Roman" w:hAnsi="Times New Roman" w:cs="Times New Roman"/>
          <w:sz w:val="24"/>
          <w:szCs w:val="24"/>
        </w:rPr>
        <w:t xml:space="preserve">nilai maksimal </w:t>
      </w:r>
      <w:r>
        <w:rPr>
          <w:rFonts w:ascii="Times New Roman" w:hAnsi="Times New Roman" w:cs="Times New Roman"/>
          <w:sz w:val="24"/>
          <w:szCs w:val="24"/>
        </w:rPr>
        <w:t>untuk pertanyaan jenis ini adalah 9. K</w:t>
      </w:r>
      <w:r w:rsidRPr="00DF60F9">
        <w:rPr>
          <w:rFonts w:ascii="Times New Roman" w:hAnsi="Times New Roman" w:cs="Times New Roman"/>
          <w:sz w:val="24"/>
          <w:szCs w:val="24"/>
        </w:rPr>
        <w:t>riteria penilaian</w:t>
      </w:r>
      <w:r>
        <w:rPr>
          <w:rFonts w:ascii="Times New Roman" w:hAnsi="Times New Roman" w:cs="Times New Roman"/>
          <w:sz w:val="24"/>
          <w:szCs w:val="24"/>
        </w:rPr>
        <w:t xml:space="preserve"> dapat dilihat pada </w:t>
      </w:r>
      <w:r w:rsidRPr="00712B61">
        <w:rPr>
          <w:rFonts w:ascii="Times New Roman" w:hAnsi="Times New Roman" w:cs="Times New Roman"/>
          <w:b/>
          <w:bCs/>
          <w:sz w:val="24"/>
          <w:szCs w:val="24"/>
        </w:rPr>
        <w:t>Tabel 4.2</w:t>
      </w:r>
      <w:r w:rsidRPr="00DF60F9">
        <w:rPr>
          <w:rFonts w:ascii="Times New Roman" w:hAnsi="Times New Roman" w:cs="Times New Roman"/>
          <w:sz w:val="24"/>
          <w:szCs w:val="24"/>
        </w:rPr>
        <w:t>.</w:t>
      </w:r>
    </w:p>
    <w:p w:rsidR="002521D7" w:rsidRPr="002B4036" w:rsidRDefault="00712B61" w:rsidP="002B4036">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2521D7" w:rsidRPr="002B4036">
        <w:rPr>
          <w:rFonts w:ascii="Times New Roman" w:hAnsi="Times New Roman"/>
          <w:b/>
          <w:sz w:val="24"/>
          <w:szCs w:val="24"/>
        </w:rPr>
        <w:t xml:space="preserve">Tabel 4.2 Penilaian Pertanyaan Jenis </w:t>
      </w:r>
      <w:r w:rsidR="002521D7" w:rsidRPr="002B4036">
        <w:rPr>
          <w:rFonts w:ascii="Times New Roman" w:hAnsi="Times New Roman"/>
          <w:b/>
          <w:i/>
          <w:sz w:val="24"/>
          <w:szCs w:val="24"/>
        </w:rPr>
        <w:t>Check List</w:t>
      </w:r>
    </w:p>
    <w:tbl>
      <w:tblPr>
        <w:tblStyle w:val="TableGrid"/>
        <w:tblW w:w="0" w:type="auto"/>
        <w:jc w:val="center"/>
        <w:tblInd w:w="250" w:type="dxa"/>
        <w:tblLook w:val="04A0" w:firstRow="1" w:lastRow="0" w:firstColumn="1" w:lastColumn="0" w:noHBand="0" w:noVBand="1"/>
      </w:tblPr>
      <w:tblGrid>
        <w:gridCol w:w="3089"/>
        <w:gridCol w:w="1443"/>
        <w:gridCol w:w="1626"/>
        <w:gridCol w:w="1497"/>
      </w:tblGrid>
      <w:tr w:rsidR="002521D7" w:rsidRPr="002B4036" w:rsidTr="00153DE7">
        <w:trPr>
          <w:jc w:val="center"/>
        </w:trPr>
        <w:tc>
          <w:tcPr>
            <w:tcW w:w="3089" w:type="dxa"/>
            <w:vMerge w:val="restart"/>
            <w:vAlign w:val="center"/>
          </w:tcPr>
          <w:p w:rsidR="002521D7" w:rsidRPr="002B4036" w:rsidRDefault="002521D7" w:rsidP="00153DE7">
            <w:pPr>
              <w:spacing w:line="360" w:lineRule="auto"/>
              <w:jc w:val="center"/>
              <w:rPr>
                <w:rFonts w:ascii="Times New Roman" w:hAnsi="Times New Roman" w:cs="Times New Roman"/>
                <w:b/>
                <w:szCs w:val="24"/>
              </w:rPr>
            </w:pPr>
            <w:r w:rsidRPr="002B4036">
              <w:rPr>
                <w:rFonts w:ascii="Times New Roman" w:hAnsi="Times New Roman" w:cs="Times New Roman"/>
                <w:b/>
                <w:szCs w:val="24"/>
              </w:rPr>
              <w:t>Pertanyaan Nomor</w:t>
            </w:r>
          </w:p>
        </w:tc>
        <w:tc>
          <w:tcPr>
            <w:tcW w:w="4566" w:type="dxa"/>
            <w:gridSpan w:val="3"/>
            <w:vAlign w:val="center"/>
          </w:tcPr>
          <w:p w:rsidR="002521D7" w:rsidRPr="002B4036" w:rsidRDefault="002521D7" w:rsidP="00153DE7">
            <w:pPr>
              <w:spacing w:line="360" w:lineRule="auto"/>
              <w:jc w:val="center"/>
              <w:rPr>
                <w:rFonts w:ascii="Times New Roman" w:hAnsi="Times New Roman" w:cs="Times New Roman"/>
                <w:b/>
                <w:szCs w:val="24"/>
              </w:rPr>
            </w:pPr>
            <w:r w:rsidRPr="002B4036">
              <w:rPr>
                <w:rFonts w:ascii="Times New Roman" w:hAnsi="Times New Roman" w:cs="Times New Roman"/>
                <w:b/>
                <w:szCs w:val="24"/>
              </w:rPr>
              <w:t>Nilai (berdasarkan jumlah jawaban)</w:t>
            </w:r>
          </w:p>
        </w:tc>
      </w:tr>
      <w:tr w:rsidR="002521D7" w:rsidRPr="002B4036" w:rsidTr="00153DE7">
        <w:trPr>
          <w:jc w:val="center"/>
        </w:trPr>
        <w:tc>
          <w:tcPr>
            <w:tcW w:w="3089" w:type="dxa"/>
            <w:vMerge/>
            <w:vAlign w:val="center"/>
          </w:tcPr>
          <w:p w:rsidR="002521D7" w:rsidRPr="002B4036" w:rsidRDefault="002521D7" w:rsidP="00153DE7">
            <w:pPr>
              <w:spacing w:line="360" w:lineRule="auto"/>
              <w:jc w:val="center"/>
              <w:rPr>
                <w:rFonts w:ascii="Times New Roman" w:hAnsi="Times New Roman" w:cs="Times New Roman"/>
                <w:b/>
                <w:szCs w:val="24"/>
              </w:rPr>
            </w:pPr>
          </w:p>
        </w:tc>
        <w:tc>
          <w:tcPr>
            <w:tcW w:w="1443" w:type="dxa"/>
            <w:vAlign w:val="center"/>
          </w:tcPr>
          <w:p w:rsidR="002521D7" w:rsidRPr="002B4036" w:rsidRDefault="002521D7" w:rsidP="00153DE7">
            <w:pPr>
              <w:spacing w:line="360" w:lineRule="auto"/>
              <w:jc w:val="center"/>
              <w:rPr>
                <w:rFonts w:ascii="Times New Roman" w:hAnsi="Times New Roman" w:cs="Times New Roman"/>
                <w:b/>
                <w:szCs w:val="24"/>
              </w:rPr>
            </w:pPr>
            <w:r w:rsidRPr="002B4036">
              <w:rPr>
                <w:rFonts w:ascii="Times New Roman" w:hAnsi="Times New Roman" w:cs="Times New Roman"/>
                <w:b/>
                <w:szCs w:val="24"/>
              </w:rPr>
              <w:t>3</w:t>
            </w:r>
          </w:p>
        </w:tc>
        <w:tc>
          <w:tcPr>
            <w:tcW w:w="1626" w:type="dxa"/>
            <w:vAlign w:val="center"/>
          </w:tcPr>
          <w:p w:rsidR="002521D7" w:rsidRPr="002B4036" w:rsidRDefault="002521D7" w:rsidP="00153DE7">
            <w:pPr>
              <w:spacing w:line="360" w:lineRule="auto"/>
              <w:jc w:val="center"/>
              <w:rPr>
                <w:rFonts w:ascii="Times New Roman" w:hAnsi="Times New Roman" w:cs="Times New Roman"/>
                <w:b/>
                <w:szCs w:val="24"/>
              </w:rPr>
            </w:pPr>
            <w:r w:rsidRPr="002B4036">
              <w:rPr>
                <w:rFonts w:ascii="Times New Roman" w:hAnsi="Times New Roman" w:cs="Times New Roman"/>
                <w:b/>
                <w:szCs w:val="24"/>
              </w:rPr>
              <w:t>2</w:t>
            </w:r>
          </w:p>
        </w:tc>
        <w:tc>
          <w:tcPr>
            <w:tcW w:w="1497" w:type="dxa"/>
            <w:vAlign w:val="center"/>
          </w:tcPr>
          <w:p w:rsidR="002521D7" w:rsidRPr="002B4036" w:rsidRDefault="002521D7" w:rsidP="00153DE7">
            <w:pPr>
              <w:spacing w:line="360" w:lineRule="auto"/>
              <w:jc w:val="center"/>
              <w:rPr>
                <w:rFonts w:ascii="Times New Roman" w:hAnsi="Times New Roman" w:cs="Times New Roman"/>
                <w:b/>
                <w:szCs w:val="24"/>
              </w:rPr>
            </w:pPr>
            <w:r w:rsidRPr="002B4036">
              <w:rPr>
                <w:rFonts w:ascii="Times New Roman" w:hAnsi="Times New Roman" w:cs="Times New Roman"/>
                <w:b/>
                <w:szCs w:val="24"/>
              </w:rPr>
              <w:t>1</w:t>
            </w:r>
          </w:p>
        </w:tc>
      </w:tr>
      <w:tr w:rsidR="002521D7" w:rsidRPr="002B4036" w:rsidTr="00153DE7">
        <w:trPr>
          <w:jc w:val="center"/>
        </w:trPr>
        <w:tc>
          <w:tcPr>
            <w:tcW w:w="3089" w:type="dxa"/>
            <w:vAlign w:val="center"/>
          </w:tcPr>
          <w:p w:rsidR="002521D7" w:rsidRPr="002B4036" w:rsidRDefault="002521D7" w:rsidP="00153DE7">
            <w:pPr>
              <w:spacing w:line="360" w:lineRule="auto"/>
              <w:jc w:val="both"/>
              <w:rPr>
                <w:rFonts w:ascii="Times New Roman" w:hAnsi="Times New Roman" w:cs="Times New Roman"/>
                <w:b/>
                <w:szCs w:val="24"/>
              </w:rPr>
            </w:pPr>
            <w:r w:rsidRPr="002B4036">
              <w:rPr>
                <w:rFonts w:ascii="Times New Roman" w:hAnsi="Times New Roman" w:cs="Times New Roman"/>
                <w:b/>
                <w:szCs w:val="24"/>
                <w:lang w:val="en-US"/>
              </w:rPr>
              <w:t>8</w:t>
            </w:r>
            <w:r w:rsidRPr="002B4036">
              <w:rPr>
                <w:rFonts w:ascii="Times New Roman" w:hAnsi="Times New Roman" w:cs="Times New Roman"/>
                <w:b/>
                <w:szCs w:val="24"/>
              </w:rPr>
              <w:t>. Menurut ibu apa</w:t>
            </w:r>
            <w:r w:rsidRPr="002B4036">
              <w:rPr>
                <w:rFonts w:ascii="Times New Roman" w:hAnsi="Times New Roman" w:cs="Times New Roman"/>
                <w:b/>
                <w:szCs w:val="24"/>
                <w:lang w:val="en-US"/>
              </w:rPr>
              <w:t>kah yang menjadi penyebab penyakit kecacingan?</w:t>
            </w:r>
          </w:p>
        </w:tc>
        <w:tc>
          <w:tcPr>
            <w:tcW w:w="1443" w:type="dxa"/>
            <w:vAlign w:val="center"/>
          </w:tcPr>
          <w:p w:rsidR="002521D7" w:rsidRPr="002B4036" w:rsidRDefault="002521D7" w:rsidP="00153DE7">
            <w:pPr>
              <w:spacing w:line="360" w:lineRule="auto"/>
              <w:jc w:val="center"/>
              <w:rPr>
                <w:rFonts w:ascii="Times New Roman" w:hAnsi="Times New Roman" w:cs="Times New Roman"/>
                <w:szCs w:val="24"/>
                <w:lang w:val="en-US"/>
              </w:rPr>
            </w:pPr>
            <w:r w:rsidRPr="002B4036">
              <w:rPr>
                <w:rFonts w:ascii="Times New Roman" w:hAnsi="Times New Roman" w:cs="Times New Roman"/>
                <w:szCs w:val="24"/>
              </w:rPr>
              <w:t xml:space="preserve">6 - </w:t>
            </w:r>
            <w:r w:rsidRPr="002B4036">
              <w:rPr>
                <w:rFonts w:ascii="Times New Roman" w:hAnsi="Times New Roman" w:cs="Times New Roman"/>
                <w:szCs w:val="24"/>
                <w:lang w:val="en-US"/>
              </w:rPr>
              <w:t>7</w:t>
            </w:r>
          </w:p>
        </w:tc>
        <w:tc>
          <w:tcPr>
            <w:tcW w:w="1626" w:type="dxa"/>
            <w:vAlign w:val="center"/>
          </w:tcPr>
          <w:p w:rsidR="002521D7" w:rsidRPr="002B4036" w:rsidRDefault="002521D7" w:rsidP="00153DE7">
            <w:pPr>
              <w:spacing w:line="360" w:lineRule="auto"/>
              <w:jc w:val="center"/>
              <w:rPr>
                <w:rFonts w:ascii="Times New Roman" w:hAnsi="Times New Roman" w:cs="Times New Roman"/>
                <w:szCs w:val="24"/>
              </w:rPr>
            </w:pPr>
            <w:r w:rsidRPr="002B4036">
              <w:rPr>
                <w:rFonts w:ascii="Times New Roman" w:hAnsi="Times New Roman" w:cs="Times New Roman"/>
                <w:szCs w:val="24"/>
              </w:rPr>
              <w:t>3 - 5</w:t>
            </w:r>
          </w:p>
        </w:tc>
        <w:tc>
          <w:tcPr>
            <w:tcW w:w="1497" w:type="dxa"/>
            <w:vAlign w:val="center"/>
          </w:tcPr>
          <w:p w:rsidR="002521D7" w:rsidRPr="002B4036" w:rsidRDefault="002521D7" w:rsidP="00153DE7">
            <w:pPr>
              <w:spacing w:line="360" w:lineRule="auto"/>
              <w:jc w:val="center"/>
              <w:rPr>
                <w:rFonts w:ascii="Times New Roman" w:hAnsi="Times New Roman" w:cs="Times New Roman"/>
                <w:szCs w:val="24"/>
              </w:rPr>
            </w:pPr>
            <w:r w:rsidRPr="002B4036">
              <w:rPr>
                <w:rFonts w:ascii="Times New Roman" w:hAnsi="Times New Roman" w:cs="Times New Roman"/>
                <w:szCs w:val="24"/>
              </w:rPr>
              <w:t>&lt; 3</w:t>
            </w:r>
          </w:p>
        </w:tc>
      </w:tr>
      <w:tr w:rsidR="002521D7" w:rsidRPr="002B4036" w:rsidTr="00153DE7">
        <w:trPr>
          <w:jc w:val="center"/>
        </w:trPr>
        <w:tc>
          <w:tcPr>
            <w:tcW w:w="3089" w:type="dxa"/>
            <w:vAlign w:val="center"/>
          </w:tcPr>
          <w:p w:rsidR="002521D7" w:rsidRPr="002B4036" w:rsidRDefault="002521D7" w:rsidP="00153DE7">
            <w:pPr>
              <w:spacing w:line="360" w:lineRule="auto"/>
              <w:jc w:val="both"/>
              <w:rPr>
                <w:rFonts w:ascii="Times New Roman" w:hAnsi="Times New Roman" w:cs="Times New Roman"/>
                <w:b/>
                <w:szCs w:val="24"/>
                <w:lang w:val="en-US"/>
              </w:rPr>
            </w:pPr>
            <w:r w:rsidRPr="002B4036">
              <w:rPr>
                <w:rFonts w:ascii="Times New Roman" w:hAnsi="Times New Roman" w:cs="Times New Roman"/>
                <w:b/>
                <w:szCs w:val="24"/>
                <w:lang w:val="en-US"/>
              </w:rPr>
              <w:t>9</w:t>
            </w:r>
            <w:r w:rsidRPr="002B4036">
              <w:rPr>
                <w:rFonts w:ascii="Times New Roman" w:hAnsi="Times New Roman" w:cs="Times New Roman"/>
                <w:b/>
                <w:szCs w:val="24"/>
              </w:rPr>
              <w:t xml:space="preserve">. </w:t>
            </w:r>
            <w:r w:rsidRPr="002B4036">
              <w:rPr>
                <w:rFonts w:ascii="Times New Roman" w:hAnsi="Times New Roman" w:cs="Times New Roman"/>
                <w:b/>
                <w:szCs w:val="24"/>
                <w:lang w:val="en-US"/>
              </w:rPr>
              <w:t xml:space="preserve">Menurut Ibu apa saja gejala/tanda-tanda </w:t>
            </w:r>
            <w:r w:rsidRPr="002B4036">
              <w:rPr>
                <w:rFonts w:ascii="Times New Roman" w:hAnsi="Times New Roman" w:cs="Times New Roman"/>
                <w:b/>
                <w:szCs w:val="24"/>
              </w:rPr>
              <w:t xml:space="preserve">penyakit </w:t>
            </w:r>
            <w:r w:rsidRPr="002B4036">
              <w:rPr>
                <w:rFonts w:ascii="Times New Roman" w:hAnsi="Times New Roman" w:cs="Times New Roman"/>
                <w:b/>
                <w:szCs w:val="24"/>
                <w:lang w:val="en-US"/>
              </w:rPr>
              <w:t>ke</w:t>
            </w:r>
            <w:r w:rsidRPr="002B4036">
              <w:rPr>
                <w:rFonts w:ascii="Times New Roman" w:hAnsi="Times New Roman" w:cs="Times New Roman"/>
                <w:b/>
                <w:szCs w:val="24"/>
              </w:rPr>
              <w:t>cacingan</w:t>
            </w:r>
            <w:r w:rsidRPr="002B4036">
              <w:rPr>
                <w:rFonts w:ascii="Times New Roman" w:hAnsi="Times New Roman" w:cs="Times New Roman"/>
                <w:b/>
                <w:szCs w:val="24"/>
                <w:lang w:val="en-US"/>
              </w:rPr>
              <w:t>?</w:t>
            </w:r>
          </w:p>
        </w:tc>
        <w:tc>
          <w:tcPr>
            <w:tcW w:w="1443" w:type="dxa"/>
            <w:vAlign w:val="center"/>
          </w:tcPr>
          <w:p w:rsidR="002521D7" w:rsidRPr="002B4036" w:rsidRDefault="002521D7" w:rsidP="00153DE7">
            <w:pPr>
              <w:spacing w:line="360" w:lineRule="auto"/>
              <w:jc w:val="center"/>
              <w:rPr>
                <w:rFonts w:ascii="Times New Roman" w:hAnsi="Times New Roman" w:cs="Times New Roman"/>
                <w:szCs w:val="24"/>
                <w:lang w:val="en-US"/>
              </w:rPr>
            </w:pPr>
            <w:r w:rsidRPr="002B4036">
              <w:rPr>
                <w:rFonts w:ascii="Times New Roman" w:hAnsi="Times New Roman" w:cs="Times New Roman"/>
                <w:szCs w:val="24"/>
                <w:lang w:val="en-US"/>
              </w:rPr>
              <w:t>6</w:t>
            </w:r>
            <w:r w:rsidRPr="002B4036">
              <w:rPr>
                <w:rFonts w:ascii="Times New Roman" w:hAnsi="Times New Roman" w:cs="Times New Roman"/>
                <w:szCs w:val="24"/>
              </w:rPr>
              <w:t xml:space="preserve"> - </w:t>
            </w:r>
            <w:r w:rsidRPr="002B4036">
              <w:rPr>
                <w:rFonts w:ascii="Times New Roman" w:hAnsi="Times New Roman" w:cs="Times New Roman"/>
                <w:szCs w:val="24"/>
                <w:lang w:val="en-US"/>
              </w:rPr>
              <w:t>8</w:t>
            </w:r>
          </w:p>
        </w:tc>
        <w:tc>
          <w:tcPr>
            <w:tcW w:w="1626" w:type="dxa"/>
            <w:vAlign w:val="center"/>
          </w:tcPr>
          <w:p w:rsidR="002521D7" w:rsidRPr="002B4036" w:rsidRDefault="002521D7" w:rsidP="00153DE7">
            <w:pPr>
              <w:spacing w:line="360" w:lineRule="auto"/>
              <w:jc w:val="center"/>
              <w:rPr>
                <w:rFonts w:ascii="Times New Roman" w:hAnsi="Times New Roman" w:cs="Times New Roman"/>
                <w:szCs w:val="24"/>
                <w:lang w:val="en-US"/>
              </w:rPr>
            </w:pPr>
            <w:r w:rsidRPr="002B4036">
              <w:rPr>
                <w:rFonts w:ascii="Times New Roman" w:hAnsi="Times New Roman" w:cs="Times New Roman"/>
                <w:szCs w:val="24"/>
                <w:lang w:val="en-US"/>
              </w:rPr>
              <w:t>3</w:t>
            </w:r>
            <w:r w:rsidRPr="002B4036">
              <w:rPr>
                <w:rFonts w:ascii="Times New Roman" w:hAnsi="Times New Roman" w:cs="Times New Roman"/>
                <w:szCs w:val="24"/>
              </w:rPr>
              <w:t xml:space="preserve"> - </w:t>
            </w:r>
            <w:r w:rsidRPr="002B4036">
              <w:rPr>
                <w:rFonts w:ascii="Times New Roman" w:hAnsi="Times New Roman" w:cs="Times New Roman"/>
                <w:szCs w:val="24"/>
                <w:lang w:val="en-US"/>
              </w:rPr>
              <w:t>5</w:t>
            </w:r>
          </w:p>
        </w:tc>
        <w:tc>
          <w:tcPr>
            <w:tcW w:w="1497" w:type="dxa"/>
            <w:vAlign w:val="center"/>
          </w:tcPr>
          <w:p w:rsidR="002521D7" w:rsidRPr="002B4036" w:rsidRDefault="002521D7" w:rsidP="00153DE7">
            <w:pPr>
              <w:spacing w:line="360" w:lineRule="auto"/>
              <w:jc w:val="center"/>
              <w:rPr>
                <w:rFonts w:ascii="Times New Roman" w:hAnsi="Times New Roman" w:cs="Times New Roman"/>
                <w:szCs w:val="24"/>
                <w:lang w:val="en-US"/>
              </w:rPr>
            </w:pPr>
            <w:r w:rsidRPr="002B4036">
              <w:rPr>
                <w:rFonts w:ascii="Times New Roman" w:hAnsi="Times New Roman" w:cs="Times New Roman"/>
                <w:szCs w:val="24"/>
              </w:rPr>
              <w:t>&lt;</w:t>
            </w:r>
            <w:r w:rsidRPr="002B4036">
              <w:rPr>
                <w:rFonts w:ascii="Times New Roman" w:hAnsi="Times New Roman" w:cs="Times New Roman"/>
                <w:szCs w:val="24"/>
                <w:lang w:val="en-US"/>
              </w:rPr>
              <w:t>3</w:t>
            </w:r>
          </w:p>
        </w:tc>
      </w:tr>
      <w:tr w:rsidR="002521D7" w:rsidRPr="002B4036" w:rsidTr="00153DE7">
        <w:trPr>
          <w:jc w:val="center"/>
        </w:trPr>
        <w:tc>
          <w:tcPr>
            <w:tcW w:w="3089" w:type="dxa"/>
            <w:vAlign w:val="center"/>
          </w:tcPr>
          <w:p w:rsidR="002521D7" w:rsidRPr="002B4036" w:rsidRDefault="002521D7" w:rsidP="00153DE7">
            <w:pPr>
              <w:spacing w:line="360" w:lineRule="auto"/>
              <w:jc w:val="both"/>
              <w:rPr>
                <w:rFonts w:ascii="Times New Roman" w:hAnsi="Times New Roman" w:cs="Times New Roman"/>
                <w:b/>
                <w:szCs w:val="24"/>
                <w:lang w:val="en-US"/>
              </w:rPr>
            </w:pPr>
            <w:r w:rsidRPr="002B4036">
              <w:rPr>
                <w:rFonts w:ascii="Times New Roman" w:hAnsi="Times New Roman" w:cs="Times New Roman"/>
                <w:b/>
                <w:szCs w:val="24"/>
              </w:rPr>
              <w:t>1</w:t>
            </w:r>
            <w:r w:rsidRPr="002B4036">
              <w:rPr>
                <w:rFonts w:ascii="Times New Roman" w:hAnsi="Times New Roman" w:cs="Times New Roman"/>
                <w:b/>
                <w:szCs w:val="24"/>
                <w:lang w:val="en-US"/>
              </w:rPr>
              <w:t>0</w:t>
            </w:r>
            <w:r w:rsidRPr="002B4036">
              <w:rPr>
                <w:rFonts w:ascii="Times New Roman" w:hAnsi="Times New Roman" w:cs="Times New Roman"/>
                <w:b/>
                <w:szCs w:val="24"/>
              </w:rPr>
              <w:t xml:space="preserve">. </w:t>
            </w:r>
            <w:r w:rsidRPr="002B4036">
              <w:rPr>
                <w:rFonts w:ascii="Times New Roman" w:hAnsi="Times New Roman" w:cs="Times New Roman"/>
                <w:b/>
                <w:szCs w:val="24"/>
                <w:lang w:val="en-US"/>
              </w:rPr>
              <w:t>Menurut Ibu b</w:t>
            </w:r>
            <w:r w:rsidRPr="002B4036">
              <w:rPr>
                <w:rFonts w:ascii="Times New Roman" w:hAnsi="Times New Roman" w:cs="Times New Roman"/>
                <w:b/>
                <w:szCs w:val="24"/>
              </w:rPr>
              <w:t xml:space="preserve">agaimana cara </w:t>
            </w:r>
            <w:r w:rsidRPr="002B4036">
              <w:rPr>
                <w:rFonts w:ascii="Times New Roman" w:hAnsi="Times New Roman" w:cs="Times New Roman"/>
                <w:b/>
                <w:szCs w:val="24"/>
                <w:lang w:val="en-US"/>
              </w:rPr>
              <w:t>mencegah peny</w:t>
            </w:r>
            <w:r w:rsidRPr="002B4036">
              <w:rPr>
                <w:rFonts w:ascii="Times New Roman" w:hAnsi="Times New Roman" w:cs="Times New Roman"/>
                <w:b/>
                <w:szCs w:val="24"/>
              </w:rPr>
              <w:t xml:space="preserve">akit </w:t>
            </w:r>
            <w:r w:rsidRPr="002B4036">
              <w:rPr>
                <w:rFonts w:ascii="Times New Roman" w:hAnsi="Times New Roman" w:cs="Times New Roman"/>
                <w:b/>
                <w:szCs w:val="24"/>
                <w:lang w:val="en-US"/>
              </w:rPr>
              <w:t>ke</w:t>
            </w:r>
            <w:r w:rsidRPr="002B4036">
              <w:rPr>
                <w:rFonts w:ascii="Times New Roman" w:hAnsi="Times New Roman" w:cs="Times New Roman"/>
                <w:b/>
                <w:szCs w:val="24"/>
              </w:rPr>
              <w:t>cacingan?</w:t>
            </w:r>
          </w:p>
        </w:tc>
        <w:tc>
          <w:tcPr>
            <w:tcW w:w="1443" w:type="dxa"/>
            <w:vAlign w:val="center"/>
          </w:tcPr>
          <w:p w:rsidR="002521D7" w:rsidRPr="002B4036" w:rsidRDefault="002521D7" w:rsidP="00153DE7">
            <w:pPr>
              <w:spacing w:line="360" w:lineRule="auto"/>
              <w:jc w:val="center"/>
              <w:rPr>
                <w:rFonts w:ascii="Times New Roman" w:hAnsi="Times New Roman" w:cs="Times New Roman"/>
                <w:szCs w:val="24"/>
                <w:lang w:val="en-US"/>
              </w:rPr>
            </w:pPr>
            <w:r w:rsidRPr="002B4036">
              <w:rPr>
                <w:rFonts w:ascii="Times New Roman" w:hAnsi="Times New Roman" w:cs="Times New Roman"/>
                <w:szCs w:val="24"/>
              </w:rPr>
              <w:t xml:space="preserve">6 – </w:t>
            </w:r>
            <w:r w:rsidRPr="002B4036">
              <w:rPr>
                <w:rFonts w:ascii="Times New Roman" w:hAnsi="Times New Roman" w:cs="Times New Roman"/>
                <w:szCs w:val="24"/>
                <w:lang w:val="en-US"/>
              </w:rPr>
              <w:t>7</w:t>
            </w:r>
          </w:p>
        </w:tc>
        <w:tc>
          <w:tcPr>
            <w:tcW w:w="1626" w:type="dxa"/>
            <w:vAlign w:val="center"/>
          </w:tcPr>
          <w:p w:rsidR="002521D7" w:rsidRPr="002B4036" w:rsidRDefault="002521D7" w:rsidP="00153DE7">
            <w:pPr>
              <w:spacing w:line="360" w:lineRule="auto"/>
              <w:jc w:val="center"/>
              <w:rPr>
                <w:rFonts w:ascii="Times New Roman" w:hAnsi="Times New Roman" w:cs="Times New Roman"/>
                <w:szCs w:val="24"/>
              </w:rPr>
            </w:pPr>
            <w:r w:rsidRPr="002B4036">
              <w:rPr>
                <w:rFonts w:ascii="Times New Roman" w:hAnsi="Times New Roman" w:cs="Times New Roman"/>
                <w:szCs w:val="24"/>
              </w:rPr>
              <w:t>3 - 5</w:t>
            </w:r>
          </w:p>
        </w:tc>
        <w:tc>
          <w:tcPr>
            <w:tcW w:w="1497" w:type="dxa"/>
            <w:vAlign w:val="center"/>
          </w:tcPr>
          <w:p w:rsidR="002521D7" w:rsidRPr="002B4036" w:rsidRDefault="002521D7" w:rsidP="00153DE7">
            <w:pPr>
              <w:spacing w:line="360" w:lineRule="auto"/>
              <w:jc w:val="center"/>
              <w:rPr>
                <w:rFonts w:ascii="Times New Roman" w:hAnsi="Times New Roman" w:cs="Times New Roman"/>
                <w:szCs w:val="24"/>
              </w:rPr>
            </w:pPr>
            <w:r w:rsidRPr="002B4036">
              <w:rPr>
                <w:rFonts w:ascii="Times New Roman" w:hAnsi="Times New Roman" w:cs="Times New Roman"/>
                <w:szCs w:val="24"/>
              </w:rPr>
              <w:t>&lt; 3</w:t>
            </w:r>
          </w:p>
        </w:tc>
      </w:tr>
    </w:tbl>
    <w:p w:rsidR="00EE60C5" w:rsidRDefault="00EE60C5">
      <w:pPr>
        <w:rPr>
          <w:rFonts w:ascii="Times New Roman" w:hAnsi="Times New Roman" w:cs="Times New Roman"/>
          <w:sz w:val="24"/>
          <w:szCs w:val="24"/>
        </w:rPr>
      </w:pPr>
      <w:r>
        <w:rPr>
          <w:rFonts w:ascii="Times New Roman" w:hAnsi="Times New Roman" w:cs="Times New Roman"/>
          <w:sz w:val="24"/>
          <w:szCs w:val="24"/>
        </w:rPr>
        <w:br w:type="page"/>
      </w:r>
    </w:p>
    <w:p w:rsidR="002521D7" w:rsidRDefault="002521D7" w:rsidP="00B940B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Kuesioner dalam penelitian ini terbagi atas tiga bagian utama:</w:t>
      </w:r>
    </w:p>
    <w:p w:rsidR="002521D7" w:rsidRDefault="002521D7" w:rsidP="004C6896">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4E6F64">
        <w:rPr>
          <w:rFonts w:ascii="Times New Roman" w:hAnsi="Times New Roman" w:cs="Times New Roman"/>
          <w:sz w:val="24"/>
          <w:szCs w:val="24"/>
        </w:rPr>
        <w:t>ertanyaan untuk mengetahui tingkat pengetahuan ibu terkait penyakit cacingan sebanyak 9 butir</w:t>
      </w:r>
      <w:r>
        <w:rPr>
          <w:rFonts w:ascii="Times New Roman" w:hAnsi="Times New Roman" w:cs="Times New Roman"/>
          <w:sz w:val="24"/>
          <w:szCs w:val="24"/>
        </w:rPr>
        <w:t xml:space="preserve">, </w:t>
      </w:r>
      <w:r w:rsidRPr="004E6F64">
        <w:rPr>
          <w:rFonts w:ascii="Times New Roman" w:hAnsi="Times New Roman" w:cs="Times New Roman"/>
          <w:sz w:val="24"/>
          <w:szCs w:val="24"/>
        </w:rPr>
        <w:t xml:space="preserve">terletak pada nomor </w:t>
      </w:r>
      <w:r>
        <w:rPr>
          <w:rFonts w:ascii="Times New Roman" w:hAnsi="Times New Roman" w:cs="Times New Roman"/>
          <w:sz w:val="24"/>
          <w:szCs w:val="24"/>
        </w:rPr>
        <w:t>2-10. Nilai maksimalnya adalah 27.</w:t>
      </w:r>
    </w:p>
    <w:p w:rsidR="002521D7" w:rsidRDefault="002521D7" w:rsidP="004C6896">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4E6F64">
        <w:rPr>
          <w:rFonts w:ascii="Times New Roman" w:hAnsi="Times New Roman" w:cs="Times New Roman"/>
          <w:sz w:val="24"/>
          <w:szCs w:val="24"/>
        </w:rPr>
        <w:t xml:space="preserve">ertanyaan untuk mengetahui sikap ibu terkait penyakit cacingan </w:t>
      </w:r>
      <w:r>
        <w:rPr>
          <w:rFonts w:ascii="Times New Roman" w:hAnsi="Times New Roman" w:cs="Times New Roman"/>
          <w:sz w:val="24"/>
          <w:szCs w:val="24"/>
        </w:rPr>
        <w:t>sebanyak 5</w:t>
      </w:r>
      <w:r w:rsidRPr="004E6F64">
        <w:rPr>
          <w:rFonts w:ascii="Times New Roman" w:hAnsi="Times New Roman" w:cs="Times New Roman"/>
          <w:sz w:val="24"/>
          <w:szCs w:val="24"/>
        </w:rPr>
        <w:t xml:space="preserve"> butir</w:t>
      </w:r>
      <w:r>
        <w:rPr>
          <w:rFonts w:ascii="Times New Roman" w:hAnsi="Times New Roman" w:cs="Times New Roman"/>
          <w:sz w:val="24"/>
          <w:szCs w:val="24"/>
        </w:rPr>
        <w:t>,</w:t>
      </w:r>
      <w:r w:rsidRPr="004E6F64">
        <w:rPr>
          <w:rFonts w:ascii="Times New Roman" w:hAnsi="Times New Roman" w:cs="Times New Roman"/>
          <w:sz w:val="24"/>
          <w:szCs w:val="24"/>
        </w:rPr>
        <w:t xml:space="preserve"> terletak pada nomor 11-15</w:t>
      </w:r>
      <w:r>
        <w:rPr>
          <w:rFonts w:ascii="Times New Roman" w:hAnsi="Times New Roman" w:cs="Times New Roman"/>
          <w:sz w:val="24"/>
          <w:szCs w:val="24"/>
        </w:rPr>
        <w:t>. Nilai maksimalnya adalah 15.</w:t>
      </w:r>
    </w:p>
    <w:p w:rsidR="002521D7" w:rsidRPr="004E6F64" w:rsidRDefault="002521D7" w:rsidP="004C6896">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4E6F64">
        <w:rPr>
          <w:rFonts w:ascii="Times New Roman" w:hAnsi="Times New Roman" w:cs="Times New Roman"/>
          <w:sz w:val="24"/>
          <w:szCs w:val="24"/>
        </w:rPr>
        <w:t xml:space="preserve">ertanyaan untuk mengetahui perilaku ibu terkait penyakit cacingan </w:t>
      </w:r>
      <w:r>
        <w:rPr>
          <w:rFonts w:ascii="Times New Roman" w:hAnsi="Times New Roman" w:cs="Times New Roman"/>
          <w:sz w:val="24"/>
          <w:szCs w:val="24"/>
        </w:rPr>
        <w:t>sebanyak 12</w:t>
      </w:r>
      <w:r w:rsidRPr="004E6F64">
        <w:rPr>
          <w:rFonts w:ascii="Times New Roman" w:hAnsi="Times New Roman" w:cs="Times New Roman"/>
          <w:sz w:val="24"/>
          <w:szCs w:val="24"/>
        </w:rPr>
        <w:t xml:space="preserve"> butir yang terletak pada nomor 16-27.</w:t>
      </w:r>
      <w:r>
        <w:rPr>
          <w:rFonts w:ascii="Times New Roman" w:hAnsi="Times New Roman" w:cs="Times New Roman"/>
          <w:sz w:val="24"/>
          <w:szCs w:val="24"/>
        </w:rPr>
        <w:t xml:space="preserve"> Nilai maksimalnya adalah 36.</w:t>
      </w:r>
    </w:p>
    <w:p w:rsidR="002521D7" w:rsidRDefault="002521D7" w:rsidP="00B940BB">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Jadi n</w:t>
      </w:r>
      <w:r w:rsidRPr="001D6447">
        <w:rPr>
          <w:rFonts w:ascii="Times New Roman" w:hAnsi="Times New Roman" w:cs="Times New Roman"/>
          <w:sz w:val="24"/>
          <w:szCs w:val="24"/>
        </w:rPr>
        <w:t xml:space="preserve">ilai maksimal yang dapat diperoleh oleh masing-masing responden adalah 78. </w:t>
      </w:r>
      <w:r>
        <w:rPr>
          <w:rFonts w:ascii="Times New Roman" w:hAnsi="Times New Roman" w:cs="Times New Roman"/>
          <w:sz w:val="24"/>
          <w:szCs w:val="24"/>
        </w:rPr>
        <w:t xml:space="preserve">Kategori </w:t>
      </w:r>
      <w:r w:rsidRPr="001D6447">
        <w:rPr>
          <w:rFonts w:ascii="Times New Roman" w:hAnsi="Times New Roman" w:cs="Times New Roman"/>
          <w:sz w:val="24"/>
          <w:szCs w:val="24"/>
        </w:rPr>
        <w:t xml:space="preserve">tingkat pengetahuan, sikap, dan perilaku ibu disajikan dalam </w:t>
      </w:r>
      <w:r w:rsidRPr="00712B61">
        <w:rPr>
          <w:rFonts w:ascii="Times New Roman" w:hAnsi="Times New Roman" w:cs="Times New Roman"/>
          <w:b/>
          <w:bCs/>
          <w:sz w:val="24"/>
          <w:szCs w:val="24"/>
        </w:rPr>
        <w:t>Tabel 4.3</w:t>
      </w:r>
      <w:r>
        <w:rPr>
          <w:rFonts w:ascii="Times New Roman" w:hAnsi="Times New Roman" w:cs="Times New Roman"/>
          <w:sz w:val="24"/>
          <w:szCs w:val="24"/>
        </w:rPr>
        <w:t xml:space="preserve"> yang didapatkan dengan perhitungan sebagai berikut:</w:t>
      </w:r>
    </w:p>
    <w:p w:rsidR="002521D7" w:rsidRDefault="002521D7" w:rsidP="004C6896">
      <w:pPr>
        <w:pStyle w:val="ListParagraph"/>
        <w:numPr>
          <w:ilvl w:val="0"/>
          <w:numId w:val="5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Jumlah skor terendah</w:t>
      </w:r>
      <w:r>
        <w:rPr>
          <w:rFonts w:ascii="Times New Roman" w:hAnsi="Times New Roman" w:cs="Times New Roman"/>
          <w:sz w:val="24"/>
          <w:szCs w:val="24"/>
        </w:rPr>
        <w:tab/>
        <w:t>(R)</w:t>
      </w:r>
      <w:r w:rsidR="00712B61">
        <w:rPr>
          <w:rFonts w:ascii="Times New Roman" w:hAnsi="Times New Roman" w:cs="Times New Roman"/>
          <w:sz w:val="24"/>
          <w:szCs w:val="24"/>
        </w:rPr>
        <w:t xml:space="preserve"> </w:t>
      </w:r>
      <w:r>
        <w:rPr>
          <w:rFonts w:ascii="Times New Roman" w:hAnsi="Times New Roman" w:cs="Times New Roman"/>
          <w:sz w:val="24"/>
          <w:szCs w:val="24"/>
        </w:rPr>
        <w:t>: 1 x 26 = 26 = 26/78 = 1/3 = 33,3%</w:t>
      </w:r>
    </w:p>
    <w:p w:rsidR="002521D7" w:rsidRDefault="002521D7" w:rsidP="004C6896">
      <w:pPr>
        <w:pStyle w:val="ListParagraph"/>
        <w:numPr>
          <w:ilvl w:val="0"/>
          <w:numId w:val="5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Jumlah skor tertinggi</w:t>
      </w:r>
      <w:r>
        <w:rPr>
          <w:rFonts w:ascii="Times New Roman" w:hAnsi="Times New Roman" w:cs="Times New Roman"/>
          <w:sz w:val="24"/>
          <w:szCs w:val="24"/>
        </w:rPr>
        <w:tab/>
        <w:t>(T)</w:t>
      </w:r>
      <w:r w:rsidR="00712B61">
        <w:rPr>
          <w:rFonts w:ascii="Times New Roman" w:hAnsi="Times New Roman" w:cs="Times New Roman"/>
          <w:sz w:val="24"/>
          <w:szCs w:val="24"/>
        </w:rPr>
        <w:t xml:space="preserve"> </w:t>
      </w:r>
      <w:r>
        <w:rPr>
          <w:rFonts w:ascii="Times New Roman" w:hAnsi="Times New Roman" w:cs="Times New Roman"/>
          <w:sz w:val="24"/>
          <w:szCs w:val="24"/>
        </w:rPr>
        <w:t>: 3 x 26 = 78 = 100%</w:t>
      </w:r>
    </w:p>
    <w:p w:rsidR="002521D7" w:rsidRDefault="002521D7" w:rsidP="004C6896">
      <w:pPr>
        <w:pStyle w:val="ListParagraph"/>
        <w:numPr>
          <w:ilvl w:val="0"/>
          <w:numId w:val="5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Interval (I): (T-R)/Kategori  = (100%-33,3%)/3 = 66,7%/3 = 22,23%</w:t>
      </w:r>
    </w:p>
    <w:p w:rsidR="002521D7" w:rsidRDefault="00E84770" w:rsidP="004C6896">
      <w:pPr>
        <w:pStyle w:val="ListParagraph"/>
        <w:numPr>
          <w:ilvl w:val="0"/>
          <w:numId w:val="5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Kategori:</w:t>
      </w:r>
      <w:r>
        <w:rPr>
          <w:rFonts w:ascii="Times New Roman" w:hAnsi="Times New Roman" w:cs="Times New Roman"/>
          <w:sz w:val="24"/>
          <w:szCs w:val="24"/>
        </w:rPr>
        <w:tab/>
        <w:t>Baik</w:t>
      </w:r>
      <w:r>
        <w:rPr>
          <w:rFonts w:ascii="Times New Roman" w:hAnsi="Times New Roman" w:cs="Times New Roman"/>
          <w:sz w:val="24"/>
          <w:szCs w:val="24"/>
        </w:rPr>
        <w:tab/>
      </w:r>
      <w:r>
        <w:rPr>
          <w:rFonts w:ascii="Times New Roman" w:hAnsi="Times New Roman" w:cs="Times New Roman"/>
          <w:sz w:val="24"/>
          <w:szCs w:val="24"/>
        </w:rPr>
        <w:tab/>
        <w:t>: 100% - 22,23% = 77,77%</w:t>
      </w:r>
    </w:p>
    <w:p w:rsidR="002521D7" w:rsidRPr="00E84770" w:rsidRDefault="00E84770" w:rsidP="00E84770">
      <w:pPr>
        <w:autoSpaceDE w:val="0"/>
        <w:autoSpaceDN w:val="0"/>
        <w:adjustRightInd w:val="0"/>
        <w:spacing w:after="0" w:line="480" w:lineRule="auto"/>
        <w:ind w:left="720" w:firstLine="720"/>
        <w:jc w:val="both"/>
        <w:rPr>
          <w:rFonts w:ascii="Times New Roman" w:hAnsi="Times New Roman" w:cs="Times New Roman"/>
          <w:sz w:val="24"/>
          <w:szCs w:val="24"/>
        </w:rPr>
      </w:pPr>
      <w:r w:rsidRPr="00E84770">
        <w:rPr>
          <w:rFonts w:ascii="Times New Roman" w:hAnsi="Times New Roman" w:cs="Times New Roman"/>
          <w:sz w:val="24"/>
          <w:szCs w:val="24"/>
        </w:rPr>
        <w:t>Cukup Baik</w:t>
      </w:r>
      <w:r w:rsidRPr="00E84770">
        <w:rPr>
          <w:rFonts w:ascii="Times New Roman" w:hAnsi="Times New Roman" w:cs="Times New Roman"/>
          <w:sz w:val="24"/>
          <w:szCs w:val="24"/>
        </w:rPr>
        <w:tab/>
      </w:r>
      <w:r w:rsidR="002521D7" w:rsidRPr="00E84770">
        <w:rPr>
          <w:rFonts w:ascii="Times New Roman" w:hAnsi="Times New Roman" w:cs="Times New Roman"/>
          <w:sz w:val="24"/>
          <w:szCs w:val="24"/>
        </w:rPr>
        <w:t xml:space="preserve">: </w:t>
      </w:r>
      <w:r w:rsidRPr="00E84770">
        <w:rPr>
          <w:rFonts w:ascii="Times New Roman" w:hAnsi="Times New Roman" w:cs="Times New Roman"/>
          <w:sz w:val="24"/>
          <w:szCs w:val="24"/>
        </w:rPr>
        <w:t>77,77% - 22,23% = 55,54%</w:t>
      </w:r>
    </w:p>
    <w:p w:rsidR="002521D7" w:rsidRPr="00E84770" w:rsidRDefault="00E84770" w:rsidP="00E84770">
      <w:pPr>
        <w:autoSpaceDE w:val="0"/>
        <w:autoSpaceDN w:val="0"/>
        <w:adjustRightInd w:val="0"/>
        <w:spacing w:after="0" w:line="480" w:lineRule="auto"/>
        <w:ind w:left="720" w:firstLine="720"/>
        <w:jc w:val="both"/>
        <w:rPr>
          <w:rFonts w:ascii="Times New Roman" w:hAnsi="Times New Roman" w:cs="Times New Roman"/>
          <w:sz w:val="24"/>
          <w:szCs w:val="24"/>
        </w:rPr>
      </w:pPr>
      <w:r w:rsidRPr="00E84770">
        <w:rPr>
          <w:rFonts w:ascii="Times New Roman" w:hAnsi="Times New Roman" w:cs="Times New Roman"/>
          <w:sz w:val="24"/>
          <w:szCs w:val="24"/>
        </w:rPr>
        <w:t>Kurang</w:t>
      </w:r>
      <w:r w:rsidRPr="00E84770">
        <w:rPr>
          <w:rFonts w:ascii="Times New Roman" w:hAnsi="Times New Roman" w:cs="Times New Roman"/>
          <w:sz w:val="24"/>
          <w:szCs w:val="24"/>
        </w:rPr>
        <w:tab/>
      </w:r>
      <w:r w:rsidR="002521D7" w:rsidRPr="00E84770">
        <w:rPr>
          <w:rFonts w:ascii="Times New Roman" w:hAnsi="Times New Roman" w:cs="Times New Roman"/>
          <w:sz w:val="24"/>
          <w:szCs w:val="24"/>
        </w:rPr>
        <w:tab/>
        <w:t xml:space="preserve">: </w:t>
      </w:r>
      <w:r w:rsidRPr="00E84770">
        <w:rPr>
          <w:rFonts w:ascii="Times New Roman" w:hAnsi="Times New Roman" w:cs="Times New Roman"/>
          <w:sz w:val="24"/>
          <w:szCs w:val="24"/>
        </w:rPr>
        <w:t>&lt;55,54%</w:t>
      </w:r>
    </w:p>
    <w:p w:rsidR="002521D7" w:rsidRPr="00B940BB" w:rsidRDefault="002521D7" w:rsidP="00B940BB">
      <w:pPr>
        <w:spacing w:after="0" w:line="240" w:lineRule="auto"/>
        <w:jc w:val="both"/>
        <w:rPr>
          <w:rFonts w:ascii="Times New Roman" w:hAnsi="Times New Roman"/>
          <w:b/>
          <w:sz w:val="24"/>
          <w:szCs w:val="24"/>
        </w:rPr>
      </w:pPr>
      <w:r w:rsidRPr="00B940BB">
        <w:rPr>
          <w:rFonts w:ascii="Times New Roman" w:hAnsi="Times New Roman"/>
          <w:b/>
          <w:sz w:val="24"/>
          <w:szCs w:val="24"/>
        </w:rPr>
        <w:t>Tabel 4.3</w:t>
      </w:r>
      <w:r w:rsidR="00B46B95">
        <w:rPr>
          <w:rFonts w:ascii="Times New Roman" w:hAnsi="Times New Roman"/>
          <w:b/>
          <w:sz w:val="24"/>
          <w:szCs w:val="24"/>
        </w:rPr>
        <w:t xml:space="preserve"> Penilaian Kuesioner B</w:t>
      </w:r>
      <w:r w:rsidRPr="00B940BB">
        <w:rPr>
          <w:rFonts w:ascii="Times New Roman" w:hAnsi="Times New Roman"/>
          <w:b/>
          <w:sz w:val="24"/>
          <w:szCs w:val="24"/>
        </w:rPr>
        <w:t>erdasarkan Total Nilai</w:t>
      </w:r>
      <w:r w:rsidRPr="00B940BB">
        <w:rPr>
          <w:rFonts w:ascii="Times New Roman" w:hAnsi="Times New Roman" w:cs="Times New Roman"/>
          <w:b/>
          <w:sz w:val="24"/>
          <w:szCs w:val="24"/>
        </w:rPr>
        <w:tab/>
      </w:r>
    </w:p>
    <w:tbl>
      <w:tblPr>
        <w:tblStyle w:val="TableGrid"/>
        <w:tblW w:w="7898" w:type="dxa"/>
        <w:jc w:val="center"/>
        <w:tblInd w:w="699" w:type="dxa"/>
        <w:tblLook w:val="04A0" w:firstRow="1" w:lastRow="0" w:firstColumn="1" w:lastColumn="0" w:noHBand="0" w:noVBand="1"/>
      </w:tblPr>
      <w:tblGrid>
        <w:gridCol w:w="1965"/>
        <w:gridCol w:w="1276"/>
        <w:gridCol w:w="2126"/>
        <w:gridCol w:w="1276"/>
        <w:gridCol w:w="1255"/>
      </w:tblGrid>
      <w:tr w:rsidR="002521D7" w:rsidTr="00712B61">
        <w:trPr>
          <w:jc w:val="center"/>
        </w:trPr>
        <w:tc>
          <w:tcPr>
            <w:tcW w:w="19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b/>
                <w:szCs w:val="24"/>
                <w:lang w:val="en-US"/>
              </w:rPr>
            </w:pPr>
            <w:r w:rsidRPr="00767815">
              <w:rPr>
                <w:rFonts w:ascii="Times New Roman" w:hAnsi="Times New Roman" w:cs="Times New Roman"/>
                <w:b/>
                <w:szCs w:val="24"/>
              </w:rPr>
              <w:t>K</w:t>
            </w:r>
            <w:r w:rsidRPr="00767815">
              <w:rPr>
                <w:rFonts w:ascii="Times New Roman" w:hAnsi="Times New Roman" w:cs="Times New Roman"/>
                <w:b/>
                <w:szCs w:val="24"/>
                <w:lang w:val="en-US"/>
              </w:rPr>
              <w:t>ategori</w:t>
            </w:r>
          </w:p>
        </w:tc>
        <w:tc>
          <w:tcPr>
            <w:tcW w:w="5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b/>
                <w:szCs w:val="24"/>
              </w:rPr>
            </w:pPr>
            <w:r w:rsidRPr="00767815">
              <w:rPr>
                <w:rFonts w:ascii="Times New Roman" w:hAnsi="Times New Roman" w:cs="Times New Roman"/>
                <w:b/>
                <w:szCs w:val="24"/>
              </w:rPr>
              <w:t>Penilaian Kuesioner</w:t>
            </w:r>
          </w:p>
        </w:tc>
      </w:tr>
      <w:tr w:rsidR="002521D7" w:rsidTr="00712B61">
        <w:trPr>
          <w:jc w:val="center"/>
        </w:trPr>
        <w:tc>
          <w:tcPr>
            <w:tcW w:w="19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rPr>
                <w:rFonts w:ascii="Times New Roman" w:hAnsi="Times New Roman" w:cs="Times New Roman"/>
                <w:b/>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521D7" w:rsidRPr="00712B61" w:rsidRDefault="002521D7" w:rsidP="00712B61">
            <w:pPr>
              <w:spacing w:line="360" w:lineRule="auto"/>
              <w:jc w:val="center"/>
              <w:rPr>
                <w:rFonts w:ascii="Times New Roman" w:hAnsi="Times New Roman" w:cs="Times New Roman"/>
                <w:b/>
                <w:szCs w:val="24"/>
                <w:lang w:val="en-US"/>
              </w:rPr>
            </w:pPr>
            <w:r w:rsidRPr="00767815">
              <w:rPr>
                <w:rFonts w:ascii="Times New Roman" w:hAnsi="Times New Roman" w:cs="Times New Roman"/>
                <w:b/>
                <w:szCs w:val="24"/>
              </w:rPr>
              <w:t xml:space="preserve">Persentase </w:t>
            </w:r>
            <w:r w:rsidRPr="00767815">
              <w:rPr>
                <w:rFonts w:ascii="Times New Roman" w:hAnsi="Times New Roman" w:cs="Times New Roman"/>
                <w:b/>
                <w:szCs w:val="24"/>
                <w:lang w:val="en-US"/>
              </w:rPr>
              <w:t>T</w:t>
            </w:r>
            <w:r w:rsidRPr="00767815">
              <w:rPr>
                <w:rFonts w:ascii="Times New Roman" w:hAnsi="Times New Roman" w:cs="Times New Roman"/>
                <w:b/>
                <w:szCs w:val="24"/>
              </w:rPr>
              <w:t xml:space="preserve">otal </w:t>
            </w:r>
            <w:r w:rsidRPr="00767815">
              <w:rPr>
                <w:rFonts w:ascii="Times New Roman" w:hAnsi="Times New Roman" w:cs="Times New Roman"/>
                <w:b/>
                <w:szCs w:val="24"/>
                <w:lang w:val="en-US"/>
              </w:rPr>
              <w:t>N</w:t>
            </w:r>
            <w:r w:rsidRPr="00767815">
              <w:rPr>
                <w:rFonts w:ascii="Times New Roman" w:hAnsi="Times New Roman" w:cs="Times New Roman"/>
                <w:b/>
                <w:szCs w:val="24"/>
              </w:rPr>
              <w:t>ilai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12B61">
            <w:pPr>
              <w:spacing w:line="360" w:lineRule="auto"/>
              <w:jc w:val="center"/>
              <w:rPr>
                <w:rFonts w:ascii="Times New Roman" w:hAnsi="Times New Roman" w:cs="Times New Roman"/>
                <w:b/>
                <w:szCs w:val="24"/>
                <w:lang w:val="en-US"/>
              </w:rPr>
            </w:pPr>
            <w:r w:rsidRPr="00767815">
              <w:rPr>
                <w:rFonts w:ascii="Times New Roman" w:hAnsi="Times New Roman" w:cs="Times New Roman"/>
                <w:b/>
                <w:szCs w:val="24"/>
              </w:rPr>
              <w:t xml:space="preserve">Total </w:t>
            </w:r>
            <w:r w:rsidRPr="00767815">
              <w:rPr>
                <w:rFonts w:ascii="Times New Roman" w:hAnsi="Times New Roman" w:cs="Times New Roman"/>
                <w:b/>
                <w:szCs w:val="24"/>
                <w:lang w:val="en-US"/>
              </w:rPr>
              <w:t>N</w:t>
            </w:r>
            <w:r w:rsidRPr="00767815">
              <w:rPr>
                <w:rFonts w:ascii="Times New Roman" w:hAnsi="Times New Roman" w:cs="Times New Roman"/>
                <w:b/>
                <w:szCs w:val="24"/>
              </w:rPr>
              <w:t xml:space="preserve">ilai </w:t>
            </w:r>
            <w:r w:rsidRPr="00767815">
              <w:rPr>
                <w:rFonts w:ascii="Times New Roman" w:hAnsi="Times New Roman" w:cs="Times New Roman"/>
                <w:b/>
                <w:szCs w:val="24"/>
                <w:lang w:val="en-US"/>
              </w:rPr>
              <w:t>Tingkat Pengetahuan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521D7" w:rsidRPr="00767815" w:rsidRDefault="002521D7" w:rsidP="00712B61">
            <w:pPr>
              <w:spacing w:line="360" w:lineRule="auto"/>
              <w:jc w:val="center"/>
              <w:rPr>
                <w:rFonts w:ascii="Times New Roman" w:hAnsi="Times New Roman" w:cs="Times New Roman"/>
                <w:b/>
                <w:szCs w:val="24"/>
                <w:lang w:val="en-US"/>
              </w:rPr>
            </w:pPr>
            <w:r w:rsidRPr="00767815">
              <w:rPr>
                <w:rFonts w:ascii="Times New Roman" w:hAnsi="Times New Roman" w:cs="Times New Roman"/>
                <w:b/>
                <w:szCs w:val="24"/>
              </w:rPr>
              <w:t xml:space="preserve">Total </w:t>
            </w:r>
            <w:r w:rsidRPr="00767815">
              <w:rPr>
                <w:rFonts w:ascii="Times New Roman" w:hAnsi="Times New Roman" w:cs="Times New Roman"/>
                <w:b/>
                <w:szCs w:val="24"/>
                <w:lang w:val="en-US"/>
              </w:rPr>
              <w:t>N</w:t>
            </w:r>
            <w:r w:rsidRPr="00767815">
              <w:rPr>
                <w:rFonts w:ascii="Times New Roman" w:hAnsi="Times New Roman" w:cs="Times New Roman"/>
                <w:b/>
                <w:szCs w:val="24"/>
              </w:rPr>
              <w:t>ilai</w:t>
            </w:r>
            <w:r w:rsidRPr="00767815">
              <w:rPr>
                <w:rFonts w:ascii="Times New Roman" w:hAnsi="Times New Roman" w:cs="Times New Roman"/>
                <w:b/>
                <w:szCs w:val="24"/>
                <w:lang w:val="en-US"/>
              </w:rPr>
              <w:t xml:space="preserve"> Sikap</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521D7" w:rsidRPr="00767815" w:rsidRDefault="002521D7" w:rsidP="00712B61">
            <w:pPr>
              <w:spacing w:line="360" w:lineRule="auto"/>
              <w:jc w:val="center"/>
              <w:rPr>
                <w:rFonts w:ascii="Times New Roman" w:hAnsi="Times New Roman" w:cs="Times New Roman"/>
                <w:b/>
                <w:szCs w:val="24"/>
                <w:lang w:val="en-US"/>
              </w:rPr>
            </w:pPr>
            <w:r w:rsidRPr="00767815">
              <w:rPr>
                <w:rFonts w:ascii="Times New Roman" w:hAnsi="Times New Roman" w:cs="Times New Roman"/>
                <w:b/>
                <w:szCs w:val="24"/>
              </w:rPr>
              <w:t xml:space="preserve">Total </w:t>
            </w:r>
            <w:r w:rsidRPr="00767815">
              <w:rPr>
                <w:rFonts w:ascii="Times New Roman" w:hAnsi="Times New Roman" w:cs="Times New Roman"/>
                <w:b/>
                <w:szCs w:val="24"/>
                <w:lang w:val="en-US"/>
              </w:rPr>
              <w:t>N</w:t>
            </w:r>
            <w:r w:rsidRPr="00767815">
              <w:rPr>
                <w:rFonts w:ascii="Times New Roman" w:hAnsi="Times New Roman" w:cs="Times New Roman"/>
                <w:b/>
                <w:szCs w:val="24"/>
              </w:rPr>
              <w:t>ilai</w:t>
            </w:r>
            <w:r w:rsidRPr="00767815">
              <w:rPr>
                <w:rFonts w:ascii="Times New Roman" w:hAnsi="Times New Roman" w:cs="Times New Roman"/>
                <w:b/>
                <w:szCs w:val="24"/>
                <w:lang w:val="en-US"/>
              </w:rPr>
              <w:t xml:space="preserve"> Perilaku</w:t>
            </w:r>
          </w:p>
        </w:tc>
      </w:tr>
      <w:tr w:rsidR="002521D7" w:rsidTr="00712B61">
        <w:trPr>
          <w:jc w:val="center"/>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both"/>
              <w:rPr>
                <w:rFonts w:ascii="Times New Roman" w:hAnsi="Times New Roman" w:cs="Times New Roman"/>
                <w:b/>
                <w:szCs w:val="24"/>
              </w:rPr>
            </w:pPr>
            <w:r w:rsidRPr="00767815">
              <w:rPr>
                <w:rFonts w:ascii="Times New Roman" w:hAnsi="Times New Roman" w:cs="Times New Roman"/>
                <w:b/>
                <w:szCs w:val="24"/>
              </w:rPr>
              <w:t>Baik (B)</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szCs w:val="24"/>
              </w:rPr>
            </w:pPr>
            <w:r w:rsidRPr="00767815">
              <w:rPr>
                <w:rFonts w:ascii="Times New Roman" w:hAnsi="Times New Roman" w:cs="Times New Roman"/>
                <w:szCs w:val="24"/>
                <w:lang w:val="en-US"/>
              </w:rPr>
              <w:t>≥77,77</w:t>
            </w:r>
            <w:r w:rsidRPr="00767815">
              <w:rPr>
                <w:rFonts w:ascii="Times New Roman" w:hAnsi="Times New Roman" w:cs="Times New Roman"/>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≥12</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≥28</w:t>
            </w:r>
          </w:p>
        </w:tc>
      </w:tr>
      <w:tr w:rsidR="002521D7" w:rsidTr="00712B61">
        <w:trPr>
          <w:jc w:val="center"/>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both"/>
              <w:rPr>
                <w:rFonts w:ascii="Times New Roman" w:hAnsi="Times New Roman" w:cs="Times New Roman"/>
                <w:b/>
                <w:szCs w:val="24"/>
              </w:rPr>
            </w:pPr>
            <w:r w:rsidRPr="00767815">
              <w:rPr>
                <w:rFonts w:ascii="Times New Roman" w:hAnsi="Times New Roman" w:cs="Times New Roman"/>
                <w:b/>
                <w:szCs w:val="24"/>
              </w:rPr>
              <w:t>Cukup Baik (CB)</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≥55,54%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≥8</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≥20</w:t>
            </w:r>
          </w:p>
        </w:tc>
      </w:tr>
      <w:tr w:rsidR="002521D7" w:rsidTr="00712B61">
        <w:trPr>
          <w:jc w:val="center"/>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both"/>
              <w:rPr>
                <w:rFonts w:ascii="Times New Roman" w:hAnsi="Times New Roman" w:cs="Times New Roman"/>
                <w:b/>
                <w:szCs w:val="24"/>
              </w:rPr>
            </w:pPr>
            <w:r w:rsidRPr="00767815">
              <w:rPr>
                <w:rFonts w:ascii="Times New Roman" w:hAnsi="Times New Roman" w:cs="Times New Roman"/>
                <w:b/>
                <w:szCs w:val="24"/>
              </w:rPr>
              <w:t>Kurang (K)</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szCs w:val="24"/>
              </w:rPr>
            </w:pPr>
            <w:r w:rsidRPr="00767815">
              <w:rPr>
                <w:rFonts w:ascii="Times New Roman" w:hAnsi="Times New Roman" w:cs="Times New Roman"/>
                <w:szCs w:val="24"/>
              </w:rPr>
              <w:t>&lt;</w:t>
            </w:r>
            <w:r w:rsidRPr="00767815">
              <w:rPr>
                <w:rFonts w:ascii="Times New Roman" w:hAnsi="Times New Roman" w:cs="Times New Roman"/>
                <w:szCs w:val="24"/>
                <w:lang w:val="en-US"/>
              </w:rPr>
              <w:t>55,54</w:t>
            </w:r>
            <w:r w:rsidRPr="00767815">
              <w:rPr>
                <w:rFonts w:ascii="Times New Roman" w:hAnsi="Times New Roman" w:cs="Times New Roman"/>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rPr>
              <w:t>&lt;</w:t>
            </w:r>
            <w:r w:rsidRPr="00767815">
              <w:rPr>
                <w:rFonts w:ascii="Times New Roman" w:hAnsi="Times New Roman" w:cs="Times New Roman"/>
                <w:szCs w:val="24"/>
                <w:lang w:val="en-US"/>
              </w:rPr>
              <w:t>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&lt;8</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1D7" w:rsidRPr="00767815" w:rsidRDefault="002521D7" w:rsidP="00767815">
            <w:pPr>
              <w:spacing w:line="360" w:lineRule="auto"/>
              <w:jc w:val="center"/>
              <w:rPr>
                <w:rFonts w:ascii="Times New Roman" w:hAnsi="Times New Roman" w:cs="Times New Roman"/>
                <w:szCs w:val="24"/>
                <w:lang w:val="en-US"/>
              </w:rPr>
            </w:pPr>
            <w:r w:rsidRPr="00767815">
              <w:rPr>
                <w:rFonts w:ascii="Times New Roman" w:hAnsi="Times New Roman" w:cs="Times New Roman"/>
                <w:szCs w:val="24"/>
                <w:lang w:val="en-US"/>
              </w:rPr>
              <w:t>&lt;20</w:t>
            </w:r>
          </w:p>
        </w:tc>
      </w:tr>
    </w:tbl>
    <w:p w:rsidR="002521D7" w:rsidRDefault="002521D7" w:rsidP="002521D7"/>
    <w:p w:rsidR="00712B61" w:rsidRPr="004301BC" w:rsidRDefault="00712B61" w:rsidP="002521D7"/>
    <w:p w:rsidR="009B3DAE" w:rsidRPr="009B3DAE" w:rsidRDefault="007570A5" w:rsidP="00A07B0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3B6883">
        <w:rPr>
          <w:rFonts w:ascii="Times New Roman" w:hAnsi="Times New Roman" w:cs="Times New Roman"/>
          <w:b/>
          <w:sz w:val="24"/>
          <w:szCs w:val="24"/>
        </w:rPr>
        <w:t xml:space="preserve">.8 </w:t>
      </w:r>
      <w:r w:rsidR="009B3DAE" w:rsidRPr="009B3DAE">
        <w:rPr>
          <w:rFonts w:ascii="Times New Roman" w:hAnsi="Times New Roman" w:cs="Times New Roman"/>
          <w:b/>
          <w:sz w:val="24"/>
          <w:szCs w:val="24"/>
        </w:rPr>
        <w:t>Instrumen Pengolahan Data</w:t>
      </w:r>
    </w:p>
    <w:p w:rsidR="009B3DAE" w:rsidRPr="00DF60F9" w:rsidRDefault="009B3DAE" w:rsidP="002E768C">
      <w:pPr>
        <w:spacing w:after="0" w:line="480" w:lineRule="auto"/>
        <w:ind w:firstLine="720"/>
        <w:jc w:val="both"/>
        <w:rPr>
          <w:rFonts w:ascii="Times New Roman" w:hAnsi="Times New Roman" w:cs="Times New Roman"/>
          <w:b/>
          <w:sz w:val="24"/>
          <w:szCs w:val="24"/>
        </w:rPr>
      </w:pPr>
      <w:r w:rsidRPr="00DF60F9">
        <w:rPr>
          <w:rFonts w:ascii="Times New Roman" w:hAnsi="Times New Roman" w:cs="Times New Roman"/>
          <w:sz w:val="24"/>
          <w:szCs w:val="24"/>
        </w:rPr>
        <w:t>Instrumen penelitian ini adalah hasil peme</w:t>
      </w:r>
      <w:r>
        <w:rPr>
          <w:rFonts w:ascii="Times New Roman" w:hAnsi="Times New Roman" w:cs="Times New Roman"/>
          <w:sz w:val="24"/>
          <w:szCs w:val="24"/>
        </w:rPr>
        <w:t>riksaan feses dan kuesioner y</w:t>
      </w:r>
      <w:r w:rsidRPr="00DF60F9">
        <w:rPr>
          <w:rFonts w:ascii="Times New Roman" w:hAnsi="Times New Roman" w:cs="Times New Roman"/>
          <w:sz w:val="24"/>
          <w:szCs w:val="24"/>
        </w:rPr>
        <w:t>an</w:t>
      </w:r>
      <w:r>
        <w:rPr>
          <w:rFonts w:ascii="Times New Roman" w:hAnsi="Times New Roman" w:cs="Times New Roman"/>
          <w:sz w:val="24"/>
          <w:szCs w:val="24"/>
        </w:rPr>
        <w:t>g</w:t>
      </w:r>
      <w:r w:rsidRPr="00DF60F9">
        <w:rPr>
          <w:rFonts w:ascii="Times New Roman" w:hAnsi="Times New Roman" w:cs="Times New Roman"/>
          <w:sz w:val="24"/>
          <w:szCs w:val="24"/>
        </w:rPr>
        <w:t xml:space="preserve"> berisi </w:t>
      </w:r>
      <w:r>
        <w:rPr>
          <w:rFonts w:ascii="Times New Roman" w:hAnsi="Times New Roman" w:cs="Times New Roman"/>
          <w:sz w:val="24"/>
          <w:szCs w:val="24"/>
        </w:rPr>
        <w:t xml:space="preserve">beberapa </w:t>
      </w:r>
      <w:r w:rsidRPr="00DF60F9">
        <w:rPr>
          <w:rFonts w:ascii="Times New Roman" w:hAnsi="Times New Roman" w:cs="Times New Roman"/>
          <w:sz w:val="24"/>
          <w:szCs w:val="24"/>
        </w:rPr>
        <w:t>daftar pertanyaan mengenai kecacingan d</w:t>
      </w:r>
      <w:r>
        <w:rPr>
          <w:rFonts w:ascii="Times New Roman" w:hAnsi="Times New Roman" w:cs="Times New Roman"/>
          <w:sz w:val="24"/>
          <w:szCs w:val="24"/>
        </w:rPr>
        <w:t>engan beberapa pilihan jawaban.</w:t>
      </w:r>
      <w:r w:rsidRPr="00DF60F9">
        <w:rPr>
          <w:rFonts w:ascii="Times New Roman" w:hAnsi="Times New Roman" w:cs="Times New Roman"/>
          <w:sz w:val="24"/>
          <w:szCs w:val="24"/>
        </w:rPr>
        <w:t xml:space="preserve"> Metode pengumpulan data dilakukan dengan identifikasi (meneliti atau melih</w:t>
      </w:r>
      <w:r>
        <w:rPr>
          <w:rFonts w:ascii="Times New Roman" w:hAnsi="Times New Roman" w:cs="Times New Roman"/>
          <w:sz w:val="24"/>
          <w:szCs w:val="24"/>
        </w:rPr>
        <w:t>at melalui mikroskop) dan pengisian</w:t>
      </w:r>
      <w:r w:rsidRPr="00DF60F9">
        <w:rPr>
          <w:rFonts w:ascii="Times New Roman" w:hAnsi="Times New Roman" w:cs="Times New Roman"/>
          <w:sz w:val="24"/>
          <w:szCs w:val="24"/>
        </w:rPr>
        <w:t xml:space="preserve"> kuesioner </w:t>
      </w:r>
      <w:r>
        <w:rPr>
          <w:rFonts w:ascii="Times New Roman" w:hAnsi="Times New Roman" w:cs="Times New Roman"/>
          <w:sz w:val="24"/>
          <w:szCs w:val="24"/>
        </w:rPr>
        <w:t>dengan metode wawancara terpimpin</w:t>
      </w:r>
      <w:r w:rsidRPr="00DF60F9">
        <w:rPr>
          <w:rFonts w:ascii="Times New Roman" w:hAnsi="Times New Roman" w:cs="Times New Roman"/>
          <w:sz w:val="24"/>
          <w:szCs w:val="24"/>
        </w:rPr>
        <w:t xml:space="preserve">. Sebelum </w:t>
      </w:r>
      <w:r>
        <w:rPr>
          <w:rFonts w:ascii="Times New Roman" w:hAnsi="Times New Roman" w:cs="Times New Roman"/>
          <w:sz w:val="24"/>
          <w:szCs w:val="24"/>
        </w:rPr>
        <w:t xml:space="preserve">digunakan, dilakukan pengujian </w:t>
      </w:r>
      <w:r w:rsidRPr="00DF60F9">
        <w:rPr>
          <w:rFonts w:ascii="Times New Roman" w:hAnsi="Times New Roman" w:cs="Times New Roman"/>
          <w:sz w:val="24"/>
          <w:szCs w:val="24"/>
        </w:rPr>
        <w:t xml:space="preserve">terlebih dahulu agar instrumen tersebut valid </w:t>
      </w:r>
      <w:r>
        <w:rPr>
          <w:rFonts w:ascii="Times New Roman" w:hAnsi="Times New Roman" w:cs="Times New Roman"/>
          <w:sz w:val="24"/>
          <w:szCs w:val="24"/>
        </w:rPr>
        <w:t>dan reliabel</w:t>
      </w:r>
      <w:r w:rsidRPr="00DF60F9">
        <w:rPr>
          <w:rFonts w:ascii="Times New Roman" w:hAnsi="Times New Roman" w:cs="Times New Roman"/>
          <w:sz w:val="24"/>
          <w:szCs w:val="24"/>
        </w:rPr>
        <w:t xml:space="preserve">. </w:t>
      </w:r>
    </w:p>
    <w:p w:rsidR="009B3DAE" w:rsidRPr="00972785" w:rsidRDefault="009B3DAE" w:rsidP="004C6896">
      <w:pPr>
        <w:pStyle w:val="ListParagraph"/>
        <w:numPr>
          <w:ilvl w:val="2"/>
          <w:numId w:val="46"/>
        </w:numPr>
        <w:spacing w:line="480" w:lineRule="auto"/>
        <w:ind w:left="284" w:hanging="284"/>
        <w:jc w:val="both"/>
        <w:rPr>
          <w:rFonts w:ascii="Times New Roman" w:hAnsi="Times New Roman" w:cs="Times New Roman"/>
          <w:b/>
          <w:sz w:val="24"/>
          <w:szCs w:val="24"/>
        </w:rPr>
      </w:pPr>
      <w:r w:rsidRPr="00972785">
        <w:rPr>
          <w:rFonts w:ascii="Times New Roman" w:hAnsi="Times New Roman" w:cs="Times New Roman"/>
          <w:b/>
          <w:sz w:val="24"/>
          <w:szCs w:val="24"/>
        </w:rPr>
        <w:t>Uji Validitas</w:t>
      </w:r>
    </w:p>
    <w:p w:rsidR="002E768C" w:rsidRPr="00CE500E" w:rsidRDefault="009B3DAE" w:rsidP="00CE500E">
      <w:pPr>
        <w:pStyle w:val="ListParagraph"/>
        <w:spacing w:line="480" w:lineRule="auto"/>
        <w:ind w:left="0"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Validitas </w:t>
      </w:r>
      <w:r w:rsidR="002D6AE1">
        <w:rPr>
          <w:rFonts w:ascii="Times New Roman" w:hAnsi="Times New Roman" w:cs="Times New Roman"/>
          <w:sz w:val="24"/>
          <w:szCs w:val="24"/>
        </w:rPr>
        <w:t>merupakan</w:t>
      </w:r>
      <w:r w:rsidRPr="00DF60F9">
        <w:rPr>
          <w:rFonts w:ascii="Times New Roman" w:hAnsi="Times New Roman" w:cs="Times New Roman"/>
          <w:sz w:val="24"/>
          <w:szCs w:val="24"/>
        </w:rPr>
        <w:t xml:space="preserve"> suatu ukuran yang menunjukkan tingkat kevalidan atau kesahihan suatu instrumen. Instrumen </w:t>
      </w:r>
      <w:r w:rsidR="002D6AE1">
        <w:rPr>
          <w:rFonts w:ascii="Times New Roman" w:hAnsi="Times New Roman" w:cs="Times New Roman"/>
          <w:sz w:val="24"/>
          <w:szCs w:val="24"/>
        </w:rPr>
        <w:t xml:space="preserve">yang valid </w:t>
      </w:r>
      <w:r w:rsidRPr="00DF60F9">
        <w:rPr>
          <w:rFonts w:ascii="Times New Roman" w:hAnsi="Times New Roman" w:cs="Times New Roman"/>
          <w:sz w:val="24"/>
          <w:szCs w:val="24"/>
        </w:rPr>
        <w:t>a</w:t>
      </w:r>
      <w:r w:rsidR="002D6AE1">
        <w:rPr>
          <w:rFonts w:ascii="Times New Roman" w:hAnsi="Times New Roman" w:cs="Times New Roman"/>
          <w:sz w:val="24"/>
          <w:szCs w:val="24"/>
        </w:rPr>
        <w:t>dalah</w:t>
      </w:r>
      <w:r w:rsidRPr="00DF60F9">
        <w:rPr>
          <w:rFonts w:ascii="Times New Roman" w:hAnsi="Times New Roman" w:cs="Times New Roman"/>
          <w:sz w:val="24"/>
          <w:szCs w:val="24"/>
        </w:rPr>
        <w:t xml:space="preserve"> in</w:t>
      </w:r>
      <w:r>
        <w:rPr>
          <w:rFonts w:ascii="Times New Roman" w:hAnsi="Times New Roman" w:cs="Times New Roman"/>
          <w:sz w:val="24"/>
          <w:szCs w:val="24"/>
        </w:rPr>
        <w:t>s</w:t>
      </w:r>
      <w:r w:rsidRPr="00DF60F9">
        <w:rPr>
          <w:rFonts w:ascii="Times New Roman" w:hAnsi="Times New Roman" w:cs="Times New Roman"/>
          <w:sz w:val="24"/>
          <w:szCs w:val="24"/>
        </w:rPr>
        <w:t xml:space="preserve">trumen </w:t>
      </w:r>
      <w:r w:rsidR="002D6AE1">
        <w:rPr>
          <w:rFonts w:ascii="Times New Roman" w:hAnsi="Times New Roman" w:cs="Times New Roman"/>
          <w:sz w:val="24"/>
          <w:szCs w:val="24"/>
        </w:rPr>
        <w:t xml:space="preserve">yang </w:t>
      </w:r>
      <w:r w:rsidRPr="00DF60F9">
        <w:rPr>
          <w:rFonts w:ascii="Times New Roman" w:hAnsi="Times New Roman" w:cs="Times New Roman"/>
          <w:sz w:val="24"/>
          <w:szCs w:val="24"/>
        </w:rPr>
        <w:t>mampu menguk</w:t>
      </w:r>
      <w:r w:rsidR="002D6AE1">
        <w:rPr>
          <w:rFonts w:ascii="Times New Roman" w:hAnsi="Times New Roman" w:cs="Times New Roman"/>
          <w:sz w:val="24"/>
          <w:szCs w:val="24"/>
        </w:rPr>
        <w:t>ur apa yang seharusnya diukur. Dalam p</w:t>
      </w:r>
      <w:r w:rsidRPr="00DF60F9">
        <w:rPr>
          <w:rFonts w:ascii="Times New Roman" w:hAnsi="Times New Roman" w:cs="Times New Roman"/>
          <w:sz w:val="24"/>
          <w:szCs w:val="24"/>
        </w:rPr>
        <w:t>enelitian ini</w:t>
      </w:r>
      <w:r w:rsidR="002D6AE1">
        <w:rPr>
          <w:rFonts w:ascii="Times New Roman" w:hAnsi="Times New Roman" w:cs="Times New Roman"/>
          <w:sz w:val="24"/>
          <w:szCs w:val="24"/>
        </w:rPr>
        <w:t>,</w:t>
      </w:r>
      <w:r w:rsidRPr="00DF60F9">
        <w:rPr>
          <w:rFonts w:ascii="Times New Roman" w:hAnsi="Times New Roman" w:cs="Times New Roman"/>
          <w:sz w:val="24"/>
          <w:szCs w:val="24"/>
        </w:rPr>
        <w:t xml:space="preserve"> uji validitas instrumen (kuesioner) </w:t>
      </w:r>
      <w:r w:rsidR="002D6AE1">
        <w:rPr>
          <w:rFonts w:ascii="Times New Roman" w:hAnsi="Times New Roman" w:cs="Times New Roman"/>
          <w:sz w:val="24"/>
          <w:szCs w:val="24"/>
        </w:rPr>
        <w:t xml:space="preserve">dilakukan </w:t>
      </w:r>
      <w:r w:rsidRPr="00DF60F9">
        <w:rPr>
          <w:rFonts w:ascii="Times New Roman" w:hAnsi="Times New Roman" w:cs="Times New Roman"/>
          <w:sz w:val="24"/>
          <w:szCs w:val="24"/>
        </w:rPr>
        <w:t xml:space="preserve">dengan menggunakan korelasi </w:t>
      </w:r>
      <w:r w:rsidRPr="00DF60F9">
        <w:rPr>
          <w:rFonts w:ascii="Times New Roman" w:hAnsi="Times New Roman" w:cs="Times New Roman"/>
          <w:i/>
          <w:iCs/>
          <w:sz w:val="24"/>
          <w:szCs w:val="24"/>
        </w:rPr>
        <w:t xml:space="preserve">Pearson Product Moment. </w:t>
      </w:r>
      <w:r w:rsidRPr="00DF60F9">
        <w:rPr>
          <w:rFonts w:ascii="Times New Roman" w:hAnsi="Times New Roman" w:cs="Times New Roman"/>
          <w:sz w:val="24"/>
          <w:szCs w:val="24"/>
        </w:rPr>
        <w:t xml:space="preserve">Adapun ketentuan hasil pengujiannya adalah apabila diperoleh nilai </w:t>
      </w:r>
      <w:r w:rsidRPr="00125BE0">
        <w:rPr>
          <w:rFonts w:ascii="Times New Roman" w:hAnsi="Times New Roman" w:cs="Times New Roman"/>
          <w:i/>
          <w:sz w:val="24"/>
          <w:szCs w:val="24"/>
        </w:rPr>
        <w:t>r hitung</w:t>
      </w:r>
      <w:r w:rsidRPr="00DF60F9">
        <w:rPr>
          <w:rFonts w:ascii="Times New Roman" w:hAnsi="Times New Roman" w:cs="Times New Roman"/>
          <w:sz w:val="24"/>
          <w:szCs w:val="24"/>
        </w:rPr>
        <w:t xml:space="preserve"> lebih besar dari </w:t>
      </w:r>
      <w:r w:rsidRPr="00125BE0">
        <w:rPr>
          <w:rFonts w:ascii="Times New Roman" w:hAnsi="Times New Roman" w:cs="Times New Roman"/>
          <w:i/>
          <w:sz w:val="24"/>
          <w:szCs w:val="24"/>
        </w:rPr>
        <w:t>r table</w:t>
      </w:r>
      <w:r w:rsidR="002D6AE1" w:rsidRPr="00DF60F9">
        <w:rPr>
          <w:rFonts w:ascii="Times New Roman" w:hAnsi="Times New Roman" w:cs="Times New Roman"/>
          <w:sz w:val="24"/>
          <w:szCs w:val="24"/>
        </w:rPr>
        <w:t xml:space="preserve">, maka item pertanyaan tersebut dinyatakan </w:t>
      </w:r>
      <w:r w:rsidR="002D6AE1" w:rsidRPr="00463DFB">
        <w:rPr>
          <w:rFonts w:ascii="Times New Roman" w:hAnsi="Times New Roman" w:cs="Times New Roman"/>
          <w:sz w:val="24"/>
          <w:szCs w:val="24"/>
        </w:rPr>
        <w:t>valid</w:t>
      </w:r>
      <w:r w:rsidR="00947CF5">
        <w:rPr>
          <w:rFonts w:ascii="Times New Roman" w:hAnsi="Times New Roman" w:cs="Times New Roman"/>
          <w:sz w:val="24"/>
          <w:szCs w:val="24"/>
        </w:rPr>
        <w:t>, di</w:t>
      </w:r>
      <w:r w:rsidR="002D6AE1">
        <w:rPr>
          <w:rFonts w:ascii="Times New Roman" w:hAnsi="Times New Roman" w:cs="Times New Roman"/>
          <w:sz w:val="24"/>
          <w:szCs w:val="24"/>
        </w:rPr>
        <w:t xml:space="preserve">mana nilai </w:t>
      </w:r>
      <w:r w:rsidR="002D6AE1" w:rsidRPr="002D6AE1">
        <w:rPr>
          <w:rFonts w:ascii="Times New Roman" w:hAnsi="Times New Roman" w:cs="Times New Roman"/>
          <w:i/>
          <w:sz w:val="24"/>
          <w:szCs w:val="24"/>
        </w:rPr>
        <w:t>r table</w:t>
      </w:r>
      <w:r w:rsidR="002D6AE1">
        <w:rPr>
          <w:rFonts w:ascii="Times New Roman" w:hAnsi="Times New Roman" w:cs="Times New Roman"/>
          <w:sz w:val="24"/>
          <w:szCs w:val="24"/>
        </w:rPr>
        <w:t xml:space="preserve"> untuk tingkat signifikansi 0,05 untuk uji dua arah adalah </w:t>
      </w:r>
      <w:r w:rsidRPr="00DF60F9">
        <w:rPr>
          <w:rFonts w:ascii="Times New Roman" w:hAnsi="Times New Roman" w:cs="Times New Roman"/>
          <w:sz w:val="24"/>
          <w:szCs w:val="24"/>
        </w:rPr>
        <w:t>0,361</w:t>
      </w:r>
      <w:r w:rsidRPr="00463DFB">
        <w:rPr>
          <w:rFonts w:ascii="Times New Roman" w:hAnsi="Times New Roman" w:cs="Times New Roman"/>
          <w:sz w:val="24"/>
          <w:szCs w:val="24"/>
        </w:rPr>
        <w:t xml:space="preserve"> (Notoatmodjo,</w:t>
      </w:r>
      <w:r w:rsidR="00712B61">
        <w:rPr>
          <w:rFonts w:ascii="Times New Roman" w:hAnsi="Times New Roman" w:cs="Times New Roman"/>
          <w:sz w:val="24"/>
          <w:szCs w:val="24"/>
        </w:rPr>
        <w:t xml:space="preserve"> </w:t>
      </w:r>
      <w:r w:rsidRPr="00463DFB">
        <w:rPr>
          <w:rFonts w:ascii="Times New Roman" w:hAnsi="Times New Roman" w:cs="Times New Roman"/>
          <w:sz w:val="24"/>
          <w:szCs w:val="24"/>
        </w:rPr>
        <w:t>2010).</w:t>
      </w:r>
      <w:r w:rsidRPr="00DF60F9">
        <w:rPr>
          <w:rFonts w:ascii="Times New Roman" w:hAnsi="Times New Roman" w:cs="Times New Roman"/>
          <w:sz w:val="24"/>
          <w:szCs w:val="24"/>
        </w:rPr>
        <w:t xml:space="preserve"> Sebelum kuesioner digunakan untuk penelitian, kuesioner </w:t>
      </w:r>
      <w:r w:rsidR="002705A7">
        <w:rPr>
          <w:rFonts w:ascii="Times New Roman" w:hAnsi="Times New Roman" w:cs="Times New Roman"/>
          <w:sz w:val="24"/>
          <w:szCs w:val="24"/>
        </w:rPr>
        <w:t>telah</w:t>
      </w:r>
      <w:r w:rsidRPr="00DF60F9">
        <w:rPr>
          <w:rFonts w:ascii="Times New Roman" w:hAnsi="Times New Roman" w:cs="Times New Roman"/>
          <w:sz w:val="24"/>
          <w:szCs w:val="24"/>
        </w:rPr>
        <w:t xml:space="preserve"> diujicobakan terlebih dahulu kep</w:t>
      </w:r>
      <w:r>
        <w:rPr>
          <w:rFonts w:ascii="Times New Roman" w:hAnsi="Times New Roman" w:cs="Times New Roman"/>
          <w:sz w:val="24"/>
          <w:szCs w:val="24"/>
        </w:rPr>
        <w:t>ada sejumlah ibu dari murid di PAU</w:t>
      </w:r>
      <w:r w:rsidRPr="00DF60F9">
        <w:rPr>
          <w:rFonts w:ascii="Times New Roman" w:hAnsi="Times New Roman" w:cs="Times New Roman"/>
          <w:sz w:val="24"/>
          <w:szCs w:val="24"/>
        </w:rPr>
        <w:t xml:space="preserve">D lain dengan karakteristik yang serupa dengan </w:t>
      </w:r>
      <w:r>
        <w:rPr>
          <w:rFonts w:ascii="Times New Roman" w:hAnsi="Times New Roman" w:cs="Times New Roman"/>
          <w:sz w:val="24"/>
          <w:szCs w:val="24"/>
        </w:rPr>
        <w:t>PAU</w:t>
      </w:r>
      <w:r w:rsidRPr="00DF60F9">
        <w:rPr>
          <w:rFonts w:ascii="Times New Roman" w:hAnsi="Times New Roman" w:cs="Times New Roman"/>
          <w:sz w:val="24"/>
          <w:szCs w:val="24"/>
        </w:rPr>
        <w:t>D yang menjadi sampel.</w:t>
      </w:r>
      <w:r w:rsidR="00712B61">
        <w:rPr>
          <w:rFonts w:ascii="Times New Roman" w:hAnsi="Times New Roman" w:cs="Times New Roman"/>
          <w:sz w:val="24"/>
          <w:szCs w:val="24"/>
        </w:rPr>
        <w:t xml:space="preserve"> </w:t>
      </w:r>
      <w:r w:rsidR="002705A7">
        <w:rPr>
          <w:rFonts w:ascii="Times New Roman" w:hAnsi="Times New Roman" w:cs="Times New Roman"/>
          <w:sz w:val="24"/>
          <w:szCs w:val="24"/>
        </w:rPr>
        <w:t>Peneliti memilih PAUD Nelayan di Kecamatan Labuapi Kabupaten Lombok Barat sebagai lokasi pengujian kuesioner</w:t>
      </w:r>
      <w:r w:rsidR="00CE500E">
        <w:rPr>
          <w:rFonts w:ascii="Times New Roman" w:hAnsi="Times New Roman" w:cs="Times New Roman"/>
          <w:sz w:val="24"/>
          <w:szCs w:val="24"/>
        </w:rPr>
        <w:t>.</w:t>
      </w:r>
    </w:p>
    <w:p w:rsidR="009B3DAE" w:rsidRPr="00DF60F9" w:rsidRDefault="009B3DAE" w:rsidP="004C6896">
      <w:pPr>
        <w:pStyle w:val="ListParagraph"/>
        <w:numPr>
          <w:ilvl w:val="2"/>
          <w:numId w:val="46"/>
        </w:numPr>
        <w:spacing w:line="480" w:lineRule="auto"/>
        <w:ind w:left="284" w:hanging="284"/>
        <w:jc w:val="both"/>
        <w:rPr>
          <w:rFonts w:ascii="Times New Roman" w:hAnsi="Times New Roman" w:cs="Times New Roman"/>
          <w:b/>
          <w:sz w:val="24"/>
          <w:szCs w:val="24"/>
        </w:rPr>
      </w:pPr>
      <w:r w:rsidRPr="00DF60F9">
        <w:rPr>
          <w:rFonts w:ascii="Times New Roman" w:hAnsi="Times New Roman" w:cs="Times New Roman"/>
          <w:b/>
          <w:sz w:val="24"/>
          <w:szCs w:val="24"/>
        </w:rPr>
        <w:t>Uji Reliabilitas</w:t>
      </w:r>
    </w:p>
    <w:p w:rsidR="002521D7" w:rsidRPr="009D2B10" w:rsidRDefault="00C92C21" w:rsidP="009D2B1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Reliabel memiliki arti bahwa</w:t>
      </w:r>
      <w:r w:rsidR="00712B61">
        <w:rPr>
          <w:rFonts w:ascii="Times New Roman" w:hAnsi="Times New Roman" w:cs="Times New Roman"/>
          <w:sz w:val="24"/>
          <w:szCs w:val="24"/>
        </w:rPr>
        <w:t xml:space="preserve"> </w:t>
      </w:r>
      <w:r w:rsidR="009B3DAE" w:rsidRPr="00DF60F9">
        <w:rPr>
          <w:rFonts w:ascii="Times New Roman" w:hAnsi="Times New Roman" w:cs="Times New Roman"/>
          <w:sz w:val="24"/>
          <w:szCs w:val="24"/>
        </w:rPr>
        <w:t xml:space="preserve">instrumen cukup dapat dipercaya untuk digunakan sebagai alat pengumpul data karena instrumen itu </w:t>
      </w:r>
      <w:r w:rsidR="007112AA">
        <w:rPr>
          <w:rFonts w:ascii="Times New Roman" w:hAnsi="Times New Roman" w:cs="Times New Roman"/>
          <w:sz w:val="24"/>
          <w:szCs w:val="24"/>
        </w:rPr>
        <w:t xml:space="preserve">sudah baik. </w:t>
      </w:r>
      <w:r w:rsidR="007112AA">
        <w:rPr>
          <w:rFonts w:ascii="Times New Roman" w:hAnsi="Times New Roman" w:cs="Times New Roman"/>
          <w:sz w:val="24"/>
          <w:szCs w:val="24"/>
        </w:rPr>
        <w:lastRenderedPageBreak/>
        <w:t>Penguj</w:t>
      </w:r>
      <w:r w:rsidR="009B3DAE" w:rsidRPr="00DF60F9">
        <w:rPr>
          <w:rFonts w:ascii="Times New Roman" w:hAnsi="Times New Roman" w:cs="Times New Roman"/>
          <w:sz w:val="24"/>
          <w:szCs w:val="24"/>
        </w:rPr>
        <w:t xml:space="preserve">ian reliabilitas </w:t>
      </w:r>
      <w:r w:rsidR="007112AA">
        <w:rPr>
          <w:rFonts w:ascii="Times New Roman" w:hAnsi="Times New Roman" w:cs="Times New Roman"/>
          <w:sz w:val="24"/>
          <w:szCs w:val="24"/>
        </w:rPr>
        <w:t xml:space="preserve">kuesioner </w:t>
      </w:r>
      <w:r w:rsidR="009B3DAE" w:rsidRPr="00DF60F9">
        <w:rPr>
          <w:rFonts w:ascii="Times New Roman" w:hAnsi="Times New Roman" w:cs="Times New Roman"/>
          <w:sz w:val="24"/>
          <w:szCs w:val="24"/>
        </w:rPr>
        <w:t xml:space="preserve">dalam penelitian ini dilakukan dengan melakukan uji coba instrumen satu kali saja. Teknik analisis yang digunakan dalam penelitian ini </w:t>
      </w:r>
      <w:r w:rsidR="007112AA">
        <w:rPr>
          <w:rFonts w:ascii="Times New Roman" w:hAnsi="Times New Roman" w:cs="Times New Roman"/>
          <w:sz w:val="24"/>
          <w:szCs w:val="24"/>
        </w:rPr>
        <w:t>adalah</w:t>
      </w:r>
      <w:r w:rsidR="00712B61">
        <w:rPr>
          <w:rFonts w:ascii="Times New Roman" w:hAnsi="Times New Roman" w:cs="Times New Roman"/>
          <w:sz w:val="24"/>
          <w:szCs w:val="24"/>
        </w:rPr>
        <w:t xml:space="preserve"> </w:t>
      </w:r>
      <w:r w:rsidR="009B3DAE" w:rsidRPr="00DF60F9">
        <w:rPr>
          <w:rFonts w:ascii="Times New Roman" w:hAnsi="Times New Roman" w:cs="Times New Roman"/>
          <w:i/>
          <w:iCs/>
          <w:sz w:val="24"/>
          <w:szCs w:val="24"/>
        </w:rPr>
        <w:t xml:space="preserve">Alpha Cronbach. </w:t>
      </w:r>
      <w:r w:rsidR="009B3DAE" w:rsidRPr="00DF60F9">
        <w:rPr>
          <w:rFonts w:ascii="Times New Roman" w:hAnsi="Times New Roman" w:cs="Times New Roman"/>
          <w:sz w:val="24"/>
          <w:szCs w:val="24"/>
        </w:rPr>
        <w:t>Instrumen dikatakan reliabel</w:t>
      </w:r>
      <w:r w:rsidR="009B3DAE">
        <w:rPr>
          <w:rFonts w:ascii="Times New Roman" w:hAnsi="Times New Roman" w:cs="Times New Roman"/>
          <w:sz w:val="24"/>
          <w:szCs w:val="24"/>
        </w:rPr>
        <w:t xml:space="preserve"> jika diperoleh nilai </w:t>
      </w:r>
      <w:r w:rsidR="009B3DAE" w:rsidRPr="00125BE0">
        <w:rPr>
          <w:rFonts w:ascii="Times New Roman" w:hAnsi="Times New Roman" w:cs="Times New Roman"/>
          <w:i/>
          <w:sz w:val="24"/>
          <w:szCs w:val="24"/>
        </w:rPr>
        <w:t>alpha</w:t>
      </w:r>
      <w:r w:rsidR="009B3DAE">
        <w:rPr>
          <w:rFonts w:ascii="Times New Roman" w:hAnsi="Times New Roman" w:cs="Times New Roman"/>
          <w:sz w:val="24"/>
          <w:szCs w:val="24"/>
        </w:rPr>
        <w:t xml:space="preserve"> ≥0,</w:t>
      </w:r>
      <w:r w:rsidR="009B3DAE" w:rsidRPr="00DF60F9">
        <w:rPr>
          <w:rFonts w:ascii="Times New Roman" w:hAnsi="Times New Roman" w:cs="Times New Roman"/>
          <w:sz w:val="24"/>
          <w:szCs w:val="24"/>
        </w:rPr>
        <w:t xml:space="preserve">60 </w:t>
      </w:r>
      <w:r w:rsidR="009B3DAE" w:rsidRPr="00463DFB">
        <w:rPr>
          <w:rFonts w:ascii="Times New Roman" w:hAnsi="Times New Roman" w:cs="Times New Roman"/>
          <w:sz w:val="24"/>
          <w:szCs w:val="24"/>
        </w:rPr>
        <w:t>(Notoatmodjo, 2010).</w:t>
      </w:r>
    </w:p>
    <w:p w:rsidR="007112AA" w:rsidRPr="007112AA" w:rsidRDefault="007112AA" w:rsidP="009D2B10">
      <w:pPr>
        <w:pStyle w:val="ListParagraph"/>
        <w:spacing w:before="240" w:line="480" w:lineRule="auto"/>
        <w:ind w:left="1134" w:firstLine="720"/>
        <w:jc w:val="both"/>
        <w:rPr>
          <w:rFonts w:ascii="Times New Roman" w:hAnsi="Times New Roman" w:cs="Times New Roman"/>
          <w:sz w:val="24"/>
          <w:szCs w:val="24"/>
        </w:rPr>
      </w:pPr>
    </w:p>
    <w:p w:rsidR="00FA2A35" w:rsidRPr="009B3DAE" w:rsidRDefault="00FA2A35" w:rsidP="004C6896">
      <w:pPr>
        <w:pStyle w:val="ListParagraph"/>
        <w:numPr>
          <w:ilvl w:val="1"/>
          <w:numId w:val="46"/>
        </w:numPr>
        <w:spacing w:line="480" w:lineRule="auto"/>
        <w:ind w:left="360" w:hanging="360"/>
        <w:jc w:val="both"/>
        <w:rPr>
          <w:rFonts w:ascii="Times New Roman" w:hAnsi="Times New Roman" w:cs="Times New Roman"/>
          <w:b/>
          <w:sz w:val="24"/>
          <w:szCs w:val="24"/>
        </w:rPr>
      </w:pPr>
      <w:r w:rsidRPr="009B3DAE">
        <w:rPr>
          <w:rFonts w:ascii="Times New Roman" w:hAnsi="Times New Roman" w:cs="Times New Roman"/>
          <w:b/>
          <w:sz w:val="24"/>
          <w:szCs w:val="24"/>
        </w:rPr>
        <w:t>Cara Kerja Penelitian</w:t>
      </w:r>
    </w:p>
    <w:p w:rsidR="00FA2A35" w:rsidRPr="0083431A" w:rsidRDefault="00FA2A35" w:rsidP="004C6896">
      <w:pPr>
        <w:pStyle w:val="ListParagraph"/>
        <w:numPr>
          <w:ilvl w:val="2"/>
          <w:numId w:val="46"/>
        </w:numPr>
        <w:spacing w:line="480" w:lineRule="auto"/>
        <w:ind w:left="0" w:firstLine="0"/>
        <w:jc w:val="both"/>
        <w:rPr>
          <w:rFonts w:ascii="Times New Roman" w:hAnsi="Times New Roman" w:cs="Times New Roman"/>
          <w:b/>
          <w:sz w:val="24"/>
          <w:szCs w:val="24"/>
        </w:rPr>
      </w:pPr>
      <w:r w:rsidRPr="0083431A">
        <w:rPr>
          <w:rFonts w:ascii="Times New Roman" w:hAnsi="Times New Roman" w:cs="Times New Roman"/>
          <w:b/>
          <w:sz w:val="24"/>
          <w:szCs w:val="24"/>
        </w:rPr>
        <w:t>Persiapan Penelitian</w:t>
      </w:r>
    </w:p>
    <w:p w:rsidR="00FA2A35" w:rsidRPr="00DF60F9" w:rsidRDefault="00FA2A35" w:rsidP="004C6896">
      <w:pPr>
        <w:pStyle w:val="ListParagraph"/>
        <w:numPr>
          <w:ilvl w:val="0"/>
          <w:numId w:val="18"/>
        </w:numPr>
        <w:spacing w:line="480" w:lineRule="auto"/>
        <w:ind w:left="284" w:hanging="284"/>
        <w:jc w:val="both"/>
        <w:rPr>
          <w:rFonts w:ascii="Times New Roman" w:hAnsi="Times New Roman" w:cs="Times New Roman"/>
          <w:sz w:val="24"/>
          <w:szCs w:val="24"/>
        </w:rPr>
      </w:pPr>
      <w:r w:rsidRPr="00DF60F9">
        <w:rPr>
          <w:rFonts w:ascii="Times New Roman" w:hAnsi="Times New Roman" w:cs="Times New Roman"/>
          <w:sz w:val="24"/>
          <w:szCs w:val="24"/>
        </w:rPr>
        <w:t>Tim peneliti</w:t>
      </w:r>
    </w:p>
    <w:p w:rsidR="00187A75" w:rsidRPr="00DC6751" w:rsidRDefault="00FA2A35" w:rsidP="009D2B1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Tim peneliti berjumlah </w:t>
      </w:r>
      <w:r w:rsidR="00DC6751">
        <w:rPr>
          <w:rFonts w:ascii="Times New Roman" w:hAnsi="Times New Roman" w:cs="Times New Roman"/>
          <w:sz w:val="24"/>
          <w:szCs w:val="24"/>
        </w:rPr>
        <w:t>4</w:t>
      </w:r>
      <w:r w:rsidRPr="00DF60F9">
        <w:rPr>
          <w:rFonts w:ascii="Times New Roman" w:hAnsi="Times New Roman" w:cs="Times New Roman"/>
          <w:sz w:val="24"/>
          <w:szCs w:val="24"/>
        </w:rPr>
        <w:t xml:space="preserve"> orang, yang terdiri </w:t>
      </w:r>
      <w:r>
        <w:rPr>
          <w:rFonts w:ascii="Times New Roman" w:hAnsi="Times New Roman" w:cs="Times New Roman"/>
          <w:sz w:val="24"/>
          <w:szCs w:val="24"/>
        </w:rPr>
        <w:t xml:space="preserve">dari peneliti sendiri sejumlah </w:t>
      </w:r>
      <w:r w:rsidR="00DC6751">
        <w:rPr>
          <w:rFonts w:ascii="Times New Roman" w:hAnsi="Times New Roman" w:cs="Times New Roman"/>
          <w:sz w:val="24"/>
          <w:szCs w:val="24"/>
        </w:rPr>
        <w:t>3</w:t>
      </w:r>
      <w:r w:rsidRPr="00DF60F9">
        <w:rPr>
          <w:rFonts w:ascii="Times New Roman" w:hAnsi="Times New Roman" w:cs="Times New Roman"/>
          <w:sz w:val="24"/>
          <w:szCs w:val="24"/>
        </w:rPr>
        <w:t xml:space="preserve"> orang serta petugas la</w:t>
      </w:r>
      <w:r>
        <w:rPr>
          <w:rFonts w:ascii="Times New Roman" w:hAnsi="Times New Roman" w:cs="Times New Roman"/>
          <w:sz w:val="24"/>
          <w:szCs w:val="24"/>
        </w:rPr>
        <w:t xml:space="preserve">boratorium sejumlah </w:t>
      </w:r>
      <w:r w:rsidR="00DC6751">
        <w:rPr>
          <w:rFonts w:ascii="Times New Roman" w:hAnsi="Times New Roman" w:cs="Times New Roman"/>
          <w:sz w:val="24"/>
          <w:szCs w:val="24"/>
        </w:rPr>
        <w:t>1</w:t>
      </w:r>
      <w:r>
        <w:rPr>
          <w:rFonts w:ascii="Times New Roman" w:hAnsi="Times New Roman" w:cs="Times New Roman"/>
          <w:sz w:val="24"/>
          <w:szCs w:val="24"/>
        </w:rPr>
        <w:t xml:space="preserve"> orang</w:t>
      </w:r>
      <w:r w:rsidRPr="00DF60F9">
        <w:rPr>
          <w:rFonts w:ascii="Times New Roman" w:hAnsi="Times New Roman" w:cs="Times New Roman"/>
          <w:sz w:val="24"/>
          <w:szCs w:val="24"/>
        </w:rPr>
        <w:t xml:space="preserve">. Kelayakan tim penelitian untuk ikut serta ditentukan dengan melakukan penilaian praktik dengan penilaian konsistensi intra dan antar observer untuk pemeriksaan feses dengan menggunakan mikroskop. </w:t>
      </w:r>
    </w:p>
    <w:p w:rsidR="009D2B10" w:rsidRPr="009D2B10" w:rsidRDefault="00FA2A35" w:rsidP="004C6896">
      <w:pPr>
        <w:pStyle w:val="ListParagraph"/>
        <w:numPr>
          <w:ilvl w:val="0"/>
          <w:numId w:val="18"/>
        </w:numPr>
        <w:spacing w:line="480" w:lineRule="auto"/>
        <w:ind w:left="284" w:hanging="284"/>
        <w:jc w:val="both"/>
        <w:rPr>
          <w:rFonts w:ascii="Times New Roman" w:hAnsi="Times New Roman" w:cs="Times New Roman"/>
          <w:sz w:val="24"/>
          <w:szCs w:val="24"/>
        </w:rPr>
      </w:pPr>
      <w:r w:rsidRPr="00DF60F9">
        <w:rPr>
          <w:rFonts w:ascii="Times New Roman" w:hAnsi="Times New Roman" w:cs="Times New Roman"/>
          <w:sz w:val="24"/>
          <w:szCs w:val="24"/>
        </w:rPr>
        <w:t>Laboratorium</w:t>
      </w:r>
    </w:p>
    <w:p w:rsidR="00FA2A35" w:rsidRPr="009D2B10" w:rsidRDefault="00FA2A35" w:rsidP="009D2B10">
      <w:pPr>
        <w:pStyle w:val="ListParagraph"/>
        <w:spacing w:line="480" w:lineRule="auto"/>
        <w:ind w:left="0" w:firstLine="709"/>
        <w:jc w:val="both"/>
        <w:rPr>
          <w:rFonts w:ascii="Times New Roman" w:hAnsi="Times New Roman" w:cs="Times New Roman"/>
          <w:sz w:val="24"/>
          <w:szCs w:val="24"/>
        </w:rPr>
      </w:pPr>
      <w:r w:rsidRPr="009D2B10">
        <w:rPr>
          <w:rFonts w:ascii="Times New Roman" w:hAnsi="Times New Roman" w:cs="Times New Roman"/>
          <w:sz w:val="24"/>
          <w:szCs w:val="24"/>
        </w:rPr>
        <w:t xml:space="preserve">Laboratorium yang digunakan adalah Laboratorium Terpadu Fakultas Kedokteran Universitas Mataram yang memadai untuk pemeriksaan feses dengan kriteria jumlah mikroskop yang cukup, ruangan yang nyaman, serta tersedianya tempat penyimpanan sampel feses agar tidak rusak. </w:t>
      </w:r>
    </w:p>
    <w:p w:rsidR="00FA2A35" w:rsidRPr="00DF60F9" w:rsidRDefault="00FA2A35" w:rsidP="004C6896">
      <w:pPr>
        <w:pStyle w:val="ListParagraph"/>
        <w:numPr>
          <w:ilvl w:val="0"/>
          <w:numId w:val="18"/>
        </w:numPr>
        <w:spacing w:line="480" w:lineRule="auto"/>
        <w:ind w:left="284" w:hanging="284"/>
        <w:jc w:val="both"/>
        <w:rPr>
          <w:rFonts w:ascii="Times New Roman" w:hAnsi="Times New Roman" w:cs="Times New Roman"/>
          <w:sz w:val="24"/>
          <w:szCs w:val="24"/>
        </w:rPr>
      </w:pPr>
      <w:r w:rsidRPr="00DF60F9">
        <w:rPr>
          <w:rFonts w:ascii="Times New Roman" w:hAnsi="Times New Roman" w:cs="Times New Roman"/>
          <w:sz w:val="24"/>
          <w:szCs w:val="24"/>
        </w:rPr>
        <w:t>Persiapan pemeriksaan feses</w:t>
      </w:r>
    </w:p>
    <w:p w:rsidR="00FA2A35" w:rsidRPr="00DF60F9" w:rsidRDefault="009D2B10" w:rsidP="004C6896">
      <w:pPr>
        <w:pStyle w:val="ListParagraph"/>
        <w:numPr>
          <w:ilvl w:val="1"/>
          <w:numId w:val="17"/>
        </w:numPr>
        <w:spacing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Alat</w:t>
      </w:r>
    </w:p>
    <w:p w:rsidR="00FA2A35" w:rsidRPr="00DF60F9" w:rsidRDefault="00FA2A35" w:rsidP="004C6896">
      <w:pPr>
        <w:pStyle w:val="ListParagraph"/>
        <w:numPr>
          <w:ilvl w:val="2"/>
          <w:numId w:val="17"/>
        </w:numPr>
        <w:spacing w:line="480" w:lineRule="auto"/>
        <w:ind w:left="993" w:hanging="284"/>
        <w:jc w:val="both"/>
        <w:rPr>
          <w:rFonts w:ascii="Times New Roman" w:hAnsi="Times New Roman" w:cs="Times New Roman"/>
          <w:sz w:val="24"/>
          <w:szCs w:val="24"/>
        </w:rPr>
      </w:pPr>
      <w:r w:rsidRPr="00DF60F9">
        <w:rPr>
          <w:rFonts w:ascii="Times New Roman" w:hAnsi="Times New Roman" w:cs="Times New Roman"/>
          <w:sz w:val="24"/>
          <w:szCs w:val="24"/>
        </w:rPr>
        <w:t>Mikroskop</w:t>
      </w:r>
    </w:p>
    <w:p w:rsidR="00FA2A35" w:rsidRPr="00DF60F9" w:rsidRDefault="00FA2A35" w:rsidP="004C6896">
      <w:pPr>
        <w:pStyle w:val="ListParagraph"/>
        <w:numPr>
          <w:ilvl w:val="2"/>
          <w:numId w:val="17"/>
        </w:numPr>
        <w:spacing w:line="480" w:lineRule="auto"/>
        <w:ind w:left="993" w:hanging="284"/>
        <w:jc w:val="both"/>
        <w:rPr>
          <w:rFonts w:ascii="Times New Roman" w:hAnsi="Times New Roman" w:cs="Times New Roman"/>
          <w:sz w:val="24"/>
          <w:szCs w:val="24"/>
        </w:rPr>
      </w:pPr>
      <w:r w:rsidRPr="00DF60F9">
        <w:rPr>
          <w:rFonts w:ascii="Times New Roman" w:hAnsi="Times New Roman" w:cs="Times New Roman"/>
          <w:sz w:val="24"/>
          <w:szCs w:val="24"/>
        </w:rPr>
        <w:t>Lidi/batang korek api</w:t>
      </w:r>
    </w:p>
    <w:p w:rsidR="00FA2A35" w:rsidRPr="00DF60F9" w:rsidRDefault="00FA2A35" w:rsidP="004C6896">
      <w:pPr>
        <w:pStyle w:val="ListParagraph"/>
        <w:numPr>
          <w:ilvl w:val="2"/>
          <w:numId w:val="17"/>
        </w:numPr>
        <w:spacing w:line="480" w:lineRule="auto"/>
        <w:ind w:left="993" w:hanging="284"/>
        <w:jc w:val="both"/>
        <w:rPr>
          <w:rFonts w:ascii="Times New Roman" w:hAnsi="Times New Roman" w:cs="Times New Roman"/>
          <w:sz w:val="24"/>
          <w:szCs w:val="24"/>
        </w:rPr>
      </w:pPr>
      <w:r w:rsidRPr="00DF60F9">
        <w:rPr>
          <w:rFonts w:ascii="Times New Roman" w:hAnsi="Times New Roman" w:cs="Times New Roman"/>
          <w:sz w:val="24"/>
          <w:szCs w:val="24"/>
        </w:rPr>
        <w:t>Kaca objek yang bersih</w:t>
      </w:r>
    </w:p>
    <w:p w:rsidR="00FA2A35" w:rsidRPr="005D1C33" w:rsidRDefault="00FA2A35" w:rsidP="004C6896">
      <w:pPr>
        <w:pStyle w:val="ListParagraph"/>
        <w:numPr>
          <w:ilvl w:val="2"/>
          <w:numId w:val="17"/>
        </w:numPr>
        <w:spacing w:line="480" w:lineRule="auto"/>
        <w:ind w:left="993" w:hanging="284"/>
        <w:jc w:val="both"/>
        <w:rPr>
          <w:rFonts w:ascii="Times New Roman" w:hAnsi="Times New Roman" w:cs="Times New Roman"/>
          <w:sz w:val="24"/>
          <w:szCs w:val="24"/>
        </w:rPr>
      </w:pPr>
      <w:r w:rsidRPr="00DF60F9">
        <w:rPr>
          <w:rFonts w:ascii="Times New Roman" w:hAnsi="Times New Roman" w:cs="Times New Roman"/>
          <w:sz w:val="24"/>
          <w:szCs w:val="24"/>
        </w:rPr>
        <w:lastRenderedPageBreak/>
        <w:t>Kaca penutup (</w:t>
      </w:r>
      <w:r w:rsidRPr="00DF60F9">
        <w:rPr>
          <w:rFonts w:ascii="Times New Roman" w:hAnsi="Times New Roman" w:cs="Times New Roman"/>
          <w:i/>
          <w:sz w:val="24"/>
          <w:szCs w:val="24"/>
        </w:rPr>
        <w:t>cover glass</w:t>
      </w:r>
      <w:r w:rsidRPr="00DF60F9">
        <w:rPr>
          <w:rFonts w:ascii="Times New Roman" w:hAnsi="Times New Roman" w:cs="Times New Roman"/>
          <w:sz w:val="24"/>
          <w:szCs w:val="24"/>
        </w:rPr>
        <w:t>)</w:t>
      </w:r>
    </w:p>
    <w:p w:rsidR="00FA2A35" w:rsidRPr="00DF60F9" w:rsidRDefault="009D2B10" w:rsidP="004C6896">
      <w:pPr>
        <w:pStyle w:val="ListParagraph"/>
        <w:numPr>
          <w:ilvl w:val="0"/>
          <w:numId w:val="26"/>
        </w:numPr>
        <w:spacing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Bahan</w:t>
      </w:r>
    </w:p>
    <w:p w:rsidR="00FA2A35" w:rsidRPr="00DF60F9" w:rsidRDefault="00FA2A35" w:rsidP="004C6896">
      <w:pPr>
        <w:pStyle w:val="ListParagraph"/>
        <w:numPr>
          <w:ilvl w:val="1"/>
          <w:numId w:val="26"/>
        </w:numPr>
        <w:spacing w:line="480" w:lineRule="auto"/>
        <w:ind w:left="993" w:hanging="284"/>
        <w:jc w:val="both"/>
        <w:rPr>
          <w:rFonts w:ascii="Times New Roman" w:hAnsi="Times New Roman" w:cs="Times New Roman"/>
          <w:sz w:val="24"/>
          <w:szCs w:val="24"/>
        </w:rPr>
      </w:pPr>
      <w:r w:rsidRPr="00DF60F9">
        <w:rPr>
          <w:rFonts w:ascii="Times New Roman" w:hAnsi="Times New Roman" w:cs="Times New Roman"/>
          <w:sz w:val="24"/>
          <w:szCs w:val="24"/>
        </w:rPr>
        <w:t>Feses</w:t>
      </w:r>
    </w:p>
    <w:p w:rsidR="00FA2A35" w:rsidRPr="00DF60F9" w:rsidRDefault="00FA2A35" w:rsidP="004C6896">
      <w:pPr>
        <w:pStyle w:val="ListParagraph"/>
        <w:numPr>
          <w:ilvl w:val="1"/>
          <w:numId w:val="26"/>
        </w:numPr>
        <w:spacing w:line="480" w:lineRule="auto"/>
        <w:ind w:left="993" w:hanging="284"/>
        <w:jc w:val="both"/>
        <w:rPr>
          <w:rFonts w:ascii="Times New Roman" w:hAnsi="Times New Roman" w:cs="Times New Roman"/>
          <w:sz w:val="24"/>
          <w:szCs w:val="24"/>
        </w:rPr>
      </w:pPr>
      <w:r w:rsidRPr="00DF60F9">
        <w:rPr>
          <w:rFonts w:ascii="Times New Roman" w:hAnsi="Times New Roman" w:cs="Times New Roman"/>
          <w:sz w:val="24"/>
          <w:szCs w:val="24"/>
        </w:rPr>
        <w:t>Larutan NaCl 0,9%/lugol/eosin</w:t>
      </w:r>
    </w:p>
    <w:p w:rsidR="009D2B10" w:rsidRPr="009D2B10" w:rsidRDefault="009D2B10" w:rsidP="004C6896">
      <w:pPr>
        <w:pStyle w:val="ListParagraph"/>
        <w:numPr>
          <w:ilvl w:val="0"/>
          <w:numId w:val="26"/>
        </w:numPr>
        <w:spacing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Waktu pemeriksaan </w:t>
      </w:r>
    </w:p>
    <w:p w:rsidR="005076DA" w:rsidRPr="002521D7" w:rsidRDefault="00FA2A35" w:rsidP="009D2B10">
      <w:pPr>
        <w:pStyle w:val="ListParagraph"/>
        <w:spacing w:line="480" w:lineRule="auto"/>
        <w:ind w:firstLine="414"/>
        <w:jc w:val="both"/>
        <w:rPr>
          <w:rFonts w:ascii="Times New Roman" w:hAnsi="Times New Roman" w:cs="Times New Roman"/>
          <w:sz w:val="24"/>
          <w:szCs w:val="24"/>
        </w:rPr>
      </w:pPr>
      <w:r w:rsidRPr="00DF60F9">
        <w:rPr>
          <w:rFonts w:ascii="Times New Roman" w:hAnsi="Times New Roman" w:cs="Times New Roman"/>
          <w:sz w:val="24"/>
          <w:szCs w:val="24"/>
        </w:rPr>
        <w:t xml:space="preserve">Pengambilan feses dilakukan pada pagi hari sebelum </w:t>
      </w:r>
      <w:r>
        <w:rPr>
          <w:rFonts w:ascii="Times New Roman" w:hAnsi="Times New Roman" w:cs="Times New Roman"/>
          <w:sz w:val="24"/>
          <w:szCs w:val="24"/>
        </w:rPr>
        <w:t>berangkat ke</w:t>
      </w:r>
      <w:r w:rsidRPr="00DF60F9">
        <w:rPr>
          <w:rFonts w:ascii="Times New Roman" w:hAnsi="Times New Roman" w:cs="Times New Roman"/>
          <w:sz w:val="24"/>
          <w:szCs w:val="24"/>
        </w:rPr>
        <w:t xml:space="preserve"> sekolah atau saat istirahat </w:t>
      </w:r>
      <w:r>
        <w:rPr>
          <w:rFonts w:ascii="Times New Roman" w:hAnsi="Times New Roman" w:cs="Times New Roman"/>
          <w:sz w:val="24"/>
          <w:szCs w:val="24"/>
        </w:rPr>
        <w:t xml:space="preserve">jam </w:t>
      </w:r>
      <w:r w:rsidRPr="00DF60F9">
        <w:rPr>
          <w:rFonts w:ascii="Times New Roman" w:hAnsi="Times New Roman" w:cs="Times New Roman"/>
          <w:sz w:val="24"/>
          <w:szCs w:val="24"/>
        </w:rPr>
        <w:t xml:space="preserve">pertama dan sebisa mungkin sampel feses </w:t>
      </w:r>
      <w:r>
        <w:rPr>
          <w:rFonts w:ascii="Times New Roman" w:hAnsi="Times New Roman" w:cs="Times New Roman"/>
          <w:sz w:val="24"/>
          <w:szCs w:val="24"/>
        </w:rPr>
        <w:t xml:space="preserve">yang telah dikumpulkan </w:t>
      </w:r>
      <w:r w:rsidRPr="00DF60F9">
        <w:rPr>
          <w:rFonts w:ascii="Times New Roman" w:hAnsi="Times New Roman" w:cs="Times New Roman"/>
          <w:sz w:val="24"/>
          <w:szCs w:val="24"/>
        </w:rPr>
        <w:t xml:space="preserve">dilakukan pemeriksaan sesegera mungkin. </w:t>
      </w:r>
    </w:p>
    <w:p w:rsidR="009D2B10" w:rsidRPr="009D2B10" w:rsidRDefault="00FA2A35" w:rsidP="004C6896">
      <w:pPr>
        <w:pStyle w:val="ListParagraph"/>
        <w:numPr>
          <w:ilvl w:val="0"/>
          <w:numId w:val="18"/>
        </w:numPr>
        <w:spacing w:line="480" w:lineRule="auto"/>
        <w:ind w:left="284" w:hanging="284"/>
        <w:jc w:val="both"/>
        <w:rPr>
          <w:rFonts w:ascii="Times New Roman" w:hAnsi="Times New Roman" w:cs="Times New Roman"/>
          <w:sz w:val="24"/>
          <w:szCs w:val="24"/>
        </w:rPr>
      </w:pPr>
      <w:r w:rsidRPr="00DF60F9">
        <w:rPr>
          <w:rFonts w:ascii="Times New Roman" w:hAnsi="Times New Roman" w:cs="Times New Roman"/>
          <w:sz w:val="24"/>
          <w:szCs w:val="24"/>
        </w:rPr>
        <w:t>Kuesioner</w:t>
      </w:r>
    </w:p>
    <w:p w:rsidR="00FA2A35" w:rsidRPr="009D2B10" w:rsidRDefault="00FA2A35" w:rsidP="009D2B10">
      <w:pPr>
        <w:pStyle w:val="ListParagraph"/>
        <w:spacing w:line="480" w:lineRule="auto"/>
        <w:ind w:left="0" w:firstLine="709"/>
        <w:jc w:val="both"/>
        <w:rPr>
          <w:rFonts w:ascii="Times New Roman" w:hAnsi="Times New Roman" w:cs="Times New Roman"/>
          <w:sz w:val="24"/>
          <w:szCs w:val="24"/>
        </w:rPr>
      </w:pPr>
      <w:r w:rsidRPr="009D2B10">
        <w:rPr>
          <w:rFonts w:ascii="Times New Roman" w:hAnsi="Times New Roman" w:cs="Times New Roman"/>
          <w:sz w:val="24"/>
          <w:szCs w:val="24"/>
        </w:rPr>
        <w:t>Kuesioner disusun oleh peneliti denga</w:t>
      </w:r>
      <w:r w:rsidR="009D2B10" w:rsidRPr="009D2B10">
        <w:rPr>
          <w:rFonts w:ascii="Times New Roman" w:hAnsi="Times New Roman" w:cs="Times New Roman"/>
          <w:sz w:val="24"/>
          <w:szCs w:val="24"/>
        </w:rPr>
        <w:t xml:space="preserve">n mengadaptasi dan </w:t>
      </w:r>
      <w:r w:rsidR="00B711E7" w:rsidRPr="009D2B10">
        <w:rPr>
          <w:rFonts w:ascii="Times New Roman" w:hAnsi="Times New Roman" w:cs="Times New Roman"/>
          <w:sz w:val="24"/>
          <w:szCs w:val="24"/>
        </w:rPr>
        <w:t>memodifik</w:t>
      </w:r>
      <w:r w:rsidRPr="009D2B10">
        <w:rPr>
          <w:rFonts w:ascii="Times New Roman" w:hAnsi="Times New Roman" w:cs="Times New Roman"/>
          <w:sz w:val="24"/>
          <w:szCs w:val="24"/>
        </w:rPr>
        <w:t>asi kuesioner dari sumber yang memiliki karakteristik yang hampir sama dengan variabel yang diteliti. Validitas isi didiskusikan dengan tim pembimbing. Validitas muka didiskusikan dengan tim pembimbing dan diujicobakan kepada subjek yang mempunyai karakteristik sama dengan subjek penelitian. Validitas konstruk diuji dengan uji validitas dan r</w:t>
      </w:r>
      <w:r w:rsidR="00187A75" w:rsidRPr="009D2B10">
        <w:rPr>
          <w:rFonts w:ascii="Times New Roman" w:hAnsi="Times New Roman" w:cs="Times New Roman"/>
          <w:sz w:val="24"/>
          <w:szCs w:val="24"/>
        </w:rPr>
        <w:t xml:space="preserve">eliabilitas terhadap 30 subjek </w:t>
      </w:r>
      <w:r w:rsidRPr="009D2B10">
        <w:rPr>
          <w:rFonts w:ascii="Times New Roman" w:hAnsi="Times New Roman" w:cs="Times New Roman"/>
          <w:sz w:val="24"/>
          <w:szCs w:val="24"/>
        </w:rPr>
        <w:t xml:space="preserve">(Notoadmodjo, 2010). </w:t>
      </w:r>
    </w:p>
    <w:p w:rsidR="00CB4EF3" w:rsidRPr="00CB4EF3" w:rsidRDefault="00FA2A35" w:rsidP="004C6896">
      <w:pPr>
        <w:pStyle w:val="ListParagraph"/>
        <w:numPr>
          <w:ilvl w:val="2"/>
          <w:numId w:val="46"/>
        </w:numPr>
        <w:spacing w:after="0" w:line="480" w:lineRule="auto"/>
        <w:ind w:left="0" w:firstLine="0"/>
        <w:jc w:val="both"/>
        <w:rPr>
          <w:rFonts w:ascii="Times New Roman" w:hAnsi="Times New Roman" w:cs="Times New Roman"/>
          <w:b/>
          <w:sz w:val="24"/>
          <w:szCs w:val="24"/>
        </w:rPr>
      </w:pPr>
      <w:r w:rsidRPr="00DF60F9">
        <w:rPr>
          <w:rFonts w:ascii="Times New Roman" w:hAnsi="Times New Roman" w:cs="Times New Roman"/>
          <w:b/>
          <w:sz w:val="24"/>
          <w:szCs w:val="24"/>
        </w:rPr>
        <w:t>Identifikasi Subjek</w:t>
      </w:r>
    </w:p>
    <w:p w:rsidR="00FA2A35" w:rsidRPr="009D2B10" w:rsidRDefault="00FA2A35" w:rsidP="00B34629">
      <w:pPr>
        <w:spacing w:after="0" w:line="480" w:lineRule="auto"/>
        <w:ind w:firstLine="720"/>
        <w:jc w:val="both"/>
        <w:rPr>
          <w:rFonts w:ascii="Times New Roman" w:hAnsi="Times New Roman" w:cs="Times New Roman"/>
          <w:b/>
          <w:sz w:val="24"/>
          <w:szCs w:val="24"/>
        </w:rPr>
      </w:pPr>
      <w:r w:rsidRPr="009D2B10">
        <w:rPr>
          <w:rFonts w:ascii="Times New Roman" w:hAnsi="Times New Roman" w:cs="Times New Roman"/>
          <w:sz w:val="24"/>
          <w:szCs w:val="24"/>
        </w:rPr>
        <w:t xml:space="preserve">Murid-murid dipantau daftar kehadirannya yang aktif mengikuti proses belajar di </w:t>
      </w:r>
      <w:r w:rsidR="006B617B" w:rsidRPr="009D2B10">
        <w:rPr>
          <w:rFonts w:ascii="Times New Roman" w:hAnsi="Times New Roman" w:cs="Times New Roman"/>
          <w:sz w:val="24"/>
          <w:szCs w:val="24"/>
        </w:rPr>
        <w:t xml:space="preserve">PAUD </w:t>
      </w:r>
      <w:r w:rsidR="00B711E7" w:rsidRPr="009D2B10">
        <w:rPr>
          <w:rFonts w:ascii="Times New Roman" w:hAnsi="Times New Roman" w:cs="Times New Roman"/>
          <w:sz w:val="24"/>
          <w:szCs w:val="24"/>
        </w:rPr>
        <w:t xml:space="preserve">Al-Azhar, </w:t>
      </w:r>
      <w:r w:rsidR="00467355" w:rsidRPr="009D2B10">
        <w:rPr>
          <w:rFonts w:ascii="Times New Roman" w:hAnsi="Times New Roman" w:cs="Times New Roman"/>
          <w:sz w:val="24"/>
          <w:szCs w:val="24"/>
        </w:rPr>
        <w:t xml:space="preserve">Batu Kelambu, </w:t>
      </w:r>
      <w:r w:rsidR="00B711E7" w:rsidRPr="009D2B10">
        <w:rPr>
          <w:rFonts w:ascii="Times New Roman" w:hAnsi="Times New Roman" w:cs="Times New Roman"/>
          <w:sz w:val="24"/>
          <w:szCs w:val="24"/>
        </w:rPr>
        <w:t xml:space="preserve">Hidayatul Ikhlas, Titian Bangsa, </w:t>
      </w:r>
      <w:r w:rsidR="006B617B" w:rsidRPr="009D2B10">
        <w:rPr>
          <w:rFonts w:ascii="Times New Roman" w:hAnsi="Times New Roman" w:cs="Times New Roman"/>
          <w:sz w:val="24"/>
          <w:szCs w:val="24"/>
        </w:rPr>
        <w:t>dan Tunas Ceria</w:t>
      </w:r>
      <w:r w:rsidRPr="009D2B10">
        <w:rPr>
          <w:rFonts w:ascii="Times New Roman" w:hAnsi="Times New Roman" w:cs="Times New Roman"/>
          <w:sz w:val="24"/>
          <w:szCs w:val="24"/>
        </w:rPr>
        <w:t xml:space="preserve"> Kecamatan Kuripan, Kabupaten Lombok Barat.</w:t>
      </w:r>
    </w:p>
    <w:p w:rsidR="00FA2A35" w:rsidRPr="00DF60F9" w:rsidRDefault="00FA2A35" w:rsidP="004C6896">
      <w:pPr>
        <w:pStyle w:val="ListParagraph"/>
        <w:numPr>
          <w:ilvl w:val="0"/>
          <w:numId w:val="19"/>
        </w:numPr>
        <w:autoSpaceDE w:val="0"/>
        <w:autoSpaceDN w:val="0"/>
        <w:adjustRightInd w:val="0"/>
        <w:spacing w:after="0"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Menentukan populasi target dan populasi terjangkau dari penelitian</w:t>
      </w:r>
      <w:r>
        <w:rPr>
          <w:rFonts w:ascii="Times New Roman" w:hAnsi="Times New Roman" w:cs="Times New Roman"/>
          <w:sz w:val="24"/>
          <w:szCs w:val="24"/>
        </w:rPr>
        <w:t>.</w:t>
      </w:r>
    </w:p>
    <w:p w:rsidR="00FA2A35" w:rsidRPr="00DF60F9" w:rsidRDefault="00FA2A35" w:rsidP="004C6896">
      <w:pPr>
        <w:pStyle w:val="ListParagraph"/>
        <w:numPr>
          <w:ilvl w:val="0"/>
          <w:numId w:val="19"/>
        </w:numPr>
        <w:autoSpaceDE w:val="0"/>
        <w:autoSpaceDN w:val="0"/>
        <w:adjustRightInd w:val="0"/>
        <w:spacing w:after="0"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Menentukan sampel penelitian yang diperoleh dari populasi terjangkau yang memenuhi kriteria inklusi dan lolos dari kriteria ekslusi.</w:t>
      </w:r>
    </w:p>
    <w:p w:rsidR="00FA2A35" w:rsidRPr="004331EF" w:rsidRDefault="00FA2A35" w:rsidP="004C6896">
      <w:pPr>
        <w:pStyle w:val="ListParagraph"/>
        <w:numPr>
          <w:ilvl w:val="0"/>
          <w:numId w:val="19"/>
        </w:numPr>
        <w:autoSpaceDE w:val="0"/>
        <w:autoSpaceDN w:val="0"/>
        <w:adjustRightInd w:val="0"/>
        <w:spacing w:after="0"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lastRenderedPageBreak/>
        <w:t xml:space="preserve">Memberikan lembar persetujuan </w:t>
      </w:r>
      <w:r w:rsidR="00292E56">
        <w:rPr>
          <w:rFonts w:ascii="Times New Roman" w:hAnsi="Times New Roman" w:cs="Times New Roman"/>
          <w:sz w:val="24"/>
          <w:szCs w:val="24"/>
        </w:rPr>
        <w:t>(</w:t>
      </w:r>
      <w:r w:rsidR="00292E56">
        <w:rPr>
          <w:rFonts w:ascii="Times New Roman" w:hAnsi="Times New Roman" w:cs="Times New Roman"/>
          <w:i/>
          <w:sz w:val="24"/>
          <w:szCs w:val="24"/>
        </w:rPr>
        <w:t>in</w:t>
      </w:r>
      <w:r w:rsidR="00292E56" w:rsidRPr="0073418D">
        <w:rPr>
          <w:rFonts w:ascii="Times New Roman" w:hAnsi="Times New Roman" w:cs="Times New Roman"/>
          <w:i/>
          <w:sz w:val="24"/>
          <w:szCs w:val="24"/>
        </w:rPr>
        <w:t>formed consent</w:t>
      </w:r>
      <w:r w:rsidR="00292E56">
        <w:rPr>
          <w:rFonts w:ascii="Times New Roman" w:hAnsi="Times New Roman" w:cs="Times New Roman"/>
          <w:sz w:val="24"/>
          <w:szCs w:val="24"/>
        </w:rPr>
        <w:t xml:space="preserve">) </w:t>
      </w:r>
      <w:r w:rsidRPr="00DF60F9">
        <w:rPr>
          <w:rFonts w:ascii="Times New Roman" w:hAnsi="Times New Roman" w:cs="Times New Roman"/>
          <w:sz w:val="24"/>
          <w:szCs w:val="24"/>
        </w:rPr>
        <w:t>mengikuti penelitian dan kontainer untuk diisi dengan feses</w:t>
      </w:r>
      <w:r>
        <w:rPr>
          <w:rFonts w:ascii="Times New Roman" w:hAnsi="Times New Roman" w:cs="Times New Roman"/>
          <w:sz w:val="24"/>
          <w:szCs w:val="24"/>
        </w:rPr>
        <w:t>.</w:t>
      </w:r>
    </w:p>
    <w:p w:rsidR="00FA2A35" w:rsidRPr="0073418D" w:rsidRDefault="00FA2A35" w:rsidP="004C6896">
      <w:pPr>
        <w:pStyle w:val="ListParagraph"/>
        <w:numPr>
          <w:ilvl w:val="2"/>
          <w:numId w:val="46"/>
        </w:numPr>
        <w:spacing w:after="0" w:line="480" w:lineRule="auto"/>
        <w:ind w:left="0" w:firstLine="0"/>
        <w:jc w:val="both"/>
        <w:rPr>
          <w:rFonts w:ascii="Times New Roman" w:hAnsi="Times New Roman" w:cs="Times New Roman"/>
          <w:b/>
          <w:i/>
          <w:sz w:val="24"/>
          <w:szCs w:val="24"/>
        </w:rPr>
      </w:pPr>
      <w:r w:rsidRPr="0073418D">
        <w:rPr>
          <w:rFonts w:ascii="Times New Roman" w:hAnsi="Times New Roman" w:cs="Times New Roman"/>
          <w:b/>
          <w:i/>
          <w:sz w:val="24"/>
          <w:szCs w:val="24"/>
        </w:rPr>
        <w:t>Informed Consent</w:t>
      </w:r>
    </w:p>
    <w:p w:rsidR="00FA2A35" w:rsidRPr="008E57DC" w:rsidRDefault="00FA2A35" w:rsidP="00B34629">
      <w:pPr>
        <w:spacing w:after="0" w:line="480" w:lineRule="auto"/>
        <w:ind w:firstLine="720"/>
        <w:jc w:val="both"/>
        <w:rPr>
          <w:rFonts w:ascii="Times New Roman" w:hAnsi="Times New Roman" w:cs="Times New Roman"/>
          <w:sz w:val="24"/>
          <w:szCs w:val="24"/>
        </w:rPr>
      </w:pPr>
      <w:r w:rsidRPr="0073418D">
        <w:rPr>
          <w:rFonts w:ascii="Times New Roman" w:hAnsi="Times New Roman" w:cs="Times New Roman"/>
          <w:i/>
          <w:sz w:val="24"/>
          <w:szCs w:val="24"/>
        </w:rPr>
        <w:t>Informed consent</w:t>
      </w:r>
      <w:r w:rsidRPr="008E57DC">
        <w:rPr>
          <w:rFonts w:ascii="Times New Roman" w:hAnsi="Times New Roman" w:cs="Times New Roman"/>
          <w:sz w:val="24"/>
          <w:szCs w:val="24"/>
        </w:rPr>
        <w:t xml:space="preserve"> dilakukan peneliti dengan membagikan surat untuk orang tua/wali murid dengan penjelasan prosedur penelitian secara garis besar dan meminta bantuan orang tua untuk mengawasi pengumpulan sampel feses anak mereka. Kesediaan ikut serta dalam penelitian didokumentasikan dengan menandatangani formulir persetujuan. Subjek akan mendapatkan salinan lembar persetujuan.</w:t>
      </w:r>
    </w:p>
    <w:p w:rsidR="00FA2A35" w:rsidRPr="00DF60F9" w:rsidRDefault="00FA2A35" w:rsidP="004C6896">
      <w:pPr>
        <w:pStyle w:val="ListParagraph"/>
        <w:numPr>
          <w:ilvl w:val="2"/>
          <w:numId w:val="46"/>
        </w:numPr>
        <w:spacing w:line="480" w:lineRule="auto"/>
        <w:ind w:left="0" w:firstLine="0"/>
        <w:jc w:val="both"/>
        <w:rPr>
          <w:rFonts w:ascii="Times New Roman" w:hAnsi="Times New Roman" w:cs="Times New Roman"/>
          <w:b/>
          <w:sz w:val="24"/>
          <w:szCs w:val="24"/>
        </w:rPr>
      </w:pPr>
      <w:r w:rsidRPr="00DF60F9">
        <w:rPr>
          <w:rFonts w:ascii="Times New Roman" w:hAnsi="Times New Roman" w:cs="Times New Roman"/>
          <w:b/>
          <w:sz w:val="24"/>
          <w:szCs w:val="24"/>
        </w:rPr>
        <w:t>Pengambilan Sampel</w:t>
      </w:r>
    </w:p>
    <w:p w:rsidR="00FA2A35" w:rsidRPr="00DF60F9" w:rsidRDefault="00FA2A35" w:rsidP="004C6896">
      <w:pPr>
        <w:pStyle w:val="ListParagraph"/>
        <w:numPr>
          <w:ilvl w:val="0"/>
          <w:numId w:val="20"/>
        </w:numPr>
        <w:spacing w:line="480" w:lineRule="auto"/>
        <w:ind w:left="284" w:hanging="284"/>
        <w:jc w:val="both"/>
        <w:rPr>
          <w:rFonts w:ascii="Times New Roman" w:hAnsi="Times New Roman" w:cs="Times New Roman"/>
          <w:sz w:val="24"/>
          <w:szCs w:val="24"/>
        </w:rPr>
      </w:pPr>
      <w:r w:rsidRPr="00DF60F9">
        <w:rPr>
          <w:rFonts w:ascii="Times New Roman" w:hAnsi="Times New Roman" w:cs="Times New Roman"/>
          <w:sz w:val="24"/>
          <w:szCs w:val="24"/>
        </w:rPr>
        <w:t>Alat dan bahan yang diperlukan dalam pengambilan kuesioner dan tinja:</w:t>
      </w:r>
    </w:p>
    <w:p w:rsidR="00FA2A35" w:rsidRPr="00DF60F9" w:rsidRDefault="00FA2A35" w:rsidP="004C6896">
      <w:pPr>
        <w:pStyle w:val="ListParagraph"/>
        <w:numPr>
          <w:ilvl w:val="0"/>
          <w:numId w:val="17"/>
        </w:numPr>
        <w:spacing w:line="480" w:lineRule="auto"/>
        <w:ind w:left="567" w:hanging="283"/>
        <w:jc w:val="both"/>
        <w:rPr>
          <w:rFonts w:ascii="Times New Roman" w:hAnsi="Times New Roman" w:cs="Times New Roman"/>
          <w:sz w:val="24"/>
          <w:szCs w:val="24"/>
        </w:rPr>
      </w:pPr>
      <w:r w:rsidRPr="00DF60F9">
        <w:rPr>
          <w:rFonts w:ascii="Times New Roman" w:hAnsi="Times New Roman" w:cs="Times New Roman"/>
          <w:sz w:val="24"/>
          <w:szCs w:val="24"/>
        </w:rPr>
        <w:t>Kertas kuesioner</w:t>
      </w:r>
    </w:p>
    <w:p w:rsidR="00FA2A35" w:rsidRPr="00DF60F9" w:rsidRDefault="00FA2A35" w:rsidP="004C6896">
      <w:pPr>
        <w:pStyle w:val="ListParagraph"/>
        <w:numPr>
          <w:ilvl w:val="0"/>
          <w:numId w:val="17"/>
        </w:numPr>
        <w:spacing w:line="480" w:lineRule="auto"/>
        <w:ind w:left="567" w:hanging="283"/>
        <w:jc w:val="both"/>
        <w:rPr>
          <w:rFonts w:ascii="Times New Roman" w:hAnsi="Times New Roman" w:cs="Times New Roman"/>
          <w:sz w:val="24"/>
          <w:szCs w:val="24"/>
        </w:rPr>
      </w:pPr>
      <w:r w:rsidRPr="00DF60F9">
        <w:rPr>
          <w:rFonts w:ascii="Times New Roman" w:hAnsi="Times New Roman" w:cs="Times New Roman"/>
          <w:sz w:val="24"/>
          <w:szCs w:val="24"/>
        </w:rPr>
        <w:t>Alat tulis</w:t>
      </w:r>
    </w:p>
    <w:p w:rsidR="00FA2A35" w:rsidRPr="00DF60F9" w:rsidRDefault="00FA2A35" w:rsidP="004C6896">
      <w:pPr>
        <w:pStyle w:val="ListParagraph"/>
        <w:numPr>
          <w:ilvl w:val="0"/>
          <w:numId w:val="17"/>
        </w:numPr>
        <w:spacing w:line="480" w:lineRule="auto"/>
        <w:ind w:left="567" w:hanging="283"/>
        <w:jc w:val="both"/>
        <w:rPr>
          <w:rFonts w:ascii="Times New Roman" w:hAnsi="Times New Roman" w:cs="Times New Roman"/>
          <w:sz w:val="24"/>
          <w:szCs w:val="24"/>
        </w:rPr>
      </w:pPr>
      <w:r w:rsidRPr="00DF60F9">
        <w:rPr>
          <w:rFonts w:ascii="Times New Roman" w:hAnsi="Times New Roman" w:cs="Times New Roman"/>
          <w:sz w:val="24"/>
          <w:szCs w:val="24"/>
        </w:rPr>
        <w:t>Kontainer kosong berlabel identitas untuk tempat tinja</w:t>
      </w:r>
    </w:p>
    <w:p w:rsidR="00FA2A35" w:rsidRPr="00DF60F9" w:rsidRDefault="00FA2A35" w:rsidP="004C6896">
      <w:pPr>
        <w:pStyle w:val="ListParagraph"/>
        <w:numPr>
          <w:ilvl w:val="0"/>
          <w:numId w:val="20"/>
        </w:numPr>
        <w:spacing w:line="480" w:lineRule="auto"/>
        <w:ind w:left="284" w:hanging="284"/>
        <w:jc w:val="both"/>
        <w:rPr>
          <w:rFonts w:ascii="Times New Roman" w:hAnsi="Times New Roman" w:cs="Times New Roman"/>
          <w:sz w:val="24"/>
          <w:szCs w:val="24"/>
        </w:rPr>
      </w:pPr>
      <w:r w:rsidRPr="00DF60F9">
        <w:rPr>
          <w:rFonts w:ascii="Times New Roman" w:hAnsi="Times New Roman" w:cs="Times New Roman"/>
          <w:sz w:val="24"/>
          <w:szCs w:val="24"/>
        </w:rPr>
        <w:t>Cara pengambilan data</w:t>
      </w:r>
    </w:p>
    <w:p w:rsidR="00FA2A35" w:rsidRPr="00DF60F9" w:rsidRDefault="00FA2A35" w:rsidP="004C6896">
      <w:pPr>
        <w:pStyle w:val="ListParagraph"/>
        <w:numPr>
          <w:ilvl w:val="0"/>
          <w:numId w:val="17"/>
        </w:numPr>
        <w:spacing w:after="0" w:line="480" w:lineRule="auto"/>
        <w:ind w:left="567" w:hanging="283"/>
        <w:jc w:val="both"/>
        <w:rPr>
          <w:rFonts w:ascii="Times New Roman" w:hAnsi="Times New Roman" w:cs="Times New Roman"/>
          <w:sz w:val="24"/>
          <w:szCs w:val="24"/>
        </w:rPr>
      </w:pPr>
      <w:r w:rsidRPr="00DF60F9">
        <w:rPr>
          <w:rFonts w:ascii="Times New Roman" w:hAnsi="Times New Roman" w:cs="Times New Roman"/>
          <w:sz w:val="24"/>
          <w:szCs w:val="24"/>
        </w:rPr>
        <w:t>Cara pengambilan kuesioner</w:t>
      </w:r>
    </w:p>
    <w:p w:rsidR="004812A2" w:rsidRDefault="00FA2A35" w:rsidP="00DD7F9F">
      <w:pPr>
        <w:spacing w:after="0" w:line="480" w:lineRule="auto"/>
        <w:ind w:left="567" w:firstLine="709"/>
        <w:jc w:val="both"/>
        <w:rPr>
          <w:rFonts w:ascii="Times New Roman" w:hAnsi="Times New Roman" w:cs="Times New Roman"/>
          <w:sz w:val="24"/>
          <w:szCs w:val="24"/>
        </w:rPr>
      </w:pPr>
      <w:r w:rsidRPr="00B34629">
        <w:rPr>
          <w:rFonts w:ascii="Times New Roman" w:hAnsi="Times New Roman" w:cs="Times New Roman"/>
          <w:sz w:val="24"/>
          <w:szCs w:val="24"/>
        </w:rPr>
        <w:t>Pengambi</w:t>
      </w:r>
      <w:r w:rsidR="00292E56" w:rsidRPr="00B34629">
        <w:rPr>
          <w:rFonts w:ascii="Times New Roman" w:hAnsi="Times New Roman" w:cs="Times New Roman"/>
          <w:sz w:val="24"/>
          <w:szCs w:val="24"/>
        </w:rPr>
        <w:t>lan data dilakukan dengan ijin k</w:t>
      </w:r>
      <w:r w:rsidRPr="00B34629">
        <w:rPr>
          <w:rFonts w:ascii="Times New Roman" w:hAnsi="Times New Roman" w:cs="Times New Roman"/>
          <w:sz w:val="24"/>
          <w:szCs w:val="24"/>
        </w:rPr>
        <w:t>epala sekolah dan guru PAUD</w:t>
      </w:r>
      <w:r w:rsidR="00B711E7" w:rsidRPr="00B34629">
        <w:rPr>
          <w:rFonts w:ascii="Times New Roman" w:hAnsi="Times New Roman" w:cs="Times New Roman"/>
          <w:sz w:val="24"/>
          <w:szCs w:val="24"/>
        </w:rPr>
        <w:t xml:space="preserve">Al-Azhar, </w:t>
      </w:r>
      <w:r w:rsidR="00E21BF7" w:rsidRPr="00B34629">
        <w:rPr>
          <w:rFonts w:ascii="Times New Roman" w:hAnsi="Times New Roman" w:cs="Times New Roman"/>
          <w:sz w:val="24"/>
          <w:szCs w:val="24"/>
        </w:rPr>
        <w:t xml:space="preserve">Batu Kelambu, </w:t>
      </w:r>
      <w:r w:rsidR="00B711E7" w:rsidRPr="00B34629">
        <w:rPr>
          <w:rFonts w:ascii="Times New Roman" w:hAnsi="Times New Roman" w:cs="Times New Roman"/>
          <w:sz w:val="24"/>
          <w:szCs w:val="24"/>
        </w:rPr>
        <w:t xml:space="preserve">Hidayatul Ikhlas, Titian Bangsa, </w:t>
      </w:r>
      <w:r w:rsidR="006B617B" w:rsidRPr="00B34629">
        <w:rPr>
          <w:rFonts w:ascii="Times New Roman" w:hAnsi="Times New Roman" w:cs="Times New Roman"/>
          <w:sz w:val="24"/>
          <w:szCs w:val="24"/>
        </w:rPr>
        <w:t>dan Tunas Ceria</w:t>
      </w:r>
      <w:r w:rsidRPr="00B34629">
        <w:rPr>
          <w:rFonts w:ascii="Times New Roman" w:hAnsi="Times New Roman" w:cs="Times New Roman"/>
          <w:sz w:val="24"/>
          <w:szCs w:val="24"/>
        </w:rPr>
        <w:t xml:space="preserve"> Kecamatan Kuripan, Kabupaten Lombok Barat. Pengisian kuesioner dilakukan </w:t>
      </w:r>
      <w:r w:rsidR="00415AA1" w:rsidRPr="00B34629">
        <w:rPr>
          <w:rFonts w:ascii="Times New Roman" w:hAnsi="Times New Roman" w:cs="Times New Roman"/>
          <w:sz w:val="24"/>
          <w:szCs w:val="24"/>
        </w:rPr>
        <w:t>dengan metode wawancara terpimpin terhadap</w:t>
      </w:r>
      <w:r w:rsidRPr="00B34629">
        <w:rPr>
          <w:rFonts w:ascii="Times New Roman" w:hAnsi="Times New Roman" w:cs="Times New Roman"/>
          <w:sz w:val="24"/>
          <w:szCs w:val="24"/>
        </w:rPr>
        <w:t xml:space="preserve"> ibu dari para murid</w:t>
      </w:r>
      <w:r w:rsidR="00415AA1" w:rsidRPr="00B34629">
        <w:rPr>
          <w:rFonts w:ascii="Times New Roman" w:hAnsi="Times New Roman" w:cs="Times New Roman"/>
          <w:sz w:val="24"/>
          <w:szCs w:val="24"/>
        </w:rPr>
        <w:t xml:space="preserve"> yang telah mengisi lembar </w:t>
      </w:r>
      <w:r w:rsidR="00415AA1" w:rsidRPr="00B34629">
        <w:rPr>
          <w:rFonts w:ascii="Times New Roman" w:hAnsi="Times New Roman" w:cs="Times New Roman"/>
          <w:i/>
          <w:sz w:val="24"/>
          <w:szCs w:val="24"/>
        </w:rPr>
        <w:t>informed consent</w:t>
      </w:r>
      <w:r w:rsidRPr="00B34629">
        <w:rPr>
          <w:rFonts w:ascii="Times New Roman" w:hAnsi="Times New Roman" w:cs="Times New Roman"/>
          <w:sz w:val="24"/>
          <w:szCs w:val="24"/>
        </w:rPr>
        <w:t>.</w:t>
      </w:r>
    </w:p>
    <w:p w:rsidR="00CA241B" w:rsidRDefault="00CA241B" w:rsidP="00DD7F9F">
      <w:pPr>
        <w:spacing w:after="0" w:line="480" w:lineRule="auto"/>
        <w:ind w:left="567" w:firstLine="709"/>
        <w:jc w:val="both"/>
        <w:rPr>
          <w:rFonts w:ascii="Times New Roman" w:hAnsi="Times New Roman" w:cs="Times New Roman"/>
          <w:sz w:val="24"/>
          <w:szCs w:val="24"/>
        </w:rPr>
      </w:pPr>
    </w:p>
    <w:p w:rsidR="00CA241B" w:rsidRPr="00B34629" w:rsidRDefault="00CA241B" w:rsidP="00DD7F9F">
      <w:pPr>
        <w:spacing w:after="0" w:line="480" w:lineRule="auto"/>
        <w:ind w:left="567" w:firstLine="709"/>
        <w:jc w:val="both"/>
        <w:rPr>
          <w:rFonts w:ascii="Times New Roman" w:hAnsi="Times New Roman" w:cs="Times New Roman"/>
          <w:sz w:val="24"/>
          <w:szCs w:val="24"/>
        </w:rPr>
      </w:pPr>
    </w:p>
    <w:p w:rsidR="00FA2A35" w:rsidRPr="00DF60F9" w:rsidRDefault="00FA2A35" w:rsidP="004C6896">
      <w:pPr>
        <w:pStyle w:val="ListParagraph"/>
        <w:numPr>
          <w:ilvl w:val="0"/>
          <w:numId w:val="17"/>
        </w:numPr>
        <w:spacing w:after="0" w:line="480" w:lineRule="auto"/>
        <w:ind w:left="567" w:hanging="283"/>
        <w:jc w:val="both"/>
        <w:rPr>
          <w:rFonts w:ascii="Times New Roman" w:hAnsi="Times New Roman" w:cs="Times New Roman"/>
          <w:sz w:val="24"/>
          <w:szCs w:val="24"/>
        </w:rPr>
      </w:pPr>
      <w:r w:rsidRPr="00DF60F9">
        <w:rPr>
          <w:rFonts w:ascii="Times New Roman" w:hAnsi="Times New Roman" w:cs="Times New Roman"/>
          <w:sz w:val="24"/>
          <w:szCs w:val="24"/>
        </w:rPr>
        <w:lastRenderedPageBreak/>
        <w:t>Cara pengambilan feses</w:t>
      </w:r>
    </w:p>
    <w:p w:rsidR="00FA2A35" w:rsidRPr="00DD7F9F" w:rsidRDefault="00FA2A35" w:rsidP="00DD7F9F">
      <w:pPr>
        <w:spacing w:after="0" w:line="480" w:lineRule="auto"/>
        <w:ind w:left="567" w:firstLine="709"/>
        <w:jc w:val="both"/>
        <w:rPr>
          <w:rFonts w:ascii="Times New Roman" w:hAnsi="Times New Roman" w:cs="Times New Roman"/>
          <w:sz w:val="24"/>
          <w:szCs w:val="24"/>
        </w:rPr>
      </w:pPr>
      <w:r w:rsidRPr="00DD7F9F">
        <w:rPr>
          <w:rFonts w:ascii="Times New Roman" w:hAnsi="Times New Roman" w:cs="Times New Roman"/>
          <w:sz w:val="24"/>
          <w:szCs w:val="24"/>
        </w:rPr>
        <w:t>Pertama dilakukan penyuluhan singkat mengenai infeksi cacing usus dan pencegahannya, serta pemberitahuan cara pengambilan tinja. Tinja diambil pada saat siswa sedang buang air besar pada malam hari atau pagi hari, tidak boleh terkena urin, air atau lantai kamar mandi. Tinja ditampung dalam kontainer kosong yang telah diberi label identitas dan dikumpulkan pada waktu di sekolah.</w:t>
      </w:r>
    </w:p>
    <w:p w:rsidR="00FA2A35" w:rsidRDefault="00FA2A35" w:rsidP="004C6896">
      <w:pPr>
        <w:pStyle w:val="ListParagraph"/>
        <w:numPr>
          <w:ilvl w:val="2"/>
          <w:numId w:val="46"/>
        </w:numPr>
        <w:spacing w:after="0" w:line="480" w:lineRule="auto"/>
        <w:ind w:left="0" w:firstLine="0"/>
        <w:jc w:val="both"/>
        <w:rPr>
          <w:rFonts w:ascii="Times New Roman" w:hAnsi="Times New Roman" w:cs="Times New Roman"/>
          <w:b/>
          <w:sz w:val="24"/>
          <w:szCs w:val="24"/>
        </w:rPr>
      </w:pPr>
      <w:r w:rsidRPr="00DF60F9">
        <w:rPr>
          <w:rFonts w:ascii="Times New Roman" w:hAnsi="Times New Roman" w:cs="Times New Roman"/>
          <w:b/>
          <w:sz w:val="24"/>
          <w:szCs w:val="24"/>
        </w:rPr>
        <w:t>Pemeriksaan Feses</w:t>
      </w:r>
    </w:p>
    <w:p w:rsidR="00FA2A35" w:rsidRPr="00DD7F9F" w:rsidRDefault="00FA2A35" w:rsidP="00DD7F9F">
      <w:pPr>
        <w:spacing w:after="0" w:line="480" w:lineRule="auto"/>
        <w:ind w:firstLine="720"/>
        <w:jc w:val="both"/>
        <w:rPr>
          <w:rFonts w:ascii="Times New Roman" w:hAnsi="Times New Roman" w:cs="Times New Roman"/>
          <w:b/>
          <w:sz w:val="24"/>
          <w:szCs w:val="24"/>
        </w:rPr>
      </w:pPr>
      <w:r w:rsidRPr="00DD7F9F">
        <w:rPr>
          <w:rFonts w:ascii="Times New Roman" w:hAnsi="Times New Roman" w:cs="Times New Roman"/>
          <w:sz w:val="24"/>
          <w:szCs w:val="24"/>
        </w:rPr>
        <w:t xml:space="preserve">Cara pengukuran dilakukan dengan pemeriksaan feses yang segar. Pemeriksaan infeksi cacing usus dilakukan dengan pemeriksaan feses atau tinja secara mikroskopik yaitu mengidentifikasi telur cacing dengan mikroskop di Laboratorium Terpadu Fakultas Kedokteran Universitas Mataram pada sediaan feses yang telah dibuat. Berikut prosedurnya: </w:t>
      </w:r>
    </w:p>
    <w:p w:rsidR="00FA2A35" w:rsidRPr="00DF60F9" w:rsidRDefault="00FA2A35" w:rsidP="004C6896">
      <w:pPr>
        <w:pStyle w:val="ListParagraph"/>
        <w:numPr>
          <w:ilvl w:val="0"/>
          <w:numId w:val="24"/>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Membuat sediaan feses</w:t>
      </w:r>
    </w:p>
    <w:p w:rsidR="00FA2A35" w:rsidRPr="00DF60F9"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Siapkan alat dan bahan yang dibutuhkan</w:t>
      </w:r>
      <w:r w:rsidR="003A61B5">
        <w:rPr>
          <w:rFonts w:ascii="Times New Roman" w:hAnsi="Times New Roman" w:cs="Times New Roman"/>
          <w:sz w:val="24"/>
          <w:szCs w:val="24"/>
        </w:rPr>
        <w:t>.</w:t>
      </w:r>
    </w:p>
    <w:p w:rsidR="00FA2A35" w:rsidRPr="00DF60F9"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Melakukan cuci tangan rutin sesuai teknik aseptik (prosedural) dan memakai sarung tangan sebelum kontak dengan sampel</w:t>
      </w:r>
      <w:r w:rsidR="003A61B5">
        <w:rPr>
          <w:rFonts w:ascii="Times New Roman" w:hAnsi="Times New Roman" w:cs="Times New Roman"/>
          <w:sz w:val="24"/>
          <w:szCs w:val="24"/>
        </w:rPr>
        <w:t>.</w:t>
      </w:r>
    </w:p>
    <w:p w:rsidR="00FA2A35" w:rsidRPr="00DF60F9"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Meneteskan satu tetes larutan NaCl 0.9%</w:t>
      </w:r>
      <w:r w:rsidR="00F234B7">
        <w:rPr>
          <w:rFonts w:ascii="Times New Roman" w:hAnsi="Times New Roman" w:cs="Times New Roman"/>
          <w:sz w:val="24"/>
          <w:szCs w:val="24"/>
        </w:rPr>
        <w:t xml:space="preserve"> </w:t>
      </w:r>
      <w:r w:rsidRPr="00DF60F9">
        <w:rPr>
          <w:rFonts w:ascii="Times New Roman" w:hAnsi="Times New Roman" w:cs="Times New Roman"/>
          <w:sz w:val="24"/>
          <w:szCs w:val="24"/>
        </w:rPr>
        <w:t>/lugol/eosin 2% ke atas kaca obyek</w:t>
      </w:r>
      <w:r w:rsidR="003A61B5">
        <w:rPr>
          <w:rFonts w:ascii="Times New Roman" w:hAnsi="Times New Roman" w:cs="Times New Roman"/>
          <w:sz w:val="24"/>
          <w:szCs w:val="24"/>
        </w:rPr>
        <w:t>.</w:t>
      </w:r>
    </w:p>
    <w:p w:rsidR="00FA2A35" w:rsidRPr="00DF60F9"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Dengan menggunakan lid</w:t>
      </w:r>
      <w:r w:rsidR="00FD3118">
        <w:rPr>
          <w:rFonts w:ascii="Times New Roman" w:hAnsi="Times New Roman" w:cs="Times New Roman"/>
          <w:sz w:val="24"/>
          <w:szCs w:val="24"/>
        </w:rPr>
        <w:t>i ambil sedikit sampel feses (±</w:t>
      </w:r>
      <w:r w:rsidRPr="00DF60F9">
        <w:rPr>
          <w:rFonts w:ascii="Times New Roman" w:hAnsi="Times New Roman" w:cs="Times New Roman"/>
          <w:sz w:val="24"/>
          <w:szCs w:val="24"/>
        </w:rPr>
        <w:t>1-2 mg) dan campurkan dengan tetesan larutan sampai homogen dan menjadi suspensi yang rata</w:t>
      </w:r>
      <w:r w:rsidR="003A61B5">
        <w:rPr>
          <w:rFonts w:ascii="Times New Roman" w:hAnsi="Times New Roman" w:cs="Times New Roman"/>
          <w:sz w:val="24"/>
          <w:szCs w:val="24"/>
        </w:rPr>
        <w:t>.</w:t>
      </w:r>
    </w:p>
    <w:p w:rsidR="00FA2A35" w:rsidRPr="00DF60F9"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lastRenderedPageBreak/>
        <w:t>Pada pewarnaan dengan eosin cara pembuatan sediaan sama, hanya saja sediaan harus tipis, sehingga warnanya merah jambu muda. Bila warnanya merah jambu tua atau jingga maka berarti sediaan terlampau tebal</w:t>
      </w:r>
      <w:r w:rsidR="003A61B5">
        <w:rPr>
          <w:rFonts w:ascii="Times New Roman" w:hAnsi="Times New Roman" w:cs="Times New Roman"/>
          <w:sz w:val="24"/>
          <w:szCs w:val="24"/>
        </w:rPr>
        <w:t>.</w:t>
      </w:r>
    </w:p>
    <w:p w:rsidR="00FA2A35" w:rsidRPr="00DF60F9"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Pada pewarnaan dengan lugol cara pembuatan sediaan sama, namun sediaan tidak perlu terlalu tipis</w:t>
      </w:r>
      <w:r w:rsidR="003A61B5">
        <w:rPr>
          <w:rFonts w:ascii="Times New Roman" w:hAnsi="Times New Roman" w:cs="Times New Roman"/>
          <w:sz w:val="24"/>
          <w:szCs w:val="24"/>
        </w:rPr>
        <w:t>.</w:t>
      </w:r>
    </w:p>
    <w:p w:rsidR="00FA2A35" w:rsidRPr="00DF60F9"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Membuang bila ada bagian-bagian atau serat yang kasar</w:t>
      </w:r>
      <w:r w:rsidR="003A61B5">
        <w:rPr>
          <w:rFonts w:ascii="Times New Roman" w:hAnsi="Times New Roman" w:cs="Times New Roman"/>
          <w:sz w:val="24"/>
          <w:szCs w:val="24"/>
        </w:rPr>
        <w:t>.</w:t>
      </w:r>
    </w:p>
    <w:p w:rsidR="009C7781" w:rsidRPr="004D6784" w:rsidRDefault="00FA2A35" w:rsidP="004C6896">
      <w:pPr>
        <w:pStyle w:val="ListParagraph"/>
        <w:numPr>
          <w:ilvl w:val="0"/>
          <w:numId w:val="23"/>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Menutup dengan kaca penutup ukuran 22</w:t>
      </w:r>
      <w:r w:rsidR="00F234B7">
        <w:rPr>
          <w:rFonts w:ascii="Times New Roman" w:hAnsi="Times New Roman" w:cs="Times New Roman"/>
          <w:sz w:val="24"/>
          <w:szCs w:val="24"/>
        </w:rPr>
        <w:t xml:space="preserve"> mm</w:t>
      </w:r>
      <w:r w:rsidRPr="00DF60F9">
        <w:rPr>
          <w:rFonts w:ascii="Times New Roman" w:hAnsi="Times New Roman" w:cs="Times New Roman"/>
          <w:sz w:val="24"/>
          <w:szCs w:val="24"/>
        </w:rPr>
        <w:t xml:space="preserve"> x 22 mm dengan </w:t>
      </w:r>
      <w:r w:rsidR="00F234B7">
        <w:rPr>
          <w:rFonts w:ascii="Times New Roman" w:hAnsi="Times New Roman" w:cs="Times New Roman"/>
          <w:sz w:val="24"/>
          <w:szCs w:val="24"/>
        </w:rPr>
        <w:t xml:space="preserve">perlahan-lahan, </w:t>
      </w:r>
      <w:r w:rsidRPr="00DF60F9">
        <w:rPr>
          <w:rFonts w:ascii="Times New Roman" w:hAnsi="Times New Roman" w:cs="Times New Roman"/>
          <w:sz w:val="24"/>
          <w:szCs w:val="24"/>
        </w:rPr>
        <w:t>sedemikian rupa sehingga tidak terbentuk gelembung-gelembung udara</w:t>
      </w:r>
      <w:r w:rsidR="003A61B5">
        <w:rPr>
          <w:rFonts w:ascii="Times New Roman" w:hAnsi="Times New Roman" w:cs="Times New Roman"/>
          <w:sz w:val="24"/>
          <w:szCs w:val="24"/>
        </w:rPr>
        <w:t>.</w:t>
      </w:r>
    </w:p>
    <w:p w:rsidR="00FA2A35" w:rsidRPr="00DF60F9" w:rsidRDefault="00FA2A35" w:rsidP="004C6896">
      <w:pPr>
        <w:pStyle w:val="ListParagraph"/>
        <w:numPr>
          <w:ilvl w:val="0"/>
          <w:numId w:val="24"/>
        </w:numPr>
        <w:spacing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Identifikasi secara mikroskopik</w:t>
      </w:r>
    </w:p>
    <w:p w:rsidR="00B711E7" w:rsidRPr="00B711E7" w:rsidRDefault="00FA2A35" w:rsidP="004C6896">
      <w:pPr>
        <w:pStyle w:val="ListParagraph"/>
        <w:numPr>
          <w:ilvl w:val="0"/>
          <w:numId w:val="47"/>
        </w:numPr>
        <w:spacing w:line="480" w:lineRule="auto"/>
        <w:ind w:left="426" w:hanging="426"/>
        <w:jc w:val="both"/>
        <w:rPr>
          <w:rFonts w:ascii="Times New Roman" w:hAnsi="Times New Roman" w:cs="Times New Roman"/>
          <w:sz w:val="24"/>
          <w:szCs w:val="24"/>
        </w:rPr>
      </w:pPr>
      <w:r w:rsidRPr="00B711E7">
        <w:rPr>
          <w:rFonts w:ascii="Times New Roman" w:hAnsi="Times New Roman" w:cs="Times New Roman"/>
          <w:sz w:val="24"/>
          <w:szCs w:val="24"/>
        </w:rPr>
        <w:t>Memeriksa secara sistematik dengan menggunakan pembesaran rendah (obyektif 10x)</w:t>
      </w:r>
      <w:r w:rsidR="003A61B5">
        <w:rPr>
          <w:rFonts w:ascii="Times New Roman" w:hAnsi="Times New Roman" w:cs="Times New Roman"/>
          <w:sz w:val="24"/>
          <w:szCs w:val="24"/>
        </w:rPr>
        <w:t>.</w:t>
      </w:r>
    </w:p>
    <w:p w:rsidR="00B711E7" w:rsidRPr="00B711E7" w:rsidRDefault="00FA2A35" w:rsidP="004C6896">
      <w:pPr>
        <w:pStyle w:val="ListParagraph"/>
        <w:numPr>
          <w:ilvl w:val="0"/>
          <w:numId w:val="47"/>
        </w:numPr>
        <w:spacing w:line="480" w:lineRule="auto"/>
        <w:ind w:left="426" w:hanging="426"/>
        <w:jc w:val="both"/>
        <w:rPr>
          <w:rFonts w:ascii="Times New Roman" w:hAnsi="Times New Roman" w:cs="Times New Roman"/>
          <w:sz w:val="24"/>
          <w:szCs w:val="24"/>
        </w:rPr>
      </w:pPr>
      <w:r w:rsidRPr="00B711E7">
        <w:rPr>
          <w:rFonts w:ascii="Times New Roman" w:hAnsi="Times New Roman" w:cs="Times New Roman"/>
          <w:sz w:val="24"/>
          <w:szCs w:val="24"/>
        </w:rPr>
        <w:t>Bila ditemukan obyek yang dicurigai adanya parasit periksalah dengan pembesaran yang lebih kuat (obyektif 40x)</w:t>
      </w:r>
      <w:r w:rsidR="003A61B5">
        <w:rPr>
          <w:rFonts w:ascii="Times New Roman" w:hAnsi="Times New Roman" w:cs="Times New Roman"/>
          <w:sz w:val="24"/>
          <w:szCs w:val="24"/>
        </w:rPr>
        <w:t>.</w:t>
      </w:r>
    </w:p>
    <w:p w:rsidR="00415AA1" w:rsidRPr="003A61B5" w:rsidRDefault="00FA2A35" w:rsidP="004C6896">
      <w:pPr>
        <w:pStyle w:val="ListParagraph"/>
        <w:numPr>
          <w:ilvl w:val="0"/>
          <w:numId w:val="47"/>
        </w:numPr>
        <w:spacing w:after="0" w:line="480" w:lineRule="auto"/>
        <w:ind w:left="426" w:hanging="426"/>
        <w:jc w:val="both"/>
        <w:rPr>
          <w:rFonts w:ascii="Times New Roman" w:hAnsi="Times New Roman" w:cs="Times New Roman"/>
          <w:sz w:val="24"/>
          <w:szCs w:val="24"/>
        </w:rPr>
      </w:pPr>
      <w:r w:rsidRPr="00B711E7">
        <w:rPr>
          <w:rFonts w:ascii="Times New Roman" w:hAnsi="Times New Roman" w:cs="Times New Roman"/>
          <w:sz w:val="24"/>
          <w:szCs w:val="24"/>
        </w:rPr>
        <w:t>Identifikasi gambaran jika terdapat telur cacing.</w:t>
      </w:r>
    </w:p>
    <w:p w:rsidR="003A61B5" w:rsidRPr="003A61B5" w:rsidRDefault="003A61B5" w:rsidP="003A61B5">
      <w:pPr>
        <w:spacing w:after="0" w:line="480" w:lineRule="auto"/>
        <w:jc w:val="both"/>
        <w:rPr>
          <w:rFonts w:ascii="Times New Roman" w:hAnsi="Times New Roman" w:cs="Times New Roman"/>
          <w:sz w:val="24"/>
          <w:szCs w:val="24"/>
        </w:rPr>
      </w:pPr>
    </w:p>
    <w:p w:rsidR="00FA2A35" w:rsidRPr="00DF60F9" w:rsidRDefault="00972785" w:rsidP="000D207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FA2A35" w:rsidRPr="00DF60F9">
        <w:rPr>
          <w:rFonts w:ascii="Times New Roman" w:hAnsi="Times New Roman" w:cs="Times New Roman"/>
          <w:b/>
          <w:sz w:val="24"/>
          <w:szCs w:val="24"/>
        </w:rPr>
        <w:t>.</w:t>
      </w:r>
      <w:r w:rsidR="00C31A12">
        <w:rPr>
          <w:rFonts w:ascii="Times New Roman" w:hAnsi="Times New Roman" w:cs="Times New Roman"/>
          <w:b/>
          <w:sz w:val="24"/>
          <w:szCs w:val="24"/>
        </w:rPr>
        <w:t>10</w:t>
      </w:r>
      <w:r w:rsidR="00FA2A35" w:rsidRPr="00DF60F9">
        <w:rPr>
          <w:rFonts w:ascii="Times New Roman" w:hAnsi="Times New Roman" w:cs="Times New Roman"/>
          <w:b/>
          <w:sz w:val="24"/>
          <w:szCs w:val="24"/>
        </w:rPr>
        <w:t xml:space="preserve"> Analisis Data</w:t>
      </w:r>
    </w:p>
    <w:p w:rsidR="00FA2A35" w:rsidRPr="00DF60F9" w:rsidRDefault="00FA2A35" w:rsidP="004C6896">
      <w:pPr>
        <w:pStyle w:val="ListParagraph"/>
        <w:numPr>
          <w:ilvl w:val="0"/>
          <w:numId w:val="17"/>
        </w:numPr>
        <w:spacing w:after="0"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t>Analisis Univariat</w:t>
      </w:r>
    </w:p>
    <w:p w:rsidR="00FA2A35" w:rsidRPr="00292E56" w:rsidRDefault="00FA2A35" w:rsidP="003A61B5">
      <w:pPr>
        <w:spacing w:after="0" w:line="480" w:lineRule="auto"/>
        <w:ind w:firstLine="720"/>
        <w:jc w:val="both"/>
        <w:rPr>
          <w:rFonts w:ascii="Times New Roman" w:hAnsi="Times New Roman" w:cs="Times New Roman"/>
          <w:sz w:val="24"/>
          <w:szCs w:val="24"/>
        </w:rPr>
      </w:pPr>
      <w:r w:rsidRPr="00292E56">
        <w:rPr>
          <w:rFonts w:ascii="Times New Roman" w:hAnsi="Times New Roman" w:cs="Times New Roman"/>
          <w:sz w:val="24"/>
          <w:szCs w:val="24"/>
        </w:rPr>
        <w:t>Analisis univariat digunakan untuk melihat frekuensi kecacingan pada murid PAUD</w:t>
      </w:r>
      <w:r w:rsidR="00B711E7">
        <w:rPr>
          <w:rFonts w:ascii="Times New Roman" w:hAnsi="Times New Roman" w:cs="Times New Roman"/>
          <w:sz w:val="24"/>
          <w:szCs w:val="24"/>
        </w:rPr>
        <w:t>Al-Azhar,</w:t>
      </w:r>
      <w:r w:rsidR="00F234B7">
        <w:rPr>
          <w:rFonts w:ascii="Times New Roman" w:hAnsi="Times New Roman" w:cs="Times New Roman"/>
          <w:sz w:val="24"/>
          <w:szCs w:val="24"/>
        </w:rPr>
        <w:t xml:space="preserve"> </w:t>
      </w:r>
      <w:r w:rsidR="00E21BF7">
        <w:rPr>
          <w:rFonts w:ascii="Times New Roman" w:hAnsi="Times New Roman" w:cs="Times New Roman"/>
          <w:sz w:val="24"/>
          <w:szCs w:val="24"/>
        </w:rPr>
        <w:t xml:space="preserve">Batu Kelambu, </w:t>
      </w:r>
      <w:r w:rsidR="00B711E7">
        <w:rPr>
          <w:rFonts w:ascii="Times New Roman" w:hAnsi="Times New Roman" w:cs="Times New Roman"/>
          <w:sz w:val="24"/>
          <w:szCs w:val="24"/>
        </w:rPr>
        <w:t xml:space="preserve">Hidayatul Ikhlas, Titian Bangsa, </w:t>
      </w:r>
      <w:r w:rsidR="00125BE0" w:rsidRPr="00292E56">
        <w:rPr>
          <w:rFonts w:ascii="Times New Roman" w:hAnsi="Times New Roman" w:cs="Times New Roman"/>
          <w:sz w:val="24"/>
          <w:szCs w:val="24"/>
        </w:rPr>
        <w:t>dan Tunas Ceria</w:t>
      </w:r>
      <w:r w:rsidRPr="00292E56">
        <w:rPr>
          <w:rFonts w:ascii="Times New Roman" w:hAnsi="Times New Roman" w:cs="Times New Roman"/>
          <w:sz w:val="24"/>
          <w:szCs w:val="24"/>
        </w:rPr>
        <w:t xml:space="preserve"> Kecamatan Kuripan, Kabupaten Lombok Barat</w:t>
      </w:r>
      <w:r w:rsidR="004B5D01">
        <w:rPr>
          <w:rFonts w:ascii="Times New Roman" w:hAnsi="Times New Roman" w:cs="Times New Roman"/>
          <w:sz w:val="24"/>
          <w:szCs w:val="24"/>
        </w:rPr>
        <w:t>, serta memperoleh gambaran tentang tingkat pengetahuan, sikap, dan perilaku ibu terhadap kecacingan</w:t>
      </w:r>
      <w:r w:rsidRPr="00292E56">
        <w:rPr>
          <w:rFonts w:ascii="Times New Roman" w:hAnsi="Times New Roman" w:cs="Times New Roman"/>
          <w:sz w:val="24"/>
          <w:szCs w:val="24"/>
        </w:rPr>
        <w:t xml:space="preserve">. </w:t>
      </w:r>
    </w:p>
    <w:p w:rsidR="00FA2A35" w:rsidRPr="00DF60F9" w:rsidRDefault="00FA2A35" w:rsidP="004C6896">
      <w:pPr>
        <w:pStyle w:val="ListParagraph"/>
        <w:numPr>
          <w:ilvl w:val="0"/>
          <w:numId w:val="17"/>
        </w:numPr>
        <w:spacing w:after="0" w:line="480" w:lineRule="auto"/>
        <w:ind w:left="426" w:hanging="426"/>
        <w:jc w:val="both"/>
        <w:rPr>
          <w:rFonts w:ascii="Times New Roman" w:hAnsi="Times New Roman" w:cs="Times New Roman"/>
          <w:sz w:val="24"/>
          <w:szCs w:val="24"/>
        </w:rPr>
      </w:pPr>
      <w:r w:rsidRPr="00DF60F9">
        <w:rPr>
          <w:rFonts w:ascii="Times New Roman" w:hAnsi="Times New Roman" w:cs="Times New Roman"/>
          <w:sz w:val="24"/>
          <w:szCs w:val="24"/>
        </w:rPr>
        <w:lastRenderedPageBreak/>
        <w:t>Analisis Bivariat</w:t>
      </w:r>
    </w:p>
    <w:p w:rsidR="00FA2A35" w:rsidRPr="00292E56" w:rsidRDefault="00FA2A35" w:rsidP="003A61B5">
      <w:pPr>
        <w:spacing w:after="0" w:line="480" w:lineRule="auto"/>
        <w:ind w:firstLine="720"/>
        <w:jc w:val="both"/>
        <w:rPr>
          <w:rFonts w:ascii="Times New Roman" w:hAnsi="Times New Roman" w:cs="Times New Roman"/>
          <w:color w:val="FF0000"/>
          <w:sz w:val="24"/>
          <w:szCs w:val="24"/>
        </w:rPr>
      </w:pPr>
      <w:r w:rsidRPr="00292E56">
        <w:rPr>
          <w:rFonts w:ascii="Times New Roman" w:hAnsi="Times New Roman" w:cs="Times New Roman"/>
          <w:sz w:val="24"/>
          <w:szCs w:val="24"/>
        </w:rPr>
        <w:t xml:space="preserve">Analisis bivariat digunakan untuk melihat hubungan antara variabel bebas dengan variabel terikat. </w:t>
      </w:r>
      <w:r w:rsidR="00F5058F" w:rsidRPr="00292E56">
        <w:rPr>
          <w:rFonts w:ascii="Times New Roman" w:hAnsi="Times New Roman" w:cs="Times New Roman"/>
          <w:sz w:val="24"/>
          <w:szCs w:val="24"/>
        </w:rPr>
        <w:t xml:space="preserve">Karena skala pengukuran menggunakan skala </w:t>
      </w:r>
      <w:r w:rsidR="008648B1" w:rsidRPr="00292E56">
        <w:rPr>
          <w:rFonts w:ascii="Times New Roman" w:hAnsi="Times New Roman" w:cs="Times New Roman"/>
          <w:sz w:val="24"/>
          <w:szCs w:val="24"/>
        </w:rPr>
        <w:t>kategorikal</w:t>
      </w:r>
      <w:r w:rsidR="00F234B7">
        <w:rPr>
          <w:rFonts w:ascii="Times New Roman" w:hAnsi="Times New Roman" w:cs="Times New Roman"/>
          <w:sz w:val="24"/>
          <w:szCs w:val="24"/>
        </w:rPr>
        <w:t xml:space="preserve"> </w:t>
      </w:r>
      <w:r w:rsidR="0056731B">
        <w:rPr>
          <w:rFonts w:ascii="Times New Roman" w:hAnsi="Times New Roman" w:cs="Times New Roman"/>
          <w:sz w:val="24"/>
          <w:szCs w:val="24"/>
        </w:rPr>
        <w:t xml:space="preserve">(nominal/ordinal) </w:t>
      </w:r>
      <w:r w:rsidR="00BE220F">
        <w:rPr>
          <w:rFonts w:ascii="Times New Roman" w:hAnsi="Times New Roman" w:cs="Times New Roman"/>
          <w:sz w:val="24"/>
          <w:szCs w:val="24"/>
        </w:rPr>
        <w:t xml:space="preserve">dan sampel tidak berpasangan </w:t>
      </w:r>
      <w:r w:rsidR="00F5058F" w:rsidRPr="00292E56">
        <w:rPr>
          <w:rFonts w:ascii="Times New Roman" w:hAnsi="Times New Roman" w:cs="Times New Roman"/>
          <w:sz w:val="24"/>
          <w:szCs w:val="24"/>
        </w:rPr>
        <w:t>maka a</w:t>
      </w:r>
      <w:r w:rsidRPr="00292E56">
        <w:rPr>
          <w:rFonts w:ascii="Times New Roman" w:hAnsi="Times New Roman" w:cs="Times New Roman"/>
          <w:sz w:val="24"/>
          <w:szCs w:val="24"/>
        </w:rPr>
        <w:t xml:space="preserve">nalisis statistik dilakukan menggunakan uji </w:t>
      </w:r>
      <w:r w:rsidR="00BE220F" w:rsidRPr="00BE220F">
        <w:rPr>
          <w:rFonts w:ascii="Times New Roman" w:hAnsi="Times New Roman" w:cs="Times New Roman"/>
          <w:i/>
          <w:sz w:val="24"/>
          <w:szCs w:val="24"/>
        </w:rPr>
        <w:t>Chi Square</w:t>
      </w:r>
      <w:r w:rsidRPr="00292E56">
        <w:rPr>
          <w:rFonts w:ascii="Times New Roman" w:hAnsi="Times New Roman" w:cs="Times New Roman"/>
          <w:sz w:val="24"/>
          <w:szCs w:val="24"/>
        </w:rPr>
        <w:t xml:space="preserve"> (Dahlan, 2013).</w:t>
      </w:r>
    </w:p>
    <w:p w:rsidR="00187A75" w:rsidRDefault="00292E56" w:rsidP="003A61B5">
      <w:pPr>
        <w:autoSpaceDE w:val="0"/>
        <w:autoSpaceDN w:val="0"/>
        <w:adjustRightInd w:val="0"/>
        <w:spacing w:after="0" w:line="480" w:lineRule="auto"/>
        <w:ind w:firstLine="720"/>
        <w:jc w:val="both"/>
        <w:rPr>
          <w:rFonts w:ascii="Times New Roman" w:hAnsi="Times New Roman" w:cs="Times New Roman"/>
          <w:sz w:val="24"/>
          <w:szCs w:val="24"/>
        </w:rPr>
      </w:pPr>
      <w:r w:rsidRPr="009B3DAE">
        <w:rPr>
          <w:rFonts w:ascii="Times New Roman" w:hAnsi="Times New Roman" w:cs="Times New Roman"/>
          <w:sz w:val="24"/>
          <w:szCs w:val="24"/>
        </w:rPr>
        <w:t>Pengolahan data penelitian secara statistik dilakukan dengan menggunakan program SPSS 2</w:t>
      </w:r>
      <w:r w:rsidR="00791B6C">
        <w:rPr>
          <w:rFonts w:ascii="Times New Roman" w:hAnsi="Times New Roman" w:cs="Times New Roman"/>
          <w:sz w:val="24"/>
          <w:szCs w:val="24"/>
        </w:rPr>
        <w:t>0</w:t>
      </w:r>
      <w:r w:rsidRPr="009B3DAE">
        <w:rPr>
          <w:rFonts w:ascii="Times New Roman" w:hAnsi="Times New Roman" w:cs="Times New Roman"/>
          <w:sz w:val="24"/>
          <w:szCs w:val="24"/>
        </w:rPr>
        <w:t>.0.</w:t>
      </w:r>
    </w:p>
    <w:p w:rsidR="00A70A1E" w:rsidRPr="00A70A1E" w:rsidRDefault="00A70A1E" w:rsidP="003A61B5">
      <w:pPr>
        <w:autoSpaceDE w:val="0"/>
        <w:autoSpaceDN w:val="0"/>
        <w:adjustRightInd w:val="0"/>
        <w:spacing w:after="0" w:line="480" w:lineRule="auto"/>
        <w:ind w:firstLine="720"/>
        <w:jc w:val="both"/>
        <w:rPr>
          <w:rFonts w:ascii="Times New Roman" w:hAnsi="Times New Roman" w:cs="Times New Roman"/>
          <w:sz w:val="24"/>
          <w:szCs w:val="24"/>
        </w:rPr>
      </w:pPr>
    </w:p>
    <w:p w:rsidR="00FA2A35" w:rsidRPr="00DF60F9" w:rsidRDefault="00972785" w:rsidP="000D207F">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4</w:t>
      </w:r>
      <w:r w:rsidR="004B5D01">
        <w:rPr>
          <w:rFonts w:ascii="Times New Roman" w:hAnsi="Times New Roman" w:cs="Times New Roman"/>
          <w:b/>
          <w:sz w:val="24"/>
          <w:szCs w:val="24"/>
        </w:rPr>
        <w:t>.11</w:t>
      </w:r>
      <w:r w:rsidR="00FA2A35" w:rsidRPr="00DF60F9">
        <w:rPr>
          <w:rFonts w:ascii="Times New Roman" w:hAnsi="Times New Roman" w:cs="Times New Roman"/>
          <w:b/>
          <w:sz w:val="24"/>
          <w:szCs w:val="24"/>
        </w:rPr>
        <w:t xml:space="preserve"> Etika Penelitian</w:t>
      </w:r>
    </w:p>
    <w:p w:rsidR="00FA2A35" w:rsidRPr="00DF60F9" w:rsidRDefault="00FA2A35" w:rsidP="003A61B5">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Sebelum melakukan penelitian, terlebih dahulu peneliti mengajukan surat permohonan ijin penelitian dari Fakultas kepada pihak yang diperlukan, </w:t>
      </w:r>
      <w:r>
        <w:rPr>
          <w:rFonts w:ascii="Times New Roman" w:hAnsi="Times New Roman" w:cs="Times New Roman"/>
          <w:sz w:val="24"/>
          <w:szCs w:val="24"/>
        </w:rPr>
        <w:t>kemudian</w:t>
      </w:r>
      <w:r w:rsidRPr="00DF60F9">
        <w:rPr>
          <w:rFonts w:ascii="Times New Roman" w:hAnsi="Times New Roman" w:cs="Times New Roman"/>
          <w:sz w:val="24"/>
          <w:szCs w:val="24"/>
        </w:rPr>
        <w:t xml:space="preserve"> peneliti melakukan penelitian kepada responden dengan mempertimbangkan etika dalam penelitian sebagaiberikut:</w:t>
      </w:r>
    </w:p>
    <w:p w:rsidR="00FA2A35" w:rsidRPr="0000084D" w:rsidRDefault="00FA2A35" w:rsidP="004C6896">
      <w:pPr>
        <w:pStyle w:val="Default"/>
        <w:numPr>
          <w:ilvl w:val="2"/>
          <w:numId w:val="58"/>
        </w:numPr>
        <w:spacing w:line="480" w:lineRule="auto"/>
        <w:jc w:val="both"/>
        <w:rPr>
          <w:rFonts w:ascii="Times New Roman" w:hAnsi="Times New Roman" w:cs="Times New Roman"/>
          <w:i/>
        </w:rPr>
      </w:pPr>
      <w:r w:rsidRPr="0000084D">
        <w:rPr>
          <w:rFonts w:ascii="Times New Roman" w:hAnsi="Times New Roman" w:cs="Times New Roman"/>
          <w:i/>
        </w:rPr>
        <w:t>Informed Consent</w:t>
      </w:r>
    </w:p>
    <w:p w:rsidR="00FA2A35" w:rsidRPr="004331EF" w:rsidRDefault="00FA2A35" w:rsidP="00732142">
      <w:pPr>
        <w:pStyle w:val="Default"/>
        <w:spacing w:line="480" w:lineRule="auto"/>
        <w:ind w:firstLine="709"/>
        <w:jc w:val="both"/>
        <w:rPr>
          <w:rFonts w:ascii="Times New Roman" w:hAnsi="Times New Roman" w:cs="Times New Roman"/>
        </w:rPr>
      </w:pPr>
      <w:r w:rsidRPr="004331EF">
        <w:rPr>
          <w:rFonts w:ascii="Times New Roman" w:hAnsi="Times New Roman" w:cs="Times New Roman"/>
        </w:rPr>
        <w:t>Lembar persetujuan diberikan kepada r</w:t>
      </w:r>
      <w:r w:rsidR="00926E06">
        <w:rPr>
          <w:rFonts w:ascii="Times New Roman" w:hAnsi="Times New Roman" w:cs="Times New Roman"/>
        </w:rPr>
        <w:t>esponden yang diteliti setelah peneliti</w:t>
      </w:r>
      <w:r w:rsidRPr="004331EF">
        <w:rPr>
          <w:rFonts w:ascii="Times New Roman" w:hAnsi="Times New Roman" w:cs="Times New Roman"/>
        </w:rPr>
        <w:t xml:space="preserve"> menjelaskan maksud dan tujuan dari penelitian. Jika responden be</w:t>
      </w:r>
      <w:r w:rsidR="00926E06">
        <w:rPr>
          <w:rFonts w:ascii="Times New Roman" w:hAnsi="Times New Roman" w:cs="Times New Roman"/>
        </w:rPr>
        <w:t xml:space="preserve">rsedia, maka responden diminta </w:t>
      </w:r>
      <w:r w:rsidRPr="004331EF">
        <w:rPr>
          <w:rFonts w:ascii="Times New Roman" w:hAnsi="Times New Roman" w:cs="Times New Roman"/>
        </w:rPr>
        <w:t>menandatangani lembar persetujuan, dan selanjutnya barulah dapat dilakukan penelitan pada responden.</w:t>
      </w:r>
    </w:p>
    <w:p w:rsidR="00FA2A35" w:rsidRDefault="00FA2A35" w:rsidP="004C6896">
      <w:pPr>
        <w:pStyle w:val="Default"/>
        <w:numPr>
          <w:ilvl w:val="0"/>
          <w:numId w:val="21"/>
        </w:numPr>
        <w:spacing w:line="480" w:lineRule="auto"/>
        <w:ind w:left="284" w:hanging="284"/>
        <w:jc w:val="both"/>
        <w:rPr>
          <w:rFonts w:ascii="Times New Roman" w:hAnsi="Times New Roman" w:cs="Times New Roman"/>
        </w:rPr>
      </w:pPr>
      <w:r w:rsidRPr="004331EF">
        <w:rPr>
          <w:rFonts w:ascii="Times New Roman" w:hAnsi="Times New Roman" w:cs="Times New Roman"/>
        </w:rPr>
        <w:t>Peneliti menjamin kerahasiaan informasi yang diperoleh dari responden dengan tidak mempublikasikan data yang diperoleh kepada pihak lain atau pihak yang tidak berkepentingan dan hanya menggunakannya untuk kepentingan penelitian.</w:t>
      </w:r>
    </w:p>
    <w:p w:rsidR="00187A75" w:rsidRPr="004331EF" w:rsidRDefault="00187A75" w:rsidP="004C6896">
      <w:pPr>
        <w:pStyle w:val="Default"/>
        <w:numPr>
          <w:ilvl w:val="0"/>
          <w:numId w:val="21"/>
        </w:numPr>
        <w:spacing w:line="480" w:lineRule="auto"/>
        <w:ind w:left="284" w:hanging="284"/>
        <w:jc w:val="both"/>
        <w:rPr>
          <w:rFonts w:ascii="Times New Roman" w:hAnsi="Times New Roman" w:cs="Times New Roman"/>
        </w:rPr>
      </w:pPr>
      <w:r>
        <w:rPr>
          <w:rFonts w:ascii="Times New Roman" w:hAnsi="Times New Roman" w:cs="Times New Roman"/>
        </w:rPr>
        <w:lastRenderedPageBreak/>
        <w:t xml:space="preserve">Peneliti memberikan kebebasan kepada responden untuk menolak berpartisipasi atau berhenti berpartisipasi kapan saja dalam penelitian, tanpa mendapat hukuman apapun. </w:t>
      </w:r>
    </w:p>
    <w:p w:rsidR="00A70A1E" w:rsidRDefault="00FA2A35" w:rsidP="00A70A1E">
      <w:pPr>
        <w:pStyle w:val="Default"/>
        <w:numPr>
          <w:ilvl w:val="0"/>
          <w:numId w:val="21"/>
        </w:numPr>
        <w:spacing w:line="480" w:lineRule="auto"/>
        <w:ind w:left="284" w:hanging="284"/>
        <w:jc w:val="both"/>
        <w:rPr>
          <w:rFonts w:ascii="Times New Roman" w:hAnsi="Times New Roman" w:cs="Times New Roman"/>
        </w:rPr>
      </w:pPr>
      <w:r w:rsidRPr="004331EF">
        <w:rPr>
          <w:rFonts w:ascii="Times New Roman" w:hAnsi="Times New Roman" w:cs="Times New Roman"/>
        </w:rPr>
        <w:t xml:space="preserve">Etika dalam penelitian ini </w:t>
      </w:r>
      <w:r w:rsidRPr="004331EF">
        <w:rPr>
          <w:rFonts w:ascii="Times New Roman" w:hAnsi="Times New Roman" w:cs="Times New Roman"/>
          <w:i/>
        </w:rPr>
        <w:t>(ethical clearance)</w:t>
      </w:r>
      <w:r w:rsidRPr="004331EF">
        <w:rPr>
          <w:rFonts w:ascii="Times New Roman" w:hAnsi="Times New Roman" w:cs="Times New Roman"/>
        </w:rPr>
        <w:t xml:space="preserve"> dinilai oleh Tim Komisi Etik Fakultas Kedokteran Universitas Mataram.</w:t>
      </w:r>
    </w:p>
    <w:p w:rsidR="00A70A1E" w:rsidRPr="00A70A1E" w:rsidRDefault="00A70A1E" w:rsidP="00A70A1E">
      <w:pPr>
        <w:pStyle w:val="Default"/>
        <w:spacing w:line="480" w:lineRule="auto"/>
        <w:jc w:val="both"/>
        <w:rPr>
          <w:rFonts w:ascii="Times New Roman" w:hAnsi="Times New Roman" w:cs="Times New Roman"/>
        </w:rPr>
      </w:pPr>
    </w:p>
    <w:p w:rsidR="00FA2A35" w:rsidRPr="00A70A1E" w:rsidRDefault="00972785" w:rsidP="00A70A1E">
      <w:pPr>
        <w:rPr>
          <w:rFonts w:ascii="Times New Roman" w:hAnsi="Times New Roman" w:cs="Times New Roman"/>
          <w:b/>
          <w:sz w:val="24"/>
          <w:szCs w:val="24"/>
        </w:rPr>
      </w:pPr>
      <w:r>
        <w:rPr>
          <w:rFonts w:ascii="Times New Roman" w:hAnsi="Times New Roman" w:cs="Times New Roman"/>
          <w:b/>
          <w:sz w:val="24"/>
          <w:szCs w:val="24"/>
        </w:rPr>
        <w:t>4</w:t>
      </w:r>
      <w:r w:rsidR="004B5D01">
        <w:rPr>
          <w:rFonts w:ascii="Times New Roman" w:hAnsi="Times New Roman" w:cs="Times New Roman"/>
          <w:b/>
          <w:sz w:val="24"/>
          <w:szCs w:val="24"/>
        </w:rPr>
        <w:t>.12</w:t>
      </w:r>
      <w:r w:rsidR="00FA2A35" w:rsidRPr="00DF60F9">
        <w:rPr>
          <w:rFonts w:ascii="Times New Roman" w:hAnsi="Times New Roman" w:cs="Times New Roman"/>
          <w:b/>
          <w:sz w:val="24"/>
          <w:szCs w:val="24"/>
        </w:rPr>
        <w:t xml:space="preserve"> Jadwal Kegiatan Penelitian</w:t>
      </w:r>
    </w:p>
    <w:p w:rsidR="00FA2A35" w:rsidRPr="006E2616" w:rsidRDefault="00FA2A35" w:rsidP="00732142">
      <w:pPr>
        <w:pStyle w:val="ListParagraph"/>
        <w:spacing w:after="0" w:line="480" w:lineRule="auto"/>
        <w:ind w:left="0" w:firstLine="708"/>
        <w:jc w:val="both"/>
        <w:rPr>
          <w:rFonts w:ascii="Times New Roman" w:hAnsi="Times New Roman" w:cs="Times New Roman"/>
          <w:sz w:val="24"/>
          <w:szCs w:val="24"/>
        </w:rPr>
      </w:pPr>
      <w:r w:rsidRPr="00DF60F9">
        <w:rPr>
          <w:rFonts w:ascii="Times New Roman" w:hAnsi="Times New Roman" w:cs="Times New Roman"/>
          <w:sz w:val="24"/>
          <w:szCs w:val="24"/>
        </w:rPr>
        <w:t>Kegiatan penelitian ini akan dilaksanaka</w:t>
      </w:r>
      <w:r w:rsidR="00732142">
        <w:rPr>
          <w:rFonts w:ascii="Times New Roman" w:hAnsi="Times New Roman" w:cs="Times New Roman"/>
          <w:sz w:val="24"/>
          <w:szCs w:val="24"/>
        </w:rPr>
        <w:t>n dengan jadwal sebagai berikut</w:t>
      </w:r>
      <w:r w:rsidRPr="00DF60F9">
        <w:rPr>
          <w:rFonts w:ascii="Times New Roman" w:hAnsi="Times New Roman" w:cs="Times New Roman"/>
          <w:sz w:val="24"/>
          <w:szCs w:val="24"/>
        </w:rPr>
        <w:t xml:space="preserve">: </w:t>
      </w:r>
    </w:p>
    <w:p w:rsidR="00FA2A35" w:rsidRPr="00732142" w:rsidRDefault="000C595F" w:rsidP="00732142">
      <w:pPr>
        <w:spacing w:after="0" w:line="240" w:lineRule="auto"/>
        <w:jc w:val="both"/>
        <w:rPr>
          <w:rFonts w:ascii="Times New Roman" w:hAnsi="Times New Roman"/>
          <w:b/>
          <w:sz w:val="24"/>
          <w:szCs w:val="24"/>
        </w:rPr>
      </w:pPr>
      <w:r w:rsidRPr="00732142">
        <w:rPr>
          <w:rFonts w:ascii="Times New Roman" w:hAnsi="Times New Roman"/>
          <w:b/>
          <w:sz w:val="24"/>
          <w:szCs w:val="24"/>
        </w:rPr>
        <w:t>Tabel 4</w:t>
      </w:r>
      <w:r w:rsidR="00C6423A" w:rsidRPr="00732142">
        <w:rPr>
          <w:rFonts w:ascii="Times New Roman" w:hAnsi="Times New Roman"/>
          <w:b/>
          <w:sz w:val="24"/>
          <w:szCs w:val="24"/>
        </w:rPr>
        <w:t>.</w:t>
      </w:r>
      <w:r w:rsidR="0079631A">
        <w:rPr>
          <w:rFonts w:ascii="Times New Roman" w:hAnsi="Times New Roman"/>
          <w:b/>
          <w:sz w:val="24"/>
          <w:szCs w:val="24"/>
        </w:rPr>
        <w:t>4</w:t>
      </w:r>
      <w:r w:rsidR="00FA2A35" w:rsidRPr="00732142">
        <w:rPr>
          <w:rFonts w:ascii="Times New Roman" w:hAnsi="Times New Roman"/>
          <w:b/>
          <w:sz w:val="24"/>
          <w:szCs w:val="24"/>
        </w:rPr>
        <w:t xml:space="preserve"> Jadwal Kegiatan Penelitian</w:t>
      </w:r>
    </w:p>
    <w:tbl>
      <w:tblPr>
        <w:tblStyle w:val="TableGrid"/>
        <w:tblW w:w="0" w:type="auto"/>
        <w:tblInd w:w="108" w:type="dxa"/>
        <w:tblLayout w:type="fixed"/>
        <w:tblLook w:val="04A0" w:firstRow="1" w:lastRow="0" w:firstColumn="1" w:lastColumn="0" w:noHBand="0" w:noVBand="1"/>
      </w:tblPr>
      <w:tblGrid>
        <w:gridCol w:w="2616"/>
        <w:gridCol w:w="883"/>
        <w:gridCol w:w="851"/>
        <w:gridCol w:w="850"/>
        <w:gridCol w:w="851"/>
        <w:gridCol w:w="850"/>
        <w:gridCol w:w="851"/>
      </w:tblGrid>
      <w:tr w:rsidR="00C2780C" w:rsidRPr="00732142" w:rsidTr="00C2780C">
        <w:tc>
          <w:tcPr>
            <w:tcW w:w="2616" w:type="dxa"/>
            <w:vMerge w:val="restart"/>
            <w:vAlign w:val="center"/>
          </w:tcPr>
          <w:p w:rsidR="00C2780C" w:rsidRPr="00C2780C" w:rsidRDefault="00C2780C" w:rsidP="00C2780C">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Kegiatan</w:t>
            </w:r>
          </w:p>
        </w:tc>
        <w:tc>
          <w:tcPr>
            <w:tcW w:w="5136" w:type="dxa"/>
            <w:gridSpan w:val="6"/>
          </w:tcPr>
          <w:p w:rsidR="00C2780C" w:rsidRPr="00C2780C" w:rsidRDefault="00C2780C" w:rsidP="009B3DAE">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Bulan</w:t>
            </w:r>
            <w:r w:rsidRPr="00C2780C">
              <w:rPr>
                <w:rFonts w:ascii="Times New Roman" w:hAnsi="Times New Roman" w:cs="Times New Roman"/>
                <w:b/>
                <w:bCs/>
                <w:szCs w:val="24"/>
                <w:lang w:val="en-US"/>
              </w:rPr>
              <w:t xml:space="preserve"> k</w:t>
            </w:r>
            <w:r w:rsidRPr="00C2780C">
              <w:rPr>
                <w:rFonts w:ascii="Times New Roman" w:hAnsi="Times New Roman" w:cs="Times New Roman"/>
                <w:b/>
                <w:bCs/>
                <w:szCs w:val="24"/>
              </w:rPr>
              <w:t>e</w:t>
            </w:r>
            <w:r w:rsidRPr="00C2780C">
              <w:rPr>
                <w:rFonts w:ascii="Times New Roman" w:hAnsi="Times New Roman" w:cs="Times New Roman"/>
                <w:b/>
                <w:bCs/>
                <w:szCs w:val="24"/>
                <w:lang w:val="en-US"/>
              </w:rPr>
              <w:t>-</w:t>
            </w:r>
          </w:p>
        </w:tc>
      </w:tr>
      <w:tr w:rsidR="00C2780C" w:rsidRPr="00732142" w:rsidTr="00D052D4">
        <w:tc>
          <w:tcPr>
            <w:tcW w:w="2616" w:type="dxa"/>
            <w:vMerge/>
          </w:tcPr>
          <w:p w:rsidR="00C2780C" w:rsidRPr="00732142" w:rsidRDefault="00C2780C" w:rsidP="00011690">
            <w:pPr>
              <w:pStyle w:val="ListParagraph"/>
              <w:spacing w:line="360" w:lineRule="auto"/>
              <w:ind w:left="0"/>
              <w:jc w:val="both"/>
              <w:rPr>
                <w:rFonts w:ascii="Times New Roman" w:hAnsi="Times New Roman" w:cs="Times New Roman"/>
                <w:szCs w:val="24"/>
              </w:rPr>
            </w:pPr>
          </w:p>
        </w:tc>
        <w:tc>
          <w:tcPr>
            <w:tcW w:w="883" w:type="dxa"/>
          </w:tcPr>
          <w:p w:rsidR="00C2780C" w:rsidRPr="00C2780C" w:rsidRDefault="00C2780C" w:rsidP="00C2780C">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1</w:t>
            </w:r>
          </w:p>
        </w:tc>
        <w:tc>
          <w:tcPr>
            <w:tcW w:w="851" w:type="dxa"/>
          </w:tcPr>
          <w:p w:rsidR="00C2780C" w:rsidRPr="00C2780C" w:rsidRDefault="00C2780C" w:rsidP="00C2780C">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2</w:t>
            </w:r>
          </w:p>
        </w:tc>
        <w:tc>
          <w:tcPr>
            <w:tcW w:w="850" w:type="dxa"/>
          </w:tcPr>
          <w:p w:rsidR="00C2780C" w:rsidRPr="00C2780C" w:rsidRDefault="00C2780C" w:rsidP="00C2780C">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3</w:t>
            </w:r>
          </w:p>
        </w:tc>
        <w:tc>
          <w:tcPr>
            <w:tcW w:w="851" w:type="dxa"/>
          </w:tcPr>
          <w:p w:rsidR="00C2780C" w:rsidRPr="00C2780C" w:rsidRDefault="00C2780C" w:rsidP="00C2780C">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4</w:t>
            </w:r>
          </w:p>
        </w:tc>
        <w:tc>
          <w:tcPr>
            <w:tcW w:w="850" w:type="dxa"/>
          </w:tcPr>
          <w:p w:rsidR="00C2780C" w:rsidRPr="00C2780C" w:rsidRDefault="00C2780C" w:rsidP="00C2780C">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5</w:t>
            </w:r>
          </w:p>
        </w:tc>
        <w:tc>
          <w:tcPr>
            <w:tcW w:w="851" w:type="dxa"/>
          </w:tcPr>
          <w:p w:rsidR="00C2780C" w:rsidRPr="00C2780C" w:rsidRDefault="00C2780C" w:rsidP="00C2780C">
            <w:pPr>
              <w:pStyle w:val="ListParagraph"/>
              <w:spacing w:line="360" w:lineRule="auto"/>
              <w:ind w:left="0"/>
              <w:jc w:val="center"/>
              <w:rPr>
                <w:rFonts w:ascii="Times New Roman" w:hAnsi="Times New Roman" w:cs="Times New Roman"/>
                <w:b/>
                <w:bCs/>
                <w:szCs w:val="24"/>
              </w:rPr>
            </w:pPr>
            <w:r w:rsidRPr="00C2780C">
              <w:rPr>
                <w:rFonts w:ascii="Times New Roman" w:hAnsi="Times New Roman" w:cs="Times New Roman"/>
                <w:b/>
                <w:bCs/>
                <w:szCs w:val="24"/>
              </w:rPr>
              <w:t>6</w:t>
            </w: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Penyusunan proposal</w:t>
            </w:r>
          </w:p>
        </w:tc>
        <w:tc>
          <w:tcPr>
            <w:tcW w:w="883"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1"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0"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Penyusunan instrumen</w:t>
            </w:r>
          </w:p>
        </w:tc>
        <w:tc>
          <w:tcPr>
            <w:tcW w:w="883"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0"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Persiapan subjek</w:t>
            </w:r>
          </w:p>
        </w:tc>
        <w:tc>
          <w:tcPr>
            <w:tcW w:w="883"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Uji coba instrumen</w:t>
            </w:r>
          </w:p>
        </w:tc>
        <w:tc>
          <w:tcPr>
            <w:tcW w:w="883"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Pengumpulan data</w:t>
            </w:r>
          </w:p>
        </w:tc>
        <w:tc>
          <w:tcPr>
            <w:tcW w:w="883"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Pengolahan data</w:t>
            </w:r>
          </w:p>
        </w:tc>
        <w:tc>
          <w:tcPr>
            <w:tcW w:w="883"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0"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Analisis data</w:t>
            </w:r>
          </w:p>
        </w:tc>
        <w:tc>
          <w:tcPr>
            <w:tcW w:w="883"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r>
      <w:tr w:rsidR="00FA2A35" w:rsidRPr="00732142" w:rsidTr="00C2780C">
        <w:tc>
          <w:tcPr>
            <w:tcW w:w="2616" w:type="dxa"/>
          </w:tcPr>
          <w:p w:rsidR="00FA2A35" w:rsidRPr="00732142" w:rsidRDefault="00FA2A35" w:rsidP="00C2780C">
            <w:pPr>
              <w:pStyle w:val="ListParagraph"/>
              <w:numPr>
                <w:ilvl w:val="0"/>
                <w:numId w:val="22"/>
              </w:numPr>
              <w:spacing w:line="360" w:lineRule="auto"/>
              <w:ind w:left="318" w:hanging="318"/>
              <w:jc w:val="both"/>
              <w:rPr>
                <w:rFonts w:ascii="Times New Roman" w:hAnsi="Times New Roman" w:cs="Times New Roman"/>
                <w:szCs w:val="24"/>
              </w:rPr>
            </w:pPr>
            <w:r w:rsidRPr="00732142">
              <w:rPr>
                <w:rFonts w:ascii="Times New Roman" w:hAnsi="Times New Roman" w:cs="Times New Roman"/>
                <w:szCs w:val="24"/>
              </w:rPr>
              <w:t>Penyusunan laporan</w:t>
            </w:r>
          </w:p>
        </w:tc>
        <w:tc>
          <w:tcPr>
            <w:tcW w:w="883"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0" w:type="dxa"/>
          </w:tcPr>
          <w:p w:rsidR="00FA2A35" w:rsidRPr="00732142" w:rsidRDefault="00FA2A35" w:rsidP="00C2780C">
            <w:pPr>
              <w:pStyle w:val="ListParagraph"/>
              <w:spacing w:line="360" w:lineRule="auto"/>
              <w:ind w:left="0"/>
              <w:jc w:val="center"/>
              <w:rPr>
                <w:rFonts w:ascii="Times New Roman" w:hAnsi="Times New Roman" w:cs="Times New Roman"/>
                <w:szCs w:val="24"/>
              </w:rPr>
            </w:pPr>
          </w:p>
        </w:tc>
        <w:tc>
          <w:tcPr>
            <w:tcW w:w="851" w:type="dxa"/>
          </w:tcPr>
          <w:p w:rsidR="00FA2A35" w:rsidRPr="00732142" w:rsidRDefault="00FA2A35" w:rsidP="00C2780C">
            <w:pPr>
              <w:pStyle w:val="ListParagraph"/>
              <w:numPr>
                <w:ilvl w:val="0"/>
                <w:numId w:val="25"/>
              </w:numPr>
              <w:spacing w:line="360" w:lineRule="auto"/>
              <w:jc w:val="center"/>
              <w:rPr>
                <w:rFonts w:ascii="Times New Roman" w:hAnsi="Times New Roman" w:cs="Times New Roman"/>
                <w:szCs w:val="24"/>
              </w:rPr>
            </w:pPr>
          </w:p>
        </w:tc>
      </w:tr>
    </w:tbl>
    <w:p w:rsidR="000D207F" w:rsidRPr="006E2616" w:rsidRDefault="000D207F" w:rsidP="00FA2A35">
      <w:pPr>
        <w:spacing w:line="480" w:lineRule="auto"/>
        <w:jc w:val="both"/>
        <w:rPr>
          <w:rFonts w:ascii="Times New Roman" w:hAnsi="Times New Roman" w:cs="Times New Roman"/>
          <w:sz w:val="24"/>
          <w:szCs w:val="24"/>
        </w:rPr>
      </w:pPr>
    </w:p>
    <w:p w:rsidR="00AE3CC3" w:rsidRDefault="00AE3CC3">
      <w:pPr>
        <w:rPr>
          <w:rFonts w:ascii="Times New Roman" w:hAnsi="Times New Roman" w:cs="Times New Roman"/>
          <w:b/>
          <w:sz w:val="24"/>
          <w:szCs w:val="24"/>
        </w:rPr>
      </w:pPr>
    </w:p>
    <w:p w:rsidR="00177C49" w:rsidRPr="00177C49" w:rsidRDefault="00177C49" w:rsidP="00177C49">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BAB </w:t>
      </w:r>
      <w:r w:rsidRPr="00DF60F9">
        <w:rPr>
          <w:rFonts w:ascii="Times New Roman" w:hAnsi="Times New Roman" w:cs="Times New Roman"/>
          <w:b/>
          <w:sz w:val="24"/>
          <w:szCs w:val="24"/>
        </w:rPr>
        <w:t>V</w:t>
      </w:r>
    </w:p>
    <w:p w:rsidR="00177C49" w:rsidRPr="00DF60F9" w:rsidRDefault="00C550B2" w:rsidP="00177C49">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07" style="position:absolute;left:0;text-align:left;margin-left:383.85pt;margin-top:-104.75pt;width:15.75pt;height:17.25pt;z-index:251815936" stroked="f"/>
        </w:pict>
      </w:r>
      <w:r w:rsidR="00177C49">
        <w:rPr>
          <w:rFonts w:ascii="Times New Roman" w:hAnsi="Times New Roman" w:cs="Times New Roman"/>
          <w:b/>
          <w:sz w:val="24"/>
          <w:szCs w:val="24"/>
        </w:rPr>
        <w:t>HASIL DAN PEMBAHASAN</w:t>
      </w:r>
    </w:p>
    <w:p w:rsidR="00177C49" w:rsidRDefault="00177C49" w:rsidP="00177C4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 Hasil Penelitian</w:t>
      </w:r>
    </w:p>
    <w:p w:rsidR="00177C4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tentang tingkat pengetahuan, sikap, dan perilaku ibu terhadap kejadian kecacingan pada murid PAUD di Kecamatan Kuripan Kabupaten Lombok Barat, diperoleh hasil yang akan disajikan dalam bentuk tabel distribusi frekuensi. </w:t>
      </w:r>
    </w:p>
    <w:p w:rsidR="00177C49" w:rsidRPr="00DF60F9" w:rsidRDefault="00177C49" w:rsidP="00177C4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5.1.1</w:t>
      </w:r>
      <w:r w:rsidR="00F234B7">
        <w:rPr>
          <w:rFonts w:ascii="Times New Roman" w:hAnsi="Times New Roman" w:cs="Times New Roman"/>
          <w:b/>
          <w:bCs/>
          <w:sz w:val="24"/>
          <w:szCs w:val="24"/>
        </w:rPr>
        <w:t xml:space="preserve"> </w:t>
      </w:r>
      <w:r>
        <w:rPr>
          <w:rFonts w:ascii="Times New Roman" w:hAnsi="Times New Roman" w:cs="Times New Roman"/>
          <w:b/>
          <w:bCs/>
          <w:sz w:val="24"/>
          <w:szCs w:val="24"/>
        </w:rPr>
        <w:t>Karakteristik</w:t>
      </w:r>
      <w:r w:rsidRPr="00DF60F9">
        <w:rPr>
          <w:rFonts w:ascii="Times New Roman" w:hAnsi="Times New Roman" w:cs="Times New Roman"/>
          <w:b/>
          <w:bCs/>
          <w:sz w:val="24"/>
          <w:szCs w:val="24"/>
        </w:rPr>
        <w:t xml:space="preserve"> Responden dan Sampel Penelitian</w:t>
      </w:r>
    </w:p>
    <w:p w:rsidR="00177C49" w:rsidRPr="007F074F" w:rsidRDefault="00177C49" w:rsidP="00177C49">
      <w:pPr>
        <w:spacing w:after="0" w:line="480" w:lineRule="auto"/>
        <w:jc w:val="both"/>
        <w:rPr>
          <w:rFonts w:ascii="Times New Roman" w:hAnsi="Times New Roman" w:cs="Times New Roman"/>
          <w:b/>
          <w:bCs/>
          <w:sz w:val="24"/>
          <w:szCs w:val="24"/>
        </w:rPr>
      </w:pPr>
      <w:r w:rsidRPr="007F074F">
        <w:rPr>
          <w:rFonts w:ascii="Times New Roman" w:hAnsi="Times New Roman" w:cs="Times New Roman"/>
          <w:b/>
          <w:bCs/>
          <w:sz w:val="24"/>
          <w:szCs w:val="24"/>
        </w:rPr>
        <w:t>5.1.1.1 Distribusi Frekuensi Sampel Berdasarkan Jenis Kelamin</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bCs/>
          <w:sz w:val="24"/>
          <w:szCs w:val="24"/>
        </w:rPr>
        <w:t>Tabel 5.1 Distribusi Frekuensi Sampel Berdasarkan Jenis Kelamin</w:t>
      </w:r>
      <w:r w:rsidRPr="007F074F">
        <w:rPr>
          <w:rFonts w:ascii="Times New Roman" w:hAnsi="Times New Roman" w:cs="Times New Roman"/>
          <w:b/>
          <w:sz w:val="24"/>
          <w:szCs w:val="24"/>
        </w:rPr>
        <w:tab/>
      </w:r>
    </w:p>
    <w:tbl>
      <w:tblPr>
        <w:tblStyle w:val="LightShading-Accent11"/>
        <w:tblW w:w="0" w:type="auto"/>
        <w:tblInd w:w="108" w:type="dxa"/>
        <w:tblBorders>
          <w:top w:val="single" w:sz="4" w:space="0" w:color="auto"/>
          <w:bottom w:val="single" w:sz="4" w:space="0" w:color="auto"/>
        </w:tblBorders>
        <w:tblLook w:val="04A0" w:firstRow="1" w:lastRow="0" w:firstColumn="1" w:lastColumn="0" w:noHBand="0" w:noVBand="1"/>
      </w:tblPr>
      <w:tblGrid>
        <w:gridCol w:w="2268"/>
        <w:gridCol w:w="2127"/>
        <w:gridCol w:w="1894"/>
      </w:tblGrid>
      <w:tr w:rsidR="00177C49" w:rsidRPr="007F074F" w:rsidTr="00F23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single" w:sz="4" w:space="0" w:color="auto"/>
              <w:right w:val="none" w:sz="0"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Jenis Kelamin</w:t>
            </w:r>
          </w:p>
        </w:tc>
        <w:tc>
          <w:tcPr>
            <w:tcW w:w="2127" w:type="dxa"/>
            <w:tcBorders>
              <w:top w:val="none" w:sz="0" w:space="0" w:color="auto"/>
              <w:left w:val="none" w:sz="0" w:space="0" w:color="auto"/>
              <w:bottom w:val="single" w:sz="4" w:space="0" w:color="auto"/>
              <w:right w:val="none" w:sz="0"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894" w:type="dxa"/>
            <w:tcBorders>
              <w:top w:val="none" w:sz="0" w:space="0" w:color="auto"/>
              <w:left w:val="none" w:sz="0" w:space="0" w:color="auto"/>
              <w:bottom w:val="single" w:sz="4" w:space="0" w:color="auto"/>
              <w:right w:val="none" w:sz="0"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none" w:sz="0" w:space="0" w:color="auto"/>
              <w:bottom w:val="nil"/>
              <w:right w:val="none" w:sz="0" w:space="0" w:color="auto"/>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Laki-laki</w:t>
            </w:r>
          </w:p>
        </w:tc>
        <w:tc>
          <w:tcPr>
            <w:tcW w:w="2127" w:type="dxa"/>
            <w:tcBorders>
              <w:top w:val="single" w:sz="4" w:space="0" w:color="auto"/>
              <w:left w:val="none" w:sz="0" w:space="0" w:color="auto"/>
              <w:bottom w:val="nil"/>
              <w:right w:val="none" w:sz="0"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58</w:t>
            </w:r>
          </w:p>
        </w:tc>
        <w:tc>
          <w:tcPr>
            <w:tcW w:w="1894" w:type="dxa"/>
            <w:tcBorders>
              <w:top w:val="single" w:sz="4" w:space="0" w:color="auto"/>
              <w:left w:val="none" w:sz="0" w:space="0" w:color="auto"/>
              <w:bottom w:val="nil"/>
              <w:right w:val="none" w:sz="0"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57</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4</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auto"/>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Perempuan</w:t>
            </w:r>
          </w:p>
        </w:tc>
        <w:tc>
          <w:tcPr>
            <w:tcW w:w="2127"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rPr>
              <w:t>4</w:t>
            </w:r>
            <w:r w:rsidRPr="007F074F">
              <w:rPr>
                <w:rFonts w:ascii="Times New Roman" w:hAnsi="Times New Roman" w:cs="Times New Roman"/>
                <w:color w:val="auto"/>
                <w:szCs w:val="24"/>
                <w:lang w:val="en-US"/>
              </w:rPr>
              <w:t>3</w:t>
            </w:r>
          </w:p>
        </w:tc>
        <w:tc>
          <w:tcPr>
            <w:tcW w:w="1894"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42</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6</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none" w:sz="0" w:space="0" w:color="auto"/>
              <w:right w:val="none" w:sz="0" w:space="0" w:color="auto"/>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2127" w:type="dxa"/>
            <w:tcBorders>
              <w:top w:val="single" w:sz="4" w:space="0" w:color="auto"/>
              <w:left w:val="none" w:sz="0" w:space="0" w:color="auto"/>
              <w:right w:val="none" w:sz="0" w:space="0" w:color="auto"/>
            </w:tcBorders>
            <w:shd w:val="clear" w:color="auto" w:fill="auto"/>
            <w:vAlign w:val="center"/>
          </w:tcPr>
          <w:p w:rsidR="00177C49" w:rsidRPr="00F234B7"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4"/>
                <w:lang w:val="en-US"/>
              </w:rPr>
            </w:pPr>
            <w:r w:rsidRPr="00F234B7">
              <w:rPr>
                <w:rFonts w:ascii="Times New Roman" w:hAnsi="Times New Roman" w:cs="Times New Roman"/>
                <w:b/>
                <w:bCs/>
                <w:color w:val="auto"/>
                <w:szCs w:val="24"/>
              </w:rPr>
              <w:t>1</w:t>
            </w:r>
            <w:r w:rsidRPr="00F234B7">
              <w:rPr>
                <w:rFonts w:ascii="Times New Roman" w:hAnsi="Times New Roman" w:cs="Times New Roman"/>
                <w:b/>
                <w:bCs/>
                <w:color w:val="auto"/>
                <w:szCs w:val="24"/>
                <w:lang w:val="en-US"/>
              </w:rPr>
              <w:t>01</w:t>
            </w:r>
          </w:p>
        </w:tc>
        <w:tc>
          <w:tcPr>
            <w:tcW w:w="1894" w:type="dxa"/>
            <w:tcBorders>
              <w:top w:val="single" w:sz="4" w:space="0" w:color="auto"/>
              <w:left w:val="none" w:sz="0" w:space="0" w:color="auto"/>
              <w:right w:val="none" w:sz="0" w:space="0" w:color="auto"/>
            </w:tcBorders>
            <w:shd w:val="clear" w:color="auto" w:fill="auto"/>
            <w:vAlign w:val="center"/>
          </w:tcPr>
          <w:p w:rsidR="00177C49" w:rsidRPr="00F234B7"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4"/>
              </w:rPr>
            </w:pPr>
            <w:r w:rsidRPr="00F234B7">
              <w:rPr>
                <w:rFonts w:ascii="Times New Roman" w:hAnsi="Times New Roman" w:cs="Times New Roman"/>
                <w:b/>
                <w:bCs/>
                <w:color w:val="auto"/>
                <w:szCs w:val="24"/>
              </w:rPr>
              <w:t>100</w:t>
            </w:r>
          </w:p>
        </w:tc>
      </w:tr>
    </w:tbl>
    <w:p w:rsidR="00177C49" w:rsidRDefault="00177C49" w:rsidP="00F234B7">
      <w:pPr>
        <w:spacing w:before="24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1985" cy="1888176"/>
            <wp:effectExtent l="0" t="0" r="17780"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7C49" w:rsidRPr="007F074F" w:rsidRDefault="00177C49" w:rsidP="00F234B7">
      <w:pPr>
        <w:spacing w:line="240" w:lineRule="auto"/>
        <w:jc w:val="center"/>
        <w:rPr>
          <w:rFonts w:ascii="Times New Roman" w:hAnsi="Times New Roman" w:cs="Times New Roman"/>
          <w:b/>
          <w:sz w:val="24"/>
          <w:szCs w:val="24"/>
        </w:rPr>
      </w:pPr>
      <w:r w:rsidRPr="007F074F">
        <w:rPr>
          <w:rFonts w:ascii="Times New Roman" w:hAnsi="Times New Roman" w:cs="Times New Roman"/>
          <w:b/>
          <w:sz w:val="24"/>
          <w:szCs w:val="24"/>
        </w:rPr>
        <w:t xml:space="preserve">Gambar 5.1 Diagram </w:t>
      </w:r>
      <w:r w:rsidRPr="007F074F">
        <w:rPr>
          <w:rFonts w:ascii="Times New Roman" w:hAnsi="Times New Roman" w:cs="Times New Roman"/>
          <w:b/>
          <w:bCs/>
          <w:sz w:val="24"/>
          <w:szCs w:val="24"/>
        </w:rPr>
        <w:t>Distribusi Frekuensi Sampel Berdasarkan Jenis Kelamin</w:t>
      </w:r>
    </w:p>
    <w:p w:rsidR="00177C49" w:rsidRPr="004B70AA" w:rsidRDefault="00C550B2"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109" style="position:absolute;left:0;text-align:left;margin-left:176.1pt;margin-top:93.9pt;width:48.75pt;height:24.75pt;z-index:251816960" stroked="f">
            <v:textbox>
              <w:txbxContent>
                <w:p w:rsidR="00C550B2" w:rsidRDefault="00397C51" w:rsidP="00C2780C">
                  <w:pPr>
                    <w:jc w:val="center"/>
                  </w:pPr>
                  <w:r>
                    <w:t>59</w:t>
                  </w:r>
                </w:p>
              </w:txbxContent>
            </v:textbox>
          </v:rect>
        </w:pict>
      </w:r>
      <w:r w:rsidR="00177C49" w:rsidRPr="00DF60F9">
        <w:rPr>
          <w:rFonts w:ascii="Times New Roman" w:hAnsi="Times New Roman" w:cs="Times New Roman"/>
          <w:sz w:val="24"/>
          <w:szCs w:val="24"/>
        </w:rPr>
        <w:t xml:space="preserve">Dari </w:t>
      </w:r>
      <w:r w:rsidR="00177C49">
        <w:rPr>
          <w:rFonts w:ascii="Times New Roman" w:hAnsi="Times New Roman" w:cs="Times New Roman"/>
          <w:sz w:val="24"/>
          <w:szCs w:val="24"/>
        </w:rPr>
        <w:t>data</w:t>
      </w:r>
      <w:r w:rsidR="00F234B7">
        <w:rPr>
          <w:rFonts w:ascii="Times New Roman" w:hAnsi="Times New Roman" w:cs="Times New Roman"/>
          <w:sz w:val="24"/>
          <w:szCs w:val="24"/>
        </w:rPr>
        <w:t xml:space="preserve"> </w:t>
      </w:r>
      <w:r w:rsidR="00177C49">
        <w:rPr>
          <w:rFonts w:ascii="Times New Roman" w:hAnsi="Times New Roman" w:cs="Times New Roman"/>
          <w:sz w:val="24"/>
          <w:szCs w:val="24"/>
        </w:rPr>
        <w:t>di atas</w:t>
      </w:r>
      <w:r w:rsidR="00177C49" w:rsidRPr="00DF60F9">
        <w:rPr>
          <w:rFonts w:ascii="Times New Roman" w:hAnsi="Times New Roman" w:cs="Times New Roman"/>
          <w:sz w:val="24"/>
          <w:szCs w:val="24"/>
        </w:rPr>
        <w:t xml:space="preserve"> didapatkan bahwa dari 1</w:t>
      </w:r>
      <w:r w:rsidR="00177C49">
        <w:rPr>
          <w:rFonts w:ascii="Times New Roman" w:hAnsi="Times New Roman" w:cs="Times New Roman"/>
          <w:sz w:val="24"/>
          <w:szCs w:val="24"/>
        </w:rPr>
        <w:t>01</w:t>
      </w:r>
      <w:r w:rsidR="00177C49" w:rsidRPr="00DF60F9">
        <w:rPr>
          <w:rFonts w:ascii="Times New Roman" w:hAnsi="Times New Roman" w:cs="Times New Roman"/>
          <w:sz w:val="24"/>
          <w:szCs w:val="24"/>
        </w:rPr>
        <w:t xml:space="preserve"> sampel murid </w:t>
      </w:r>
      <w:r w:rsidR="00177C49">
        <w:rPr>
          <w:rFonts w:ascii="Times New Roman" w:hAnsi="Times New Roman" w:cs="Times New Roman"/>
          <w:sz w:val="24"/>
          <w:szCs w:val="24"/>
        </w:rPr>
        <w:t>PAUD di Kecamatan Kuripan yang</w:t>
      </w:r>
      <w:r w:rsidR="00177C49" w:rsidRPr="00DF60F9">
        <w:rPr>
          <w:rFonts w:ascii="Times New Roman" w:hAnsi="Times New Roman" w:cs="Times New Roman"/>
          <w:sz w:val="24"/>
          <w:szCs w:val="24"/>
        </w:rPr>
        <w:t xml:space="preserve"> diperiksa fesesnya, jumlah sam</w:t>
      </w:r>
      <w:r w:rsidR="00177C49">
        <w:rPr>
          <w:rFonts w:ascii="Times New Roman" w:hAnsi="Times New Roman" w:cs="Times New Roman"/>
          <w:sz w:val="24"/>
          <w:szCs w:val="24"/>
        </w:rPr>
        <w:t>pel terbanyak adalah</w:t>
      </w:r>
      <w:r w:rsidR="00F234B7">
        <w:rPr>
          <w:rFonts w:ascii="Times New Roman" w:hAnsi="Times New Roman" w:cs="Times New Roman"/>
          <w:sz w:val="24"/>
          <w:szCs w:val="24"/>
        </w:rPr>
        <w:t xml:space="preserve"> </w:t>
      </w:r>
      <w:r w:rsidR="00177C49">
        <w:rPr>
          <w:rFonts w:ascii="Times New Roman" w:hAnsi="Times New Roman" w:cs="Times New Roman"/>
          <w:sz w:val="24"/>
          <w:szCs w:val="24"/>
        </w:rPr>
        <w:lastRenderedPageBreak/>
        <w:t>laki-laki yaitu sebanyak 58 orang (57,4</w:t>
      </w:r>
      <w:r w:rsidR="00177C49" w:rsidRPr="00DF60F9">
        <w:rPr>
          <w:rFonts w:ascii="Times New Roman" w:hAnsi="Times New Roman" w:cs="Times New Roman"/>
          <w:sz w:val="24"/>
          <w:szCs w:val="24"/>
        </w:rPr>
        <w:t xml:space="preserve">%) dan </w:t>
      </w:r>
      <w:r w:rsidR="00177C49">
        <w:rPr>
          <w:rFonts w:ascii="Times New Roman" w:hAnsi="Times New Roman" w:cs="Times New Roman"/>
          <w:sz w:val="24"/>
          <w:szCs w:val="24"/>
        </w:rPr>
        <w:t>sisanya adalah perempuan sebanyak 43 orang (42,6%) (</w:t>
      </w:r>
      <w:r w:rsidR="00177C49" w:rsidRPr="00F234B7">
        <w:rPr>
          <w:rFonts w:ascii="Times New Roman" w:hAnsi="Times New Roman" w:cs="Times New Roman"/>
          <w:b/>
          <w:bCs/>
          <w:sz w:val="24"/>
          <w:szCs w:val="24"/>
        </w:rPr>
        <w:t>Tabel 5.1</w:t>
      </w:r>
      <w:r w:rsidR="00177C49">
        <w:rPr>
          <w:rFonts w:ascii="Times New Roman" w:hAnsi="Times New Roman" w:cs="Times New Roman"/>
          <w:sz w:val="24"/>
          <w:szCs w:val="24"/>
        </w:rPr>
        <w:t xml:space="preserve"> dan </w:t>
      </w:r>
      <w:r w:rsidR="00177C49" w:rsidRPr="00F234B7">
        <w:rPr>
          <w:rFonts w:ascii="Times New Roman" w:hAnsi="Times New Roman" w:cs="Times New Roman"/>
          <w:b/>
          <w:bCs/>
          <w:sz w:val="24"/>
          <w:szCs w:val="24"/>
        </w:rPr>
        <w:t>Gambar 5.1</w:t>
      </w:r>
      <w:r w:rsidR="00177C49">
        <w:rPr>
          <w:rFonts w:ascii="Times New Roman" w:hAnsi="Times New Roman" w:cs="Times New Roman"/>
          <w:sz w:val="24"/>
          <w:szCs w:val="24"/>
        </w:rPr>
        <w:t xml:space="preserve">). </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t>5.1.1.2 Distribusi Frekuensi Responden Berdasarkan Pendidikan Terakhir</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5.2 Distribusi Ibu Berdasarkan Pendidikan Terakhir</w:t>
      </w:r>
    </w:p>
    <w:tbl>
      <w:tblPr>
        <w:tblStyle w:val="LightShading-Accent11"/>
        <w:tblW w:w="0" w:type="auto"/>
        <w:tblInd w:w="108" w:type="dxa"/>
        <w:tblLook w:val="04A0" w:firstRow="1" w:lastRow="0" w:firstColumn="1" w:lastColumn="0" w:noHBand="0" w:noVBand="1"/>
      </w:tblPr>
      <w:tblGrid>
        <w:gridCol w:w="2541"/>
        <w:gridCol w:w="1739"/>
        <w:gridCol w:w="1985"/>
      </w:tblGrid>
      <w:tr w:rsidR="00177C49" w:rsidRPr="007F074F" w:rsidTr="00F23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rPr>
              <w:t>Pen</w:t>
            </w:r>
            <w:r w:rsidRPr="007F074F">
              <w:rPr>
                <w:rFonts w:ascii="Times New Roman" w:hAnsi="Times New Roman" w:cs="Times New Roman"/>
                <w:color w:val="auto"/>
                <w:szCs w:val="24"/>
                <w:lang w:val="en-US"/>
              </w:rPr>
              <w:t>didikan Terakhir</w:t>
            </w:r>
          </w:p>
        </w:tc>
        <w:tc>
          <w:tcPr>
            <w:tcW w:w="1739" w:type="dxa"/>
            <w:tcBorders>
              <w:top w:val="single" w:sz="4" w:space="0" w:color="auto"/>
              <w:bottom w:val="single" w:sz="4" w:space="0" w:color="auto"/>
            </w:tcBorders>
            <w:shd w:val="clear" w:color="auto" w:fill="auto"/>
            <w:vAlign w:val="center"/>
          </w:tcPr>
          <w:p w:rsidR="00177C49" w:rsidRPr="007F074F" w:rsidRDefault="00507232"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9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Borders>
              <w:top w:val="single" w:sz="4" w:space="0" w:color="auto"/>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Tidak Sekolah</w:t>
            </w:r>
          </w:p>
        </w:tc>
        <w:tc>
          <w:tcPr>
            <w:tcW w:w="1739"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12</w:t>
            </w:r>
          </w:p>
        </w:tc>
        <w:tc>
          <w:tcPr>
            <w:tcW w:w="1985"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rPr>
              <w:t>1</w:t>
            </w:r>
            <w:r w:rsidRPr="007F074F">
              <w:rPr>
                <w:rFonts w:ascii="Times New Roman" w:hAnsi="Times New Roman" w:cs="Times New Roman"/>
                <w:color w:val="auto"/>
                <w:szCs w:val="24"/>
                <w:lang w:val="en-US"/>
              </w:rPr>
              <w:t>1</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9</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541" w:type="dxa"/>
            <w:tcBorders>
              <w:top w:val="nil"/>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SD</w:t>
            </w:r>
          </w:p>
        </w:tc>
        <w:tc>
          <w:tcPr>
            <w:tcW w:w="1739"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rPr>
              <w:t>4</w:t>
            </w:r>
            <w:r w:rsidRPr="007F074F">
              <w:rPr>
                <w:rFonts w:ascii="Times New Roman" w:hAnsi="Times New Roman" w:cs="Times New Roman"/>
                <w:color w:val="auto"/>
                <w:szCs w:val="24"/>
                <w:lang w:val="en-US"/>
              </w:rPr>
              <w:t>9</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48</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5</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Borders>
              <w:top w:val="nil"/>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SMP</w:t>
            </w:r>
          </w:p>
        </w:tc>
        <w:tc>
          <w:tcPr>
            <w:tcW w:w="1739" w:type="dxa"/>
            <w:tcBorders>
              <w:top w:val="nil"/>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21</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rPr>
              <w:t>20,</w:t>
            </w:r>
            <w:r w:rsidRPr="007F074F">
              <w:rPr>
                <w:rFonts w:ascii="Times New Roman" w:hAnsi="Times New Roman" w:cs="Times New Roman"/>
                <w:color w:val="auto"/>
                <w:szCs w:val="24"/>
                <w:lang w:val="en-US"/>
              </w:rPr>
              <w:t>8</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541" w:type="dxa"/>
            <w:tcBorders>
              <w:top w:val="nil"/>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SMA</w:t>
            </w:r>
          </w:p>
        </w:tc>
        <w:tc>
          <w:tcPr>
            <w:tcW w:w="1739"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15</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rPr>
              <w:t>1</w:t>
            </w:r>
            <w:r w:rsidRPr="007F074F">
              <w:rPr>
                <w:rFonts w:ascii="Times New Roman" w:hAnsi="Times New Roman" w:cs="Times New Roman"/>
                <w:color w:val="auto"/>
                <w:szCs w:val="24"/>
                <w:lang w:val="en-US"/>
              </w:rPr>
              <w:t>4</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9</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Borders>
              <w:top w:val="nil"/>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S1</w:t>
            </w:r>
          </w:p>
        </w:tc>
        <w:tc>
          <w:tcPr>
            <w:tcW w:w="1739" w:type="dxa"/>
            <w:tcBorders>
              <w:top w:val="nil"/>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0</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541"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739" w:type="dxa"/>
            <w:tcBorders>
              <w:top w:val="single" w:sz="4" w:space="0" w:color="auto"/>
              <w:bottom w:val="single" w:sz="4" w:space="0" w:color="auto"/>
            </w:tcBorders>
            <w:shd w:val="clear" w:color="auto" w:fill="auto"/>
            <w:vAlign w:val="center"/>
          </w:tcPr>
          <w:p w:rsidR="00177C49" w:rsidRPr="00F234B7"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US"/>
              </w:rPr>
            </w:pPr>
            <w:r w:rsidRPr="00F234B7">
              <w:rPr>
                <w:rFonts w:ascii="Times New Roman" w:hAnsi="Times New Roman" w:cs="Times New Roman"/>
                <w:b/>
                <w:bCs/>
                <w:color w:val="auto"/>
                <w:szCs w:val="24"/>
              </w:rPr>
              <w:t>1</w:t>
            </w:r>
            <w:r w:rsidRPr="00F234B7">
              <w:rPr>
                <w:rFonts w:ascii="Times New Roman" w:hAnsi="Times New Roman" w:cs="Times New Roman"/>
                <w:b/>
                <w:bCs/>
                <w:color w:val="auto"/>
                <w:szCs w:val="24"/>
                <w:lang w:val="en-US"/>
              </w:rPr>
              <w:t>01</w:t>
            </w:r>
          </w:p>
        </w:tc>
        <w:tc>
          <w:tcPr>
            <w:tcW w:w="1985" w:type="dxa"/>
            <w:tcBorders>
              <w:top w:val="single" w:sz="4" w:space="0" w:color="auto"/>
              <w:bottom w:val="single" w:sz="4" w:space="0" w:color="auto"/>
            </w:tcBorders>
            <w:shd w:val="clear" w:color="auto" w:fill="auto"/>
            <w:vAlign w:val="center"/>
          </w:tcPr>
          <w:p w:rsidR="00177C49" w:rsidRPr="00F234B7"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rPr>
            </w:pPr>
            <w:r w:rsidRPr="00F234B7">
              <w:rPr>
                <w:rFonts w:ascii="Times New Roman" w:hAnsi="Times New Roman" w:cs="Times New Roman"/>
                <w:b/>
                <w:bCs/>
                <w:color w:val="auto"/>
                <w:szCs w:val="24"/>
              </w:rPr>
              <w:t>100</w:t>
            </w:r>
          </w:p>
        </w:tc>
      </w:tr>
    </w:tbl>
    <w:p w:rsidR="00177C49" w:rsidRPr="007F074F" w:rsidRDefault="00177C49" w:rsidP="00177C49">
      <w:pPr>
        <w:spacing w:before="240" w:after="0" w:line="240" w:lineRule="auto"/>
        <w:ind w:firstLine="993"/>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3990110" cy="2517568"/>
            <wp:effectExtent l="38100" t="0" r="10795"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7C49" w:rsidRPr="007F074F" w:rsidRDefault="00177C49" w:rsidP="00177C49">
      <w:pPr>
        <w:spacing w:after="0" w:line="480" w:lineRule="auto"/>
        <w:jc w:val="center"/>
        <w:rPr>
          <w:rFonts w:ascii="Times New Roman" w:hAnsi="Times New Roman" w:cs="Times New Roman"/>
          <w:b/>
          <w:sz w:val="24"/>
          <w:szCs w:val="24"/>
        </w:rPr>
      </w:pPr>
      <w:r w:rsidRPr="007F074F">
        <w:rPr>
          <w:rFonts w:ascii="Times New Roman" w:hAnsi="Times New Roman" w:cs="Times New Roman"/>
          <w:b/>
          <w:sz w:val="24"/>
          <w:szCs w:val="24"/>
        </w:rPr>
        <w:t>Gambar 5.2 Diagram Distribusi Ibu Berdasarkan Pendidikan Terakhir</w:t>
      </w:r>
    </w:p>
    <w:p w:rsidR="00177C49" w:rsidRPr="00C912E6" w:rsidRDefault="00177C49" w:rsidP="00177C49">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Dari 1</w:t>
      </w:r>
      <w:r>
        <w:rPr>
          <w:rFonts w:ascii="Times New Roman" w:hAnsi="Times New Roman" w:cs="Times New Roman"/>
          <w:sz w:val="24"/>
          <w:szCs w:val="24"/>
        </w:rPr>
        <w:t>01</w:t>
      </w:r>
      <w:r w:rsidRPr="00DF60F9">
        <w:rPr>
          <w:rFonts w:ascii="Times New Roman" w:hAnsi="Times New Roman" w:cs="Times New Roman"/>
          <w:sz w:val="24"/>
          <w:szCs w:val="24"/>
        </w:rPr>
        <w:t xml:space="preserve"> orang res</w:t>
      </w:r>
      <w:r>
        <w:rPr>
          <w:rFonts w:ascii="Times New Roman" w:hAnsi="Times New Roman" w:cs="Times New Roman"/>
          <w:sz w:val="24"/>
          <w:szCs w:val="24"/>
        </w:rPr>
        <w:t>ponden (ibu), ibu yang tidak pernah sekolah sejumlah 12</w:t>
      </w:r>
      <w:r w:rsidRPr="00DF60F9">
        <w:rPr>
          <w:rFonts w:ascii="Times New Roman" w:hAnsi="Times New Roman" w:cs="Times New Roman"/>
          <w:sz w:val="24"/>
          <w:szCs w:val="24"/>
        </w:rPr>
        <w:t xml:space="preserve"> orang (1</w:t>
      </w:r>
      <w:r>
        <w:rPr>
          <w:rFonts w:ascii="Times New Roman" w:hAnsi="Times New Roman" w:cs="Times New Roman"/>
          <w:sz w:val="24"/>
          <w:szCs w:val="24"/>
        </w:rPr>
        <w:t>1,9</w:t>
      </w:r>
      <w:r w:rsidRPr="00DF60F9">
        <w:rPr>
          <w:rFonts w:ascii="Times New Roman" w:hAnsi="Times New Roman" w:cs="Times New Roman"/>
          <w:sz w:val="24"/>
          <w:szCs w:val="24"/>
        </w:rPr>
        <w:t xml:space="preserve">%), </w:t>
      </w:r>
      <w:r>
        <w:rPr>
          <w:rFonts w:ascii="Times New Roman" w:hAnsi="Times New Roman" w:cs="Times New Roman"/>
          <w:sz w:val="24"/>
          <w:szCs w:val="24"/>
        </w:rPr>
        <w:t xml:space="preserve">lulus SD sejumlah </w:t>
      </w:r>
      <w:r w:rsidRPr="00DF60F9">
        <w:rPr>
          <w:rFonts w:ascii="Times New Roman" w:hAnsi="Times New Roman" w:cs="Times New Roman"/>
          <w:sz w:val="24"/>
          <w:szCs w:val="24"/>
        </w:rPr>
        <w:t>4</w:t>
      </w:r>
      <w:r>
        <w:rPr>
          <w:rFonts w:ascii="Times New Roman" w:hAnsi="Times New Roman" w:cs="Times New Roman"/>
          <w:sz w:val="24"/>
          <w:szCs w:val="24"/>
        </w:rPr>
        <w:t>9 orang (48,5</w:t>
      </w:r>
      <w:r w:rsidRPr="00DF60F9">
        <w:rPr>
          <w:rFonts w:ascii="Times New Roman" w:hAnsi="Times New Roman" w:cs="Times New Roman"/>
          <w:sz w:val="24"/>
          <w:szCs w:val="24"/>
        </w:rPr>
        <w:t xml:space="preserve">%), </w:t>
      </w:r>
      <w:r>
        <w:rPr>
          <w:rFonts w:ascii="Times New Roman" w:hAnsi="Times New Roman" w:cs="Times New Roman"/>
          <w:sz w:val="24"/>
          <w:szCs w:val="24"/>
        </w:rPr>
        <w:t>lulus SMP</w:t>
      </w:r>
      <w:r w:rsidR="00F234B7">
        <w:rPr>
          <w:rFonts w:ascii="Times New Roman" w:hAnsi="Times New Roman" w:cs="Times New Roman"/>
          <w:sz w:val="24"/>
          <w:szCs w:val="24"/>
        </w:rPr>
        <w:t xml:space="preserve"> </w:t>
      </w:r>
      <w:r>
        <w:rPr>
          <w:rFonts w:ascii="Times New Roman" w:hAnsi="Times New Roman" w:cs="Times New Roman"/>
          <w:sz w:val="24"/>
          <w:szCs w:val="24"/>
        </w:rPr>
        <w:t>sejumlah 21 orang (20,8</w:t>
      </w:r>
      <w:r w:rsidRPr="00DF60F9">
        <w:rPr>
          <w:rFonts w:ascii="Times New Roman" w:hAnsi="Times New Roman" w:cs="Times New Roman"/>
          <w:sz w:val="24"/>
          <w:szCs w:val="24"/>
        </w:rPr>
        <w:t xml:space="preserve">%), </w:t>
      </w:r>
      <w:r>
        <w:rPr>
          <w:rFonts w:ascii="Times New Roman" w:hAnsi="Times New Roman" w:cs="Times New Roman"/>
          <w:sz w:val="24"/>
          <w:szCs w:val="24"/>
        </w:rPr>
        <w:t>lulus SMA sejumlah</w:t>
      </w:r>
      <w:r w:rsidR="00F234B7">
        <w:rPr>
          <w:rFonts w:ascii="Times New Roman" w:hAnsi="Times New Roman" w:cs="Times New Roman"/>
          <w:sz w:val="24"/>
          <w:szCs w:val="24"/>
        </w:rPr>
        <w:t xml:space="preserve"> </w:t>
      </w:r>
      <w:r>
        <w:rPr>
          <w:rFonts w:ascii="Times New Roman" w:hAnsi="Times New Roman" w:cs="Times New Roman"/>
          <w:sz w:val="24"/>
          <w:szCs w:val="24"/>
        </w:rPr>
        <w:t>15</w:t>
      </w:r>
      <w:r w:rsidRPr="00DF60F9">
        <w:rPr>
          <w:rFonts w:ascii="Times New Roman" w:hAnsi="Times New Roman" w:cs="Times New Roman"/>
          <w:sz w:val="24"/>
          <w:szCs w:val="24"/>
        </w:rPr>
        <w:t xml:space="preserve"> orang (1</w:t>
      </w:r>
      <w:r>
        <w:rPr>
          <w:rFonts w:ascii="Times New Roman" w:hAnsi="Times New Roman" w:cs="Times New Roman"/>
          <w:sz w:val="24"/>
          <w:szCs w:val="24"/>
        </w:rPr>
        <w:t>4,9</w:t>
      </w:r>
      <w:r w:rsidRPr="00DF60F9">
        <w:rPr>
          <w:rFonts w:ascii="Times New Roman" w:hAnsi="Times New Roman" w:cs="Times New Roman"/>
          <w:sz w:val="24"/>
          <w:szCs w:val="24"/>
        </w:rPr>
        <w:t>%)</w:t>
      </w:r>
      <w:r>
        <w:rPr>
          <w:rFonts w:ascii="Times New Roman" w:hAnsi="Times New Roman" w:cs="Times New Roman"/>
          <w:sz w:val="24"/>
          <w:szCs w:val="24"/>
        </w:rPr>
        <w:t>, dan lulus S1 sejumlah 4 orang (4,0%)</w:t>
      </w:r>
      <w:r w:rsidRPr="00DF60F9">
        <w:rPr>
          <w:rFonts w:ascii="Times New Roman" w:hAnsi="Times New Roman" w:cs="Times New Roman"/>
          <w:sz w:val="24"/>
          <w:szCs w:val="24"/>
        </w:rPr>
        <w:t xml:space="preserve">. Jadi berdasarkan data </w:t>
      </w:r>
      <w:r>
        <w:rPr>
          <w:rFonts w:ascii="Times New Roman" w:hAnsi="Times New Roman" w:cs="Times New Roman"/>
          <w:sz w:val="24"/>
          <w:szCs w:val="24"/>
        </w:rPr>
        <w:t>tersebut</w:t>
      </w:r>
      <w:r w:rsidRPr="00DF60F9">
        <w:rPr>
          <w:rFonts w:ascii="Times New Roman" w:hAnsi="Times New Roman" w:cs="Times New Roman"/>
          <w:sz w:val="24"/>
          <w:szCs w:val="24"/>
        </w:rPr>
        <w:t xml:space="preserve"> diata</w:t>
      </w:r>
      <w:r>
        <w:rPr>
          <w:rFonts w:ascii="Times New Roman" w:hAnsi="Times New Roman" w:cs="Times New Roman"/>
          <w:sz w:val="24"/>
          <w:szCs w:val="24"/>
        </w:rPr>
        <w:t>s dapat disimpulkan bahwa sebag</w:t>
      </w:r>
      <w:r w:rsidRPr="00DF60F9">
        <w:rPr>
          <w:rFonts w:ascii="Times New Roman" w:hAnsi="Times New Roman" w:cs="Times New Roman"/>
          <w:sz w:val="24"/>
          <w:szCs w:val="24"/>
        </w:rPr>
        <w:t xml:space="preserve">ian besar responden </w:t>
      </w:r>
      <w:r>
        <w:rPr>
          <w:rFonts w:ascii="Times New Roman" w:hAnsi="Times New Roman" w:cs="Times New Roman"/>
          <w:sz w:val="24"/>
          <w:szCs w:val="24"/>
        </w:rPr>
        <w:t>bersekolah hingga lulus SD (</w:t>
      </w:r>
      <w:r w:rsidRPr="00F234B7">
        <w:rPr>
          <w:rFonts w:ascii="Times New Roman" w:hAnsi="Times New Roman" w:cs="Times New Roman"/>
          <w:b/>
          <w:bCs/>
          <w:sz w:val="24"/>
          <w:szCs w:val="24"/>
        </w:rPr>
        <w:t>Tabel 5.2</w:t>
      </w:r>
      <w:r>
        <w:rPr>
          <w:rFonts w:ascii="Times New Roman" w:hAnsi="Times New Roman" w:cs="Times New Roman"/>
          <w:sz w:val="24"/>
          <w:szCs w:val="24"/>
        </w:rPr>
        <w:t xml:space="preserve"> dan </w:t>
      </w:r>
      <w:r w:rsidRPr="00F234B7">
        <w:rPr>
          <w:rFonts w:ascii="Times New Roman" w:hAnsi="Times New Roman" w:cs="Times New Roman"/>
          <w:b/>
          <w:bCs/>
          <w:sz w:val="24"/>
          <w:szCs w:val="24"/>
        </w:rPr>
        <w:t>Gambar 5.2</w:t>
      </w:r>
      <w:r>
        <w:rPr>
          <w:rFonts w:ascii="Times New Roman" w:hAnsi="Times New Roman" w:cs="Times New Roman"/>
          <w:sz w:val="24"/>
          <w:szCs w:val="24"/>
        </w:rPr>
        <w:t>).</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lastRenderedPageBreak/>
        <w:t>5.1.1.3 Distribusi Frekuensi Responden Berdasarkan Tingkat Pengetahuan</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5.3 Distribusi Frekuensi Responden Berdasarkan Tingkat Pengetahuan</w:t>
      </w:r>
    </w:p>
    <w:tbl>
      <w:tblPr>
        <w:tblStyle w:val="LightShading-Accent11"/>
        <w:tblW w:w="0" w:type="auto"/>
        <w:tblInd w:w="108" w:type="dxa"/>
        <w:tblLook w:val="04A0" w:firstRow="1" w:lastRow="0" w:firstColumn="1" w:lastColumn="0" w:noHBand="0" w:noVBand="1"/>
      </w:tblPr>
      <w:tblGrid>
        <w:gridCol w:w="2693"/>
        <w:gridCol w:w="1701"/>
        <w:gridCol w:w="1985"/>
      </w:tblGrid>
      <w:tr w:rsidR="00177C49" w:rsidRPr="007F074F" w:rsidTr="00F23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Tingkat Pengetahuan</w:t>
            </w:r>
          </w:p>
        </w:tc>
        <w:tc>
          <w:tcPr>
            <w:tcW w:w="1701"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9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Kurang (K)</w:t>
            </w:r>
          </w:p>
        </w:tc>
        <w:tc>
          <w:tcPr>
            <w:tcW w:w="1701"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22</w:t>
            </w:r>
          </w:p>
        </w:tc>
        <w:tc>
          <w:tcPr>
            <w:tcW w:w="1985"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rPr>
              <w:t>2</w:t>
            </w:r>
            <w:r w:rsidRPr="007F074F">
              <w:rPr>
                <w:rFonts w:ascii="Times New Roman" w:hAnsi="Times New Roman" w:cs="Times New Roman"/>
                <w:color w:val="auto"/>
                <w:szCs w:val="24"/>
                <w:lang w:val="en-US"/>
              </w:rPr>
              <w:t>1,8</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693" w:type="dxa"/>
            <w:tcBorders>
              <w:top w:val="nil"/>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Cukup Baik (CB)</w:t>
            </w:r>
          </w:p>
        </w:tc>
        <w:tc>
          <w:tcPr>
            <w:tcW w:w="1701"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49</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48</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5</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il"/>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Baik (B)</w:t>
            </w:r>
          </w:p>
        </w:tc>
        <w:tc>
          <w:tcPr>
            <w:tcW w:w="1701"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30</w:t>
            </w:r>
          </w:p>
        </w:tc>
        <w:tc>
          <w:tcPr>
            <w:tcW w:w="1985"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29</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7</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701" w:type="dxa"/>
            <w:tcBorders>
              <w:top w:val="single" w:sz="4" w:space="0" w:color="auto"/>
              <w:bottom w:val="single" w:sz="4" w:space="0" w:color="auto"/>
            </w:tcBorders>
            <w:shd w:val="clear" w:color="auto" w:fill="auto"/>
            <w:vAlign w:val="center"/>
          </w:tcPr>
          <w:p w:rsidR="00177C49" w:rsidRPr="00F234B7"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US"/>
              </w:rPr>
            </w:pPr>
            <w:r w:rsidRPr="00F234B7">
              <w:rPr>
                <w:rFonts w:ascii="Times New Roman" w:hAnsi="Times New Roman" w:cs="Times New Roman"/>
                <w:b/>
                <w:bCs/>
                <w:color w:val="auto"/>
                <w:szCs w:val="24"/>
              </w:rPr>
              <w:t>1</w:t>
            </w:r>
            <w:r w:rsidRPr="00F234B7">
              <w:rPr>
                <w:rFonts w:ascii="Times New Roman" w:hAnsi="Times New Roman" w:cs="Times New Roman"/>
                <w:b/>
                <w:bCs/>
                <w:color w:val="auto"/>
                <w:szCs w:val="24"/>
                <w:lang w:val="en-US"/>
              </w:rPr>
              <w:t>01</w:t>
            </w:r>
          </w:p>
        </w:tc>
        <w:tc>
          <w:tcPr>
            <w:tcW w:w="1985" w:type="dxa"/>
            <w:tcBorders>
              <w:top w:val="single" w:sz="4" w:space="0" w:color="auto"/>
              <w:bottom w:val="single" w:sz="4" w:space="0" w:color="auto"/>
            </w:tcBorders>
            <w:shd w:val="clear" w:color="auto" w:fill="auto"/>
            <w:vAlign w:val="center"/>
          </w:tcPr>
          <w:p w:rsidR="00177C49" w:rsidRPr="00F234B7"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rPr>
            </w:pPr>
            <w:r w:rsidRPr="00F234B7">
              <w:rPr>
                <w:rFonts w:ascii="Times New Roman" w:hAnsi="Times New Roman" w:cs="Times New Roman"/>
                <w:b/>
                <w:bCs/>
                <w:color w:val="auto"/>
                <w:szCs w:val="24"/>
              </w:rPr>
              <w:t>100</w:t>
            </w:r>
          </w:p>
        </w:tc>
      </w:tr>
    </w:tbl>
    <w:p w:rsidR="00177C49" w:rsidRDefault="00177C49" w:rsidP="00F234B7">
      <w:pPr>
        <w:spacing w:before="24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3237" cy="2719450"/>
            <wp:effectExtent l="38100" t="0" r="22860" b="241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7C49" w:rsidRPr="007F074F" w:rsidRDefault="00177C49" w:rsidP="00F234B7">
      <w:pPr>
        <w:spacing w:line="240" w:lineRule="auto"/>
        <w:jc w:val="center"/>
        <w:rPr>
          <w:rFonts w:ascii="Times New Roman" w:hAnsi="Times New Roman" w:cs="Times New Roman"/>
          <w:b/>
          <w:sz w:val="24"/>
          <w:szCs w:val="24"/>
        </w:rPr>
      </w:pPr>
      <w:r w:rsidRPr="007F074F">
        <w:rPr>
          <w:rFonts w:ascii="Times New Roman" w:hAnsi="Times New Roman" w:cs="Times New Roman"/>
          <w:b/>
          <w:sz w:val="24"/>
          <w:szCs w:val="24"/>
        </w:rPr>
        <w:t>Gambar 5.3 Diagram Distribusi Frekuensi Responden Berdasarkan Tingkat Pengetahuan</w:t>
      </w:r>
    </w:p>
    <w:p w:rsidR="00177C49" w:rsidRDefault="00177C49" w:rsidP="00177C4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tingkat pengetahuan ibu (</w:t>
      </w:r>
      <w:r w:rsidRPr="00F234B7">
        <w:rPr>
          <w:rFonts w:ascii="Times New Roman" w:hAnsi="Times New Roman" w:cs="Times New Roman"/>
          <w:b/>
          <w:bCs/>
          <w:sz w:val="24"/>
          <w:szCs w:val="24"/>
        </w:rPr>
        <w:t>Tabel 5.3</w:t>
      </w:r>
      <w:r>
        <w:rPr>
          <w:rFonts w:ascii="Times New Roman" w:hAnsi="Times New Roman" w:cs="Times New Roman"/>
          <w:sz w:val="24"/>
          <w:szCs w:val="24"/>
        </w:rPr>
        <w:t xml:space="preserve"> dan </w:t>
      </w:r>
      <w:r w:rsidRPr="00F234B7">
        <w:rPr>
          <w:rFonts w:ascii="Times New Roman" w:hAnsi="Times New Roman" w:cs="Times New Roman"/>
          <w:b/>
          <w:bCs/>
          <w:sz w:val="24"/>
          <w:szCs w:val="24"/>
        </w:rPr>
        <w:t>Gambar 5.3</w:t>
      </w:r>
      <w:r>
        <w:rPr>
          <w:rFonts w:ascii="Times New Roman" w:hAnsi="Times New Roman" w:cs="Times New Roman"/>
          <w:sz w:val="24"/>
          <w:szCs w:val="24"/>
        </w:rPr>
        <w:t xml:space="preserve">) diperoleh data bahwa sebagian besar pengetahuan responden tergolong ke dalam kategori cukup baik (48,5%). Paling sedikit 21,8% adalah pengetahuan dengan kategori kurang. </w:t>
      </w:r>
    </w:p>
    <w:p w:rsidR="00177C49" w:rsidRDefault="00177C49" w:rsidP="00177C49">
      <w:pPr>
        <w:rPr>
          <w:rFonts w:ascii="Times New Roman" w:hAnsi="Times New Roman" w:cs="Times New Roman"/>
          <w:sz w:val="24"/>
          <w:szCs w:val="24"/>
        </w:rPr>
      </w:pPr>
      <w:r>
        <w:rPr>
          <w:rFonts w:ascii="Times New Roman" w:hAnsi="Times New Roman" w:cs="Times New Roman"/>
          <w:sz w:val="24"/>
          <w:szCs w:val="24"/>
        </w:rPr>
        <w:br w:type="page"/>
      </w:r>
    </w:p>
    <w:p w:rsidR="00177C49" w:rsidRPr="007F074F" w:rsidRDefault="006A0CA0" w:rsidP="00177C49">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 5.4 Persentase Responden B</w:t>
      </w:r>
      <w:r w:rsidR="00177C49" w:rsidRPr="007F074F">
        <w:rPr>
          <w:rFonts w:ascii="Times New Roman" w:hAnsi="Times New Roman" w:cs="Times New Roman"/>
          <w:b/>
          <w:sz w:val="24"/>
          <w:szCs w:val="24"/>
        </w:rPr>
        <w:t xml:space="preserve">erdasarkan Pertanyaan Cara Penularan Kecacingan </w:t>
      </w:r>
    </w:p>
    <w:tbl>
      <w:tblPr>
        <w:tblStyle w:val="LightShading-Accent11"/>
        <w:tblW w:w="0" w:type="auto"/>
        <w:tblInd w:w="108" w:type="dxa"/>
        <w:tblLook w:val="04A0" w:firstRow="1" w:lastRow="0" w:firstColumn="1" w:lastColumn="0" w:noHBand="0" w:noVBand="1"/>
      </w:tblPr>
      <w:tblGrid>
        <w:gridCol w:w="2693"/>
        <w:gridCol w:w="1701"/>
        <w:gridCol w:w="1985"/>
      </w:tblGrid>
      <w:tr w:rsidR="00177C49" w:rsidRPr="007F074F" w:rsidTr="00F23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Jawaban Benar</w:t>
            </w:r>
          </w:p>
        </w:tc>
        <w:tc>
          <w:tcPr>
            <w:tcW w:w="1701"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9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0-2</w:t>
            </w:r>
          </w:p>
        </w:tc>
        <w:tc>
          <w:tcPr>
            <w:tcW w:w="1701"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62</w:t>
            </w:r>
          </w:p>
        </w:tc>
        <w:tc>
          <w:tcPr>
            <w:tcW w:w="1985"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61,4</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693" w:type="dxa"/>
            <w:tcBorders>
              <w:top w:val="nil"/>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3-5</w:t>
            </w:r>
          </w:p>
        </w:tc>
        <w:tc>
          <w:tcPr>
            <w:tcW w:w="1701"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24</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23</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8</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il"/>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6-7</w:t>
            </w:r>
          </w:p>
        </w:tc>
        <w:tc>
          <w:tcPr>
            <w:tcW w:w="1701"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15</w:t>
            </w:r>
          </w:p>
        </w:tc>
        <w:tc>
          <w:tcPr>
            <w:tcW w:w="1985"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14</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9</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701" w:type="dxa"/>
            <w:tcBorders>
              <w:top w:val="single" w:sz="4" w:space="0" w:color="auto"/>
              <w:bottom w:val="single" w:sz="4" w:space="0" w:color="auto"/>
            </w:tcBorders>
            <w:shd w:val="clear" w:color="auto" w:fill="auto"/>
            <w:vAlign w:val="center"/>
          </w:tcPr>
          <w:p w:rsidR="00177C49" w:rsidRPr="00F234B7"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US"/>
              </w:rPr>
            </w:pPr>
            <w:r w:rsidRPr="00F234B7">
              <w:rPr>
                <w:rFonts w:ascii="Times New Roman" w:hAnsi="Times New Roman" w:cs="Times New Roman"/>
                <w:b/>
                <w:bCs/>
                <w:color w:val="auto"/>
                <w:szCs w:val="24"/>
              </w:rPr>
              <w:t>1</w:t>
            </w:r>
            <w:r w:rsidRPr="00F234B7">
              <w:rPr>
                <w:rFonts w:ascii="Times New Roman" w:hAnsi="Times New Roman" w:cs="Times New Roman"/>
                <w:b/>
                <w:bCs/>
                <w:color w:val="auto"/>
                <w:szCs w:val="24"/>
                <w:lang w:val="en-US"/>
              </w:rPr>
              <w:t>01</w:t>
            </w:r>
          </w:p>
        </w:tc>
        <w:tc>
          <w:tcPr>
            <w:tcW w:w="1985" w:type="dxa"/>
            <w:tcBorders>
              <w:top w:val="single" w:sz="4" w:space="0" w:color="auto"/>
              <w:bottom w:val="single" w:sz="4" w:space="0" w:color="auto"/>
            </w:tcBorders>
            <w:shd w:val="clear" w:color="auto" w:fill="auto"/>
            <w:vAlign w:val="center"/>
          </w:tcPr>
          <w:p w:rsidR="00177C49" w:rsidRPr="00F234B7"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rPr>
            </w:pPr>
            <w:r w:rsidRPr="00F234B7">
              <w:rPr>
                <w:rFonts w:ascii="Times New Roman" w:hAnsi="Times New Roman" w:cs="Times New Roman"/>
                <w:b/>
                <w:bCs/>
                <w:color w:val="auto"/>
                <w:szCs w:val="24"/>
              </w:rPr>
              <w:t>100</w:t>
            </w:r>
          </w:p>
        </w:tc>
      </w:tr>
    </w:tbl>
    <w:p w:rsidR="00177C49" w:rsidRDefault="00177C49" w:rsidP="00177C49">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umum responden memang memiliki pengetahuan cukup baik tentang kecacingan. Namun pada pertanyaan mengenai cara penularan penyakit kecacingan (</w:t>
      </w:r>
      <w:r w:rsidRPr="00F234B7">
        <w:rPr>
          <w:rFonts w:ascii="Times New Roman" w:hAnsi="Times New Roman" w:cs="Times New Roman"/>
          <w:b/>
          <w:bCs/>
          <w:sz w:val="24"/>
          <w:szCs w:val="24"/>
        </w:rPr>
        <w:t>Tabel 5.4</w:t>
      </w:r>
      <w:r>
        <w:rPr>
          <w:rFonts w:ascii="Times New Roman" w:hAnsi="Times New Roman" w:cs="Times New Roman"/>
          <w:sz w:val="24"/>
          <w:szCs w:val="24"/>
        </w:rPr>
        <w:t>) terdapat 61,4% responden yang tidak tahu atau hanya mengetahui &lt;3 cara penularan penyakit kecacingan. Angka</w:t>
      </w:r>
      <w:r w:rsidR="00947CF5">
        <w:rPr>
          <w:rFonts w:ascii="Times New Roman" w:hAnsi="Times New Roman" w:cs="Times New Roman"/>
          <w:sz w:val="24"/>
          <w:szCs w:val="24"/>
        </w:rPr>
        <w:t xml:space="preserve"> ini terbilang cukup tinggi, di</w:t>
      </w:r>
      <w:r>
        <w:rPr>
          <w:rFonts w:ascii="Times New Roman" w:hAnsi="Times New Roman" w:cs="Times New Roman"/>
          <w:sz w:val="24"/>
          <w:szCs w:val="24"/>
        </w:rPr>
        <w:t>mana hal ini juga akan meningkatkan risiko anak mereka untuk tertular penyakit kecacingan.</w:t>
      </w:r>
    </w:p>
    <w:p w:rsidR="00177C49" w:rsidRPr="007F074F" w:rsidRDefault="006A0CA0" w:rsidP="00177C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Tabel 5.5 Persentase Responden B</w:t>
      </w:r>
      <w:r w:rsidR="00177C49" w:rsidRPr="007F074F">
        <w:rPr>
          <w:rFonts w:ascii="Times New Roman" w:hAnsi="Times New Roman" w:cs="Times New Roman"/>
          <w:b/>
          <w:sz w:val="24"/>
          <w:szCs w:val="24"/>
        </w:rPr>
        <w:t xml:space="preserve">erdasarkan Pertanyaan Gejala Kecacingan </w:t>
      </w:r>
    </w:p>
    <w:tbl>
      <w:tblPr>
        <w:tblStyle w:val="LightShading-Accent11"/>
        <w:tblW w:w="0" w:type="auto"/>
        <w:tblInd w:w="108" w:type="dxa"/>
        <w:tblLook w:val="04A0" w:firstRow="1" w:lastRow="0" w:firstColumn="1" w:lastColumn="0" w:noHBand="0" w:noVBand="1"/>
      </w:tblPr>
      <w:tblGrid>
        <w:gridCol w:w="2693"/>
        <w:gridCol w:w="1701"/>
        <w:gridCol w:w="1985"/>
      </w:tblGrid>
      <w:tr w:rsidR="00177C49" w:rsidRPr="007F074F" w:rsidTr="00F23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F234B7">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Jawaban Benar</w:t>
            </w:r>
          </w:p>
        </w:tc>
        <w:tc>
          <w:tcPr>
            <w:tcW w:w="1701" w:type="dxa"/>
            <w:tcBorders>
              <w:top w:val="single" w:sz="4" w:space="0" w:color="auto"/>
              <w:bottom w:val="single" w:sz="4" w:space="0" w:color="auto"/>
            </w:tcBorders>
            <w:shd w:val="clear" w:color="auto" w:fill="auto"/>
            <w:vAlign w:val="center"/>
          </w:tcPr>
          <w:p w:rsidR="00177C49" w:rsidRPr="007F074F" w:rsidRDefault="00177C49" w:rsidP="00F234B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985" w:type="dxa"/>
            <w:tcBorders>
              <w:top w:val="single" w:sz="4" w:space="0" w:color="auto"/>
              <w:bottom w:val="single" w:sz="4" w:space="0" w:color="auto"/>
            </w:tcBorders>
            <w:shd w:val="clear" w:color="auto" w:fill="auto"/>
            <w:vAlign w:val="center"/>
          </w:tcPr>
          <w:p w:rsidR="00177C49" w:rsidRPr="007F074F" w:rsidRDefault="00177C49" w:rsidP="00F234B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nil"/>
            </w:tcBorders>
            <w:shd w:val="clear" w:color="auto" w:fill="auto"/>
            <w:vAlign w:val="center"/>
          </w:tcPr>
          <w:p w:rsidR="00177C49" w:rsidRPr="007F074F" w:rsidRDefault="00177C49" w:rsidP="00F234B7">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0-2</w:t>
            </w:r>
          </w:p>
        </w:tc>
        <w:tc>
          <w:tcPr>
            <w:tcW w:w="1701" w:type="dxa"/>
            <w:tcBorders>
              <w:top w:val="single" w:sz="4" w:space="0" w:color="auto"/>
              <w:bottom w:val="nil"/>
            </w:tcBorders>
            <w:shd w:val="clear" w:color="auto" w:fill="auto"/>
            <w:vAlign w:val="center"/>
          </w:tcPr>
          <w:p w:rsidR="00177C49" w:rsidRPr="007F074F" w:rsidRDefault="00177C49" w:rsidP="00F234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57</w:t>
            </w:r>
          </w:p>
        </w:tc>
        <w:tc>
          <w:tcPr>
            <w:tcW w:w="1985" w:type="dxa"/>
            <w:tcBorders>
              <w:top w:val="single" w:sz="4" w:space="0" w:color="auto"/>
              <w:bottom w:val="nil"/>
            </w:tcBorders>
            <w:shd w:val="clear" w:color="auto" w:fill="auto"/>
            <w:vAlign w:val="center"/>
          </w:tcPr>
          <w:p w:rsidR="00177C49" w:rsidRPr="007F074F" w:rsidRDefault="00177C49" w:rsidP="00F234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56,4</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693" w:type="dxa"/>
            <w:tcBorders>
              <w:top w:val="nil"/>
              <w:bottom w:val="nil"/>
            </w:tcBorders>
            <w:shd w:val="clear" w:color="auto" w:fill="auto"/>
            <w:vAlign w:val="center"/>
          </w:tcPr>
          <w:p w:rsidR="00177C49" w:rsidRPr="007F074F" w:rsidRDefault="00177C49" w:rsidP="00F234B7">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3-5</w:t>
            </w:r>
          </w:p>
        </w:tc>
        <w:tc>
          <w:tcPr>
            <w:tcW w:w="1701" w:type="dxa"/>
            <w:tcBorders>
              <w:top w:val="nil"/>
              <w:bottom w:val="nil"/>
            </w:tcBorders>
            <w:shd w:val="clear" w:color="auto" w:fill="auto"/>
            <w:vAlign w:val="center"/>
          </w:tcPr>
          <w:p w:rsidR="00177C49" w:rsidRPr="007F074F" w:rsidRDefault="00177C49" w:rsidP="00F234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29</w:t>
            </w:r>
          </w:p>
        </w:tc>
        <w:tc>
          <w:tcPr>
            <w:tcW w:w="1985" w:type="dxa"/>
            <w:tcBorders>
              <w:top w:val="nil"/>
              <w:bottom w:val="nil"/>
            </w:tcBorders>
            <w:shd w:val="clear" w:color="auto" w:fill="auto"/>
            <w:vAlign w:val="center"/>
          </w:tcPr>
          <w:p w:rsidR="00177C49" w:rsidRPr="007F074F" w:rsidRDefault="00177C49" w:rsidP="00F234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28</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7</w:t>
            </w:r>
          </w:p>
        </w:tc>
      </w:tr>
      <w:tr w:rsidR="00177C49" w:rsidRPr="007F074F" w:rsidTr="00F2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il"/>
              <w:bottom w:val="single" w:sz="4" w:space="0" w:color="auto"/>
            </w:tcBorders>
            <w:shd w:val="clear" w:color="auto" w:fill="auto"/>
            <w:vAlign w:val="center"/>
          </w:tcPr>
          <w:p w:rsidR="00177C49" w:rsidRPr="007F074F" w:rsidRDefault="00177C49" w:rsidP="00F234B7">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6-8</w:t>
            </w:r>
          </w:p>
        </w:tc>
        <w:tc>
          <w:tcPr>
            <w:tcW w:w="1701" w:type="dxa"/>
            <w:tcBorders>
              <w:top w:val="nil"/>
              <w:bottom w:val="single" w:sz="4" w:space="0" w:color="auto"/>
            </w:tcBorders>
            <w:shd w:val="clear" w:color="auto" w:fill="auto"/>
            <w:vAlign w:val="center"/>
          </w:tcPr>
          <w:p w:rsidR="00177C49" w:rsidRPr="007F074F" w:rsidRDefault="00177C49" w:rsidP="00F234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15</w:t>
            </w:r>
          </w:p>
        </w:tc>
        <w:tc>
          <w:tcPr>
            <w:tcW w:w="1985" w:type="dxa"/>
            <w:tcBorders>
              <w:top w:val="nil"/>
              <w:bottom w:val="single" w:sz="4" w:space="0" w:color="auto"/>
            </w:tcBorders>
            <w:shd w:val="clear" w:color="auto" w:fill="auto"/>
            <w:vAlign w:val="center"/>
          </w:tcPr>
          <w:p w:rsidR="00177C49" w:rsidRPr="007F074F" w:rsidRDefault="00177C49" w:rsidP="00F234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14</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9</w:t>
            </w:r>
          </w:p>
        </w:tc>
      </w:tr>
      <w:tr w:rsidR="00177C49" w:rsidRPr="007F074F" w:rsidTr="00F234B7">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F234B7">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701" w:type="dxa"/>
            <w:tcBorders>
              <w:top w:val="single" w:sz="4" w:space="0" w:color="auto"/>
              <w:bottom w:val="single" w:sz="4" w:space="0" w:color="auto"/>
            </w:tcBorders>
            <w:shd w:val="clear" w:color="auto" w:fill="auto"/>
            <w:vAlign w:val="center"/>
          </w:tcPr>
          <w:p w:rsidR="00177C49" w:rsidRPr="006951DB" w:rsidRDefault="00177C49" w:rsidP="00F234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US"/>
              </w:rPr>
            </w:pPr>
            <w:r w:rsidRPr="006951DB">
              <w:rPr>
                <w:rFonts w:ascii="Times New Roman" w:hAnsi="Times New Roman" w:cs="Times New Roman"/>
                <w:b/>
                <w:bCs/>
                <w:color w:val="auto"/>
                <w:szCs w:val="24"/>
              </w:rPr>
              <w:t>1</w:t>
            </w:r>
            <w:r w:rsidRPr="006951DB">
              <w:rPr>
                <w:rFonts w:ascii="Times New Roman" w:hAnsi="Times New Roman" w:cs="Times New Roman"/>
                <w:b/>
                <w:bCs/>
                <w:color w:val="auto"/>
                <w:szCs w:val="24"/>
                <w:lang w:val="en-US"/>
              </w:rPr>
              <w:t>01</w:t>
            </w:r>
          </w:p>
        </w:tc>
        <w:tc>
          <w:tcPr>
            <w:tcW w:w="1985" w:type="dxa"/>
            <w:tcBorders>
              <w:top w:val="single" w:sz="4" w:space="0" w:color="auto"/>
              <w:bottom w:val="single" w:sz="4" w:space="0" w:color="auto"/>
            </w:tcBorders>
            <w:shd w:val="clear" w:color="auto" w:fill="auto"/>
            <w:vAlign w:val="center"/>
          </w:tcPr>
          <w:p w:rsidR="00177C49" w:rsidRPr="006951DB" w:rsidRDefault="00177C49" w:rsidP="00F234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rPr>
            </w:pPr>
            <w:r w:rsidRPr="006951DB">
              <w:rPr>
                <w:rFonts w:ascii="Times New Roman" w:hAnsi="Times New Roman" w:cs="Times New Roman"/>
                <w:b/>
                <w:bCs/>
                <w:color w:val="auto"/>
                <w:szCs w:val="24"/>
              </w:rPr>
              <w:t>100</w:t>
            </w:r>
          </w:p>
        </w:tc>
      </w:tr>
    </w:tbl>
    <w:p w:rsidR="00177C49" w:rsidRDefault="00177C49" w:rsidP="00177C49">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dari pertanyaan mengenai tanda-tanda penyakit kecacingan (</w:t>
      </w:r>
      <w:r w:rsidRPr="00F234B7">
        <w:rPr>
          <w:rFonts w:ascii="Times New Roman" w:hAnsi="Times New Roman" w:cs="Times New Roman"/>
          <w:b/>
          <w:bCs/>
          <w:sz w:val="24"/>
          <w:szCs w:val="24"/>
        </w:rPr>
        <w:t>Tabel 5.5</w:t>
      </w:r>
      <w:r>
        <w:rPr>
          <w:rFonts w:ascii="Times New Roman" w:hAnsi="Times New Roman" w:cs="Times New Roman"/>
          <w:sz w:val="24"/>
          <w:szCs w:val="24"/>
        </w:rPr>
        <w:t xml:space="preserve">) sebanyak 56,4% responden tidak tahu atau hanya mengetahui &lt;3 tanda yang dirasakan akibat penyakit kecacingan ini. Dari angka tersebut dapat dilihat bahwa lebih dari sebagian responden memiliki pengetahuan yang rendah terhadap tanda-tanda penyakit kecacingan. Hal ini tentu akan mengurangi kewaspadaan ibu terhadap tanda penyakit kecacingan pada anak mereka sehingga ibu tidak dapat berperan dalam pemberantasan penyakit ini. </w:t>
      </w:r>
    </w:p>
    <w:p w:rsidR="00177C49" w:rsidRPr="007F074F" w:rsidRDefault="00177C49" w:rsidP="00177C49">
      <w:pPr>
        <w:spacing w:before="240"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lastRenderedPageBreak/>
        <w:t>Tabel</w:t>
      </w:r>
      <w:r w:rsidR="006A0CA0">
        <w:rPr>
          <w:rFonts w:ascii="Times New Roman" w:hAnsi="Times New Roman" w:cs="Times New Roman"/>
          <w:b/>
          <w:sz w:val="24"/>
          <w:szCs w:val="24"/>
        </w:rPr>
        <w:t xml:space="preserve"> 5.6 Persentase Responden B</w:t>
      </w:r>
      <w:r w:rsidRPr="007F074F">
        <w:rPr>
          <w:rFonts w:ascii="Times New Roman" w:hAnsi="Times New Roman" w:cs="Times New Roman"/>
          <w:b/>
          <w:sz w:val="24"/>
          <w:szCs w:val="24"/>
        </w:rPr>
        <w:t xml:space="preserve">erdasarkan Pertanyaan Cara Mencegah Kecacingan </w:t>
      </w:r>
    </w:p>
    <w:tbl>
      <w:tblPr>
        <w:tblStyle w:val="LightShading-Accent11"/>
        <w:tblW w:w="0" w:type="auto"/>
        <w:tblInd w:w="108" w:type="dxa"/>
        <w:tblLook w:val="04A0" w:firstRow="1" w:lastRow="0" w:firstColumn="1" w:lastColumn="0" w:noHBand="0" w:noVBand="1"/>
      </w:tblPr>
      <w:tblGrid>
        <w:gridCol w:w="2693"/>
        <w:gridCol w:w="1701"/>
        <w:gridCol w:w="1985"/>
      </w:tblGrid>
      <w:tr w:rsidR="00177C49" w:rsidRPr="007F074F" w:rsidTr="00695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Jawaban Benar</w:t>
            </w:r>
          </w:p>
        </w:tc>
        <w:tc>
          <w:tcPr>
            <w:tcW w:w="1701"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9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69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0-2</w:t>
            </w:r>
          </w:p>
        </w:tc>
        <w:tc>
          <w:tcPr>
            <w:tcW w:w="1701"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63</w:t>
            </w:r>
          </w:p>
        </w:tc>
        <w:tc>
          <w:tcPr>
            <w:tcW w:w="1985"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62,4</w:t>
            </w:r>
          </w:p>
        </w:tc>
      </w:tr>
      <w:tr w:rsidR="00177C49" w:rsidRPr="007F074F" w:rsidTr="006951DB">
        <w:tc>
          <w:tcPr>
            <w:cnfStyle w:val="001000000000" w:firstRow="0" w:lastRow="0" w:firstColumn="1" w:lastColumn="0" w:oddVBand="0" w:evenVBand="0" w:oddHBand="0" w:evenHBand="0" w:firstRowFirstColumn="0" w:firstRowLastColumn="0" w:lastRowFirstColumn="0" w:lastRowLastColumn="0"/>
            <w:tcW w:w="2693" w:type="dxa"/>
            <w:tcBorders>
              <w:top w:val="nil"/>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3-5</w:t>
            </w:r>
          </w:p>
        </w:tc>
        <w:tc>
          <w:tcPr>
            <w:tcW w:w="1701"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20</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19</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8</w:t>
            </w:r>
          </w:p>
        </w:tc>
      </w:tr>
      <w:tr w:rsidR="00177C49" w:rsidRPr="007F074F" w:rsidTr="0069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il"/>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6-7</w:t>
            </w:r>
          </w:p>
        </w:tc>
        <w:tc>
          <w:tcPr>
            <w:tcW w:w="1701"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18</w:t>
            </w:r>
          </w:p>
        </w:tc>
        <w:tc>
          <w:tcPr>
            <w:tcW w:w="1985"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17</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8</w:t>
            </w:r>
          </w:p>
        </w:tc>
      </w:tr>
      <w:tr w:rsidR="00177C49" w:rsidRPr="007F074F" w:rsidTr="006951DB">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701" w:type="dxa"/>
            <w:tcBorders>
              <w:top w:val="single" w:sz="4" w:space="0" w:color="auto"/>
              <w:bottom w:val="single" w:sz="4" w:space="0" w:color="auto"/>
            </w:tcBorders>
            <w:shd w:val="clear" w:color="auto" w:fill="auto"/>
            <w:vAlign w:val="center"/>
          </w:tcPr>
          <w:p w:rsidR="00177C49" w:rsidRPr="006951DB"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US"/>
              </w:rPr>
            </w:pPr>
            <w:r w:rsidRPr="006951DB">
              <w:rPr>
                <w:rFonts w:ascii="Times New Roman" w:hAnsi="Times New Roman" w:cs="Times New Roman"/>
                <w:b/>
                <w:bCs/>
                <w:color w:val="auto"/>
                <w:szCs w:val="24"/>
              </w:rPr>
              <w:t>1</w:t>
            </w:r>
            <w:r w:rsidRPr="006951DB">
              <w:rPr>
                <w:rFonts w:ascii="Times New Roman" w:hAnsi="Times New Roman" w:cs="Times New Roman"/>
                <w:b/>
                <w:bCs/>
                <w:color w:val="auto"/>
                <w:szCs w:val="24"/>
                <w:lang w:val="en-US"/>
              </w:rPr>
              <w:t>01</w:t>
            </w:r>
          </w:p>
        </w:tc>
        <w:tc>
          <w:tcPr>
            <w:tcW w:w="1985" w:type="dxa"/>
            <w:tcBorders>
              <w:top w:val="single" w:sz="4" w:space="0" w:color="auto"/>
              <w:bottom w:val="single" w:sz="4" w:space="0" w:color="auto"/>
            </w:tcBorders>
            <w:shd w:val="clear" w:color="auto" w:fill="auto"/>
            <w:vAlign w:val="center"/>
          </w:tcPr>
          <w:p w:rsidR="00177C49" w:rsidRPr="006951DB"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rPr>
            </w:pPr>
            <w:r w:rsidRPr="006951DB">
              <w:rPr>
                <w:rFonts w:ascii="Times New Roman" w:hAnsi="Times New Roman" w:cs="Times New Roman"/>
                <w:b/>
                <w:bCs/>
                <w:color w:val="auto"/>
                <w:szCs w:val="24"/>
              </w:rPr>
              <w:t>100</w:t>
            </w:r>
          </w:p>
        </w:tc>
      </w:tr>
    </w:tbl>
    <w:p w:rsidR="00177C49" w:rsidRDefault="00177C49" w:rsidP="00177C49">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Kemudian dari pertanyaan tentang cara pencegahan penyakit kecacingan (</w:t>
      </w:r>
      <w:r w:rsidRPr="006951DB">
        <w:rPr>
          <w:rFonts w:ascii="Times New Roman" w:hAnsi="Times New Roman" w:cs="Times New Roman"/>
          <w:b/>
          <w:bCs/>
          <w:sz w:val="24"/>
          <w:szCs w:val="24"/>
        </w:rPr>
        <w:t>Tabel 5.6</w:t>
      </w:r>
      <w:r>
        <w:rPr>
          <w:rFonts w:ascii="Times New Roman" w:hAnsi="Times New Roman" w:cs="Times New Roman"/>
          <w:sz w:val="24"/>
          <w:szCs w:val="24"/>
        </w:rPr>
        <w:t>) terdapat 62,4% responden yang tidak tahu atau hanya mengetahui &lt;3 cara pencegahan penyakit kecacingan. Hal ini juga akan sangat memudahkan anak mereka untuk menderita penyakit kecacingan karena mereka tidak tahu dengan pasti cara-cara untuk mencegah penyakit kecacingan ini.</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t>5.1.1.4 Distribusi Tingkat Pengetahuan Responden terhadap Pendidikan Terakhir</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5.7 Distribusi Tingkat Pengetahuan Responden terhadap Pendidikan Terakhir</w:t>
      </w:r>
    </w:p>
    <w:tbl>
      <w:tblPr>
        <w:tblStyle w:val="TableGrid"/>
        <w:tblW w:w="7938"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575"/>
        <w:gridCol w:w="835"/>
        <w:gridCol w:w="851"/>
        <w:gridCol w:w="992"/>
        <w:gridCol w:w="992"/>
        <w:gridCol w:w="851"/>
        <w:gridCol w:w="850"/>
        <w:gridCol w:w="992"/>
      </w:tblGrid>
      <w:tr w:rsidR="00177C49" w:rsidRPr="007F074F" w:rsidTr="006951DB">
        <w:tc>
          <w:tcPr>
            <w:tcW w:w="1575" w:type="dxa"/>
            <w:vMerge w:val="restart"/>
            <w:vAlign w:val="center"/>
          </w:tcPr>
          <w:p w:rsidR="00177C49" w:rsidRPr="006951DB" w:rsidRDefault="00177C49" w:rsidP="006951DB">
            <w:pPr>
              <w:spacing w:line="360" w:lineRule="auto"/>
              <w:jc w:val="center"/>
              <w:rPr>
                <w:rFonts w:ascii="Times New Roman" w:hAnsi="Times New Roman" w:cs="Times New Roman"/>
                <w:b/>
                <w:bCs/>
                <w:szCs w:val="24"/>
                <w:lang w:val="en-US"/>
              </w:rPr>
            </w:pPr>
            <w:r w:rsidRPr="006951DB">
              <w:rPr>
                <w:rFonts w:ascii="Times New Roman" w:hAnsi="Times New Roman" w:cs="Times New Roman"/>
                <w:b/>
                <w:bCs/>
                <w:szCs w:val="24"/>
                <w:lang w:val="en-US"/>
              </w:rPr>
              <w:t>Pendidikan Terakhir</w:t>
            </w:r>
          </w:p>
        </w:tc>
        <w:tc>
          <w:tcPr>
            <w:tcW w:w="5371" w:type="dxa"/>
            <w:gridSpan w:val="6"/>
          </w:tcPr>
          <w:p w:rsidR="00177C49" w:rsidRPr="006951DB" w:rsidRDefault="00177C49" w:rsidP="00177C49">
            <w:pPr>
              <w:spacing w:line="360" w:lineRule="auto"/>
              <w:jc w:val="center"/>
              <w:rPr>
                <w:rFonts w:ascii="Times New Roman" w:hAnsi="Times New Roman" w:cs="Times New Roman"/>
                <w:b/>
                <w:bCs/>
                <w:szCs w:val="24"/>
                <w:lang w:val="en-US"/>
              </w:rPr>
            </w:pPr>
            <w:r w:rsidRPr="006951DB">
              <w:rPr>
                <w:rFonts w:ascii="Times New Roman" w:hAnsi="Times New Roman" w:cs="Times New Roman"/>
                <w:b/>
                <w:bCs/>
                <w:szCs w:val="24"/>
              </w:rPr>
              <w:t>Tingkat Pengetahuan Ibu</w:t>
            </w:r>
          </w:p>
        </w:tc>
        <w:tc>
          <w:tcPr>
            <w:tcW w:w="992" w:type="dxa"/>
            <w:vMerge w:val="restart"/>
          </w:tcPr>
          <w:p w:rsidR="00177C49" w:rsidRPr="006951DB" w:rsidRDefault="00177C49" w:rsidP="00177C49">
            <w:pPr>
              <w:spacing w:line="360" w:lineRule="auto"/>
              <w:jc w:val="center"/>
              <w:rPr>
                <w:rFonts w:ascii="Times New Roman" w:hAnsi="Times New Roman" w:cs="Times New Roman"/>
                <w:b/>
                <w:bCs/>
                <w:szCs w:val="24"/>
                <w:lang w:val="en-US"/>
              </w:rPr>
            </w:pPr>
            <w:r w:rsidRPr="006951DB">
              <w:rPr>
                <w:rFonts w:ascii="Times New Roman" w:hAnsi="Times New Roman" w:cs="Times New Roman"/>
                <w:b/>
                <w:bCs/>
                <w:szCs w:val="24"/>
                <w:lang w:val="en-US"/>
              </w:rPr>
              <w:t>Total</w:t>
            </w:r>
          </w:p>
        </w:tc>
      </w:tr>
      <w:tr w:rsidR="00177C49" w:rsidRPr="007F074F" w:rsidTr="006951DB">
        <w:tc>
          <w:tcPr>
            <w:tcW w:w="1575" w:type="dxa"/>
            <w:vMerge/>
          </w:tcPr>
          <w:p w:rsidR="00177C49" w:rsidRPr="007F074F" w:rsidRDefault="00177C49" w:rsidP="00177C49">
            <w:pPr>
              <w:spacing w:line="360" w:lineRule="auto"/>
              <w:jc w:val="both"/>
              <w:rPr>
                <w:rFonts w:ascii="Times New Roman" w:hAnsi="Times New Roman" w:cs="Times New Roman"/>
                <w:szCs w:val="24"/>
                <w:lang w:val="en-US"/>
              </w:rPr>
            </w:pPr>
          </w:p>
        </w:tc>
        <w:tc>
          <w:tcPr>
            <w:tcW w:w="1686" w:type="dxa"/>
            <w:gridSpan w:val="2"/>
          </w:tcPr>
          <w:p w:rsidR="00177C49" w:rsidRPr="006951DB" w:rsidRDefault="00177C49" w:rsidP="00177C49">
            <w:pPr>
              <w:spacing w:line="360" w:lineRule="auto"/>
              <w:jc w:val="center"/>
              <w:rPr>
                <w:rFonts w:ascii="Times New Roman" w:hAnsi="Times New Roman" w:cs="Times New Roman"/>
                <w:b/>
                <w:bCs/>
                <w:szCs w:val="24"/>
                <w:lang w:val="en-US"/>
              </w:rPr>
            </w:pPr>
            <w:r w:rsidRPr="006951DB">
              <w:rPr>
                <w:rFonts w:ascii="Times New Roman" w:hAnsi="Times New Roman" w:cs="Times New Roman"/>
                <w:b/>
                <w:bCs/>
                <w:szCs w:val="24"/>
              </w:rPr>
              <w:t>Kurang (K)</w:t>
            </w:r>
          </w:p>
        </w:tc>
        <w:tc>
          <w:tcPr>
            <w:tcW w:w="1984" w:type="dxa"/>
            <w:gridSpan w:val="2"/>
          </w:tcPr>
          <w:p w:rsidR="00177C49" w:rsidRPr="006951DB" w:rsidRDefault="00177C49" w:rsidP="00177C49">
            <w:pPr>
              <w:spacing w:line="360" w:lineRule="auto"/>
              <w:jc w:val="center"/>
              <w:rPr>
                <w:rFonts w:ascii="Times New Roman" w:hAnsi="Times New Roman" w:cs="Times New Roman"/>
                <w:b/>
                <w:bCs/>
                <w:szCs w:val="24"/>
                <w:lang w:val="en-US"/>
              </w:rPr>
            </w:pPr>
            <w:r w:rsidRPr="006951DB">
              <w:rPr>
                <w:rFonts w:ascii="Times New Roman" w:hAnsi="Times New Roman" w:cs="Times New Roman"/>
                <w:b/>
                <w:bCs/>
                <w:szCs w:val="24"/>
              </w:rPr>
              <w:t>Cukup Baik (CB)</w:t>
            </w:r>
          </w:p>
        </w:tc>
        <w:tc>
          <w:tcPr>
            <w:tcW w:w="1701" w:type="dxa"/>
            <w:gridSpan w:val="2"/>
          </w:tcPr>
          <w:p w:rsidR="00177C49" w:rsidRPr="006951DB" w:rsidRDefault="00177C49" w:rsidP="00177C49">
            <w:pPr>
              <w:spacing w:line="360" w:lineRule="auto"/>
              <w:jc w:val="center"/>
              <w:rPr>
                <w:rFonts w:ascii="Times New Roman" w:hAnsi="Times New Roman" w:cs="Times New Roman"/>
                <w:b/>
                <w:bCs/>
                <w:szCs w:val="24"/>
                <w:lang w:val="en-US"/>
              </w:rPr>
            </w:pPr>
            <w:r w:rsidRPr="006951DB">
              <w:rPr>
                <w:rFonts w:ascii="Times New Roman" w:hAnsi="Times New Roman" w:cs="Times New Roman"/>
                <w:b/>
                <w:bCs/>
                <w:szCs w:val="24"/>
              </w:rPr>
              <w:t>Baik (B)</w:t>
            </w:r>
          </w:p>
        </w:tc>
        <w:tc>
          <w:tcPr>
            <w:tcW w:w="992" w:type="dxa"/>
            <w:vMerge/>
          </w:tcPr>
          <w:p w:rsidR="00177C49" w:rsidRPr="007F074F" w:rsidRDefault="00177C49" w:rsidP="00177C49">
            <w:pPr>
              <w:spacing w:line="360" w:lineRule="auto"/>
              <w:jc w:val="center"/>
              <w:rPr>
                <w:rFonts w:ascii="Times New Roman" w:hAnsi="Times New Roman" w:cs="Times New Roman"/>
                <w:szCs w:val="24"/>
              </w:rPr>
            </w:pPr>
          </w:p>
        </w:tc>
      </w:tr>
      <w:tr w:rsidR="00177C49" w:rsidRPr="007F074F" w:rsidTr="006951DB">
        <w:tc>
          <w:tcPr>
            <w:tcW w:w="1575" w:type="dxa"/>
            <w:vMerge/>
          </w:tcPr>
          <w:p w:rsidR="00177C49" w:rsidRPr="007F074F" w:rsidRDefault="00177C49" w:rsidP="00177C49">
            <w:pPr>
              <w:spacing w:line="360" w:lineRule="auto"/>
              <w:jc w:val="both"/>
              <w:rPr>
                <w:rFonts w:ascii="Times New Roman" w:hAnsi="Times New Roman" w:cs="Times New Roman"/>
                <w:szCs w:val="24"/>
                <w:lang w:val="en-US"/>
              </w:rPr>
            </w:pPr>
          </w:p>
        </w:tc>
        <w:tc>
          <w:tcPr>
            <w:tcW w:w="835"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n</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w:t>
            </w:r>
          </w:p>
        </w:tc>
        <w:tc>
          <w:tcPr>
            <w:tcW w:w="992" w:type="dxa"/>
          </w:tcPr>
          <w:p w:rsidR="00177C49" w:rsidRPr="007F074F" w:rsidRDefault="006951DB" w:rsidP="00177C49">
            <w:pPr>
              <w:spacing w:line="360" w:lineRule="auto"/>
              <w:jc w:val="center"/>
              <w:rPr>
                <w:rFonts w:ascii="Times New Roman" w:hAnsi="Times New Roman" w:cs="Times New Roman"/>
                <w:szCs w:val="24"/>
                <w:lang w:val="en-US"/>
              </w:rPr>
            </w:pPr>
            <w:r>
              <w:rPr>
                <w:rFonts w:ascii="Times New Roman" w:hAnsi="Times New Roman" w:cs="Times New Roman"/>
                <w:szCs w:val="24"/>
                <w:lang w:val="en-US"/>
              </w:rPr>
              <w:t>n</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n</w:t>
            </w:r>
          </w:p>
        </w:tc>
        <w:tc>
          <w:tcPr>
            <w:tcW w:w="850"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w:t>
            </w:r>
          </w:p>
        </w:tc>
      </w:tr>
      <w:tr w:rsidR="00177C49" w:rsidRPr="007F074F" w:rsidTr="006951DB">
        <w:tc>
          <w:tcPr>
            <w:tcW w:w="1575" w:type="dxa"/>
          </w:tcPr>
          <w:p w:rsidR="00177C49" w:rsidRPr="007F074F" w:rsidRDefault="00177C49" w:rsidP="00177C49">
            <w:pPr>
              <w:spacing w:line="360" w:lineRule="auto"/>
              <w:jc w:val="both"/>
              <w:rPr>
                <w:rFonts w:ascii="Times New Roman" w:hAnsi="Times New Roman" w:cs="Times New Roman"/>
                <w:szCs w:val="24"/>
                <w:lang w:val="en-US"/>
              </w:rPr>
            </w:pPr>
            <w:r w:rsidRPr="007F074F">
              <w:rPr>
                <w:rFonts w:ascii="Times New Roman" w:hAnsi="Times New Roman" w:cs="Times New Roman"/>
                <w:szCs w:val="24"/>
                <w:lang w:val="en-US"/>
              </w:rPr>
              <w:t>Tidak Sekolah</w:t>
            </w:r>
          </w:p>
        </w:tc>
        <w:tc>
          <w:tcPr>
            <w:tcW w:w="835"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6</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50</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6</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50</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0</w:t>
            </w:r>
          </w:p>
        </w:tc>
        <w:tc>
          <w:tcPr>
            <w:tcW w:w="850"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0</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100</w:t>
            </w:r>
          </w:p>
        </w:tc>
      </w:tr>
      <w:tr w:rsidR="00177C49" w:rsidRPr="007F074F" w:rsidTr="006951DB">
        <w:tc>
          <w:tcPr>
            <w:tcW w:w="1575" w:type="dxa"/>
          </w:tcPr>
          <w:p w:rsidR="00177C49" w:rsidRPr="007F074F" w:rsidRDefault="00177C49" w:rsidP="00177C49">
            <w:pPr>
              <w:spacing w:line="360" w:lineRule="auto"/>
              <w:jc w:val="both"/>
              <w:rPr>
                <w:rFonts w:ascii="Times New Roman" w:hAnsi="Times New Roman" w:cs="Times New Roman"/>
                <w:szCs w:val="24"/>
                <w:lang w:val="en-US"/>
              </w:rPr>
            </w:pPr>
            <w:r w:rsidRPr="007F074F">
              <w:rPr>
                <w:rFonts w:ascii="Times New Roman" w:hAnsi="Times New Roman" w:cs="Times New Roman"/>
                <w:szCs w:val="24"/>
                <w:lang w:val="en-US"/>
              </w:rPr>
              <w:t>SD</w:t>
            </w:r>
          </w:p>
        </w:tc>
        <w:tc>
          <w:tcPr>
            <w:tcW w:w="835"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10</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20,4</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31</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63,3</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8</w:t>
            </w:r>
          </w:p>
        </w:tc>
        <w:tc>
          <w:tcPr>
            <w:tcW w:w="850"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16,3</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100</w:t>
            </w:r>
          </w:p>
        </w:tc>
      </w:tr>
      <w:tr w:rsidR="00177C49" w:rsidRPr="007F074F" w:rsidTr="006951DB">
        <w:tc>
          <w:tcPr>
            <w:tcW w:w="1575" w:type="dxa"/>
          </w:tcPr>
          <w:p w:rsidR="00177C49" w:rsidRPr="007F074F" w:rsidRDefault="00177C49" w:rsidP="00177C49">
            <w:pPr>
              <w:spacing w:line="360" w:lineRule="auto"/>
              <w:jc w:val="both"/>
              <w:rPr>
                <w:rFonts w:ascii="Times New Roman" w:hAnsi="Times New Roman" w:cs="Times New Roman"/>
                <w:szCs w:val="24"/>
                <w:lang w:val="en-US"/>
              </w:rPr>
            </w:pPr>
            <w:r w:rsidRPr="007F074F">
              <w:rPr>
                <w:rFonts w:ascii="Times New Roman" w:hAnsi="Times New Roman" w:cs="Times New Roman"/>
                <w:szCs w:val="24"/>
                <w:lang w:val="en-US"/>
              </w:rPr>
              <w:t>SMP</w:t>
            </w:r>
          </w:p>
        </w:tc>
        <w:tc>
          <w:tcPr>
            <w:tcW w:w="835"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4</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19,0</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5</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23,8</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12</w:t>
            </w:r>
          </w:p>
        </w:tc>
        <w:tc>
          <w:tcPr>
            <w:tcW w:w="850"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57,1</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100</w:t>
            </w:r>
          </w:p>
        </w:tc>
      </w:tr>
      <w:tr w:rsidR="00177C49" w:rsidRPr="007F074F" w:rsidTr="006951DB">
        <w:tc>
          <w:tcPr>
            <w:tcW w:w="1575" w:type="dxa"/>
          </w:tcPr>
          <w:p w:rsidR="00177C49" w:rsidRPr="007F074F" w:rsidRDefault="00177C49" w:rsidP="00177C49">
            <w:pPr>
              <w:spacing w:line="360" w:lineRule="auto"/>
              <w:jc w:val="both"/>
              <w:rPr>
                <w:rFonts w:ascii="Times New Roman" w:hAnsi="Times New Roman" w:cs="Times New Roman"/>
                <w:szCs w:val="24"/>
                <w:lang w:val="en-US"/>
              </w:rPr>
            </w:pPr>
            <w:r w:rsidRPr="007F074F">
              <w:rPr>
                <w:rFonts w:ascii="Times New Roman" w:hAnsi="Times New Roman" w:cs="Times New Roman"/>
                <w:szCs w:val="24"/>
                <w:lang w:val="en-US"/>
              </w:rPr>
              <w:t>SMA</w:t>
            </w:r>
          </w:p>
        </w:tc>
        <w:tc>
          <w:tcPr>
            <w:tcW w:w="835"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2</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13,3</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6</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40,0</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7</w:t>
            </w:r>
          </w:p>
        </w:tc>
        <w:tc>
          <w:tcPr>
            <w:tcW w:w="850"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46,7</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100</w:t>
            </w:r>
          </w:p>
        </w:tc>
      </w:tr>
      <w:tr w:rsidR="00177C49" w:rsidRPr="007F074F" w:rsidTr="006951DB">
        <w:tc>
          <w:tcPr>
            <w:tcW w:w="1575" w:type="dxa"/>
          </w:tcPr>
          <w:p w:rsidR="00177C49" w:rsidRPr="007F074F" w:rsidRDefault="00177C49" w:rsidP="00177C49">
            <w:pPr>
              <w:spacing w:line="360" w:lineRule="auto"/>
              <w:jc w:val="both"/>
              <w:rPr>
                <w:rFonts w:ascii="Times New Roman" w:hAnsi="Times New Roman" w:cs="Times New Roman"/>
                <w:szCs w:val="24"/>
                <w:lang w:val="en-US"/>
              </w:rPr>
            </w:pPr>
            <w:r w:rsidRPr="007F074F">
              <w:rPr>
                <w:rFonts w:ascii="Times New Roman" w:hAnsi="Times New Roman" w:cs="Times New Roman"/>
                <w:szCs w:val="24"/>
                <w:lang w:val="en-US"/>
              </w:rPr>
              <w:t>S1</w:t>
            </w:r>
          </w:p>
        </w:tc>
        <w:tc>
          <w:tcPr>
            <w:tcW w:w="835"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0</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0</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25,0</w:t>
            </w:r>
          </w:p>
        </w:tc>
        <w:tc>
          <w:tcPr>
            <w:tcW w:w="851"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3</w:t>
            </w:r>
          </w:p>
        </w:tc>
        <w:tc>
          <w:tcPr>
            <w:tcW w:w="850"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75,0</w:t>
            </w:r>
          </w:p>
        </w:tc>
        <w:tc>
          <w:tcPr>
            <w:tcW w:w="992" w:type="dxa"/>
          </w:tcPr>
          <w:p w:rsidR="00177C49" w:rsidRPr="007F074F" w:rsidRDefault="00177C49" w:rsidP="00177C49">
            <w:pPr>
              <w:spacing w:line="360" w:lineRule="auto"/>
              <w:jc w:val="center"/>
              <w:rPr>
                <w:rFonts w:ascii="Times New Roman" w:hAnsi="Times New Roman" w:cs="Times New Roman"/>
                <w:szCs w:val="24"/>
                <w:lang w:val="en-US"/>
              </w:rPr>
            </w:pPr>
            <w:r w:rsidRPr="007F074F">
              <w:rPr>
                <w:rFonts w:ascii="Times New Roman" w:hAnsi="Times New Roman" w:cs="Times New Roman"/>
                <w:szCs w:val="24"/>
                <w:lang w:val="en-US"/>
              </w:rPr>
              <w:t>100</w:t>
            </w:r>
          </w:p>
        </w:tc>
      </w:tr>
    </w:tbl>
    <w:p w:rsidR="00177C49" w:rsidRDefault="00177C49" w:rsidP="00177C49">
      <w:pPr>
        <w:rPr>
          <w:rFonts w:ascii="Times New Roman" w:hAnsi="Times New Roman" w:cs="Times New Roman"/>
          <w:sz w:val="24"/>
          <w:szCs w:val="24"/>
        </w:rPr>
      </w:pPr>
    </w:p>
    <w:p w:rsidR="00177C49" w:rsidRDefault="00177C49" w:rsidP="00177C4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00625" cy="2962275"/>
            <wp:effectExtent l="1905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7C49" w:rsidRPr="007F074F" w:rsidRDefault="00177C49" w:rsidP="00177C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Gambar 5.4 Grafik</w:t>
      </w:r>
      <w:r w:rsidRPr="007F074F">
        <w:rPr>
          <w:rFonts w:ascii="Times New Roman" w:hAnsi="Times New Roman" w:cs="Times New Roman"/>
          <w:b/>
          <w:sz w:val="24"/>
          <w:szCs w:val="24"/>
        </w:rPr>
        <w:t xml:space="preserve"> Distribusi Tingkat Pengetahuan Responden terhadap Pendidikan Terakhir</w:t>
      </w:r>
    </w:p>
    <w:p w:rsidR="00177C49" w:rsidRDefault="00177C49" w:rsidP="00177C4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total responden</w:t>
      </w:r>
      <w:r w:rsidR="00507232">
        <w:rPr>
          <w:rFonts w:ascii="Times New Roman" w:hAnsi="Times New Roman" w:cs="Times New Roman"/>
          <w:sz w:val="24"/>
          <w:szCs w:val="24"/>
        </w:rPr>
        <w:t xml:space="preserve"> </w:t>
      </w:r>
      <w:r>
        <w:rPr>
          <w:rFonts w:ascii="Times New Roman" w:hAnsi="Times New Roman" w:cs="Times New Roman"/>
          <w:sz w:val="24"/>
          <w:szCs w:val="24"/>
        </w:rPr>
        <w:t>diperoleh gambaran bahwa jumlah responden dengan pengetahuan baik terbanyak berada pada ibu dengan pendidikan terakhir SMP yaitu sebanyak 12 orang, namun dari persentasenya dapat dilihat bahwa ibu dengan pendidikan terakhir S1 memiliki persentase paling besar yaitu 75%. Untuk tingkat pengetahuan cukup baik persentase tertinggi terdapat pada ibu dengan pendidikan terakhir SD yaitu sebesar 63,3% atau sebanyak 31 orang. Sedangkan, untuk tingkat pengetahuan kurang jumlah tertinggi terdapat pada ibu dengan pendidikan terakhir SD yaitu sejumlah 10 orang, namun dari persentasenya dapat dilihat bahwa ibu yang tidak pernah sekolah memilik</w:t>
      </w:r>
      <w:r w:rsidR="006951DB">
        <w:rPr>
          <w:rFonts w:ascii="Times New Roman" w:hAnsi="Times New Roman" w:cs="Times New Roman"/>
          <w:sz w:val="24"/>
          <w:szCs w:val="24"/>
        </w:rPr>
        <w:t xml:space="preserve">i persentase terbesar yaitu 50% </w:t>
      </w:r>
      <w:r>
        <w:rPr>
          <w:rFonts w:ascii="Times New Roman" w:hAnsi="Times New Roman" w:cs="Times New Roman"/>
          <w:sz w:val="24"/>
          <w:szCs w:val="24"/>
        </w:rPr>
        <w:t>(</w:t>
      </w:r>
      <w:r w:rsidRPr="006951DB">
        <w:rPr>
          <w:rFonts w:ascii="Times New Roman" w:hAnsi="Times New Roman" w:cs="Times New Roman"/>
          <w:b/>
          <w:bCs/>
          <w:sz w:val="24"/>
          <w:szCs w:val="24"/>
        </w:rPr>
        <w:t>Tabel 5.7</w:t>
      </w:r>
      <w:r>
        <w:rPr>
          <w:rFonts w:ascii="Times New Roman" w:hAnsi="Times New Roman" w:cs="Times New Roman"/>
          <w:sz w:val="24"/>
          <w:szCs w:val="24"/>
        </w:rPr>
        <w:t xml:space="preserve"> dan </w:t>
      </w:r>
      <w:r w:rsidRPr="006951DB">
        <w:rPr>
          <w:rFonts w:ascii="Times New Roman" w:hAnsi="Times New Roman" w:cs="Times New Roman"/>
          <w:b/>
          <w:bCs/>
          <w:sz w:val="24"/>
          <w:szCs w:val="24"/>
        </w:rPr>
        <w:t>Gambar 5.4</w:t>
      </w:r>
      <w:r>
        <w:rPr>
          <w:rFonts w:ascii="Times New Roman" w:hAnsi="Times New Roman" w:cs="Times New Roman"/>
          <w:sz w:val="24"/>
          <w:szCs w:val="24"/>
        </w:rPr>
        <w:t xml:space="preserve">). </w:t>
      </w:r>
    </w:p>
    <w:p w:rsidR="00177C49" w:rsidRDefault="00177C49" w:rsidP="00177C49">
      <w:pPr>
        <w:rPr>
          <w:rFonts w:ascii="Times New Roman" w:hAnsi="Times New Roman" w:cs="Times New Roman"/>
          <w:sz w:val="24"/>
          <w:szCs w:val="24"/>
        </w:rPr>
      </w:pPr>
      <w:r>
        <w:rPr>
          <w:rFonts w:ascii="Times New Roman" w:hAnsi="Times New Roman" w:cs="Times New Roman"/>
          <w:sz w:val="24"/>
          <w:szCs w:val="24"/>
        </w:rPr>
        <w:br w:type="page"/>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lastRenderedPageBreak/>
        <w:t>5.1.1.5 Distribusi Frekuensi Responden Berdasarkan Sikap</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5.8 Distribusi Frekuensi Responden Berdasarkan Sikap</w:t>
      </w:r>
    </w:p>
    <w:tbl>
      <w:tblPr>
        <w:tblStyle w:val="LightShading-Accent11"/>
        <w:tblW w:w="0" w:type="auto"/>
        <w:tblInd w:w="108" w:type="dxa"/>
        <w:tblLook w:val="04A0" w:firstRow="1" w:lastRow="0" w:firstColumn="1" w:lastColumn="0" w:noHBand="0" w:noVBand="1"/>
      </w:tblPr>
      <w:tblGrid>
        <w:gridCol w:w="2693"/>
        <w:gridCol w:w="1701"/>
        <w:gridCol w:w="1985"/>
      </w:tblGrid>
      <w:tr w:rsidR="00177C49" w:rsidRPr="007F074F" w:rsidTr="00695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Sikap</w:t>
            </w:r>
          </w:p>
        </w:tc>
        <w:tc>
          <w:tcPr>
            <w:tcW w:w="1701"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9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69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Kurang (K)</w:t>
            </w:r>
          </w:p>
        </w:tc>
        <w:tc>
          <w:tcPr>
            <w:tcW w:w="1701"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18</w:t>
            </w:r>
          </w:p>
        </w:tc>
        <w:tc>
          <w:tcPr>
            <w:tcW w:w="1985"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17,8</w:t>
            </w:r>
          </w:p>
        </w:tc>
      </w:tr>
      <w:tr w:rsidR="00177C49" w:rsidRPr="007F074F" w:rsidTr="006951DB">
        <w:tc>
          <w:tcPr>
            <w:cnfStyle w:val="001000000000" w:firstRow="0" w:lastRow="0" w:firstColumn="1" w:lastColumn="0" w:oddVBand="0" w:evenVBand="0" w:oddHBand="0" w:evenHBand="0" w:firstRowFirstColumn="0" w:firstRowLastColumn="0" w:lastRowFirstColumn="0" w:lastRowLastColumn="0"/>
            <w:tcW w:w="2693" w:type="dxa"/>
            <w:tcBorders>
              <w:top w:val="nil"/>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Cukup Baik (CB)</w:t>
            </w:r>
          </w:p>
        </w:tc>
        <w:tc>
          <w:tcPr>
            <w:tcW w:w="1701"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49</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48</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5</w:t>
            </w:r>
          </w:p>
        </w:tc>
      </w:tr>
      <w:tr w:rsidR="00177C49" w:rsidRPr="007F074F" w:rsidTr="0069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il"/>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Baik (B)</w:t>
            </w:r>
          </w:p>
        </w:tc>
        <w:tc>
          <w:tcPr>
            <w:tcW w:w="1701"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34</w:t>
            </w:r>
          </w:p>
        </w:tc>
        <w:tc>
          <w:tcPr>
            <w:tcW w:w="1985"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33</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7</w:t>
            </w:r>
          </w:p>
        </w:tc>
      </w:tr>
      <w:tr w:rsidR="00177C49" w:rsidRPr="007F074F" w:rsidTr="006951DB">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701" w:type="dxa"/>
            <w:tcBorders>
              <w:top w:val="single" w:sz="4" w:space="0" w:color="auto"/>
              <w:bottom w:val="single" w:sz="4" w:space="0" w:color="auto"/>
            </w:tcBorders>
            <w:shd w:val="clear" w:color="auto" w:fill="auto"/>
            <w:vAlign w:val="center"/>
          </w:tcPr>
          <w:p w:rsidR="00177C49" w:rsidRPr="006951DB"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US"/>
              </w:rPr>
            </w:pPr>
            <w:r w:rsidRPr="006951DB">
              <w:rPr>
                <w:rFonts w:ascii="Times New Roman" w:hAnsi="Times New Roman" w:cs="Times New Roman"/>
                <w:b/>
                <w:bCs/>
                <w:color w:val="auto"/>
                <w:szCs w:val="24"/>
              </w:rPr>
              <w:t>1</w:t>
            </w:r>
            <w:r w:rsidRPr="006951DB">
              <w:rPr>
                <w:rFonts w:ascii="Times New Roman" w:hAnsi="Times New Roman" w:cs="Times New Roman"/>
                <w:b/>
                <w:bCs/>
                <w:color w:val="auto"/>
                <w:szCs w:val="24"/>
                <w:lang w:val="en-US"/>
              </w:rPr>
              <w:t>01</w:t>
            </w:r>
          </w:p>
        </w:tc>
        <w:tc>
          <w:tcPr>
            <w:tcW w:w="1985" w:type="dxa"/>
            <w:tcBorders>
              <w:top w:val="single" w:sz="4" w:space="0" w:color="auto"/>
              <w:bottom w:val="single" w:sz="4" w:space="0" w:color="auto"/>
            </w:tcBorders>
            <w:shd w:val="clear" w:color="auto" w:fill="auto"/>
            <w:vAlign w:val="center"/>
          </w:tcPr>
          <w:p w:rsidR="00177C49" w:rsidRPr="006951DB"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rPr>
            </w:pPr>
            <w:r w:rsidRPr="006951DB">
              <w:rPr>
                <w:rFonts w:ascii="Times New Roman" w:hAnsi="Times New Roman" w:cs="Times New Roman"/>
                <w:b/>
                <w:bCs/>
                <w:color w:val="auto"/>
                <w:szCs w:val="24"/>
              </w:rPr>
              <w:t>100</w:t>
            </w:r>
          </w:p>
        </w:tc>
      </w:tr>
    </w:tbl>
    <w:p w:rsidR="00177C49" w:rsidRDefault="00177C49" w:rsidP="00177C49">
      <w:pPr>
        <w:spacing w:before="240"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0738" cy="2268187"/>
            <wp:effectExtent l="0" t="0" r="13335" b="184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7C49" w:rsidRPr="007F074F" w:rsidRDefault="00177C49" w:rsidP="00177C49">
      <w:pPr>
        <w:spacing w:after="0" w:line="480" w:lineRule="auto"/>
        <w:jc w:val="center"/>
        <w:rPr>
          <w:rFonts w:ascii="Times New Roman" w:hAnsi="Times New Roman" w:cs="Times New Roman"/>
          <w:b/>
          <w:sz w:val="24"/>
          <w:szCs w:val="24"/>
        </w:rPr>
      </w:pPr>
      <w:r w:rsidRPr="007F074F">
        <w:rPr>
          <w:rFonts w:ascii="Times New Roman" w:hAnsi="Times New Roman" w:cs="Times New Roman"/>
          <w:b/>
          <w:sz w:val="24"/>
          <w:szCs w:val="24"/>
        </w:rPr>
        <w:t>Gambar 5.5 Diagram Distribusi Frekuensi Responden Berdasarkan Sikap</w:t>
      </w:r>
    </w:p>
    <w:p w:rsidR="00177C49" w:rsidRDefault="00177C49" w:rsidP="00177C4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Sikap merupakan suatu respon tertutup yang tidak dapat dilihat secara langsung. Kedua aspek pada pengetahuan, baik positif maupun negatif, akan menentukan sikap seseorang terhadap suatu obyek. Sikap positif akan muncul sejalan dengan banyaknya aspek positif yang diketahui. </w:t>
      </w:r>
      <w:r w:rsidRPr="006951DB">
        <w:rPr>
          <w:rFonts w:ascii="Times New Roman" w:hAnsi="Times New Roman" w:cs="Times New Roman"/>
          <w:b/>
          <w:bCs/>
          <w:sz w:val="24"/>
          <w:szCs w:val="24"/>
        </w:rPr>
        <w:t>Tabel 5.8</w:t>
      </w:r>
      <w:r>
        <w:rPr>
          <w:rFonts w:ascii="Times New Roman" w:hAnsi="Times New Roman" w:cs="Times New Roman"/>
          <w:sz w:val="24"/>
          <w:szCs w:val="24"/>
        </w:rPr>
        <w:t xml:space="preserve"> dan </w:t>
      </w:r>
      <w:r w:rsidRPr="006951DB">
        <w:rPr>
          <w:rFonts w:ascii="Times New Roman" w:hAnsi="Times New Roman" w:cs="Times New Roman"/>
          <w:b/>
          <w:bCs/>
          <w:sz w:val="24"/>
          <w:szCs w:val="24"/>
        </w:rPr>
        <w:t>Gambar 5.5</w:t>
      </w:r>
      <w:r>
        <w:rPr>
          <w:rFonts w:ascii="Times New Roman" w:hAnsi="Times New Roman" w:cs="Times New Roman"/>
          <w:sz w:val="24"/>
          <w:szCs w:val="24"/>
        </w:rPr>
        <w:t xml:space="preserve"> di atas menunjukkan bahwa sebagian besar responden bersikap dengan kategori cukup baik (48,5%), sisanya bersikap baik (33,7%) dan kurang (17,8%). Hal ini sesuai dengan pengetahuan responden yang juga sebagian besar berpengetahuan cukup baik. </w:t>
      </w:r>
    </w:p>
    <w:p w:rsidR="00177C49" w:rsidRDefault="00177C49" w:rsidP="00177C49">
      <w:pPr>
        <w:rPr>
          <w:rFonts w:ascii="Times New Roman" w:hAnsi="Times New Roman" w:cs="Times New Roman"/>
          <w:sz w:val="24"/>
          <w:szCs w:val="24"/>
        </w:rPr>
      </w:pPr>
      <w:r>
        <w:rPr>
          <w:rFonts w:ascii="Times New Roman" w:hAnsi="Times New Roman" w:cs="Times New Roman"/>
          <w:sz w:val="24"/>
          <w:szCs w:val="24"/>
        </w:rPr>
        <w:br w:type="page"/>
      </w:r>
    </w:p>
    <w:p w:rsidR="00177C49" w:rsidRPr="007F074F" w:rsidRDefault="006A0CA0" w:rsidP="00177C49">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 5.9 Persentase Responden B</w:t>
      </w:r>
      <w:r w:rsidR="00177C49" w:rsidRPr="007F074F">
        <w:rPr>
          <w:rFonts w:ascii="Times New Roman" w:hAnsi="Times New Roman" w:cs="Times New Roman"/>
          <w:b/>
          <w:sz w:val="24"/>
          <w:szCs w:val="24"/>
        </w:rPr>
        <w:t xml:space="preserve">erdasarkan Pertanyaan Sikap </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85"/>
        <w:gridCol w:w="2638"/>
        <w:gridCol w:w="602"/>
        <w:gridCol w:w="953"/>
        <w:gridCol w:w="678"/>
        <w:gridCol w:w="933"/>
        <w:gridCol w:w="797"/>
        <w:gridCol w:w="852"/>
      </w:tblGrid>
      <w:tr w:rsidR="00177C49" w:rsidRPr="007F074F" w:rsidTr="00CD4CA8">
        <w:tc>
          <w:tcPr>
            <w:tcW w:w="485" w:type="dxa"/>
            <w:vMerge w:val="restart"/>
          </w:tcPr>
          <w:p w:rsidR="00177C49" w:rsidRPr="007F074F" w:rsidRDefault="00177C49" w:rsidP="00177C49">
            <w:pPr>
              <w:spacing w:line="480"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No</w:t>
            </w:r>
          </w:p>
        </w:tc>
        <w:tc>
          <w:tcPr>
            <w:tcW w:w="2638" w:type="dxa"/>
            <w:vMerge w:val="restart"/>
          </w:tcPr>
          <w:p w:rsidR="00177C49" w:rsidRPr="007F074F" w:rsidRDefault="00177C49" w:rsidP="00177C49">
            <w:pPr>
              <w:spacing w:line="480"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Pertanyaan</w:t>
            </w:r>
          </w:p>
        </w:tc>
        <w:tc>
          <w:tcPr>
            <w:tcW w:w="1555" w:type="dxa"/>
            <w:gridSpan w:val="2"/>
          </w:tcPr>
          <w:p w:rsidR="00177C49" w:rsidRPr="007F074F" w:rsidRDefault="00177C49" w:rsidP="00177C49">
            <w:pPr>
              <w:spacing w:line="276"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Setuju</w:t>
            </w:r>
          </w:p>
        </w:tc>
        <w:tc>
          <w:tcPr>
            <w:tcW w:w="1611" w:type="dxa"/>
            <w:gridSpan w:val="2"/>
          </w:tcPr>
          <w:p w:rsidR="00177C49" w:rsidRPr="007F074F" w:rsidRDefault="00177C49" w:rsidP="00177C49">
            <w:pPr>
              <w:spacing w:line="276"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Ragu-ragu</w:t>
            </w:r>
          </w:p>
        </w:tc>
        <w:tc>
          <w:tcPr>
            <w:tcW w:w="1649" w:type="dxa"/>
            <w:gridSpan w:val="2"/>
          </w:tcPr>
          <w:p w:rsidR="00177C49" w:rsidRPr="007F074F" w:rsidRDefault="00177C49" w:rsidP="00177C49">
            <w:pPr>
              <w:spacing w:line="276"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Tidak Setuju</w:t>
            </w:r>
          </w:p>
        </w:tc>
      </w:tr>
      <w:tr w:rsidR="00177C49" w:rsidRPr="007F074F" w:rsidTr="00CD4CA8">
        <w:trPr>
          <w:trHeight w:val="474"/>
        </w:trPr>
        <w:tc>
          <w:tcPr>
            <w:tcW w:w="485" w:type="dxa"/>
            <w:vMerge/>
          </w:tcPr>
          <w:p w:rsidR="00177C49" w:rsidRPr="007F074F" w:rsidRDefault="00177C49" w:rsidP="00177C49">
            <w:pPr>
              <w:spacing w:line="480" w:lineRule="auto"/>
              <w:jc w:val="center"/>
              <w:rPr>
                <w:rFonts w:ascii="Times New Roman" w:hAnsi="Times New Roman" w:cs="Times New Roman"/>
                <w:b/>
                <w:szCs w:val="24"/>
                <w:lang w:val="en-US"/>
              </w:rPr>
            </w:pPr>
          </w:p>
        </w:tc>
        <w:tc>
          <w:tcPr>
            <w:tcW w:w="2638" w:type="dxa"/>
            <w:vMerge/>
          </w:tcPr>
          <w:p w:rsidR="00177C49" w:rsidRPr="007F074F" w:rsidRDefault="00177C49" w:rsidP="00177C49">
            <w:pPr>
              <w:jc w:val="center"/>
              <w:rPr>
                <w:rFonts w:ascii="Times New Roman" w:hAnsi="Times New Roman" w:cs="Times New Roman"/>
                <w:b/>
                <w:szCs w:val="24"/>
                <w:lang w:val="en-US"/>
              </w:rPr>
            </w:pPr>
          </w:p>
        </w:tc>
        <w:tc>
          <w:tcPr>
            <w:tcW w:w="602" w:type="dxa"/>
          </w:tcPr>
          <w:p w:rsidR="00177C49" w:rsidRPr="007F074F" w:rsidRDefault="00177C49" w:rsidP="00177C49">
            <w:pPr>
              <w:jc w:val="center"/>
              <w:rPr>
                <w:rFonts w:ascii="Times New Roman" w:hAnsi="Times New Roman" w:cs="Times New Roman"/>
                <w:b/>
                <w:szCs w:val="24"/>
                <w:lang w:val="en-US"/>
              </w:rPr>
            </w:pPr>
            <w:r w:rsidRPr="007F074F">
              <w:rPr>
                <w:rFonts w:ascii="Times New Roman" w:hAnsi="Times New Roman" w:cs="Times New Roman"/>
                <w:b/>
                <w:szCs w:val="24"/>
                <w:lang w:val="en-US"/>
              </w:rPr>
              <w:t>n</w:t>
            </w:r>
          </w:p>
        </w:tc>
        <w:tc>
          <w:tcPr>
            <w:tcW w:w="953" w:type="dxa"/>
          </w:tcPr>
          <w:p w:rsidR="00177C49" w:rsidRPr="007F074F" w:rsidRDefault="00177C49" w:rsidP="00177C49">
            <w:pPr>
              <w:jc w:val="center"/>
              <w:rPr>
                <w:rFonts w:ascii="Times New Roman" w:hAnsi="Times New Roman" w:cs="Times New Roman"/>
                <w:b/>
                <w:szCs w:val="24"/>
                <w:lang w:val="en-US"/>
              </w:rPr>
            </w:pPr>
            <w:r w:rsidRPr="007F074F">
              <w:rPr>
                <w:rFonts w:ascii="Times New Roman" w:hAnsi="Times New Roman" w:cs="Times New Roman"/>
                <w:b/>
                <w:szCs w:val="24"/>
                <w:lang w:val="en-US"/>
              </w:rPr>
              <w:t>%</w:t>
            </w:r>
          </w:p>
        </w:tc>
        <w:tc>
          <w:tcPr>
            <w:tcW w:w="678" w:type="dxa"/>
          </w:tcPr>
          <w:p w:rsidR="00177C49" w:rsidRPr="007F074F" w:rsidRDefault="00177C49" w:rsidP="00177C49">
            <w:pPr>
              <w:jc w:val="center"/>
              <w:rPr>
                <w:rFonts w:ascii="Times New Roman" w:hAnsi="Times New Roman" w:cs="Times New Roman"/>
                <w:b/>
                <w:szCs w:val="24"/>
                <w:lang w:val="en-US"/>
              </w:rPr>
            </w:pPr>
            <w:r w:rsidRPr="007F074F">
              <w:rPr>
                <w:rFonts w:ascii="Times New Roman" w:hAnsi="Times New Roman" w:cs="Times New Roman"/>
                <w:b/>
                <w:szCs w:val="24"/>
                <w:lang w:val="en-US"/>
              </w:rPr>
              <w:t>n</w:t>
            </w:r>
          </w:p>
        </w:tc>
        <w:tc>
          <w:tcPr>
            <w:tcW w:w="933" w:type="dxa"/>
          </w:tcPr>
          <w:p w:rsidR="00177C49" w:rsidRPr="007F074F" w:rsidRDefault="00177C49" w:rsidP="00177C49">
            <w:pPr>
              <w:jc w:val="center"/>
              <w:rPr>
                <w:rFonts w:ascii="Times New Roman" w:hAnsi="Times New Roman" w:cs="Times New Roman"/>
                <w:b/>
                <w:szCs w:val="24"/>
                <w:lang w:val="en-US"/>
              </w:rPr>
            </w:pPr>
            <w:r w:rsidRPr="007F074F">
              <w:rPr>
                <w:rFonts w:ascii="Times New Roman" w:hAnsi="Times New Roman" w:cs="Times New Roman"/>
                <w:b/>
                <w:szCs w:val="24"/>
                <w:lang w:val="en-US"/>
              </w:rPr>
              <w:t>%</w:t>
            </w:r>
          </w:p>
        </w:tc>
        <w:tc>
          <w:tcPr>
            <w:tcW w:w="797" w:type="dxa"/>
          </w:tcPr>
          <w:p w:rsidR="00177C49" w:rsidRPr="007F074F" w:rsidRDefault="00177C49" w:rsidP="00177C49">
            <w:pPr>
              <w:jc w:val="center"/>
              <w:rPr>
                <w:rFonts w:ascii="Times New Roman" w:hAnsi="Times New Roman" w:cs="Times New Roman"/>
                <w:b/>
                <w:szCs w:val="24"/>
                <w:lang w:val="en-US"/>
              </w:rPr>
            </w:pPr>
            <w:r w:rsidRPr="007F074F">
              <w:rPr>
                <w:rFonts w:ascii="Times New Roman" w:hAnsi="Times New Roman" w:cs="Times New Roman"/>
                <w:b/>
                <w:szCs w:val="24"/>
                <w:lang w:val="en-US"/>
              </w:rPr>
              <w:t>n</w:t>
            </w:r>
          </w:p>
        </w:tc>
        <w:tc>
          <w:tcPr>
            <w:tcW w:w="852" w:type="dxa"/>
          </w:tcPr>
          <w:p w:rsidR="00177C49" w:rsidRPr="007F074F" w:rsidRDefault="00177C49" w:rsidP="00177C49">
            <w:pPr>
              <w:jc w:val="center"/>
              <w:rPr>
                <w:rFonts w:ascii="Times New Roman" w:hAnsi="Times New Roman" w:cs="Times New Roman"/>
                <w:b/>
                <w:szCs w:val="24"/>
                <w:lang w:val="en-US"/>
              </w:rPr>
            </w:pPr>
            <w:r w:rsidRPr="007F074F">
              <w:rPr>
                <w:rFonts w:ascii="Times New Roman" w:hAnsi="Times New Roman" w:cs="Times New Roman"/>
                <w:b/>
                <w:szCs w:val="24"/>
                <w:lang w:val="en-US"/>
              </w:rPr>
              <w:t>%</w:t>
            </w:r>
          </w:p>
        </w:tc>
      </w:tr>
      <w:tr w:rsidR="00177C49" w:rsidRPr="007F074F" w:rsidTr="00CD4CA8">
        <w:tc>
          <w:tcPr>
            <w:tcW w:w="485" w:type="dxa"/>
          </w:tcPr>
          <w:p w:rsidR="00177C49" w:rsidRPr="007F074F" w:rsidRDefault="00177C49" w:rsidP="00177C49">
            <w:pPr>
              <w:spacing w:before="240" w:line="480"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1</w:t>
            </w:r>
          </w:p>
        </w:tc>
        <w:tc>
          <w:tcPr>
            <w:tcW w:w="2638" w:type="dxa"/>
          </w:tcPr>
          <w:p w:rsidR="00177C49" w:rsidRPr="007F074F" w:rsidRDefault="00177C49" w:rsidP="00177C49">
            <w:pPr>
              <w:spacing w:line="276" w:lineRule="auto"/>
              <w:jc w:val="both"/>
              <w:rPr>
                <w:rFonts w:ascii="Times New Roman" w:hAnsi="Times New Roman" w:cs="Times New Roman"/>
                <w:szCs w:val="24"/>
                <w:lang w:val="en-US"/>
              </w:rPr>
            </w:pPr>
            <w:r w:rsidRPr="007F074F">
              <w:rPr>
                <w:rFonts w:ascii="Times New Roman" w:hAnsi="Times New Roman" w:cs="Times New Roman"/>
                <w:szCs w:val="24"/>
                <w:lang w:val="en-US"/>
              </w:rPr>
              <w:t>Anak tidak perlu memakai alas kaki saat bermain, yang penting kaki bersih</w:t>
            </w:r>
          </w:p>
        </w:tc>
        <w:tc>
          <w:tcPr>
            <w:tcW w:w="60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39</w:t>
            </w:r>
          </w:p>
        </w:tc>
        <w:tc>
          <w:tcPr>
            <w:tcW w:w="95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38,6</w:t>
            </w:r>
          </w:p>
        </w:tc>
        <w:tc>
          <w:tcPr>
            <w:tcW w:w="678"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18</w:t>
            </w:r>
          </w:p>
        </w:tc>
        <w:tc>
          <w:tcPr>
            <w:tcW w:w="93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17,8</w:t>
            </w:r>
          </w:p>
        </w:tc>
        <w:tc>
          <w:tcPr>
            <w:tcW w:w="797"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44</w:t>
            </w:r>
          </w:p>
        </w:tc>
        <w:tc>
          <w:tcPr>
            <w:tcW w:w="85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43,6</w:t>
            </w:r>
          </w:p>
        </w:tc>
      </w:tr>
      <w:tr w:rsidR="00177C49" w:rsidRPr="007F074F" w:rsidTr="00CD4CA8">
        <w:tc>
          <w:tcPr>
            <w:tcW w:w="485" w:type="dxa"/>
          </w:tcPr>
          <w:p w:rsidR="00177C49" w:rsidRPr="007F074F" w:rsidRDefault="00177C49" w:rsidP="00177C49">
            <w:pPr>
              <w:spacing w:before="240" w:line="480"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2</w:t>
            </w:r>
          </w:p>
        </w:tc>
        <w:tc>
          <w:tcPr>
            <w:tcW w:w="2638" w:type="dxa"/>
          </w:tcPr>
          <w:p w:rsidR="00177C49" w:rsidRPr="007F074F" w:rsidRDefault="00177C49" w:rsidP="00177C49">
            <w:pPr>
              <w:spacing w:line="276" w:lineRule="auto"/>
              <w:jc w:val="both"/>
              <w:rPr>
                <w:rFonts w:ascii="Times New Roman" w:hAnsi="Times New Roman" w:cs="Times New Roman"/>
                <w:szCs w:val="24"/>
                <w:lang w:val="en-US"/>
              </w:rPr>
            </w:pPr>
            <w:r w:rsidRPr="007F074F">
              <w:rPr>
                <w:rFonts w:ascii="Times New Roman" w:hAnsi="Times New Roman" w:cs="Times New Roman"/>
                <w:szCs w:val="24"/>
                <w:lang w:val="en-US"/>
              </w:rPr>
              <w:t xml:space="preserve">Anak tidak perlu mencuci tangan sebelum makan, yang penting tangan bersih </w:t>
            </w:r>
          </w:p>
        </w:tc>
        <w:tc>
          <w:tcPr>
            <w:tcW w:w="60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20</w:t>
            </w:r>
          </w:p>
        </w:tc>
        <w:tc>
          <w:tcPr>
            <w:tcW w:w="95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19,8</w:t>
            </w:r>
          </w:p>
        </w:tc>
        <w:tc>
          <w:tcPr>
            <w:tcW w:w="678"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23</w:t>
            </w:r>
          </w:p>
        </w:tc>
        <w:tc>
          <w:tcPr>
            <w:tcW w:w="93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22,8</w:t>
            </w:r>
          </w:p>
        </w:tc>
        <w:tc>
          <w:tcPr>
            <w:tcW w:w="797"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58</w:t>
            </w:r>
          </w:p>
        </w:tc>
        <w:tc>
          <w:tcPr>
            <w:tcW w:w="85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57,4</w:t>
            </w:r>
          </w:p>
        </w:tc>
      </w:tr>
      <w:tr w:rsidR="00177C49" w:rsidRPr="007F074F" w:rsidTr="00CD4CA8">
        <w:tc>
          <w:tcPr>
            <w:tcW w:w="485" w:type="dxa"/>
          </w:tcPr>
          <w:p w:rsidR="00177C49" w:rsidRPr="007F074F" w:rsidRDefault="00177C49" w:rsidP="00177C49">
            <w:pPr>
              <w:spacing w:before="240" w:line="480"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3</w:t>
            </w:r>
          </w:p>
        </w:tc>
        <w:tc>
          <w:tcPr>
            <w:tcW w:w="2638" w:type="dxa"/>
          </w:tcPr>
          <w:p w:rsidR="00177C49" w:rsidRPr="007F074F" w:rsidRDefault="00177C49" w:rsidP="00177C49">
            <w:pPr>
              <w:spacing w:line="276" w:lineRule="auto"/>
              <w:jc w:val="both"/>
              <w:rPr>
                <w:rFonts w:ascii="Times New Roman" w:hAnsi="Times New Roman" w:cs="Times New Roman"/>
                <w:szCs w:val="24"/>
                <w:lang w:val="en-US"/>
              </w:rPr>
            </w:pPr>
            <w:r w:rsidRPr="007F074F">
              <w:rPr>
                <w:rFonts w:ascii="Times New Roman" w:hAnsi="Times New Roman" w:cs="Times New Roman"/>
                <w:szCs w:val="24"/>
                <w:lang w:val="en-US"/>
              </w:rPr>
              <w:t>Buang air besar di jamban lebih sehat dan nyaman jika dibandingkan di sungai atau kebun</w:t>
            </w:r>
          </w:p>
        </w:tc>
        <w:tc>
          <w:tcPr>
            <w:tcW w:w="60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43</w:t>
            </w:r>
          </w:p>
        </w:tc>
        <w:tc>
          <w:tcPr>
            <w:tcW w:w="95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42,6</w:t>
            </w:r>
          </w:p>
        </w:tc>
        <w:tc>
          <w:tcPr>
            <w:tcW w:w="678"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18</w:t>
            </w:r>
          </w:p>
        </w:tc>
        <w:tc>
          <w:tcPr>
            <w:tcW w:w="93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17,8</w:t>
            </w:r>
          </w:p>
        </w:tc>
        <w:tc>
          <w:tcPr>
            <w:tcW w:w="797"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40</w:t>
            </w:r>
          </w:p>
        </w:tc>
        <w:tc>
          <w:tcPr>
            <w:tcW w:w="85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39,6</w:t>
            </w:r>
          </w:p>
        </w:tc>
      </w:tr>
      <w:tr w:rsidR="00177C49" w:rsidRPr="007F074F" w:rsidTr="00CD4CA8">
        <w:tc>
          <w:tcPr>
            <w:tcW w:w="485" w:type="dxa"/>
          </w:tcPr>
          <w:p w:rsidR="00177C49" w:rsidRPr="007F074F" w:rsidRDefault="00177C49" w:rsidP="00177C49">
            <w:pPr>
              <w:spacing w:before="240" w:line="480"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4</w:t>
            </w:r>
          </w:p>
        </w:tc>
        <w:tc>
          <w:tcPr>
            <w:tcW w:w="2638" w:type="dxa"/>
          </w:tcPr>
          <w:p w:rsidR="00177C49" w:rsidRPr="007F074F" w:rsidRDefault="00177C49" w:rsidP="00177C49">
            <w:pPr>
              <w:spacing w:line="276" w:lineRule="auto"/>
              <w:jc w:val="both"/>
              <w:rPr>
                <w:rFonts w:ascii="Times New Roman" w:hAnsi="Times New Roman" w:cs="Times New Roman"/>
                <w:szCs w:val="24"/>
                <w:lang w:val="en-US"/>
              </w:rPr>
            </w:pPr>
            <w:r w:rsidRPr="007F074F">
              <w:rPr>
                <w:rFonts w:ascii="Times New Roman" w:hAnsi="Times New Roman" w:cs="Times New Roman"/>
                <w:szCs w:val="24"/>
                <w:lang w:val="en-US"/>
              </w:rPr>
              <w:t>Anak tidak perlu minum obat cacing secara berkala tiap 6 bulan sekali</w:t>
            </w:r>
          </w:p>
        </w:tc>
        <w:tc>
          <w:tcPr>
            <w:tcW w:w="60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27</w:t>
            </w:r>
          </w:p>
        </w:tc>
        <w:tc>
          <w:tcPr>
            <w:tcW w:w="95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26,7</w:t>
            </w:r>
          </w:p>
        </w:tc>
        <w:tc>
          <w:tcPr>
            <w:tcW w:w="678"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24</w:t>
            </w:r>
          </w:p>
        </w:tc>
        <w:tc>
          <w:tcPr>
            <w:tcW w:w="93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23,8</w:t>
            </w:r>
          </w:p>
        </w:tc>
        <w:tc>
          <w:tcPr>
            <w:tcW w:w="797"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50</w:t>
            </w:r>
          </w:p>
        </w:tc>
        <w:tc>
          <w:tcPr>
            <w:tcW w:w="85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49,5</w:t>
            </w:r>
          </w:p>
        </w:tc>
      </w:tr>
      <w:tr w:rsidR="00177C49" w:rsidRPr="007F074F" w:rsidTr="00CD4CA8">
        <w:tc>
          <w:tcPr>
            <w:tcW w:w="485" w:type="dxa"/>
          </w:tcPr>
          <w:p w:rsidR="00177C49" w:rsidRPr="007F074F" w:rsidRDefault="00177C49" w:rsidP="00177C49">
            <w:pPr>
              <w:spacing w:before="240" w:line="480" w:lineRule="auto"/>
              <w:jc w:val="center"/>
              <w:rPr>
                <w:rFonts w:ascii="Times New Roman" w:hAnsi="Times New Roman" w:cs="Times New Roman"/>
                <w:b/>
                <w:szCs w:val="24"/>
                <w:lang w:val="en-US"/>
              </w:rPr>
            </w:pPr>
            <w:r w:rsidRPr="007F074F">
              <w:rPr>
                <w:rFonts w:ascii="Times New Roman" w:hAnsi="Times New Roman" w:cs="Times New Roman"/>
                <w:b/>
                <w:szCs w:val="24"/>
                <w:lang w:val="en-US"/>
              </w:rPr>
              <w:t>5</w:t>
            </w:r>
          </w:p>
        </w:tc>
        <w:tc>
          <w:tcPr>
            <w:tcW w:w="2638" w:type="dxa"/>
          </w:tcPr>
          <w:p w:rsidR="00177C49" w:rsidRPr="007F074F" w:rsidRDefault="00177C49" w:rsidP="00177C49">
            <w:pPr>
              <w:jc w:val="both"/>
              <w:rPr>
                <w:rFonts w:ascii="Times New Roman" w:hAnsi="Times New Roman" w:cs="Times New Roman"/>
                <w:szCs w:val="24"/>
                <w:lang w:val="en-US"/>
              </w:rPr>
            </w:pPr>
            <w:r w:rsidRPr="007F074F">
              <w:rPr>
                <w:rFonts w:ascii="Times New Roman" w:hAnsi="Times New Roman" w:cs="Times New Roman"/>
                <w:szCs w:val="24"/>
                <w:lang w:val="en-US"/>
              </w:rPr>
              <w:t>Anak sebaiknya tidak mengambil kembali makanan yang sudah jatuh ke tanah</w:t>
            </w:r>
          </w:p>
        </w:tc>
        <w:tc>
          <w:tcPr>
            <w:tcW w:w="60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45</w:t>
            </w:r>
          </w:p>
        </w:tc>
        <w:tc>
          <w:tcPr>
            <w:tcW w:w="95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44,6</w:t>
            </w:r>
          </w:p>
        </w:tc>
        <w:tc>
          <w:tcPr>
            <w:tcW w:w="678"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16</w:t>
            </w:r>
          </w:p>
        </w:tc>
        <w:tc>
          <w:tcPr>
            <w:tcW w:w="933"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15,8</w:t>
            </w:r>
          </w:p>
        </w:tc>
        <w:tc>
          <w:tcPr>
            <w:tcW w:w="797"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40</w:t>
            </w:r>
          </w:p>
        </w:tc>
        <w:tc>
          <w:tcPr>
            <w:tcW w:w="852" w:type="dxa"/>
          </w:tcPr>
          <w:p w:rsidR="00177C49" w:rsidRPr="007F074F" w:rsidRDefault="00177C49" w:rsidP="00177C49">
            <w:pPr>
              <w:spacing w:before="240" w:line="480" w:lineRule="auto"/>
              <w:jc w:val="center"/>
              <w:rPr>
                <w:rFonts w:ascii="Times New Roman" w:hAnsi="Times New Roman" w:cs="Times New Roman"/>
                <w:szCs w:val="24"/>
                <w:lang w:val="en-US"/>
              </w:rPr>
            </w:pPr>
            <w:r w:rsidRPr="007F074F">
              <w:rPr>
                <w:rFonts w:ascii="Times New Roman" w:hAnsi="Times New Roman" w:cs="Times New Roman"/>
                <w:szCs w:val="24"/>
                <w:lang w:val="en-US"/>
              </w:rPr>
              <w:t>39,6</w:t>
            </w:r>
          </w:p>
        </w:tc>
      </w:tr>
    </w:tbl>
    <w:p w:rsidR="00177C49" w:rsidRDefault="00177C49" w:rsidP="00177C49">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Sesuai dengan teori terdapat beberapa indikator untuk sikap kesehatan (Notoatmodjo, 2007):</w:t>
      </w:r>
    </w:p>
    <w:p w:rsidR="00177C49" w:rsidRPr="00A130DD" w:rsidRDefault="00177C49" w:rsidP="004C6896">
      <w:pPr>
        <w:pStyle w:val="ListParagraph"/>
        <w:numPr>
          <w:ilvl w:val="0"/>
          <w:numId w:val="66"/>
        </w:numPr>
        <w:spacing w:after="0" w:line="480" w:lineRule="auto"/>
        <w:ind w:left="426" w:hanging="426"/>
        <w:jc w:val="both"/>
        <w:rPr>
          <w:rFonts w:ascii="Times New Roman" w:hAnsi="Times New Roman" w:cs="Times New Roman"/>
          <w:sz w:val="24"/>
          <w:szCs w:val="24"/>
        </w:rPr>
      </w:pPr>
      <w:r w:rsidRPr="00A130DD">
        <w:rPr>
          <w:rFonts w:ascii="Times New Roman" w:hAnsi="Times New Roman" w:cs="Times New Roman"/>
          <w:b/>
          <w:sz w:val="24"/>
          <w:szCs w:val="24"/>
        </w:rPr>
        <w:t>Sikap terhadap sakit dan penyakit</w:t>
      </w:r>
    </w:p>
    <w:p w:rsidR="00177C49" w:rsidRDefault="00177C49" w:rsidP="00177C4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Sikap terhadap cara pencegahan penyakit kecacingan dapat dilihat pada pertanya</w:t>
      </w:r>
      <w:r w:rsidR="00947CF5">
        <w:rPr>
          <w:rFonts w:ascii="Times New Roman" w:hAnsi="Times New Roman" w:cs="Times New Roman"/>
          <w:sz w:val="24"/>
          <w:szCs w:val="24"/>
        </w:rPr>
        <w:t>an sikap nomor 4 (</w:t>
      </w:r>
      <w:r w:rsidR="00947CF5" w:rsidRPr="00CD4CA8">
        <w:rPr>
          <w:rFonts w:ascii="Times New Roman" w:hAnsi="Times New Roman" w:cs="Times New Roman"/>
          <w:b/>
          <w:bCs/>
          <w:sz w:val="24"/>
          <w:szCs w:val="24"/>
        </w:rPr>
        <w:t>Tabel 5.9</w:t>
      </w:r>
      <w:r w:rsidR="00947CF5">
        <w:rPr>
          <w:rFonts w:ascii="Times New Roman" w:hAnsi="Times New Roman" w:cs="Times New Roman"/>
          <w:sz w:val="24"/>
          <w:szCs w:val="24"/>
        </w:rPr>
        <w:t>) di</w:t>
      </w:r>
      <w:r>
        <w:rPr>
          <w:rFonts w:ascii="Times New Roman" w:hAnsi="Times New Roman" w:cs="Times New Roman"/>
          <w:sz w:val="24"/>
          <w:szCs w:val="24"/>
        </w:rPr>
        <w:t>mana hanya 49,5% responden menjawab tidak setuju. Sisanya masih menunjukkan sikap ragu-ragu dan setuju untuk tidak rutin mengonsumsi obat cacing. Hal ini menunjukkan perlunya edukasi kepada ibu agar lebih peduli terhadap pencegahan penyakit kecacingan.</w:t>
      </w:r>
    </w:p>
    <w:p w:rsidR="00177C49" w:rsidRPr="004D3DF5" w:rsidRDefault="00177C49" w:rsidP="00177C49">
      <w:pPr>
        <w:rPr>
          <w:rFonts w:ascii="Times New Roman" w:hAnsi="Times New Roman" w:cs="Times New Roman"/>
          <w:sz w:val="24"/>
          <w:szCs w:val="24"/>
        </w:rPr>
      </w:pPr>
      <w:r>
        <w:rPr>
          <w:rFonts w:ascii="Times New Roman" w:hAnsi="Times New Roman" w:cs="Times New Roman"/>
          <w:sz w:val="24"/>
          <w:szCs w:val="24"/>
        </w:rPr>
        <w:br w:type="page"/>
      </w:r>
    </w:p>
    <w:p w:rsidR="00177C49" w:rsidRDefault="00177C49" w:rsidP="004C6896">
      <w:pPr>
        <w:pStyle w:val="ListParagraph"/>
        <w:numPr>
          <w:ilvl w:val="0"/>
          <w:numId w:val="66"/>
        </w:num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Sikap cara pemeliharaan dan cara hidup sehat</w:t>
      </w:r>
    </w:p>
    <w:p w:rsidR="00177C49" w:rsidRDefault="00177C49" w:rsidP="00177C4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Pertanyaan nomor 3 (</w:t>
      </w:r>
      <w:r w:rsidRPr="00F9519A">
        <w:rPr>
          <w:rFonts w:ascii="Times New Roman" w:hAnsi="Times New Roman" w:cs="Times New Roman"/>
          <w:b/>
          <w:bCs/>
          <w:sz w:val="24"/>
          <w:szCs w:val="24"/>
        </w:rPr>
        <w:t>Tabel 5.</w:t>
      </w:r>
      <w:r w:rsidRPr="00F9519A">
        <w:rPr>
          <w:rFonts w:ascii="Times New Roman" w:hAnsi="Times New Roman" w:cs="Times New Roman"/>
          <w:b/>
          <w:sz w:val="24"/>
          <w:szCs w:val="24"/>
        </w:rPr>
        <w:t>9</w:t>
      </w:r>
      <w:r>
        <w:rPr>
          <w:rFonts w:ascii="Times New Roman" w:hAnsi="Times New Roman" w:cs="Times New Roman"/>
          <w:sz w:val="24"/>
          <w:szCs w:val="24"/>
        </w:rPr>
        <w:t>) berkaitan dengan sikap buang air besar di jamban menunjukkan persentase responden yang setuju 42,6%, ragu-ragu 17,8%, dan tidak setuju 39,6%. Dapat dilihat bahwa masih ada responden yang menjawab ragu-ragu dan tidak setuju sehingga perlu dilakukan edukasi yang baik mengenai pentingnya pemeliharan dan hidup sehat agar ibu dapat merubah sikapnya.</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t>5.1.1.6 Distribusi Frekuensi Responden Berdasarkan Perilaku</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5.10 Distribusi Frekuensi Responden Berdasarkan Perilaku</w:t>
      </w:r>
    </w:p>
    <w:tbl>
      <w:tblPr>
        <w:tblStyle w:val="LightShading-Accent11"/>
        <w:tblW w:w="0" w:type="auto"/>
        <w:tblInd w:w="108" w:type="dxa"/>
        <w:tblLook w:val="04A0" w:firstRow="1" w:lastRow="0" w:firstColumn="1" w:lastColumn="0" w:noHBand="0" w:noVBand="1"/>
      </w:tblPr>
      <w:tblGrid>
        <w:gridCol w:w="2693"/>
        <w:gridCol w:w="1701"/>
        <w:gridCol w:w="1985"/>
      </w:tblGrid>
      <w:tr w:rsidR="00177C49" w:rsidRPr="007F074F" w:rsidTr="00F9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lang w:val="en-US"/>
              </w:rPr>
            </w:pPr>
            <w:r w:rsidRPr="007F074F">
              <w:rPr>
                <w:rFonts w:ascii="Times New Roman" w:hAnsi="Times New Roman" w:cs="Times New Roman"/>
                <w:color w:val="auto"/>
                <w:szCs w:val="24"/>
                <w:lang w:val="en-US"/>
              </w:rPr>
              <w:t>Perilaku</w:t>
            </w:r>
          </w:p>
        </w:tc>
        <w:tc>
          <w:tcPr>
            <w:tcW w:w="1701" w:type="dxa"/>
            <w:tcBorders>
              <w:top w:val="single" w:sz="4" w:space="0" w:color="auto"/>
              <w:bottom w:val="single" w:sz="4" w:space="0" w:color="auto"/>
            </w:tcBorders>
            <w:shd w:val="clear" w:color="auto" w:fill="auto"/>
            <w:vAlign w:val="center"/>
          </w:tcPr>
          <w:p w:rsidR="00177C49" w:rsidRPr="00F9519A" w:rsidRDefault="00F9519A"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Pr>
                <w:rFonts w:ascii="Times New Roman" w:hAnsi="Times New Roman" w:cs="Times New Roman"/>
                <w:color w:val="auto"/>
                <w:szCs w:val="24"/>
                <w:lang w:val="en-US"/>
              </w:rPr>
              <w:t>n</w:t>
            </w:r>
          </w:p>
        </w:tc>
        <w:tc>
          <w:tcPr>
            <w:tcW w:w="19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Kurang (K)</w:t>
            </w:r>
          </w:p>
        </w:tc>
        <w:tc>
          <w:tcPr>
            <w:tcW w:w="1701"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13</w:t>
            </w:r>
          </w:p>
        </w:tc>
        <w:tc>
          <w:tcPr>
            <w:tcW w:w="1985"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12,9</w:t>
            </w: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693" w:type="dxa"/>
            <w:tcBorders>
              <w:top w:val="nil"/>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Cukup Baik (CB)</w:t>
            </w:r>
          </w:p>
        </w:tc>
        <w:tc>
          <w:tcPr>
            <w:tcW w:w="1701"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51</w:t>
            </w:r>
          </w:p>
        </w:tc>
        <w:tc>
          <w:tcPr>
            <w:tcW w:w="1985"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50</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5</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il"/>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Baik (B)</w:t>
            </w:r>
          </w:p>
        </w:tc>
        <w:tc>
          <w:tcPr>
            <w:tcW w:w="1701"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37</w:t>
            </w:r>
          </w:p>
        </w:tc>
        <w:tc>
          <w:tcPr>
            <w:tcW w:w="1985"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36</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6</w:t>
            </w: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701" w:type="dxa"/>
            <w:tcBorders>
              <w:top w:val="single" w:sz="4" w:space="0" w:color="auto"/>
              <w:bottom w:val="single" w:sz="4" w:space="0" w:color="auto"/>
            </w:tcBorders>
            <w:shd w:val="clear" w:color="auto" w:fill="auto"/>
            <w:vAlign w:val="center"/>
          </w:tcPr>
          <w:p w:rsidR="00177C49" w:rsidRPr="00F9519A"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US"/>
              </w:rPr>
            </w:pPr>
            <w:r w:rsidRPr="00F9519A">
              <w:rPr>
                <w:rFonts w:ascii="Times New Roman" w:hAnsi="Times New Roman" w:cs="Times New Roman"/>
                <w:b/>
                <w:bCs/>
                <w:color w:val="auto"/>
                <w:szCs w:val="24"/>
              </w:rPr>
              <w:t>1</w:t>
            </w:r>
            <w:r w:rsidRPr="00F9519A">
              <w:rPr>
                <w:rFonts w:ascii="Times New Roman" w:hAnsi="Times New Roman" w:cs="Times New Roman"/>
                <w:b/>
                <w:bCs/>
                <w:color w:val="auto"/>
                <w:szCs w:val="24"/>
                <w:lang w:val="en-US"/>
              </w:rPr>
              <w:t>01</w:t>
            </w:r>
          </w:p>
        </w:tc>
        <w:tc>
          <w:tcPr>
            <w:tcW w:w="1985" w:type="dxa"/>
            <w:tcBorders>
              <w:top w:val="single" w:sz="4" w:space="0" w:color="auto"/>
              <w:bottom w:val="single" w:sz="4" w:space="0" w:color="auto"/>
            </w:tcBorders>
            <w:shd w:val="clear" w:color="auto" w:fill="auto"/>
            <w:vAlign w:val="center"/>
          </w:tcPr>
          <w:p w:rsidR="00177C49" w:rsidRPr="00F9519A"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rPr>
            </w:pPr>
            <w:r w:rsidRPr="00F9519A">
              <w:rPr>
                <w:rFonts w:ascii="Times New Roman" w:hAnsi="Times New Roman" w:cs="Times New Roman"/>
                <w:b/>
                <w:bCs/>
                <w:color w:val="auto"/>
                <w:szCs w:val="24"/>
              </w:rPr>
              <w:t>100</w:t>
            </w:r>
          </w:p>
        </w:tc>
      </w:tr>
    </w:tbl>
    <w:p w:rsidR="00177C49" w:rsidRDefault="00177C49" w:rsidP="00177C49">
      <w:pPr>
        <w:spacing w:before="240"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6364" cy="2315688"/>
            <wp:effectExtent l="0" t="0" r="15875" b="2794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7C49" w:rsidRPr="007F074F" w:rsidRDefault="00177C49" w:rsidP="00177C49">
      <w:pPr>
        <w:spacing w:line="480" w:lineRule="auto"/>
        <w:jc w:val="center"/>
        <w:rPr>
          <w:rFonts w:ascii="Times New Roman" w:hAnsi="Times New Roman" w:cs="Times New Roman"/>
          <w:b/>
          <w:sz w:val="24"/>
          <w:szCs w:val="24"/>
        </w:rPr>
      </w:pPr>
      <w:r w:rsidRPr="007F074F">
        <w:rPr>
          <w:rFonts w:ascii="Times New Roman" w:hAnsi="Times New Roman" w:cs="Times New Roman"/>
          <w:b/>
          <w:sz w:val="24"/>
          <w:szCs w:val="24"/>
        </w:rPr>
        <w:t>Gambar 5.6 Diagram Distribusi Frekuensi Responden Berdasarkan Perilaku</w:t>
      </w:r>
    </w:p>
    <w:p w:rsidR="00177C49" w:rsidRDefault="00177C49" w:rsidP="001D03E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 atas, dapat diketahui bahwa perilaku dengan kategori cukup baik memiliki persentase sebesar 50,5% sebagai perilaku terbanyak, sisanya responden dengan perilaku baik 36,6% dan perilaku kurang 12,9%. </w:t>
      </w:r>
      <w:r>
        <w:rPr>
          <w:rFonts w:ascii="Times New Roman" w:hAnsi="Times New Roman" w:cs="Times New Roman"/>
          <w:sz w:val="24"/>
          <w:szCs w:val="24"/>
        </w:rPr>
        <w:lastRenderedPageBreak/>
        <w:t>Perilaku merupakan perwujudan nyata dari sikap, dan merupakan faktor yang memiliki pengaruh paling besar terhadap derajat kesehatan tiap individu (</w:t>
      </w:r>
      <w:r w:rsidRPr="00F9519A">
        <w:rPr>
          <w:rFonts w:ascii="Times New Roman" w:hAnsi="Times New Roman" w:cs="Times New Roman"/>
          <w:b/>
          <w:bCs/>
          <w:sz w:val="24"/>
          <w:szCs w:val="24"/>
        </w:rPr>
        <w:t>Tabel 5.10</w:t>
      </w:r>
      <w:r>
        <w:rPr>
          <w:rFonts w:ascii="Times New Roman" w:hAnsi="Times New Roman" w:cs="Times New Roman"/>
          <w:sz w:val="24"/>
          <w:szCs w:val="24"/>
        </w:rPr>
        <w:t xml:space="preserve"> dan </w:t>
      </w:r>
      <w:r w:rsidRPr="00F9519A">
        <w:rPr>
          <w:rFonts w:ascii="Times New Roman" w:hAnsi="Times New Roman" w:cs="Times New Roman"/>
          <w:b/>
          <w:bCs/>
          <w:sz w:val="24"/>
          <w:szCs w:val="24"/>
        </w:rPr>
        <w:t>Gambar 5.6</w:t>
      </w:r>
      <w:r>
        <w:rPr>
          <w:rFonts w:ascii="Times New Roman" w:hAnsi="Times New Roman" w:cs="Times New Roman"/>
          <w:sz w:val="24"/>
          <w:szCs w:val="24"/>
        </w:rPr>
        <w:t xml:space="preserve">).    </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t>5.1.1.7 Distribusi Sampel Berdasarkan Kejadian Kecacingan</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5.11 Distribusi Sampel Berdasarkan Kejadian Kecacingan</w:t>
      </w:r>
    </w:p>
    <w:tbl>
      <w:tblPr>
        <w:tblStyle w:val="LightShading-Accent11"/>
        <w:tblW w:w="0" w:type="auto"/>
        <w:tblInd w:w="108" w:type="dxa"/>
        <w:tblLook w:val="04A0" w:firstRow="1" w:lastRow="0" w:firstColumn="1" w:lastColumn="0" w:noHBand="0" w:noVBand="1"/>
      </w:tblPr>
      <w:tblGrid>
        <w:gridCol w:w="1843"/>
        <w:gridCol w:w="2127"/>
        <w:gridCol w:w="1866"/>
      </w:tblGrid>
      <w:tr w:rsidR="00177C49" w:rsidRPr="007F074F" w:rsidTr="00F9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Kecacingan</w:t>
            </w:r>
          </w:p>
        </w:tc>
        <w:tc>
          <w:tcPr>
            <w:tcW w:w="2127"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866"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Positif (+)</w:t>
            </w:r>
          </w:p>
        </w:tc>
        <w:tc>
          <w:tcPr>
            <w:tcW w:w="2127"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21</w:t>
            </w:r>
          </w:p>
        </w:tc>
        <w:tc>
          <w:tcPr>
            <w:tcW w:w="1866"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20,8</w:t>
            </w: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Negatif (-)</w:t>
            </w:r>
          </w:p>
        </w:tc>
        <w:tc>
          <w:tcPr>
            <w:tcW w:w="2127"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80</w:t>
            </w:r>
          </w:p>
        </w:tc>
        <w:tc>
          <w:tcPr>
            <w:tcW w:w="1866" w:type="dxa"/>
            <w:tcBorders>
              <w:top w:val="nil"/>
              <w:bottom w:val="single" w:sz="4" w:space="0" w:color="auto"/>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79,2</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2127" w:type="dxa"/>
            <w:tcBorders>
              <w:top w:val="single" w:sz="4" w:space="0" w:color="auto"/>
              <w:bottom w:val="single" w:sz="4" w:space="0" w:color="auto"/>
            </w:tcBorders>
            <w:shd w:val="clear" w:color="auto" w:fill="auto"/>
            <w:vAlign w:val="center"/>
          </w:tcPr>
          <w:p w:rsidR="00177C49" w:rsidRPr="00F9519A"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4"/>
                <w:lang w:val="en-US"/>
              </w:rPr>
            </w:pPr>
            <w:r w:rsidRPr="00F9519A">
              <w:rPr>
                <w:rFonts w:ascii="Times New Roman" w:hAnsi="Times New Roman" w:cs="Times New Roman"/>
                <w:b/>
                <w:bCs/>
                <w:color w:val="auto"/>
                <w:szCs w:val="24"/>
              </w:rPr>
              <w:t>1</w:t>
            </w:r>
            <w:r w:rsidRPr="00F9519A">
              <w:rPr>
                <w:rFonts w:ascii="Times New Roman" w:hAnsi="Times New Roman" w:cs="Times New Roman"/>
                <w:b/>
                <w:bCs/>
                <w:color w:val="auto"/>
                <w:szCs w:val="24"/>
                <w:lang w:val="en-US"/>
              </w:rPr>
              <w:t>01</w:t>
            </w:r>
          </w:p>
        </w:tc>
        <w:tc>
          <w:tcPr>
            <w:tcW w:w="1866" w:type="dxa"/>
            <w:tcBorders>
              <w:top w:val="single" w:sz="4" w:space="0" w:color="auto"/>
              <w:bottom w:val="single" w:sz="4" w:space="0" w:color="auto"/>
            </w:tcBorders>
            <w:shd w:val="clear" w:color="auto" w:fill="auto"/>
            <w:vAlign w:val="center"/>
          </w:tcPr>
          <w:p w:rsidR="00177C49" w:rsidRPr="00F9519A"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4"/>
              </w:rPr>
            </w:pPr>
            <w:r w:rsidRPr="00F9519A">
              <w:rPr>
                <w:rFonts w:ascii="Times New Roman" w:hAnsi="Times New Roman" w:cs="Times New Roman"/>
                <w:b/>
                <w:bCs/>
                <w:color w:val="auto"/>
                <w:szCs w:val="24"/>
              </w:rPr>
              <w:t>100</w:t>
            </w:r>
          </w:p>
        </w:tc>
      </w:tr>
    </w:tbl>
    <w:p w:rsidR="00177C49" w:rsidRDefault="00177C49" w:rsidP="00177C49">
      <w:pPr>
        <w:spacing w:before="240"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0738" cy="2861953"/>
            <wp:effectExtent l="38100" t="0" r="13335" b="146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7C49" w:rsidRPr="007F074F" w:rsidRDefault="00177C49" w:rsidP="00177C49">
      <w:pPr>
        <w:spacing w:line="480" w:lineRule="auto"/>
        <w:jc w:val="center"/>
        <w:rPr>
          <w:rFonts w:ascii="Times New Roman" w:hAnsi="Times New Roman" w:cs="Times New Roman"/>
          <w:b/>
          <w:sz w:val="24"/>
          <w:szCs w:val="24"/>
        </w:rPr>
      </w:pPr>
      <w:r w:rsidRPr="007F074F">
        <w:rPr>
          <w:rFonts w:ascii="Times New Roman" w:hAnsi="Times New Roman" w:cs="Times New Roman"/>
          <w:b/>
          <w:sz w:val="24"/>
          <w:szCs w:val="24"/>
        </w:rPr>
        <w:t>Gambar 5.7 Diagram Distribusi Sampel Berdasarkan Kejadian Kecacingan</w:t>
      </w:r>
    </w:p>
    <w:p w:rsidR="00177C49" w:rsidRPr="00DF60F9" w:rsidRDefault="00177C49" w:rsidP="00A130DD">
      <w:pPr>
        <w:spacing w:after="0" w:line="480" w:lineRule="auto"/>
        <w:ind w:firstLine="720"/>
        <w:jc w:val="both"/>
        <w:rPr>
          <w:rFonts w:ascii="Times New Roman" w:hAnsi="Times New Roman" w:cs="Times New Roman"/>
          <w:sz w:val="24"/>
          <w:szCs w:val="24"/>
        </w:rPr>
      </w:pPr>
      <w:r w:rsidRPr="00F9519A">
        <w:rPr>
          <w:rFonts w:ascii="Times New Roman" w:hAnsi="Times New Roman" w:cs="Times New Roman"/>
          <w:b/>
          <w:bCs/>
          <w:sz w:val="24"/>
          <w:szCs w:val="24"/>
        </w:rPr>
        <w:t>Tabel 5.11</w:t>
      </w:r>
      <w:r>
        <w:rPr>
          <w:rFonts w:ascii="Times New Roman" w:hAnsi="Times New Roman" w:cs="Times New Roman"/>
          <w:sz w:val="24"/>
          <w:szCs w:val="24"/>
        </w:rPr>
        <w:t xml:space="preserve"> dan </w:t>
      </w:r>
      <w:r w:rsidRPr="00F9519A">
        <w:rPr>
          <w:rFonts w:ascii="Times New Roman" w:hAnsi="Times New Roman" w:cs="Times New Roman"/>
          <w:b/>
          <w:bCs/>
          <w:sz w:val="24"/>
          <w:szCs w:val="24"/>
        </w:rPr>
        <w:t>Gambar 5.7</w:t>
      </w:r>
      <w:r>
        <w:rPr>
          <w:rFonts w:ascii="Times New Roman" w:hAnsi="Times New Roman" w:cs="Times New Roman"/>
          <w:sz w:val="24"/>
          <w:szCs w:val="24"/>
        </w:rPr>
        <w:t xml:space="preserve"> </w:t>
      </w:r>
      <w:r w:rsidRPr="00DF60F9">
        <w:rPr>
          <w:rFonts w:ascii="Times New Roman" w:hAnsi="Times New Roman" w:cs="Times New Roman"/>
          <w:sz w:val="24"/>
          <w:szCs w:val="24"/>
        </w:rPr>
        <w:t xml:space="preserve">diatas </w:t>
      </w:r>
      <w:r>
        <w:rPr>
          <w:rFonts w:ascii="Times New Roman" w:hAnsi="Times New Roman" w:cs="Times New Roman"/>
          <w:sz w:val="24"/>
          <w:szCs w:val="24"/>
        </w:rPr>
        <w:t>menunjukkan</w:t>
      </w:r>
      <w:r w:rsidRPr="00DF60F9">
        <w:rPr>
          <w:rFonts w:ascii="Times New Roman" w:hAnsi="Times New Roman" w:cs="Times New Roman"/>
          <w:sz w:val="24"/>
          <w:szCs w:val="24"/>
        </w:rPr>
        <w:t xml:space="preserve"> bahwa dari 1</w:t>
      </w:r>
      <w:r>
        <w:rPr>
          <w:rFonts w:ascii="Times New Roman" w:hAnsi="Times New Roman" w:cs="Times New Roman"/>
          <w:sz w:val="24"/>
          <w:szCs w:val="24"/>
        </w:rPr>
        <w:t>01</w:t>
      </w:r>
      <w:r w:rsidRPr="00DF60F9">
        <w:rPr>
          <w:rFonts w:ascii="Times New Roman" w:hAnsi="Times New Roman" w:cs="Times New Roman"/>
          <w:sz w:val="24"/>
          <w:szCs w:val="24"/>
        </w:rPr>
        <w:t xml:space="preserve"> sampel feses murid </w:t>
      </w:r>
      <w:r>
        <w:rPr>
          <w:rFonts w:ascii="Times New Roman" w:hAnsi="Times New Roman" w:cs="Times New Roman"/>
          <w:sz w:val="24"/>
          <w:szCs w:val="24"/>
        </w:rPr>
        <w:t>PAUD di Kecamatan Kuripan, samp</w:t>
      </w:r>
      <w:r w:rsidRPr="00DF60F9">
        <w:rPr>
          <w:rFonts w:ascii="Times New Roman" w:hAnsi="Times New Roman" w:cs="Times New Roman"/>
          <w:sz w:val="24"/>
          <w:szCs w:val="24"/>
        </w:rPr>
        <w:t>e</w:t>
      </w:r>
      <w:r>
        <w:rPr>
          <w:rFonts w:ascii="Times New Roman" w:hAnsi="Times New Roman" w:cs="Times New Roman"/>
          <w:sz w:val="24"/>
          <w:szCs w:val="24"/>
        </w:rPr>
        <w:t>l</w:t>
      </w:r>
      <w:r w:rsidRPr="00DF60F9">
        <w:rPr>
          <w:rFonts w:ascii="Times New Roman" w:hAnsi="Times New Roman" w:cs="Times New Roman"/>
          <w:sz w:val="24"/>
          <w:szCs w:val="24"/>
        </w:rPr>
        <w:t xml:space="preserve"> yang positif </w:t>
      </w:r>
      <w:r>
        <w:rPr>
          <w:rFonts w:ascii="Times New Roman" w:hAnsi="Times New Roman" w:cs="Times New Roman"/>
          <w:sz w:val="24"/>
          <w:szCs w:val="24"/>
        </w:rPr>
        <w:t>menderita kecacingan sejumlah 21</w:t>
      </w:r>
      <w:r w:rsidRPr="00DF60F9">
        <w:rPr>
          <w:rFonts w:ascii="Times New Roman" w:hAnsi="Times New Roman" w:cs="Times New Roman"/>
          <w:sz w:val="24"/>
          <w:szCs w:val="24"/>
        </w:rPr>
        <w:t xml:space="preserve"> sampel, sedangkan yang negatif m</w:t>
      </w:r>
      <w:r>
        <w:rPr>
          <w:rFonts w:ascii="Times New Roman" w:hAnsi="Times New Roman" w:cs="Times New Roman"/>
          <w:sz w:val="24"/>
          <w:szCs w:val="24"/>
        </w:rPr>
        <w:t>enderita kecacingan sejumlah 80</w:t>
      </w:r>
      <w:r w:rsidRPr="00DF60F9">
        <w:rPr>
          <w:rFonts w:ascii="Times New Roman" w:hAnsi="Times New Roman" w:cs="Times New Roman"/>
          <w:sz w:val="24"/>
          <w:szCs w:val="24"/>
        </w:rPr>
        <w:t xml:space="preserve"> sampel. Jadi dapat disimpulkan bahwa </w:t>
      </w:r>
      <w:r>
        <w:rPr>
          <w:rFonts w:ascii="Times New Roman" w:hAnsi="Times New Roman" w:cs="Times New Roman"/>
          <w:sz w:val="24"/>
          <w:szCs w:val="24"/>
        </w:rPr>
        <w:t xml:space="preserve">pada </w:t>
      </w:r>
      <w:r w:rsidRPr="00DF60F9">
        <w:rPr>
          <w:rFonts w:ascii="Times New Roman" w:hAnsi="Times New Roman" w:cs="Times New Roman"/>
          <w:sz w:val="24"/>
          <w:szCs w:val="24"/>
        </w:rPr>
        <w:t xml:space="preserve">murid </w:t>
      </w:r>
      <w:r>
        <w:rPr>
          <w:rFonts w:ascii="Times New Roman" w:hAnsi="Times New Roman" w:cs="Times New Roman"/>
          <w:sz w:val="24"/>
          <w:szCs w:val="24"/>
        </w:rPr>
        <w:t>PAUD di Kecamatan Kuripan</w:t>
      </w:r>
      <w:r w:rsidR="001D03E2">
        <w:rPr>
          <w:rFonts w:ascii="Times New Roman" w:hAnsi="Times New Roman" w:cs="Times New Roman"/>
          <w:sz w:val="24"/>
          <w:szCs w:val="24"/>
        </w:rPr>
        <w:t xml:space="preserve"> </w:t>
      </w:r>
      <w:r>
        <w:rPr>
          <w:rFonts w:ascii="Times New Roman" w:hAnsi="Times New Roman" w:cs="Times New Roman"/>
          <w:sz w:val="24"/>
          <w:szCs w:val="24"/>
        </w:rPr>
        <w:t xml:space="preserve">penderita kecacingan </w:t>
      </w:r>
      <w:r w:rsidRPr="00DF60F9">
        <w:rPr>
          <w:rFonts w:ascii="Times New Roman" w:hAnsi="Times New Roman" w:cs="Times New Roman"/>
          <w:sz w:val="24"/>
          <w:szCs w:val="24"/>
        </w:rPr>
        <w:t xml:space="preserve">lebih sedikit </w:t>
      </w:r>
      <w:r>
        <w:rPr>
          <w:rFonts w:ascii="Times New Roman" w:hAnsi="Times New Roman" w:cs="Times New Roman"/>
          <w:sz w:val="24"/>
          <w:szCs w:val="24"/>
        </w:rPr>
        <w:t>daripada yang bukan penderita</w:t>
      </w:r>
      <w:r w:rsidRPr="00DF60F9">
        <w:rPr>
          <w:rFonts w:ascii="Times New Roman" w:hAnsi="Times New Roman" w:cs="Times New Roman"/>
          <w:sz w:val="24"/>
          <w:szCs w:val="24"/>
        </w:rPr>
        <w:t xml:space="preserve">.  </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lastRenderedPageBreak/>
        <w:t xml:space="preserve">5.1.1.8 Distribusi Jenis Kecacingan </w:t>
      </w:r>
    </w:p>
    <w:p w:rsidR="00177C49" w:rsidRPr="007F074F" w:rsidRDefault="00177C49" w:rsidP="00177C49">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5.12 Distribusi Jenis Kecacingan</w:t>
      </w:r>
    </w:p>
    <w:tbl>
      <w:tblPr>
        <w:tblStyle w:val="LightShading-Accent11"/>
        <w:tblW w:w="0" w:type="auto"/>
        <w:tblInd w:w="108" w:type="dxa"/>
        <w:tblLook w:val="04A0" w:firstRow="1" w:lastRow="0" w:firstColumn="1" w:lastColumn="0" w:noHBand="0" w:noVBand="1"/>
      </w:tblPr>
      <w:tblGrid>
        <w:gridCol w:w="3085"/>
        <w:gridCol w:w="1843"/>
        <w:gridCol w:w="1984"/>
      </w:tblGrid>
      <w:tr w:rsidR="00177C49" w:rsidRPr="007F074F" w:rsidTr="00777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Jenis Kecacingan</w:t>
            </w:r>
          </w:p>
        </w:tc>
        <w:tc>
          <w:tcPr>
            <w:tcW w:w="1843"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n</w:t>
            </w:r>
          </w:p>
        </w:tc>
        <w:tc>
          <w:tcPr>
            <w:tcW w:w="1984"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w:t>
            </w:r>
          </w:p>
        </w:tc>
      </w:tr>
      <w:tr w:rsidR="00177C49" w:rsidRPr="007F074F" w:rsidTr="0077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i/>
                <w:color w:val="auto"/>
                <w:szCs w:val="24"/>
                <w:lang w:val="en-US"/>
              </w:rPr>
            </w:pPr>
            <w:r w:rsidRPr="007F074F">
              <w:rPr>
                <w:rFonts w:ascii="Times New Roman" w:hAnsi="Times New Roman" w:cs="Times New Roman"/>
                <w:i/>
                <w:color w:val="auto"/>
                <w:szCs w:val="24"/>
                <w:lang w:val="en-US"/>
              </w:rPr>
              <w:t>Hymenolepis nana</w:t>
            </w:r>
          </w:p>
        </w:tc>
        <w:tc>
          <w:tcPr>
            <w:tcW w:w="1843"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9</w:t>
            </w:r>
          </w:p>
        </w:tc>
        <w:tc>
          <w:tcPr>
            <w:tcW w:w="1984" w:type="dxa"/>
            <w:tcBorders>
              <w:top w:val="single" w:sz="4" w:space="0" w:color="auto"/>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42</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9</w:t>
            </w:r>
          </w:p>
        </w:tc>
      </w:tr>
      <w:tr w:rsidR="00177C49" w:rsidRPr="007F074F" w:rsidTr="007775DA">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i/>
                <w:color w:val="auto"/>
                <w:szCs w:val="24"/>
                <w:lang w:val="en-US"/>
              </w:rPr>
            </w:pPr>
            <w:r w:rsidRPr="007F074F">
              <w:rPr>
                <w:rFonts w:ascii="Times New Roman" w:hAnsi="Times New Roman" w:cs="Times New Roman"/>
                <w:i/>
                <w:color w:val="auto"/>
                <w:szCs w:val="24"/>
                <w:lang w:val="en-US"/>
              </w:rPr>
              <w:t>Enterobius vermicularis</w:t>
            </w:r>
          </w:p>
        </w:tc>
        <w:tc>
          <w:tcPr>
            <w:tcW w:w="1843"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7</w:t>
            </w:r>
          </w:p>
        </w:tc>
        <w:tc>
          <w:tcPr>
            <w:tcW w:w="1984"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33,3</w:t>
            </w:r>
          </w:p>
        </w:tc>
      </w:tr>
      <w:tr w:rsidR="00177C49" w:rsidRPr="007F074F" w:rsidTr="0077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i/>
                <w:color w:val="auto"/>
                <w:szCs w:val="24"/>
              </w:rPr>
            </w:pPr>
            <w:r w:rsidRPr="007F074F">
              <w:rPr>
                <w:rFonts w:ascii="Times New Roman" w:hAnsi="Times New Roman" w:cs="Times New Roman"/>
                <w:i/>
                <w:color w:val="auto"/>
                <w:szCs w:val="24"/>
              </w:rPr>
              <w:t>Trichuris trichiura</w:t>
            </w:r>
          </w:p>
        </w:tc>
        <w:tc>
          <w:tcPr>
            <w:tcW w:w="1843" w:type="dxa"/>
            <w:tcBorders>
              <w:top w:val="nil"/>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w:t>
            </w:r>
          </w:p>
        </w:tc>
        <w:tc>
          <w:tcPr>
            <w:tcW w:w="1984" w:type="dxa"/>
            <w:tcBorders>
              <w:top w:val="nil"/>
              <w:bottom w:val="nil"/>
            </w:tcBorders>
            <w:shd w:val="clear" w:color="auto" w:fill="auto"/>
            <w:vAlign w:val="center"/>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19</w:t>
            </w:r>
            <w:r w:rsidRPr="007F074F">
              <w:rPr>
                <w:rFonts w:ascii="Times New Roman" w:hAnsi="Times New Roman" w:cs="Times New Roman"/>
                <w:color w:val="auto"/>
                <w:szCs w:val="24"/>
              </w:rPr>
              <w:t>,</w:t>
            </w:r>
            <w:r w:rsidRPr="007F074F">
              <w:rPr>
                <w:rFonts w:ascii="Times New Roman" w:hAnsi="Times New Roman" w:cs="Times New Roman"/>
                <w:color w:val="auto"/>
                <w:szCs w:val="24"/>
                <w:lang w:val="en-US"/>
              </w:rPr>
              <w:t>0</w:t>
            </w:r>
          </w:p>
        </w:tc>
      </w:tr>
      <w:tr w:rsidR="00177C49" w:rsidRPr="007F074F" w:rsidTr="007775DA">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shd w:val="clear" w:color="auto" w:fill="auto"/>
            <w:vAlign w:val="center"/>
          </w:tcPr>
          <w:p w:rsidR="00177C49" w:rsidRPr="007F074F" w:rsidRDefault="00177C49" w:rsidP="00177C49">
            <w:pPr>
              <w:spacing w:line="360" w:lineRule="auto"/>
              <w:jc w:val="both"/>
              <w:rPr>
                <w:rFonts w:ascii="Times New Roman" w:hAnsi="Times New Roman" w:cs="Times New Roman"/>
                <w:i/>
                <w:szCs w:val="24"/>
                <w:lang w:val="en-US"/>
              </w:rPr>
            </w:pPr>
            <w:r w:rsidRPr="007F074F">
              <w:rPr>
                <w:rFonts w:ascii="Times New Roman" w:hAnsi="Times New Roman" w:cs="Times New Roman"/>
                <w:i/>
                <w:color w:val="auto"/>
                <w:szCs w:val="24"/>
              </w:rPr>
              <w:t>T</w:t>
            </w:r>
            <w:r w:rsidRPr="007F074F">
              <w:rPr>
                <w:rFonts w:ascii="Times New Roman" w:hAnsi="Times New Roman" w:cs="Times New Roman"/>
                <w:i/>
                <w:color w:val="auto"/>
                <w:szCs w:val="24"/>
                <w:lang w:val="en-US"/>
              </w:rPr>
              <w:t>.</w:t>
            </w:r>
            <w:r w:rsidRPr="007F074F">
              <w:rPr>
                <w:rFonts w:ascii="Times New Roman" w:hAnsi="Times New Roman" w:cs="Times New Roman"/>
                <w:i/>
                <w:color w:val="auto"/>
                <w:szCs w:val="24"/>
              </w:rPr>
              <w:t xml:space="preserve"> trichiura</w:t>
            </w:r>
            <w:r w:rsidRPr="007F074F">
              <w:rPr>
                <w:rFonts w:ascii="Times New Roman" w:hAnsi="Times New Roman" w:cs="Times New Roman"/>
                <w:color w:val="auto"/>
                <w:szCs w:val="24"/>
                <w:lang w:val="en-US"/>
              </w:rPr>
              <w:t>dan</w:t>
            </w:r>
            <w:r w:rsidRPr="007F074F">
              <w:rPr>
                <w:rFonts w:ascii="Times New Roman" w:hAnsi="Times New Roman" w:cs="Times New Roman"/>
                <w:i/>
                <w:color w:val="auto"/>
                <w:szCs w:val="24"/>
                <w:lang w:val="en-US"/>
              </w:rPr>
              <w:t xml:space="preserve"> H. nana</w:t>
            </w:r>
          </w:p>
        </w:tc>
        <w:tc>
          <w:tcPr>
            <w:tcW w:w="1843"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w:t>
            </w:r>
          </w:p>
        </w:tc>
        <w:tc>
          <w:tcPr>
            <w:tcW w:w="1984" w:type="dxa"/>
            <w:tcBorders>
              <w:top w:val="nil"/>
              <w:bottom w:val="nil"/>
            </w:tcBorders>
            <w:shd w:val="clear" w:color="auto" w:fill="auto"/>
            <w:vAlign w:val="center"/>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4,8</w:t>
            </w:r>
          </w:p>
        </w:tc>
      </w:tr>
      <w:tr w:rsidR="00177C49" w:rsidRPr="007F074F" w:rsidTr="0077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4" w:space="0" w:color="auto"/>
            </w:tcBorders>
            <w:shd w:val="clear" w:color="auto" w:fill="auto"/>
            <w:vAlign w:val="center"/>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1843" w:type="dxa"/>
            <w:tcBorders>
              <w:top w:val="single" w:sz="4" w:space="0" w:color="auto"/>
              <w:bottom w:val="single" w:sz="4" w:space="0" w:color="auto"/>
            </w:tcBorders>
            <w:shd w:val="clear" w:color="auto" w:fill="auto"/>
            <w:vAlign w:val="center"/>
          </w:tcPr>
          <w:p w:rsidR="00177C49" w:rsidRPr="00F9519A"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4"/>
                <w:lang w:val="en-US"/>
              </w:rPr>
            </w:pPr>
            <w:r w:rsidRPr="00F9519A">
              <w:rPr>
                <w:rFonts w:ascii="Times New Roman" w:hAnsi="Times New Roman" w:cs="Times New Roman"/>
                <w:b/>
                <w:bCs/>
                <w:color w:val="auto"/>
                <w:szCs w:val="24"/>
                <w:lang w:val="en-US"/>
              </w:rPr>
              <w:t>21</w:t>
            </w:r>
          </w:p>
        </w:tc>
        <w:tc>
          <w:tcPr>
            <w:tcW w:w="1984" w:type="dxa"/>
            <w:tcBorders>
              <w:top w:val="single" w:sz="4" w:space="0" w:color="auto"/>
              <w:bottom w:val="single" w:sz="4" w:space="0" w:color="auto"/>
            </w:tcBorders>
            <w:shd w:val="clear" w:color="auto" w:fill="auto"/>
            <w:vAlign w:val="center"/>
          </w:tcPr>
          <w:p w:rsidR="00177C49" w:rsidRPr="00F9519A"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4"/>
              </w:rPr>
            </w:pPr>
            <w:r w:rsidRPr="00F9519A">
              <w:rPr>
                <w:rFonts w:ascii="Times New Roman" w:hAnsi="Times New Roman" w:cs="Times New Roman"/>
                <w:b/>
                <w:bCs/>
                <w:color w:val="auto"/>
                <w:szCs w:val="24"/>
              </w:rPr>
              <w:t>100</w:t>
            </w:r>
          </w:p>
        </w:tc>
      </w:tr>
    </w:tbl>
    <w:p w:rsidR="00177C49" w:rsidRDefault="00177C49" w:rsidP="007775DA">
      <w:pPr>
        <w:spacing w:before="24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2446317"/>
            <wp:effectExtent l="0" t="0" r="1905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7C49" w:rsidRPr="007F074F" w:rsidRDefault="00177C49" w:rsidP="00177C49">
      <w:pPr>
        <w:spacing w:after="0" w:line="480" w:lineRule="auto"/>
        <w:jc w:val="center"/>
        <w:rPr>
          <w:rFonts w:ascii="Times New Roman" w:hAnsi="Times New Roman" w:cs="Times New Roman"/>
          <w:b/>
          <w:sz w:val="24"/>
          <w:szCs w:val="24"/>
        </w:rPr>
      </w:pPr>
      <w:r w:rsidRPr="007F074F">
        <w:rPr>
          <w:rFonts w:ascii="Times New Roman" w:hAnsi="Times New Roman" w:cs="Times New Roman"/>
          <w:b/>
          <w:sz w:val="24"/>
          <w:szCs w:val="24"/>
        </w:rPr>
        <w:t xml:space="preserve">Gambar 5.8 </w:t>
      </w:r>
      <w:r w:rsidR="000403E4">
        <w:rPr>
          <w:rFonts w:ascii="Times New Roman" w:hAnsi="Times New Roman" w:cs="Times New Roman"/>
          <w:b/>
          <w:sz w:val="24"/>
          <w:szCs w:val="24"/>
        </w:rPr>
        <w:t>Diagram</w:t>
      </w:r>
      <w:r w:rsidRPr="007F074F">
        <w:rPr>
          <w:rFonts w:ascii="Times New Roman" w:hAnsi="Times New Roman" w:cs="Times New Roman"/>
          <w:b/>
          <w:sz w:val="24"/>
          <w:szCs w:val="24"/>
        </w:rPr>
        <w:t xml:space="preserve"> Distribusi Jenis Kecacingan</w:t>
      </w:r>
    </w:p>
    <w:p w:rsidR="00177C4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r w:rsidRPr="00F9519A">
        <w:rPr>
          <w:rFonts w:ascii="Times New Roman" w:hAnsi="Times New Roman" w:cs="Times New Roman"/>
          <w:b/>
          <w:bCs/>
          <w:sz w:val="24"/>
          <w:szCs w:val="24"/>
        </w:rPr>
        <w:t>Tabel 5.12</w:t>
      </w:r>
      <w:r>
        <w:rPr>
          <w:rFonts w:ascii="Times New Roman" w:hAnsi="Times New Roman" w:cs="Times New Roman"/>
          <w:sz w:val="24"/>
          <w:szCs w:val="24"/>
        </w:rPr>
        <w:t xml:space="preserve"> dan </w:t>
      </w:r>
      <w:r w:rsidRPr="00F9519A">
        <w:rPr>
          <w:rFonts w:ascii="Times New Roman" w:hAnsi="Times New Roman" w:cs="Times New Roman"/>
          <w:b/>
          <w:bCs/>
          <w:sz w:val="24"/>
          <w:szCs w:val="24"/>
        </w:rPr>
        <w:t>Gambar 5.8</w:t>
      </w:r>
      <w:r>
        <w:rPr>
          <w:rFonts w:ascii="Times New Roman" w:hAnsi="Times New Roman" w:cs="Times New Roman"/>
          <w:sz w:val="24"/>
          <w:szCs w:val="24"/>
        </w:rPr>
        <w:t xml:space="preserve"> </w:t>
      </w:r>
      <w:r w:rsidRPr="00DF60F9">
        <w:rPr>
          <w:rFonts w:ascii="Times New Roman" w:hAnsi="Times New Roman" w:cs="Times New Roman"/>
          <w:sz w:val="24"/>
          <w:szCs w:val="24"/>
        </w:rPr>
        <w:t>diata</w:t>
      </w:r>
      <w:r>
        <w:rPr>
          <w:rFonts w:ascii="Times New Roman" w:hAnsi="Times New Roman" w:cs="Times New Roman"/>
          <w:sz w:val="24"/>
          <w:szCs w:val="24"/>
        </w:rPr>
        <w:t>s dapat diketahui bahwa dari 21</w:t>
      </w:r>
      <w:r w:rsidRPr="00DF60F9">
        <w:rPr>
          <w:rFonts w:ascii="Times New Roman" w:hAnsi="Times New Roman" w:cs="Times New Roman"/>
          <w:sz w:val="24"/>
          <w:szCs w:val="24"/>
        </w:rPr>
        <w:t xml:space="preserve"> murid </w:t>
      </w:r>
      <w:r>
        <w:rPr>
          <w:rFonts w:ascii="Times New Roman" w:hAnsi="Times New Roman" w:cs="Times New Roman"/>
          <w:sz w:val="24"/>
          <w:szCs w:val="24"/>
        </w:rPr>
        <w:t>PAUD yang terinfeksi cacing</w:t>
      </w:r>
      <w:r w:rsidRPr="00DF60F9">
        <w:rPr>
          <w:rFonts w:ascii="Times New Roman" w:hAnsi="Times New Roman" w:cs="Times New Roman"/>
          <w:sz w:val="24"/>
          <w:szCs w:val="24"/>
        </w:rPr>
        <w:t xml:space="preserve">, sebanyak </w:t>
      </w:r>
      <w:r>
        <w:rPr>
          <w:rFonts w:ascii="Times New Roman" w:hAnsi="Times New Roman" w:cs="Times New Roman"/>
          <w:sz w:val="24"/>
          <w:szCs w:val="24"/>
        </w:rPr>
        <w:t>9</w:t>
      </w:r>
      <w:r w:rsidRPr="00DF60F9">
        <w:rPr>
          <w:rFonts w:ascii="Times New Roman" w:hAnsi="Times New Roman" w:cs="Times New Roman"/>
          <w:sz w:val="24"/>
          <w:szCs w:val="24"/>
        </w:rPr>
        <w:t xml:space="preserve"> sampel (</w:t>
      </w:r>
      <w:r>
        <w:rPr>
          <w:rFonts w:ascii="Times New Roman" w:hAnsi="Times New Roman" w:cs="Times New Roman"/>
          <w:sz w:val="24"/>
          <w:szCs w:val="24"/>
        </w:rPr>
        <w:t>42,9</w:t>
      </w:r>
      <w:r w:rsidRPr="00DF60F9">
        <w:rPr>
          <w:rFonts w:ascii="Times New Roman" w:hAnsi="Times New Roman" w:cs="Times New Roman"/>
          <w:sz w:val="24"/>
          <w:szCs w:val="24"/>
        </w:rPr>
        <w:t>%) di</w:t>
      </w:r>
      <w:r>
        <w:rPr>
          <w:rFonts w:ascii="Times New Roman" w:hAnsi="Times New Roman" w:cs="Times New Roman"/>
          <w:sz w:val="24"/>
          <w:szCs w:val="24"/>
        </w:rPr>
        <w:t>ny</w:t>
      </w:r>
      <w:r w:rsidRPr="00DF60F9">
        <w:rPr>
          <w:rFonts w:ascii="Times New Roman" w:hAnsi="Times New Roman" w:cs="Times New Roman"/>
          <w:sz w:val="24"/>
          <w:szCs w:val="24"/>
        </w:rPr>
        <w:t xml:space="preserve">atakan positif terdapat telur </w:t>
      </w:r>
      <w:r>
        <w:rPr>
          <w:rFonts w:ascii="Times New Roman" w:hAnsi="Times New Roman" w:cs="Times New Roman"/>
          <w:i/>
          <w:sz w:val="24"/>
          <w:szCs w:val="24"/>
        </w:rPr>
        <w:t>Hymenolepis nana</w:t>
      </w:r>
      <w:r w:rsidRPr="00DF60F9">
        <w:rPr>
          <w:rFonts w:ascii="Times New Roman" w:hAnsi="Times New Roman" w:cs="Times New Roman"/>
          <w:i/>
          <w:sz w:val="24"/>
          <w:szCs w:val="24"/>
        </w:rPr>
        <w:t>,</w:t>
      </w:r>
      <w:r>
        <w:rPr>
          <w:rFonts w:ascii="Times New Roman" w:hAnsi="Times New Roman" w:cs="Times New Roman"/>
          <w:sz w:val="24"/>
          <w:szCs w:val="24"/>
        </w:rPr>
        <w:t xml:space="preserve"> 7 sampel (33,3</w:t>
      </w:r>
      <w:r w:rsidRPr="00DF60F9">
        <w:rPr>
          <w:rFonts w:ascii="Times New Roman" w:hAnsi="Times New Roman" w:cs="Times New Roman"/>
          <w:sz w:val="24"/>
          <w:szCs w:val="24"/>
        </w:rPr>
        <w:t xml:space="preserve">%) positif terdapat telur </w:t>
      </w:r>
      <w:r>
        <w:rPr>
          <w:rFonts w:ascii="Times New Roman" w:hAnsi="Times New Roman" w:cs="Times New Roman"/>
          <w:i/>
          <w:sz w:val="24"/>
          <w:szCs w:val="24"/>
        </w:rPr>
        <w:t>Enterobius vermicularis</w:t>
      </w:r>
      <w:r w:rsidRPr="00DF60F9">
        <w:rPr>
          <w:rFonts w:ascii="Times New Roman" w:hAnsi="Times New Roman" w:cs="Times New Roman"/>
          <w:sz w:val="24"/>
          <w:szCs w:val="24"/>
        </w:rPr>
        <w:t xml:space="preserve">, </w:t>
      </w:r>
      <w:r>
        <w:rPr>
          <w:rFonts w:ascii="Times New Roman" w:hAnsi="Times New Roman" w:cs="Times New Roman"/>
          <w:sz w:val="24"/>
          <w:szCs w:val="24"/>
        </w:rPr>
        <w:t xml:space="preserve">4 sampel (19%) positif terdapat telur </w:t>
      </w:r>
      <w:r>
        <w:rPr>
          <w:rFonts w:ascii="Times New Roman" w:hAnsi="Times New Roman" w:cs="Times New Roman"/>
          <w:i/>
          <w:sz w:val="24"/>
          <w:szCs w:val="24"/>
        </w:rPr>
        <w:t>Trich</w:t>
      </w:r>
      <w:r w:rsidRPr="00DF60F9">
        <w:rPr>
          <w:rFonts w:ascii="Times New Roman" w:hAnsi="Times New Roman" w:cs="Times New Roman"/>
          <w:i/>
          <w:sz w:val="24"/>
          <w:szCs w:val="24"/>
        </w:rPr>
        <w:t>uris trichiura</w:t>
      </w:r>
      <w:r>
        <w:rPr>
          <w:rFonts w:ascii="Times New Roman" w:hAnsi="Times New Roman" w:cs="Times New Roman"/>
          <w:sz w:val="24"/>
          <w:szCs w:val="24"/>
        </w:rPr>
        <w:t>dan 1 sampel (4,8</w:t>
      </w:r>
      <w:r w:rsidRPr="00DF60F9">
        <w:rPr>
          <w:rFonts w:ascii="Times New Roman" w:hAnsi="Times New Roman" w:cs="Times New Roman"/>
          <w:sz w:val="24"/>
          <w:szCs w:val="24"/>
        </w:rPr>
        <w:t xml:space="preserve">%) positif terdapat dua jenis telur cacing yaitu </w:t>
      </w:r>
      <w:r>
        <w:rPr>
          <w:rFonts w:ascii="Times New Roman" w:hAnsi="Times New Roman" w:cs="Times New Roman"/>
          <w:i/>
          <w:sz w:val="24"/>
          <w:szCs w:val="24"/>
        </w:rPr>
        <w:t>Trich</w:t>
      </w:r>
      <w:r w:rsidRPr="00DF60F9">
        <w:rPr>
          <w:rFonts w:ascii="Times New Roman" w:hAnsi="Times New Roman" w:cs="Times New Roman"/>
          <w:i/>
          <w:sz w:val="24"/>
          <w:szCs w:val="24"/>
        </w:rPr>
        <w:t>uris trichiura</w:t>
      </w:r>
      <w:r>
        <w:rPr>
          <w:rFonts w:ascii="Times New Roman" w:hAnsi="Times New Roman" w:cs="Times New Roman"/>
          <w:sz w:val="24"/>
          <w:szCs w:val="24"/>
        </w:rPr>
        <w:t xml:space="preserve"> dan </w:t>
      </w:r>
      <w:r>
        <w:rPr>
          <w:rFonts w:ascii="Times New Roman" w:hAnsi="Times New Roman" w:cs="Times New Roman"/>
          <w:i/>
          <w:sz w:val="24"/>
          <w:szCs w:val="24"/>
        </w:rPr>
        <w:t>Hymenolepis nana</w:t>
      </w:r>
      <w:r>
        <w:rPr>
          <w:rFonts w:ascii="Times New Roman" w:hAnsi="Times New Roman" w:cs="Times New Roman"/>
          <w:sz w:val="24"/>
          <w:szCs w:val="24"/>
        </w:rPr>
        <w:t>.</w:t>
      </w:r>
      <w:r w:rsidR="00F9519A">
        <w:rPr>
          <w:rFonts w:ascii="Times New Roman" w:hAnsi="Times New Roman" w:cs="Times New Roman"/>
          <w:sz w:val="24"/>
          <w:szCs w:val="24"/>
        </w:rPr>
        <w:t xml:space="preserve"> </w:t>
      </w:r>
      <w:r>
        <w:rPr>
          <w:rFonts w:ascii="Times New Roman" w:hAnsi="Times New Roman" w:cs="Times New Roman"/>
          <w:sz w:val="24"/>
          <w:szCs w:val="24"/>
        </w:rPr>
        <w:t>Sehingga d</w:t>
      </w:r>
      <w:r w:rsidRPr="00DF60F9">
        <w:rPr>
          <w:rFonts w:ascii="Times New Roman" w:hAnsi="Times New Roman" w:cs="Times New Roman"/>
          <w:sz w:val="24"/>
          <w:szCs w:val="24"/>
        </w:rPr>
        <w:t>apat di</w:t>
      </w:r>
      <w:r>
        <w:rPr>
          <w:rFonts w:ascii="Times New Roman" w:hAnsi="Times New Roman" w:cs="Times New Roman"/>
          <w:sz w:val="24"/>
          <w:szCs w:val="24"/>
        </w:rPr>
        <w:t>tarik kesimpul</w:t>
      </w:r>
      <w:r w:rsidRPr="00DF60F9">
        <w:rPr>
          <w:rFonts w:ascii="Times New Roman" w:hAnsi="Times New Roman" w:cs="Times New Roman"/>
          <w:sz w:val="24"/>
          <w:szCs w:val="24"/>
        </w:rPr>
        <w:t xml:space="preserve">an bahwa frekuensi terbanyak </w:t>
      </w:r>
      <w:r>
        <w:rPr>
          <w:rFonts w:ascii="Times New Roman" w:hAnsi="Times New Roman" w:cs="Times New Roman"/>
          <w:sz w:val="24"/>
          <w:szCs w:val="24"/>
        </w:rPr>
        <w:t>jenis cacing</w:t>
      </w:r>
      <w:r w:rsidRPr="00DF60F9">
        <w:rPr>
          <w:rFonts w:ascii="Times New Roman" w:hAnsi="Times New Roman" w:cs="Times New Roman"/>
          <w:sz w:val="24"/>
          <w:szCs w:val="24"/>
        </w:rPr>
        <w:t xml:space="preserve"> yang </w:t>
      </w:r>
      <w:r>
        <w:rPr>
          <w:rFonts w:ascii="Times New Roman" w:hAnsi="Times New Roman" w:cs="Times New Roman"/>
          <w:sz w:val="24"/>
          <w:szCs w:val="24"/>
        </w:rPr>
        <w:t>menginfeksi</w:t>
      </w:r>
      <w:r w:rsidRPr="00DF60F9">
        <w:rPr>
          <w:rFonts w:ascii="Times New Roman" w:hAnsi="Times New Roman" w:cs="Times New Roman"/>
          <w:sz w:val="24"/>
          <w:szCs w:val="24"/>
        </w:rPr>
        <w:t xml:space="preserve"> sampel adalah </w:t>
      </w:r>
      <w:r>
        <w:rPr>
          <w:rFonts w:ascii="Times New Roman" w:hAnsi="Times New Roman" w:cs="Times New Roman"/>
          <w:i/>
          <w:sz w:val="24"/>
          <w:szCs w:val="24"/>
        </w:rPr>
        <w:t>Hymenolepis nana</w:t>
      </w:r>
      <w:r w:rsidRPr="00DF60F9">
        <w:rPr>
          <w:rFonts w:ascii="Times New Roman" w:hAnsi="Times New Roman" w:cs="Times New Roman"/>
          <w:sz w:val="24"/>
          <w:szCs w:val="24"/>
        </w:rPr>
        <w:t>.</w:t>
      </w:r>
    </w:p>
    <w:p w:rsidR="00177C49" w:rsidRPr="007F074F" w:rsidRDefault="00177C49" w:rsidP="00177C49">
      <w:pPr>
        <w:spacing w:after="0" w:line="480" w:lineRule="auto"/>
        <w:ind w:firstLine="720"/>
        <w:jc w:val="both"/>
        <w:rPr>
          <w:rFonts w:ascii="Times New Roman" w:hAnsi="Times New Roman" w:cs="Times New Roman"/>
          <w:sz w:val="24"/>
          <w:szCs w:val="24"/>
        </w:rPr>
      </w:pPr>
    </w:p>
    <w:p w:rsidR="00177C49" w:rsidRPr="00DF60F9" w:rsidRDefault="00177C49" w:rsidP="00177C4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w:t>
      </w:r>
      <w:r w:rsidRPr="00DF60F9">
        <w:rPr>
          <w:rFonts w:ascii="Times New Roman" w:hAnsi="Times New Roman" w:cs="Times New Roman"/>
          <w:b/>
          <w:sz w:val="24"/>
          <w:szCs w:val="24"/>
        </w:rPr>
        <w:t xml:space="preserve"> Analisis Bivariat</w:t>
      </w:r>
    </w:p>
    <w:p w:rsidR="00177C49" w:rsidRPr="00392FAF" w:rsidRDefault="00177C49" w:rsidP="00177C49">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Analisis bivariat dilakukan untuk melihat adanya hubungan antara variabel bebas dan variabel terikat.</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t>5.2.1 Deskripsi Tingkat Pengetahuan Responden terhadap Kejadian Kecacingan</w:t>
      </w:r>
    </w:p>
    <w:p w:rsidR="00177C49" w:rsidRPr="007F074F" w:rsidRDefault="00177C49" w:rsidP="00F9519A">
      <w:pPr>
        <w:spacing w:after="0" w:line="240" w:lineRule="auto"/>
        <w:jc w:val="both"/>
        <w:rPr>
          <w:rFonts w:ascii="Times New Roman" w:hAnsi="Times New Roman" w:cs="Times New Roman"/>
          <w:b/>
          <w:sz w:val="24"/>
          <w:szCs w:val="24"/>
        </w:rPr>
      </w:pPr>
      <w:r w:rsidRPr="007F074F">
        <w:rPr>
          <w:rFonts w:ascii="Times New Roman" w:hAnsi="Times New Roman" w:cs="Times New Roman"/>
          <w:b/>
          <w:sz w:val="24"/>
          <w:szCs w:val="24"/>
        </w:rPr>
        <w:t>Tabel 5.13 Deskripsi Tingkat Pengetahuan Responden terhadap Kejadian Kecacingan</w:t>
      </w:r>
    </w:p>
    <w:tbl>
      <w:tblPr>
        <w:tblStyle w:val="LightShading-Accent11"/>
        <w:tblW w:w="7938" w:type="dxa"/>
        <w:tblInd w:w="108" w:type="dxa"/>
        <w:tblBorders>
          <w:insideH w:val="single" w:sz="4" w:space="0" w:color="auto"/>
        </w:tblBorders>
        <w:tblLayout w:type="fixed"/>
        <w:tblLook w:val="04A0" w:firstRow="1" w:lastRow="0" w:firstColumn="1" w:lastColumn="0" w:noHBand="0" w:noVBand="1"/>
      </w:tblPr>
      <w:tblGrid>
        <w:gridCol w:w="2145"/>
        <w:gridCol w:w="900"/>
        <w:gridCol w:w="992"/>
        <w:gridCol w:w="967"/>
        <w:gridCol w:w="1134"/>
        <w:gridCol w:w="950"/>
        <w:gridCol w:w="850"/>
      </w:tblGrid>
      <w:tr w:rsidR="00177C49" w:rsidRPr="007F074F" w:rsidTr="00F9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val="restart"/>
            <w:tcBorders>
              <w:top w:val="single" w:sz="4" w:space="0" w:color="auto"/>
              <w:bottom w:val="single" w:sz="4" w:space="0" w:color="auto"/>
            </w:tcBorders>
            <w:shd w:val="clear" w:color="auto" w:fill="auto"/>
          </w:tcPr>
          <w:p w:rsidR="00177C49" w:rsidRPr="007F074F" w:rsidRDefault="00F9519A"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 xml:space="preserve">tingkat </w:t>
            </w:r>
            <w:r w:rsidR="00177C49" w:rsidRPr="007F074F">
              <w:rPr>
                <w:rFonts w:ascii="Times New Roman" w:hAnsi="Times New Roman" w:cs="Times New Roman"/>
                <w:color w:val="auto"/>
                <w:szCs w:val="24"/>
              </w:rPr>
              <w:t>Pengetahuan Ibu</w:t>
            </w:r>
          </w:p>
        </w:tc>
        <w:tc>
          <w:tcPr>
            <w:tcW w:w="3993" w:type="dxa"/>
            <w:gridSpan w:val="4"/>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Angka Kejadian Kecacingan</w:t>
            </w:r>
          </w:p>
        </w:tc>
        <w:tc>
          <w:tcPr>
            <w:tcW w:w="1800" w:type="dxa"/>
            <w:gridSpan w:val="2"/>
            <w:vMerge w:val="restart"/>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Total</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1892"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Positif (+)</w:t>
            </w:r>
          </w:p>
        </w:tc>
        <w:tc>
          <w:tcPr>
            <w:tcW w:w="2101"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Negatif (-)</w:t>
            </w:r>
          </w:p>
        </w:tc>
        <w:tc>
          <w:tcPr>
            <w:tcW w:w="1800" w:type="dxa"/>
            <w:gridSpan w:val="2"/>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145"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90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992"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967" w:type="dxa"/>
            <w:tcBorders>
              <w:top w:val="single" w:sz="4" w:space="0" w:color="auto"/>
              <w:bottom w:val="single" w:sz="4" w:space="0" w:color="auto"/>
            </w:tcBorders>
            <w:shd w:val="clear" w:color="auto" w:fill="auto"/>
          </w:tcPr>
          <w:p w:rsidR="00177C49" w:rsidRPr="00F9519A" w:rsidRDefault="00F9519A"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lang w:val="en-US"/>
              </w:rPr>
            </w:pPr>
            <w:r>
              <w:rPr>
                <w:rFonts w:ascii="Times New Roman" w:hAnsi="Times New Roman" w:cs="Times New Roman"/>
                <w:b/>
                <w:color w:val="auto"/>
                <w:szCs w:val="24"/>
                <w:lang w:val="en-US"/>
              </w:rPr>
              <w:t>n</w:t>
            </w:r>
          </w:p>
        </w:tc>
        <w:tc>
          <w:tcPr>
            <w:tcW w:w="1134"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95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85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auto"/>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Kurang (K)</w:t>
            </w:r>
          </w:p>
        </w:tc>
        <w:tc>
          <w:tcPr>
            <w:tcW w:w="90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lang w:val="en-US"/>
              </w:rPr>
              <w:t>1</w:t>
            </w:r>
            <w:r w:rsidRPr="007F074F">
              <w:rPr>
                <w:rFonts w:ascii="Times New Roman" w:hAnsi="Times New Roman" w:cs="Times New Roman"/>
                <w:color w:val="auto"/>
                <w:szCs w:val="24"/>
              </w:rPr>
              <w:t>4</w:t>
            </w:r>
          </w:p>
        </w:tc>
        <w:tc>
          <w:tcPr>
            <w:tcW w:w="992"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lang w:val="en-US"/>
              </w:rPr>
              <w:t>63,6</w:t>
            </w:r>
          </w:p>
        </w:tc>
        <w:tc>
          <w:tcPr>
            <w:tcW w:w="967"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w:t>
            </w:r>
          </w:p>
        </w:tc>
        <w:tc>
          <w:tcPr>
            <w:tcW w:w="1134"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36,4</w:t>
            </w:r>
          </w:p>
        </w:tc>
        <w:tc>
          <w:tcPr>
            <w:tcW w:w="95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22</w:t>
            </w:r>
          </w:p>
        </w:tc>
        <w:tc>
          <w:tcPr>
            <w:tcW w:w="85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145" w:type="dxa"/>
            <w:tcBorders>
              <w:top w:val="nil"/>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Cukup Baik (CB)</w:t>
            </w:r>
          </w:p>
        </w:tc>
        <w:tc>
          <w:tcPr>
            <w:tcW w:w="90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7</w:t>
            </w:r>
          </w:p>
        </w:tc>
        <w:tc>
          <w:tcPr>
            <w:tcW w:w="992"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14,3</w:t>
            </w:r>
          </w:p>
        </w:tc>
        <w:tc>
          <w:tcPr>
            <w:tcW w:w="967"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42</w:t>
            </w:r>
          </w:p>
        </w:tc>
        <w:tc>
          <w:tcPr>
            <w:tcW w:w="1134"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85,7</w:t>
            </w:r>
          </w:p>
        </w:tc>
        <w:tc>
          <w:tcPr>
            <w:tcW w:w="9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49</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nil"/>
              <w:bottom w:val="single" w:sz="4" w:space="0" w:color="auto"/>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Baik (B)</w:t>
            </w:r>
          </w:p>
        </w:tc>
        <w:tc>
          <w:tcPr>
            <w:tcW w:w="900"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992"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967"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30</w:t>
            </w:r>
          </w:p>
        </w:tc>
        <w:tc>
          <w:tcPr>
            <w:tcW w:w="1134"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100,0</w:t>
            </w:r>
          </w:p>
        </w:tc>
        <w:tc>
          <w:tcPr>
            <w:tcW w:w="950"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30</w:t>
            </w:r>
          </w:p>
        </w:tc>
        <w:tc>
          <w:tcPr>
            <w:tcW w:w="850"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bl>
    <w:p w:rsidR="00177C49" w:rsidRDefault="00177C49" w:rsidP="00F9519A">
      <w:pPr>
        <w:spacing w:before="240" w:line="480" w:lineRule="auto"/>
        <w:ind w:firstLine="709"/>
        <w:jc w:val="both"/>
        <w:rPr>
          <w:rFonts w:ascii="Times New Roman" w:hAnsi="Times New Roman" w:cs="Times New Roman"/>
          <w:sz w:val="24"/>
          <w:szCs w:val="24"/>
        </w:rPr>
      </w:pPr>
      <w:r w:rsidRPr="00DF60F9">
        <w:rPr>
          <w:rFonts w:ascii="Times New Roman" w:hAnsi="Times New Roman" w:cs="Times New Roman"/>
          <w:sz w:val="24"/>
          <w:szCs w:val="24"/>
        </w:rPr>
        <w:t xml:space="preserve">Dari </w:t>
      </w:r>
      <w:r w:rsidR="00F9519A" w:rsidRPr="00F9519A">
        <w:rPr>
          <w:rFonts w:ascii="Times New Roman" w:hAnsi="Times New Roman" w:cs="Times New Roman"/>
          <w:b/>
          <w:bCs/>
          <w:sz w:val="24"/>
          <w:szCs w:val="24"/>
        </w:rPr>
        <w:t>T</w:t>
      </w:r>
      <w:r w:rsidRPr="00F9519A">
        <w:rPr>
          <w:rFonts w:ascii="Times New Roman" w:hAnsi="Times New Roman" w:cs="Times New Roman"/>
          <w:b/>
          <w:bCs/>
          <w:sz w:val="24"/>
          <w:szCs w:val="24"/>
        </w:rPr>
        <w:t>abel 5.13</w:t>
      </w:r>
      <w:r>
        <w:rPr>
          <w:rFonts w:ascii="Times New Roman" w:hAnsi="Times New Roman" w:cs="Times New Roman"/>
          <w:sz w:val="24"/>
          <w:szCs w:val="24"/>
        </w:rPr>
        <w:t xml:space="preserve"> </w:t>
      </w:r>
      <w:r w:rsidRPr="00DF60F9">
        <w:rPr>
          <w:rFonts w:ascii="Times New Roman" w:hAnsi="Times New Roman" w:cs="Times New Roman"/>
          <w:sz w:val="24"/>
          <w:szCs w:val="24"/>
        </w:rPr>
        <w:t>diata</w:t>
      </w:r>
      <w:r>
        <w:rPr>
          <w:rFonts w:ascii="Times New Roman" w:hAnsi="Times New Roman" w:cs="Times New Roman"/>
          <w:sz w:val="24"/>
          <w:szCs w:val="24"/>
        </w:rPr>
        <w:t>s, dapat diketahui bahwa dari 22 orang responden</w:t>
      </w:r>
      <w:r w:rsidR="001D03E2">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DF60F9">
        <w:rPr>
          <w:rFonts w:ascii="Times New Roman" w:hAnsi="Times New Roman" w:cs="Times New Roman"/>
          <w:sz w:val="24"/>
          <w:szCs w:val="24"/>
        </w:rPr>
        <w:t>tingkat pen</w:t>
      </w:r>
      <w:r>
        <w:rPr>
          <w:rFonts w:ascii="Times New Roman" w:hAnsi="Times New Roman" w:cs="Times New Roman"/>
          <w:sz w:val="24"/>
          <w:szCs w:val="24"/>
        </w:rPr>
        <w:t>getahuan kurang (K), ditemukan 14 (63,6</w:t>
      </w:r>
      <w:r w:rsidRPr="00DF60F9">
        <w:rPr>
          <w:rFonts w:ascii="Times New Roman" w:hAnsi="Times New Roman" w:cs="Times New Roman"/>
          <w:sz w:val="24"/>
          <w:szCs w:val="24"/>
        </w:rPr>
        <w:t xml:space="preserve">%) sampel </w:t>
      </w:r>
      <w:r>
        <w:rPr>
          <w:rFonts w:ascii="Times New Roman" w:hAnsi="Times New Roman" w:cs="Times New Roman"/>
          <w:sz w:val="24"/>
          <w:szCs w:val="24"/>
        </w:rPr>
        <w:t xml:space="preserve">yang positif </w:t>
      </w:r>
      <w:r w:rsidRPr="00DF60F9">
        <w:rPr>
          <w:rFonts w:ascii="Times New Roman" w:hAnsi="Times New Roman" w:cs="Times New Roman"/>
          <w:sz w:val="24"/>
          <w:szCs w:val="24"/>
        </w:rPr>
        <w:t xml:space="preserve">mengalami kecacingan, dan </w:t>
      </w:r>
      <w:r>
        <w:rPr>
          <w:rFonts w:ascii="Times New Roman" w:hAnsi="Times New Roman" w:cs="Times New Roman"/>
          <w:sz w:val="24"/>
          <w:szCs w:val="24"/>
        </w:rPr>
        <w:t>8 (36,4</w:t>
      </w:r>
      <w:r w:rsidRPr="00DF60F9">
        <w:rPr>
          <w:rFonts w:ascii="Times New Roman" w:hAnsi="Times New Roman" w:cs="Times New Roman"/>
          <w:sz w:val="24"/>
          <w:szCs w:val="24"/>
        </w:rPr>
        <w:t xml:space="preserve">%) </w:t>
      </w:r>
      <w:r>
        <w:rPr>
          <w:rFonts w:ascii="Times New Roman" w:hAnsi="Times New Roman" w:cs="Times New Roman"/>
          <w:sz w:val="24"/>
          <w:szCs w:val="24"/>
        </w:rPr>
        <w:t>sampel yang</w:t>
      </w:r>
      <w:r w:rsidRPr="00DF60F9">
        <w:rPr>
          <w:rFonts w:ascii="Times New Roman" w:hAnsi="Times New Roman" w:cs="Times New Roman"/>
          <w:sz w:val="24"/>
          <w:szCs w:val="24"/>
        </w:rPr>
        <w:t xml:space="preserve"> negatif me</w:t>
      </w:r>
      <w:r>
        <w:rPr>
          <w:rFonts w:ascii="Times New Roman" w:hAnsi="Times New Roman" w:cs="Times New Roman"/>
          <w:sz w:val="24"/>
          <w:szCs w:val="24"/>
        </w:rPr>
        <w:t xml:space="preserve">ngalami kecacingan. Kemudian </w:t>
      </w:r>
      <w:r w:rsidRPr="00DF60F9">
        <w:rPr>
          <w:rFonts w:ascii="Times New Roman" w:hAnsi="Times New Roman" w:cs="Times New Roman"/>
          <w:sz w:val="24"/>
          <w:szCs w:val="24"/>
        </w:rPr>
        <w:t>da</w:t>
      </w:r>
      <w:r>
        <w:rPr>
          <w:rFonts w:ascii="Times New Roman" w:hAnsi="Times New Roman" w:cs="Times New Roman"/>
          <w:sz w:val="24"/>
          <w:szCs w:val="24"/>
        </w:rPr>
        <w:t>ri49</w:t>
      </w:r>
      <w:r w:rsidRPr="00DF60F9">
        <w:rPr>
          <w:rFonts w:ascii="Times New Roman" w:hAnsi="Times New Roman" w:cs="Times New Roman"/>
          <w:sz w:val="24"/>
          <w:szCs w:val="24"/>
        </w:rPr>
        <w:t xml:space="preserve"> responden dengan tingkat pengetah</w:t>
      </w:r>
      <w:r>
        <w:rPr>
          <w:rFonts w:ascii="Times New Roman" w:hAnsi="Times New Roman" w:cs="Times New Roman"/>
          <w:sz w:val="24"/>
          <w:szCs w:val="24"/>
        </w:rPr>
        <w:t>uan cukup baik (CB), ditemukan 7 (14,3</w:t>
      </w:r>
      <w:r w:rsidRPr="00DF60F9">
        <w:rPr>
          <w:rFonts w:ascii="Times New Roman" w:hAnsi="Times New Roman" w:cs="Times New Roman"/>
          <w:sz w:val="24"/>
          <w:szCs w:val="24"/>
        </w:rPr>
        <w:t xml:space="preserve">%) sampel </w:t>
      </w:r>
      <w:r>
        <w:rPr>
          <w:rFonts w:ascii="Times New Roman" w:hAnsi="Times New Roman" w:cs="Times New Roman"/>
          <w:sz w:val="24"/>
          <w:szCs w:val="24"/>
        </w:rPr>
        <w:t xml:space="preserve">yang </w:t>
      </w:r>
      <w:r w:rsidRPr="00DF60F9">
        <w:rPr>
          <w:rFonts w:ascii="Times New Roman" w:hAnsi="Times New Roman" w:cs="Times New Roman"/>
          <w:sz w:val="24"/>
          <w:szCs w:val="24"/>
        </w:rPr>
        <w:t xml:space="preserve">positif kecacingan, dan </w:t>
      </w:r>
      <w:r>
        <w:rPr>
          <w:rFonts w:ascii="Times New Roman" w:hAnsi="Times New Roman" w:cs="Times New Roman"/>
          <w:sz w:val="24"/>
          <w:szCs w:val="24"/>
        </w:rPr>
        <w:t>42</w:t>
      </w:r>
      <w:r w:rsidRPr="00DF60F9">
        <w:rPr>
          <w:rFonts w:ascii="Times New Roman" w:hAnsi="Times New Roman" w:cs="Times New Roman"/>
          <w:sz w:val="24"/>
          <w:szCs w:val="24"/>
        </w:rPr>
        <w:t xml:space="preserve"> (</w:t>
      </w:r>
      <w:r>
        <w:rPr>
          <w:rFonts w:ascii="Times New Roman" w:hAnsi="Times New Roman" w:cs="Times New Roman"/>
          <w:sz w:val="24"/>
          <w:szCs w:val="24"/>
        </w:rPr>
        <w:t>85,7</w:t>
      </w:r>
      <w:r w:rsidRPr="00DF60F9">
        <w:rPr>
          <w:rFonts w:ascii="Times New Roman" w:hAnsi="Times New Roman" w:cs="Times New Roman"/>
          <w:sz w:val="24"/>
          <w:szCs w:val="24"/>
        </w:rPr>
        <w:t xml:space="preserve">%) sampel negatif kecacingan. </w:t>
      </w:r>
      <w:r>
        <w:rPr>
          <w:rFonts w:ascii="Times New Roman" w:hAnsi="Times New Roman" w:cs="Times New Roman"/>
          <w:sz w:val="24"/>
          <w:szCs w:val="24"/>
        </w:rPr>
        <w:t xml:space="preserve">Serta </w:t>
      </w:r>
      <w:r w:rsidRPr="00DF60F9">
        <w:rPr>
          <w:rFonts w:ascii="Times New Roman" w:hAnsi="Times New Roman" w:cs="Times New Roman"/>
          <w:sz w:val="24"/>
          <w:szCs w:val="24"/>
        </w:rPr>
        <w:t>da</w:t>
      </w:r>
      <w:r>
        <w:rPr>
          <w:rFonts w:ascii="Times New Roman" w:hAnsi="Times New Roman" w:cs="Times New Roman"/>
          <w:sz w:val="24"/>
          <w:szCs w:val="24"/>
        </w:rPr>
        <w:t>ri</w:t>
      </w:r>
      <w:r w:rsidR="00F9519A">
        <w:rPr>
          <w:rFonts w:ascii="Times New Roman" w:hAnsi="Times New Roman" w:cs="Times New Roman"/>
          <w:sz w:val="24"/>
          <w:szCs w:val="24"/>
        </w:rPr>
        <w:t xml:space="preserve"> </w:t>
      </w:r>
      <w:r>
        <w:rPr>
          <w:rFonts w:ascii="Times New Roman" w:hAnsi="Times New Roman" w:cs="Times New Roman"/>
          <w:sz w:val="24"/>
          <w:szCs w:val="24"/>
        </w:rPr>
        <w:t>30</w:t>
      </w:r>
      <w:r w:rsidRPr="00DF60F9">
        <w:rPr>
          <w:rFonts w:ascii="Times New Roman" w:hAnsi="Times New Roman" w:cs="Times New Roman"/>
          <w:sz w:val="24"/>
          <w:szCs w:val="24"/>
        </w:rPr>
        <w:t xml:space="preserve"> responden dengan tingkat pengetahuan baik (B), ditemukan keseluruhan </w:t>
      </w:r>
      <w:r>
        <w:rPr>
          <w:rFonts w:ascii="Times New Roman" w:hAnsi="Times New Roman" w:cs="Times New Roman"/>
          <w:sz w:val="24"/>
          <w:szCs w:val="24"/>
        </w:rPr>
        <w:t xml:space="preserve">sampel </w:t>
      </w:r>
      <w:r w:rsidRPr="00DF60F9">
        <w:rPr>
          <w:rFonts w:ascii="Times New Roman" w:hAnsi="Times New Roman" w:cs="Times New Roman"/>
          <w:sz w:val="24"/>
          <w:szCs w:val="24"/>
        </w:rPr>
        <w:t xml:space="preserve">negatif mengalami kecacingan. Jadi, berdasarkan </w:t>
      </w:r>
      <w:r>
        <w:rPr>
          <w:rFonts w:ascii="Times New Roman" w:hAnsi="Times New Roman" w:cs="Times New Roman"/>
          <w:sz w:val="24"/>
          <w:szCs w:val="24"/>
        </w:rPr>
        <w:t>hasil</w:t>
      </w:r>
      <w:r w:rsidRPr="00DF60F9">
        <w:rPr>
          <w:rFonts w:ascii="Times New Roman" w:hAnsi="Times New Roman" w:cs="Times New Roman"/>
          <w:sz w:val="24"/>
          <w:szCs w:val="24"/>
        </w:rPr>
        <w:t xml:space="preserve"> tersebut dapat </w:t>
      </w:r>
      <w:r>
        <w:rPr>
          <w:rFonts w:ascii="Times New Roman" w:hAnsi="Times New Roman" w:cs="Times New Roman"/>
          <w:sz w:val="24"/>
          <w:szCs w:val="24"/>
        </w:rPr>
        <w:t>disimpulkan</w:t>
      </w:r>
      <w:r w:rsidRPr="00DF60F9">
        <w:rPr>
          <w:rFonts w:ascii="Times New Roman" w:hAnsi="Times New Roman" w:cs="Times New Roman"/>
          <w:sz w:val="24"/>
          <w:szCs w:val="24"/>
        </w:rPr>
        <w:t xml:space="preserve"> bahwa </w:t>
      </w:r>
      <w:r>
        <w:rPr>
          <w:rFonts w:ascii="Times New Roman" w:hAnsi="Times New Roman" w:cs="Times New Roman"/>
          <w:sz w:val="24"/>
          <w:szCs w:val="24"/>
        </w:rPr>
        <w:t>persentase</w:t>
      </w:r>
      <w:r w:rsidRPr="00DF60F9">
        <w:rPr>
          <w:rFonts w:ascii="Times New Roman" w:hAnsi="Times New Roman" w:cs="Times New Roman"/>
          <w:sz w:val="24"/>
          <w:szCs w:val="24"/>
        </w:rPr>
        <w:t xml:space="preserve"> terbesar sampel yang </w:t>
      </w:r>
      <w:r>
        <w:rPr>
          <w:rFonts w:ascii="Times New Roman" w:hAnsi="Times New Roman" w:cs="Times New Roman"/>
          <w:sz w:val="24"/>
          <w:szCs w:val="24"/>
        </w:rPr>
        <w:t>positif</w:t>
      </w:r>
      <w:r w:rsidRPr="00DF60F9">
        <w:rPr>
          <w:rFonts w:ascii="Times New Roman" w:hAnsi="Times New Roman" w:cs="Times New Roman"/>
          <w:sz w:val="24"/>
          <w:szCs w:val="24"/>
        </w:rPr>
        <w:t xml:space="preserve"> kecacingan berdasarkan tingkat pengetahuan </w:t>
      </w:r>
      <w:r>
        <w:rPr>
          <w:rFonts w:ascii="Times New Roman" w:hAnsi="Times New Roman" w:cs="Times New Roman"/>
          <w:sz w:val="24"/>
          <w:szCs w:val="24"/>
        </w:rPr>
        <w:t xml:space="preserve">ibu </w:t>
      </w:r>
      <w:r w:rsidRPr="00DF60F9">
        <w:rPr>
          <w:rFonts w:ascii="Times New Roman" w:hAnsi="Times New Roman" w:cs="Times New Roman"/>
          <w:sz w:val="24"/>
          <w:szCs w:val="24"/>
        </w:rPr>
        <w:t>ter</w:t>
      </w:r>
      <w:r>
        <w:rPr>
          <w:rFonts w:ascii="Times New Roman" w:hAnsi="Times New Roman" w:cs="Times New Roman"/>
          <w:sz w:val="24"/>
          <w:szCs w:val="24"/>
        </w:rPr>
        <w:t>dapat</w:t>
      </w:r>
      <w:r w:rsidRPr="00DF60F9">
        <w:rPr>
          <w:rFonts w:ascii="Times New Roman" w:hAnsi="Times New Roman" w:cs="Times New Roman"/>
          <w:sz w:val="24"/>
          <w:szCs w:val="24"/>
        </w:rPr>
        <w:t xml:space="preserve"> pada ibu dengan tingkat pengetahuan kurang (K), </w:t>
      </w:r>
      <w:r>
        <w:rPr>
          <w:rFonts w:ascii="Times New Roman" w:hAnsi="Times New Roman" w:cs="Times New Roman"/>
          <w:sz w:val="24"/>
          <w:szCs w:val="24"/>
        </w:rPr>
        <w:t>sedangkan</w:t>
      </w:r>
      <w:r w:rsidR="00F9519A">
        <w:rPr>
          <w:rFonts w:ascii="Times New Roman" w:hAnsi="Times New Roman" w:cs="Times New Roman"/>
          <w:sz w:val="24"/>
          <w:szCs w:val="24"/>
        </w:rPr>
        <w:t xml:space="preserve"> </w:t>
      </w:r>
      <w:r>
        <w:rPr>
          <w:rFonts w:ascii="Times New Roman" w:hAnsi="Times New Roman" w:cs="Times New Roman"/>
          <w:sz w:val="24"/>
          <w:szCs w:val="24"/>
        </w:rPr>
        <w:t>persentase</w:t>
      </w:r>
      <w:r w:rsidRPr="00DF60F9">
        <w:rPr>
          <w:rFonts w:ascii="Times New Roman" w:hAnsi="Times New Roman" w:cs="Times New Roman"/>
          <w:sz w:val="24"/>
          <w:szCs w:val="24"/>
        </w:rPr>
        <w:t xml:space="preserve"> terbesar sampel yang negatif kecacingan </w:t>
      </w:r>
      <w:r>
        <w:rPr>
          <w:rFonts w:ascii="Times New Roman" w:hAnsi="Times New Roman" w:cs="Times New Roman"/>
          <w:sz w:val="24"/>
          <w:szCs w:val="24"/>
        </w:rPr>
        <w:t>terdapat</w:t>
      </w:r>
      <w:r w:rsidRPr="00DF60F9">
        <w:rPr>
          <w:rFonts w:ascii="Times New Roman" w:hAnsi="Times New Roman" w:cs="Times New Roman"/>
          <w:sz w:val="24"/>
          <w:szCs w:val="24"/>
        </w:rPr>
        <w:t xml:space="preserve"> pada ibu dengan tingkat pengetahuan baik (B)</w:t>
      </w:r>
      <w:r>
        <w:rPr>
          <w:rFonts w:ascii="Times New Roman" w:hAnsi="Times New Roman" w:cs="Times New Roman"/>
          <w:sz w:val="24"/>
          <w:szCs w:val="24"/>
        </w:rPr>
        <w:t xml:space="preserve"> yaitu 100%. Agar lebih jelas dapat pula dilihat </w:t>
      </w:r>
      <w:r w:rsidR="00F9519A">
        <w:rPr>
          <w:rFonts w:ascii="Times New Roman" w:hAnsi="Times New Roman" w:cs="Times New Roman"/>
          <w:sz w:val="24"/>
          <w:szCs w:val="24"/>
        </w:rPr>
        <w:t xml:space="preserve">pada </w:t>
      </w:r>
      <w:r w:rsidR="00F9519A" w:rsidRPr="00F9519A">
        <w:rPr>
          <w:rFonts w:ascii="Times New Roman" w:hAnsi="Times New Roman" w:cs="Times New Roman"/>
          <w:b/>
          <w:bCs/>
          <w:sz w:val="24"/>
          <w:szCs w:val="24"/>
        </w:rPr>
        <w:t>G</w:t>
      </w:r>
      <w:r w:rsidRPr="00F9519A">
        <w:rPr>
          <w:rFonts w:ascii="Times New Roman" w:hAnsi="Times New Roman" w:cs="Times New Roman"/>
          <w:b/>
          <w:bCs/>
          <w:sz w:val="24"/>
          <w:szCs w:val="24"/>
        </w:rPr>
        <w:t>ambar 5.9.</w:t>
      </w:r>
    </w:p>
    <w:p w:rsidR="00177C49" w:rsidRDefault="00177C49" w:rsidP="00177C49">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3063875"/>
            <wp:effectExtent l="0" t="0" r="24765" b="222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30DD" w:rsidRDefault="00177C49" w:rsidP="00A130D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Gambar 5.9 Grafik</w:t>
      </w:r>
      <w:r w:rsidRPr="007F074F">
        <w:rPr>
          <w:rFonts w:ascii="Times New Roman" w:hAnsi="Times New Roman" w:cs="Times New Roman"/>
          <w:b/>
          <w:sz w:val="24"/>
          <w:szCs w:val="24"/>
        </w:rPr>
        <w:t xml:space="preserve"> Deskripsi Tingkat Pengetahuan Responden terhadap Kejadian Kecacingan </w:t>
      </w:r>
    </w:p>
    <w:p w:rsidR="00177C49" w:rsidRPr="00A130DD" w:rsidRDefault="00177C49" w:rsidP="006F19D6">
      <w:pPr>
        <w:spacing w:after="0" w:line="480" w:lineRule="auto"/>
        <w:rPr>
          <w:rFonts w:ascii="Times New Roman" w:hAnsi="Times New Roman" w:cs="Times New Roman"/>
          <w:b/>
          <w:sz w:val="24"/>
          <w:szCs w:val="24"/>
        </w:rPr>
      </w:pPr>
      <w:r w:rsidRPr="007F074F">
        <w:rPr>
          <w:rFonts w:ascii="Times New Roman" w:hAnsi="Times New Roman" w:cs="Times New Roman"/>
          <w:b/>
          <w:sz w:val="24"/>
          <w:szCs w:val="24"/>
        </w:rPr>
        <w:t>5.2.2 Deskripsi Sikap Responden terhadap Kejadian Kecacingan</w:t>
      </w:r>
    </w:p>
    <w:p w:rsidR="00177C49" w:rsidRPr="007F074F" w:rsidRDefault="00177C49" w:rsidP="00177C49">
      <w:pPr>
        <w:spacing w:after="0" w:line="240" w:lineRule="auto"/>
        <w:ind w:left="1134" w:hanging="1134"/>
        <w:jc w:val="both"/>
        <w:rPr>
          <w:rFonts w:ascii="Times New Roman" w:hAnsi="Times New Roman" w:cs="Times New Roman"/>
          <w:b/>
          <w:sz w:val="24"/>
          <w:szCs w:val="24"/>
        </w:rPr>
      </w:pPr>
      <w:r w:rsidRPr="007F074F">
        <w:rPr>
          <w:rFonts w:ascii="Times New Roman" w:hAnsi="Times New Roman" w:cs="Times New Roman"/>
          <w:b/>
          <w:sz w:val="24"/>
          <w:szCs w:val="24"/>
        </w:rPr>
        <w:t>Tabel 5.14 Deskripsi Sikap Responden terhadap Kejadian Kecacingan</w:t>
      </w:r>
    </w:p>
    <w:tbl>
      <w:tblPr>
        <w:tblStyle w:val="LightShading-Accent11"/>
        <w:tblW w:w="7938" w:type="dxa"/>
        <w:tblInd w:w="108" w:type="dxa"/>
        <w:tblBorders>
          <w:insideH w:val="single" w:sz="4" w:space="0" w:color="auto"/>
        </w:tblBorders>
        <w:tblLayout w:type="fixed"/>
        <w:tblLook w:val="04A0" w:firstRow="1" w:lastRow="0" w:firstColumn="1" w:lastColumn="0" w:noHBand="0" w:noVBand="1"/>
      </w:tblPr>
      <w:tblGrid>
        <w:gridCol w:w="2145"/>
        <w:gridCol w:w="900"/>
        <w:gridCol w:w="992"/>
        <w:gridCol w:w="967"/>
        <w:gridCol w:w="1134"/>
        <w:gridCol w:w="950"/>
        <w:gridCol w:w="850"/>
      </w:tblGrid>
      <w:tr w:rsidR="00177C49" w:rsidRPr="007F074F" w:rsidTr="00F9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val="restart"/>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lang w:val="en-US"/>
              </w:rPr>
              <w:t>Sikap</w:t>
            </w:r>
            <w:r w:rsidRPr="007F074F">
              <w:rPr>
                <w:rFonts w:ascii="Times New Roman" w:hAnsi="Times New Roman" w:cs="Times New Roman"/>
                <w:color w:val="auto"/>
                <w:szCs w:val="24"/>
              </w:rPr>
              <w:t xml:space="preserve"> Ibu</w:t>
            </w:r>
          </w:p>
        </w:tc>
        <w:tc>
          <w:tcPr>
            <w:tcW w:w="3993" w:type="dxa"/>
            <w:gridSpan w:val="4"/>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Angka Kejadian Kecacingan</w:t>
            </w:r>
          </w:p>
        </w:tc>
        <w:tc>
          <w:tcPr>
            <w:tcW w:w="1800" w:type="dxa"/>
            <w:gridSpan w:val="2"/>
            <w:vMerge w:val="restart"/>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Total</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1892"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Positif (+)</w:t>
            </w:r>
          </w:p>
        </w:tc>
        <w:tc>
          <w:tcPr>
            <w:tcW w:w="2101"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Negatif (-)</w:t>
            </w:r>
          </w:p>
        </w:tc>
        <w:tc>
          <w:tcPr>
            <w:tcW w:w="1800" w:type="dxa"/>
            <w:gridSpan w:val="2"/>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145"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90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992"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967"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1134"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95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85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auto"/>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Kurang (K)</w:t>
            </w:r>
          </w:p>
        </w:tc>
        <w:tc>
          <w:tcPr>
            <w:tcW w:w="90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12</w:t>
            </w:r>
          </w:p>
        </w:tc>
        <w:tc>
          <w:tcPr>
            <w:tcW w:w="992"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lang w:val="en-US"/>
              </w:rPr>
              <w:t>66,7</w:t>
            </w:r>
          </w:p>
        </w:tc>
        <w:tc>
          <w:tcPr>
            <w:tcW w:w="967"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6</w:t>
            </w:r>
          </w:p>
        </w:tc>
        <w:tc>
          <w:tcPr>
            <w:tcW w:w="1134"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33,3</w:t>
            </w:r>
          </w:p>
        </w:tc>
        <w:tc>
          <w:tcPr>
            <w:tcW w:w="95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18</w:t>
            </w:r>
          </w:p>
        </w:tc>
        <w:tc>
          <w:tcPr>
            <w:tcW w:w="85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145" w:type="dxa"/>
            <w:tcBorders>
              <w:top w:val="nil"/>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Cukup Baik (CB)</w:t>
            </w:r>
          </w:p>
        </w:tc>
        <w:tc>
          <w:tcPr>
            <w:tcW w:w="90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9</w:t>
            </w:r>
          </w:p>
        </w:tc>
        <w:tc>
          <w:tcPr>
            <w:tcW w:w="992"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18,4</w:t>
            </w:r>
          </w:p>
        </w:tc>
        <w:tc>
          <w:tcPr>
            <w:tcW w:w="967"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40</w:t>
            </w:r>
          </w:p>
        </w:tc>
        <w:tc>
          <w:tcPr>
            <w:tcW w:w="1134"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81,6</w:t>
            </w:r>
          </w:p>
        </w:tc>
        <w:tc>
          <w:tcPr>
            <w:tcW w:w="9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49</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nil"/>
              <w:bottom w:val="single" w:sz="4" w:space="0" w:color="auto"/>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Baik (B)</w:t>
            </w:r>
          </w:p>
        </w:tc>
        <w:tc>
          <w:tcPr>
            <w:tcW w:w="900"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992"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967"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34</w:t>
            </w:r>
          </w:p>
        </w:tc>
        <w:tc>
          <w:tcPr>
            <w:tcW w:w="1134"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100,0</w:t>
            </w:r>
          </w:p>
        </w:tc>
        <w:tc>
          <w:tcPr>
            <w:tcW w:w="950"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34</w:t>
            </w:r>
          </w:p>
        </w:tc>
        <w:tc>
          <w:tcPr>
            <w:tcW w:w="850"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bl>
    <w:p w:rsidR="00177C49" w:rsidRDefault="00177C49" w:rsidP="00F9519A">
      <w:pPr>
        <w:spacing w:before="240" w:line="480" w:lineRule="auto"/>
        <w:ind w:firstLine="709"/>
        <w:jc w:val="both"/>
        <w:rPr>
          <w:rFonts w:ascii="Times New Roman" w:hAnsi="Times New Roman" w:cs="Times New Roman"/>
          <w:sz w:val="24"/>
          <w:szCs w:val="24"/>
        </w:rPr>
      </w:pPr>
      <w:r w:rsidRPr="00DF60F9">
        <w:rPr>
          <w:rFonts w:ascii="Times New Roman" w:hAnsi="Times New Roman" w:cs="Times New Roman"/>
          <w:sz w:val="24"/>
          <w:szCs w:val="24"/>
        </w:rPr>
        <w:t xml:space="preserve">Dari </w:t>
      </w:r>
      <w:r w:rsidR="00F9519A" w:rsidRPr="00F9519A">
        <w:rPr>
          <w:rFonts w:ascii="Times New Roman" w:hAnsi="Times New Roman" w:cs="Times New Roman"/>
          <w:b/>
          <w:bCs/>
          <w:sz w:val="24"/>
          <w:szCs w:val="24"/>
        </w:rPr>
        <w:t>T</w:t>
      </w:r>
      <w:r w:rsidRPr="00F9519A">
        <w:rPr>
          <w:rFonts w:ascii="Times New Roman" w:hAnsi="Times New Roman" w:cs="Times New Roman"/>
          <w:b/>
          <w:bCs/>
          <w:sz w:val="24"/>
          <w:szCs w:val="24"/>
        </w:rPr>
        <w:t>abel 5.14</w:t>
      </w:r>
      <w:r>
        <w:rPr>
          <w:rFonts w:ascii="Times New Roman" w:hAnsi="Times New Roman" w:cs="Times New Roman"/>
          <w:sz w:val="24"/>
          <w:szCs w:val="24"/>
        </w:rPr>
        <w:t xml:space="preserve"> </w:t>
      </w:r>
      <w:r w:rsidRPr="00DF60F9">
        <w:rPr>
          <w:rFonts w:ascii="Times New Roman" w:hAnsi="Times New Roman" w:cs="Times New Roman"/>
          <w:sz w:val="24"/>
          <w:szCs w:val="24"/>
        </w:rPr>
        <w:t>diata</w:t>
      </w:r>
      <w:r>
        <w:rPr>
          <w:rFonts w:ascii="Times New Roman" w:hAnsi="Times New Roman" w:cs="Times New Roman"/>
          <w:sz w:val="24"/>
          <w:szCs w:val="24"/>
        </w:rPr>
        <w:t>s, dapat diketahui bahwa dari 18 orang responden</w:t>
      </w:r>
      <w:r w:rsidR="001D03E2">
        <w:rPr>
          <w:rFonts w:ascii="Times New Roman" w:hAnsi="Times New Roman" w:cs="Times New Roman"/>
          <w:sz w:val="24"/>
          <w:szCs w:val="24"/>
        </w:rPr>
        <w:t xml:space="preserve"> </w:t>
      </w:r>
      <w:r>
        <w:rPr>
          <w:rFonts w:ascii="Times New Roman" w:hAnsi="Times New Roman" w:cs="Times New Roman"/>
          <w:sz w:val="24"/>
          <w:szCs w:val="24"/>
        </w:rPr>
        <w:t>dengan kategori sikap kurang (K), ditemukan 12 (66,7</w:t>
      </w:r>
      <w:r w:rsidRPr="00DF60F9">
        <w:rPr>
          <w:rFonts w:ascii="Times New Roman" w:hAnsi="Times New Roman" w:cs="Times New Roman"/>
          <w:sz w:val="24"/>
          <w:szCs w:val="24"/>
        </w:rPr>
        <w:t xml:space="preserve">%) sampel </w:t>
      </w:r>
      <w:r>
        <w:rPr>
          <w:rFonts w:ascii="Times New Roman" w:hAnsi="Times New Roman" w:cs="Times New Roman"/>
          <w:sz w:val="24"/>
          <w:szCs w:val="24"/>
        </w:rPr>
        <w:t>yang positif mengalami kecacingan</w:t>
      </w:r>
      <w:r w:rsidRPr="00DF60F9">
        <w:rPr>
          <w:rFonts w:ascii="Times New Roman" w:hAnsi="Times New Roman" w:cs="Times New Roman"/>
          <w:sz w:val="24"/>
          <w:szCs w:val="24"/>
        </w:rPr>
        <w:t xml:space="preserve"> dan </w:t>
      </w:r>
      <w:r>
        <w:rPr>
          <w:rFonts w:ascii="Times New Roman" w:hAnsi="Times New Roman" w:cs="Times New Roman"/>
          <w:sz w:val="24"/>
          <w:szCs w:val="24"/>
        </w:rPr>
        <w:t>6 (33,3</w:t>
      </w:r>
      <w:r w:rsidRPr="00DF60F9">
        <w:rPr>
          <w:rFonts w:ascii="Times New Roman" w:hAnsi="Times New Roman" w:cs="Times New Roman"/>
          <w:sz w:val="24"/>
          <w:szCs w:val="24"/>
        </w:rPr>
        <w:t xml:space="preserve">%) </w:t>
      </w:r>
      <w:r>
        <w:rPr>
          <w:rFonts w:ascii="Times New Roman" w:hAnsi="Times New Roman" w:cs="Times New Roman"/>
          <w:sz w:val="24"/>
          <w:szCs w:val="24"/>
        </w:rPr>
        <w:t>sampel yang</w:t>
      </w:r>
      <w:r w:rsidRPr="00DF60F9">
        <w:rPr>
          <w:rFonts w:ascii="Times New Roman" w:hAnsi="Times New Roman" w:cs="Times New Roman"/>
          <w:sz w:val="24"/>
          <w:szCs w:val="24"/>
        </w:rPr>
        <w:t xml:space="preserve"> negatif me</w:t>
      </w:r>
      <w:r>
        <w:rPr>
          <w:rFonts w:ascii="Times New Roman" w:hAnsi="Times New Roman" w:cs="Times New Roman"/>
          <w:sz w:val="24"/>
          <w:szCs w:val="24"/>
        </w:rPr>
        <w:t xml:space="preserve">ngalami kecacingan. Kemudian </w:t>
      </w:r>
      <w:r w:rsidRPr="00DF60F9">
        <w:rPr>
          <w:rFonts w:ascii="Times New Roman" w:hAnsi="Times New Roman" w:cs="Times New Roman"/>
          <w:sz w:val="24"/>
          <w:szCs w:val="24"/>
        </w:rPr>
        <w:t>da</w:t>
      </w:r>
      <w:r>
        <w:rPr>
          <w:rFonts w:ascii="Times New Roman" w:hAnsi="Times New Roman" w:cs="Times New Roman"/>
          <w:sz w:val="24"/>
          <w:szCs w:val="24"/>
        </w:rPr>
        <w:t>ri</w:t>
      </w:r>
      <w:r w:rsidR="00F9519A">
        <w:rPr>
          <w:rFonts w:ascii="Times New Roman" w:hAnsi="Times New Roman" w:cs="Times New Roman"/>
          <w:sz w:val="24"/>
          <w:szCs w:val="24"/>
        </w:rPr>
        <w:t xml:space="preserve"> </w:t>
      </w:r>
      <w:r>
        <w:rPr>
          <w:rFonts w:ascii="Times New Roman" w:hAnsi="Times New Roman" w:cs="Times New Roman"/>
          <w:sz w:val="24"/>
          <w:szCs w:val="24"/>
        </w:rPr>
        <w:t>49</w:t>
      </w:r>
      <w:r w:rsidRPr="00DF60F9">
        <w:rPr>
          <w:rFonts w:ascii="Times New Roman" w:hAnsi="Times New Roman" w:cs="Times New Roman"/>
          <w:sz w:val="24"/>
          <w:szCs w:val="24"/>
        </w:rPr>
        <w:t xml:space="preserve"> responden dengan </w:t>
      </w:r>
      <w:r>
        <w:rPr>
          <w:rFonts w:ascii="Times New Roman" w:hAnsi="Times New Roman" w:cs="Times New Roman"/>
          <w:sz w:val="24"/>
          <w:szCs w:val="24"/>
        </w:rPr>
        <w:t>kategori sikap cukup baik (CB), ditemukan 9 (18,4</w:t>
      </w:r>
      <w:r w:rsidRPr="00DF60F9">
        <w:rPr>
          <w:rFonts w:ascii="Times New Roman" w:hAnsi="Times New Roman" w:cs="Times New Roman"/>
          <w:sz w:val="24"/>
          <w:szCs w:val="24"/>
        </w:rPr>
        <w:t xml:space="preserve">%) sampel </w:t>
      </w:r>
      <w:r>
        <w:rPr>
          <w:rFonts w:ascii="Times New Roman" w:hAnsi="Times New Roman" w:cs="Times New Roman"/>
          <w:sz w:val="24"/>
          <w:szCs w:val="24"/>
        </w:rPr>
        <w:t>yang positif kecacingan</w:t>
      </w:r>
      <w:r w:rsidRPr="00DF60F9">
        <w:rPr>
          <w:rFonts w:ascii="Times New Roman" w:hAnsi="Times New Roman" w:cs="Times New Roman"/>
          <w:sz w:val="24"/>
          <w:szCs w:val="24"/>
        </w:rPr>
        <w:t xml:space="preserve"> dan </w:t>
      </w:r>
      <w:r>
        <w:rPr>
          <w:rFonts w:ascii="Times New Roman" w:hAnsi="Times New Roman" w:cs="Times New Roman"/>
          <w:sz w:val="24"/>
          <w:szCs w:val="24"/>
        </w:rPr>
        <w:t>40</w:t>
      </w:r>
      <w:r w:rsidRPr="00DF60F9">
        <w:rPr>
          <w:rFonts w:ascii="Times New Roman" w:hAnsi="Times New Roman" w:cs="Times New Roman"/>
          <w:sz w:val="24"/>
          <w:szCs w:val="24"/>
        </w:rPr>
        <w:t xml:space="preserve"> (</w:t>
      </w:r>
      <w:r>
        <w:rPr>
          <w:rFonts w:ascii="Times New Roman" w:hAnsi="Times New Roman" w:cs="Times New Roman"/>
          <w:sz w:val="24"/>
          <w:szCs w:val="24"/>
        </w:rPr>
        <w:t>81,6</w:t>
      </w:r>
      <w:r w:rsidRPr="00DF60F9">
        <w:rPr>
          <w:rFonts w:ascii="Times New Roman" w:hAnsi="Times New Roman" w:cs="Times New Roman"/>
          <w:sz w:val="24"/>
          <w:szCs w:val="24"/>
        </w:rPr>
        <w:t xml:space="preserve">%) sampel negatif kecacingan. </w:t>
      </w:r>
      <w:r>
        <w:rPr>
          <w:rFonts w:ascii="Times New Roman" w:hAnsi="Times New Roman" w:cs="Times New Roman"/>
          <w:sz w:val="24"/>
          <w:szCs w:val="24"/>
        </w:rPr>
        <w:t xml:space="preserve">Serta </w:t>
      </w:r>
      <w:r w:rsidRPr="00DF60F9">
        <w:rPr>
          <w:rFonts w:ascii="Times New Roman" w:hAnsi="Times New Roman" w:cs="Times New Roman"/>
          <w:sz w:val="24"/>
          <w:szCs w:val="24"/>
        </w:rPr>
        <w:t>da</w:t>
      </w:r>
      <w:r>
        <w:rPr>
          <w:rFonts w:ascii="Times New Roman" w:hAnsi="Times New Roman" w:cs="Times New Roman"/>
          <w:sz w:val="24"/>
          <w:szCs w:val="24"/>
        </w:rPr>
        <w:t>ri</w:t>
      </w:r>
      <w:r w:rsidR="00F9519A">
        <w:rPr>
          <w:rFonts w:ascii="Times New Roman" w:hAnsi="Times New Roman" w:cs="Times New Roman"/>
          <w:sz w:val="24"/>
          <w:szCs w:val="24"/>
        </w:rPr>
        <w:t xml:space="preserve"> </w:t>
      </w:r>
      <w:r>
        <w:rPr>
          <w:rFonts w:ascii="Times New Roman" w:hAnsi="Times New Roman" w:cs="Times New Roman"/>
          <w:sz w:val="24"/>
          <w:szCs w:val="24"/>
        </w:rPr>
        <w:t>34</w:t>
      </w:r>
      <w:r w:rsidRPr="00DF60F9">
        <w:rPr>
          <w:rFonts w:ascii="Times New Roman" w:hAnsi="Times New Roman" w:cs="Times New Roman"/>
          <w:sz w:val="24"/>
          <w:szCs w:val="24"/>
        </w:rPr>
        <w:t xml:space="preserve"> responden dengan </w:t>
      </w:r>
      <w:r>
        <w:rPr>
          <w:rFonts w:ascii="Times New Roman" w:hAnsi="Times New Roman" w:cs="Times New Roman"/>
          <w:sz w:val="24"/>
          <w:szCs w:val="24"/>
        </w:rPr>
        <w:t>kategori</w:t>
      </w:r>
      <w:r w:rsidR="00F9519A">
        <w:rPr>
          <w:rFonts w:ascii="Times New Roman" w:hAnsi="Times New Roman" w:cs="Times New Roman"/>
          <w:sz w:val="24"/>
          <w:szCs w:val="24"/>
        </w:rPr>
        <w:t xml:space="preserve"> </w:t>
      </w:r>
      <w:r>
        <w:rPr>
          <w:rFonts w:ascii="Times New Roman" w:hAnsi="Times New Roman" w:cs="Times New Roman"/>
          <w:sz w:val="24"/>
          <w:szCs w:val="24"/>
        </w:rPr>
        <w:t xml:space="preserve">sikap </w:t>
      </w:r>
      <w:r w:rsidRPr="00DF60F9">
        <w:rPr>
          <w:rFonts w:ascii="Times New Roman" w:hAnsi="Times New Roman" w:cs="Times New Roman"/>
          <w:sz w:val="24"/>
          <w:szCs w:val="24"/>
        </w:rPr>
        <w:t xml:space="preserve">baik (B), ditemukan keseluruhan </w:t>
      </w:r>
      <w:r>
        <w:rPr>
          <w:rFonts w:ascii="Times New Roman" w:hAnsi="Times New Roman" w:cs="Times New Roman"/>
          <w:sz w:val="24"/>
          <w:szCs w:val="24"/>
        </w:rPr>
        <w:t>sampel</w:t>
      </w:r>
      <w:r w:rsidRPr="00DF60F9">
        <w:rPr>
          <w:rFonts w:ascii="Times New Roman" w:hAnsi="Times New Roman" w:cs="Times New Roman"/>
          <w:sz w:val="24"/>
          <w:szCs w:val="24"/>
        </w:rPr>
        <w:t xml:space="preserve"> (100%) negatif mengalami kecacingan. Jadi, </w:t>
      </w:r>
      <w:r w:rsidRPr="00DF60F9">
        <w:rPr>
          <w:rFonts w:ascii="Times New Roman" w:hAnsi="Times New Roman" w:cs="Times New Roman"/>
          <w:sz w:val="24"/>
          <w:szCs w:val="24"/>
        </w:rPr>
        <w:lastRenderedPageBreak/>
        <w:t xml:space="preserve">berdasarkan </w:t>
      </w:r>
      <w:r>
        <w:rPr>
          <w:rFonts w:ascii="Times New Roman" w:hAnsi="Times New Roman" w:cs="Times New Roman"/>
          <w:sz w:val="24"/>
          <w:szCs w:val="24"/>
        </w:rPr>
        <w:t>hasil</w:t>
      </w:r>
      <w:r w:rsidRPr="00DF60F9">
        <w:rPr>
          <w:rFonts w:ascii="Times New Roman" w:hAnsi="Times New Roman" w:cs="Times New Roman"/>
          <w:sz w:val="24"/>
          <w:szCs w:val="24"/>
        </w:rPr>
        <w:t xml:space="preserve"> tersebut dapat </w:t>
      </w:r>
      <w:r>
        <w:rPr>
          <w:rFonts w:ascii="Times New Roman" w:hAnsi="Times New Roman" w:cs="Times New Roman"/>
          <w:sz w:val="24"/>
          <w:szCs w:val="24"/>
        </w:rPr>
        <w:t>disimpulkan</w:t>
      </w:r>
      <w:r w:rsidRPr="00DF60F9">
        <w:rPr>
          <w:rFonts w:ascii="Times New Roman" w:hAnsi="Times New Roman" w:cs="Times New Roman"/>
          <w:sz w:val="24"/>
          <w:szCs w:val="24"/>
        </w:rPr>
        <w:t xml:space="preserve"> bahwa </w:t>
      </w:r>
      <w:r>
        <w:rPr>
          <w:rFonts w:ascii="Times New Roman" w:hAnsi="Times New Roman" w:cs="Times New Roman"/>
          <w:sz w:val="24"/>
          <w:szCs w:val="24"/>
        </w:rPr>
        <w:t>persentase</w:t>
      </w:r>
      <w:r w:rsidRPr="00DF60F9">
        <w:rPr>
          <w:rFonts w:ascii="Times New Roman" w:hAnsi="Times New Roman" w:cs="Times New Roman"/>
          <w:sz w:val="24"/>
          <w:szCs w:val="24"/>
        </w:rPr>
        <w:t xml:space="preserve"> terbesar sampel yang </w:t>
      </w:r>
      <w:r>
        <w:rPr>
          <w:rFonts w:ascii="Times New Roman" w:hAnsi="Times New Roman" w:cs="Times New Roman"/>
          <w:sz w:val="24"/>
          <w:szCs w:val="24"/>
        </w:rPr>
        <w:t>positif</w:t>
      </w:r>
      <w:r w:rsidRPr="00DF60F9">
        <w:rPr>
          <w:rFonts w:ascii="Times New Roman" w:hAnsi="Times New Roman" w:cs="Times New Roman"/>
          <w:sz w:val="24"/>
          <w:szCs w:val="24"/>
        </w:rPr>
        <w:t xml:space="preserve"> kecacingan berdasarka</w:t>
      </w:r>
      <w:r>
        <w:rPr>
          <w:rFonts w:ascii="Times New Roman" w:hAnsi="Times New Roman" w:cs="Times New Roman"/>
          <w:sz w:val="24"/>
          <w:szCs w:val="24"/>
        </w:rPr>
        <w:t>n kategori sikap</w:t>
      </w:r>
      <w:r w:rsidR="00F9519A">
        <w:rPr>
          <w:rFonts w:ascii="Times New Roman" w:hAnsi="Times New Roman" w:cs="Times New Roman"/>
          <w:sz w:val="24"/>
          <w:szCs w:val="24"/>
        </w:rPr>
        <w:t xml:space="preserve"> </w:t>
      </w:r>
      <w:r>
        <w:rPr>
          <w:rFonts w:ascii="Times New Roman" w:hAnsi="Times New Roman" w:cs="Times New Roman"/>
          <w:sz w:val="24"/>
          <w:szCs w:val="24"/>
        </w:rPr>
        <w:t xml:space="preserve">ibu </w:t>
      </w:r>
      <w:r w:rsidRPr="00DF60F9">
        <w:rPr>
          <w:rFonts w:ascii="Times New Roman" w:hAnsi="Times New Roman" w:cs="Times New Roman"/>
          <w:sz w:val="24"/>
          <w:szCs w:val="24"/>
        </w:rPr>
        <w:t>ter</w:t>
      </w:r>
      <w:r>
        <w:rPr>
          <w:rFonts w:ascii="Times New Roman" w:hAnsi="Times New Roman" w:cs="Times New Roman"/>
          <w:sz w:val="24"/>
          <w:szCs w:val="24"/>
        </w:rPr>
        <w:t>dapat</w:t>
      </w:r>
      <w:r w:rsidRPr="00DF60F9">
        <w:rPr>
          <w:rFonts w:ascii="Times New Roman" w:hAnsi="Times New Roman" w:cs="Times New Roman"/>
          <w:sz w:val="24"/>
          <w:szCs w:val="24"/>
        </w:rPr>
        <w:t xml:space="preserve"> pada ibu dengan </w:t>
      </w:r>
      <w:r>
        <w:rPr>
          <w:rFonts w:ascii="Times New Roman" w:hAnsi="Times New Roman" w:cs="Times New Roman"/>
          <w:sz w:val="24"/>
          <w:szCs w:val="24"/>
        </w:rPr>
        <w:t>sikap yang</w:t>
      </w:r>
      <w:r w:rsidRPr="00DF60F9">
        <w:rPr>
          <w:rFonts w:ascii="Times New Roman" w:hAnsi="Times New Roman" w:cs="Times New Roman"/>
          <w:sz w:val="24"/>
          <w:szCs w:val="24"/>
        </w:rPr>
        <w:t xml:space="preserve"> kurang (K), </w:t>
      </w:r>
      <w:r>
        <w:rPr>
          <w:rFonts w:ascii="Times New Roman" w:hAnsi="Times New Roman" w:cs="Times New Roman"/>
          <w:sz w:val="24"/>
          <w:szCs w:val="24"/>
        </w:rPr>
        <w:t>sedangkan</w:t>
      </w:r>
      <w:r w:rsidR="00F9519A">
        <w:rPr>
          <w:rFonts w:ascii="Times New Roman" w:hAnsi="Times New Roman" w:cs="Times New Roman"/>
          <w:sz w:val="24"/>
          <w:szCs w:val="24"/>
        </w:rPr>
        <w:t xml:space="preserve"> </w:t>
      </w:r>
      <w:r>
        <w:rPr>
          <w:rFonts w:ascii="Times New Roman" w:hAnsi="Times New Roman" w:cs="Times New Roman"/>
          <w:sz w:val="24"/>
          <w:szCs w:val="24"/>
        </w:rPr>
        <w:t>persentase</w:t>
      </w:r>
      <w:r w:rsidRPr="00DF60F9">
        <w:rPr>
          <w:rFonts w:ascii="Times New Roman" w:hAnsi="Times New Roman" w:cs="Times New Roman"/>
          <w:sz w:val="24"/>
          <w:szCs w:val="24"/>
        </w:rPr>
        <w:t xml:space="preserve"> terbesar sampel yang negatif kecacingan </w:t>
      </w:r>
      <w:r>
        <w:rPr>
          <w:rFonts w:ascii="Times New Roman" w:hAnsi="Times New Roman" w:cs="Times New Roman"/>
          <w:sz w:val="24"/>
          <w:szCs w:val="24"/>
        </w:rPr>
        <w:t>terdapat</w:t>
      </w:r>
      <w:r w:rsidRPr="00DF60F9">
        <w:rPr>
          <w:rFonts w:ascii="Times New Roman" w:hAnsi="Times New Roman" w:cs="Times New Roman"/>
          <w:sz w:val="24"/>
          <w:szCs w:val="24"/>
        </w:rPr>
        <w:t xml:space="preserve"> pada ibu dengan </w:t>
      </w:r>
      <w:r>
        <w:rPr>
          <w:rFonts w:ascii="Times New Roman" w:hAnsi="Times New Roman" w:cs="Times New Roman"/>
          <w:sz w:val="24"/>
          <w:szCs w:val="24"/>
        </w:rPr>
        <w:t>sikap yang</w:t>
      </w:r>
      <w:r w:rsidRPr="00DF60F9">
        <w:rPr>
          <w:rFonts w:ascii="Times New Roman" w:hAnsi="Times New Roman" w:cs="Times New Roman"/>
          <w:sz w:val="24"/>
          <w:szCs w:val="24"/>
        </w:rPr>
        <w:t xml:space="preserve"> baik (B)</w:t>
      </w:r>
      <w:r>
        <w:rPr>
          <w:rFonts w:ascii="Times New Roman" w:hAnsi="Times New Roman" w:cs="Times New Roman"/>
          <w:sz w:val="24"/>
          <w:szCs w:val="24"/>
        </w:rPr>
        <w:t>. Lebih jelasnya dapat dil</w:t>
      </w:r>
      <w:r w:rsidR="00A130DD">
        <w:rPr>
          <w:rFonts w:ascii="Times New Roman" w:hAnsi="Times New Roman" w:cs="Times New Roman"/>
          <w:sz w:val="24"/>
          <w:szCs w:val="24"/>
        </w:rPr>
        <w:t xml:space="preserve">ihat pada </w:t>
      </w:r>
      <w:r w:rsidR="00F9519A" w:rsidRPr="00F9519A">
        <w:rPr>
          <w:rFonts w:ascii="Times New Roman" w:hAnsi="Times New Roman" w:cs="Times New Roman"/>
          <w:b/>
          <w:bCs/>
          <w:sz w:val="24"/>
          <w:szCs w:val="24"/>
        </w:rPr>
        <w:t>G</w:t>
      </w:r>
      <w:r w:rsidR="00A130DD" w:rsidRPr="00F9519A">
        <w:rPr>
          <w:rFonts w:ascii="Times New Roman" w:hAnsi="Times New Roman" w:cs="Times New Roman"/>
          <w:b/>
          <w:bCs/>
          <w:sz w:val="24"/>
          <w:szCs w:val="24"/>
        </w:rPr>
        <w:t>ambar 5.10</w:t>
      </w:r>
      <w:r w:rsidR="00A130DD">
        <w:rPr>
          <w:rFonts w:ascii="Times New Roman" w:hAnsi="Times New Roman" w:cs="Times New Roman"/>
          <w:sz w:val="24"/>
          <w:szCs w:val="24"/>
        </w:rPr>
        <w:t xml:space="preserve"> di bawah.</w:t>
      </w:r>
    </w:p>
    <w:p w:rsidR="00177C49" w:rsidRDefault="00177C49" w:rsidP="00177C4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8894" cy="2660073"/>
            <wp:effectExtent l="0" t="0" r="9525" b="2603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7C49" w:rsidRPr="007F074F" w:rsidRDefault="00177C49" w:rsidP="00177C49">
      <w:pPr>
        <w:spacing w:line="240" w:lineRule="auto"/>
        <w:jc w:val="center"/>
        <w:rPr>
          <w:rFonts w:ascii="Times New Roman" w:hAnsi="Times New Roman" w:cs="Times New Roman"/>
          <w:b/>
          <w:sz w:val="24"/>
          <w:szCs w:val="24"/>
        </w:rPr>
      </w:pPr>
      <w:r w:rsidRPr="007F074F">
        <w:rPr>
          <w:rFonts w:ascii="Times New Roman" w:hAnsi="Times New Roman" w:cs="Times New Roman"/>
          <w:b/>
          <w:sz w:val="24"/>
          <w:szCs w:val="24"/>
        </w:rPr>
        <w:t xml:space="preserve">Gambar 5.10 </w:t>
      </w:r>
      <w:r>
        <w:rPr>
          <w:rFonts w:ascii="Times New Roman" w:hAnsi="Times New Roman" w:cs="Times New Roman"/>
          <w:b/>
          <w:sz w:val="24"/>
          <w:szCs w:val="24"/>
        </w:rPr>
        <w:t>Grafik</w:t>
      </w:r>
      <w:r w:rsidRPr="007F074F">
        <w:rPr>
          <w:rFonts w:ascii="Times New Roman" w:hAnsi="Times New Roman" w:cs="Times New Roman"/>
          <w:b/>
          <w:sz w:val="24"/>
          <w:szCs w:val="24"/>
        </w:rPr>
        <w:t xml:space="preserve"> Deskripsi Sikap Responden terhadap Kejadian Kecacingan</w:t>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t>5.2.3 Deskripsi Perilaku Responden terhadap Kejadian Kecacingan</w:t>
      </w:r>
    </w:p>
    <w:p w:rsidR="00177C49" w:rsidRPr="007F074F" w:rsidRDefault="00177C49" w:rsidP="00177C49">
      <w:pPr>
        <w:spacing w:after="0" w:line="240" w:lineRule="auto"/>
        <w:ind w:left="1134" w:hanging="1134"/>
        <w:jc w:val="both"/>
        <w:rPr>
          <w:rFonts w:ascii="Times New Roman" w:hAnsi="Times New Roman" w:cs="Times New Roman"/>
          <w:b/>
          <w:sz w:val="24"/>
          <w:szCs w:val="24"/>
        </w:rPr>
      </w:pPr>
      <w:r w:rsidRPr="007F074F">
        <w:rPr>
          <w:rFonts w:ascii="Times New Roman" w:hAnsi="Times New Roman" w:cs="Times New Roman"/>
          <w:b/>
          <w:sz w:val="24"/>
          <w:szCs w:val="24"/>
        </w:rPr>
        <w:t>Tabel 5.15 Deskripsi Perilaku Responden terhadap Kejadian Kecacingan</w:t>
      </w:r>
    </w:p>
    <w:tbl>
      <w:tblPr>
        <w:tblStyle w:val="LightShading-Accent11"/>
        <w:tblW w:w="7938" w:type="dxa"/>
        <w:tblInd w:w="108" w:type="dxa"/>
        <w:tblBorders>
          <w:insideH w:val="single" w:sz="4" w:space="0" w:color="auto"/>
        </w:tblBorders>
        <w:tblLayout w:type="fixed"/>
        <w:tblLook w:val="04A0" w:firstRow="1" w:lastRow="0" w:firstColumn="1" w:lastColumn="0" w:noHBand="0" w:noVBand="1"/>
      </w:tblPr>
      <w:tblGrid>
        <w:gridCol w:w="2145"/>
        <w:gridCol w:w="900"/>
        <w:gridCol w:w="992"/>
        <w:gridCol w:w="967"/>
        <w:gridCol w:w="1134"/>
        <w:gridCol w:w="992"/>
        <w:gridCol w:w="808"/>
      </w:tblGrid>
      <w:tr w:rsidR="00177C49" w:rsidRPr="007F074F" w:rsidTr="00F9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val="restart"/>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r w:rsidRPr="007F074F">
              <w:rPr>
                <w:rFonts w:ascii="Times New Roman" w:hAnsi="Times New Roman" w:cs="Times New Roman"/>
                <w:color w:val="auto"/>
                <w:szCs w:val="24"/>
              </w:rPr>
              <w:t>Pe</w:t>
            </w:r>
            <w:r w:rsidRPr="007F074F">
              <w:rPr>
                <w:rFonts w:ascii="Times New Roman" w:hAnsi="Times New Roman" w:cs="Times New Roman"/>
                <w:color w:val="auto"/>
                <w:szCs w:val="24"/>
                <w:lang w:val="en-US"/>
              </w:rPr>
              <w:t>rilaku</w:t>
            </w:r>
            <w:r w:rsidRPr="007F074F">
              <w:rPr>
                <w:rFonts w:ascii="Times New Roman" w:hAnsi="Times New Roman" w:cs="Times New Roman"/>
                <w:color w:val="auto"/>
                <w:szCs w:val="24"/>
              </w:rPr>
              <w:t xml:space="preserve"> Ibu</w:t>
            </w:r>
          </w:p>
        </w:tc>
        <w:tc>
          <w:tcPr>
            <w:tcW w:w="3993" w:type="dxa"/>
            <w:gridSpan w:val="4"/>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Angka Kejadian Kecacingan</w:t>
            </w:r>
          </w:p>
        </w:tc>
        <w:tc>
          <w:tcPr>
            <w:tcW w:w="1800" w:type="dxa"/>
            <w:gridSpan w:val="2"/>
            <w:vMerge w:val="restart"/>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Total</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1892"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Positif (+)</w:t>
            </w:r>
          </w:p>
        </w:tc>
        <w:tc>
          <w:tcPr>
            <w:tcW w:w="2101"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Negatif (-)</w:t>
            </w:r>
          </w:p>
        </w:tc>
        <w:tc>
          <w:tcPr>
            <w:tcW w:w="1800" w:type="dxa"/>
            <w:gridSpan w:val="2"/>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145"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90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992"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967"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1134"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992"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808"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auto"/>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Kurang (K)</w:t>
            </w:r>
          </w:p>
        </w:tc>
        <w:tc>
          <w:tcPr>
            <w:tcW w:w="90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12</w:t>
            </w:r>
          </w:p>
        </w:tc>
        <w:tc>
          <w:tcPr>
            <w:tcW w:w="992"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lang w:val="en-US"/>
              </w:rPr>
              <w:t>92,3</w:t>
            </w:r>
          </w:p>
        </w:tc>
        <w:tc>
          <w:tcPr>
            <w:tcW w:w="967"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w:t>
            </w:r>
          </w:p>
        </w:tc>
        <w:tc>
          <w:tcPr>
            <w:tcW w:w="1134"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7,7</w:t>
            </w:r>
          </w:p>
        </w:tc>
        <w:tc>
          <w:tcPr>
            <w:tcW w:w="992"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13</w:t>
            </w:r>
          </w:p>
        </w:tc>
        <w:tc>
          <w:tcPr>
            <w:tcW w:w="808"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r w:rsidR="00177C49" w:rsidRPr="007F074F" w:rsidTr="00F9519A">
        <w:tc>
          <w:tcPr>
            <w:cnfStyle w:val="001000000000" w:firstRow="0" w:lastRow="0" w:firstColumn="1" w:lastColumn="0" w:oddVBand="0" w:evenVBand="0" w:oddHBand="0" w:evenHBand="0" w:firstRowFirstColumn="0" w:firstRowLastColumn="0" w:lastRowFirstColumn="0" w:lastRowLastColumn="0"/>
            <w:tcW w:w="2145" w:type="dxa"/>
            <w:tcBorders>
              <w:top w:val="nil"/>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Cukup Baik (CB)</w:t>
            </w:r>
          </w:p>
        </w:tc>
        <w:tc>
          <w:tcPr>
            <w:tcW w:w="90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9</w:t>
            </w:r>
          </w:p>
        </w:tc>
        <w:tc>
          <w:tcPr>
            <w:tcW w:w="992"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17,6</w:t>
            </w:r>
          </w:p>
        </w:tc>
        <w:tc>
          <w:tcPr>
            <w:tcW w:w="967"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42</w:t>
            </w:r>
          </w:p>
        </w:tc>
        <w:tc>
          <w:tcPr>
            <w:tcW w:w="1134"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82,4</w:t>
            </w:r>
          </w:p>
        </w:tc>
        <w:tc>
          <w:tcPr>
            <w:tcW w:w="992"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51</w:t>
            </w:r>
          </w:p>
        </w:tc>
        <w:tc>
          <w:tcPr>
            <w:tcW w:w="808"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r w:rsidR="00177C49" w:rsidRPr="007F074F" w:rsidTr="00F9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nil"/>
              <w:bottom w:val="single" w:sz="4" w:space="0" w:color="auto"/>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rPr>
            </w:pPr>
            <w:r w:rsidRPr="007F074F">
              <w:rPr>
                <w:rFonts w:ascii="Times New Roman" w:hAnsi="Times New Roman" w:cs="Times New Roman"/>
                <w:color w:val="auto"/>
                <w:szCs w:val="24"/>
              </w:rPr>
              <w:t>Baik (B)</w:t>
            </w:r>
          </w:p>
        </w:tc>
        <w:tc>
          <w:tcPr>
            <w:tcW w:w="900"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992"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967"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37</w:t>
            </w:r>
          </w:p>
        </w:tc>
        <w:tc>
          <w:tcPr>
            <w:tcW w:w="1134"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100,0</w:t>
            </w:r>
          </w:p>
        </w:tc>
        <w:tc>
          <w:tcPr>
            <w:tcW w:w="992"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37</w:t>
            </w:r>
          </w:p>
        </w:tc>
        <w:tc>
          <w:tcPr>
            <w:tcW w:w="808" w:type="dxa"/>
            <w:tcBorders>
              <w:top w:val="nil"/>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r>
    </w:tbl>
    <w:p w:rsidR="00177C49" w:rsidRPr="00F9519A" w:rsidRDefault="00177C49" w:rsidP="00F9519A">
      <w:pPr>
        <w:spacing w:before="240" w:line="480" w:lineRule="auto"/>
        <w:ind w:firstLine="709"/>
        <w:jc w:val="both"/>
        <w:rPr>
          <w:rFonts w:ascii="Times New Roman" w:hAnsi="Times New Roman" w:cs="Times New Roman"/>
          <w:b/>
          <w:bCs/>
          <w:sz w:val="24"/>
          <w:szCs w:val="24"/>
        </w:rPr>
      </w:pPr>
      <w:r w:rsidRPr="00DF60F9">
        <w:rPr>
          <w:rFonts w:ascii="Times New Roman" w:hAnsi="Times New Roman" w:cs="Times New Roman"/>
          <w:sz w:val="24"/>
          <w:szCs w:val="24"/>
        </w:rPr>
        <w:t xml:space="preserve">Dari </w:t>
      </w:r>
      <w:r w:rsidR="00F9519A" w:rsidRPr="00F9519A">
        <w:rPr>
          <w:rFonts w:ascii="Times New Roman" w:hAnsi="Times New Roman" w:cs="Times New Roman"/>
          <w:b/>
          <w:bCs/>
          <w:sz w:val="24"/>
          <w:szCs w:val="24"/>
        </w:rPr>
        <w:t>T</w:t>
      </w:r>
      <w:r w:rsidRPr="00F9519A">
        <w:rPr>
          <w:rFonts w:ascii="Times New Roman" w:hAnsi="Times New Roman" w:cs="Times New Roman"/>
          <w:b/>
          <w:bCs/>
          <w:sz w:val="24"/>
          <w:szCs w:val="24"/>
        </w:rPr>
        <w:t>abel 5.15</w:t>
      </w:r>
      <w:r>
        <w:rPr>
          <w:rFonts w:ascii="Times New Roman" w:hAnsi="Times New Roman" w:cs="Times New Roman"/>
          <w:sz w:val="24"/>
          <w:szCs w:val="24"/>
        </w:rPr>
        <w:t xml:space="preserve"> </w:t>
      </w:r>
      <w:r w:rsidRPr="00DF60F9">
        <w:rPr>
          <w:rFonts w:ascii="Times New Roman" w:hAnsi="Times New Roman" w:cs="Times New Roman"/>
          <w:sz w:val="24"/>
          <w:szCs w:val="24"/>
        </w:rPr>
        <w:t>diata</w:t>
      </w:r>
      <w:r>
        <w:rPr>
          <w:rFonts w:ascii="Times New Roman" w:hAnsi="Times New Roman" w:cs="Times New Roman"/>
          <w:sz w:val="24"/>
          <w:szCs w:val="24"/>
        </w:rPr>
        <w:t>s, dapat diketahui bahwa dari 13 orang responden</w:t>
      </w:r>
      <w:r w:rsidR="00F9519A">
        <w:rPr>
          <w:rFonts w:ascii="Times New Roman" w:hAnsi="Times New Roman" w:cs="Times New Roman"/>
          <w:sz w:val="24"/>
          <w:szCs w:val="24"/>
        </w:rPr>
        <w:t xml:space="preserve"> </w:t>
      </w:r>
      <w:r>
        <w:rPr>
          <w:rFonts w:ascii="Times New Roman" w:hAnsi="Times New Roman" w:cs="Times New Roman"/>
          <w:sz w:val="24"/>
          <w:szCs w:val="24"/>
        </w:rPr>
        <w:t xml:space="preserve">dengan kategori </w:t>
      </w:r>
      <w:r w:rsidRPr="00DF60F9">
        <w:rPr>
          <w:rFonts w:ascii="Times New Roman" w:hAnsi="Times New Roman" w:cs="Times New Roman"/>
          <w:sz w:val="24"/>
          <w:szCs w:val="24"/>
        </w:rPr>
        <w:t>pe</w:t>
      </w:r>
      <w:r>
        <w:rPr>
          <w:rFonts w:ascii="Times New Roman" w:hAnsi="Times New Roman" w:cs="Times New Roman"/>
          <w:sz w:val="24"/>
          <w:szCs w:val="24"/>
        </w:rPr>
        <w:t>rilaku kurang (K), ditemukan 12 (92,3</w:t>
      </w:r>
      <w:r w:rsidRPr="00DF60F9">
        <w:rPr>
          <w:rFonts w:ascii="Times New Roman" w:hAnsi="Times New Roman" w:cs="Times New Roman"/>
          <w:sz w:val="24"/>
          <w:szCs w:val="24"/>
        </w:rPr>
        <w:t xml:space="preserve">%) sampel </w:t>
      </w:r>
      <w:r>
        <w:rPr>
          <w:rFonts w:ascii="Times New Roman" w:hAnsi="Times New Roman" w:cs="Times New Roman"/>
          <w:sz w:val="24"/>
          <w:szCs w:val="24"/>
        </w:rPr>
        <w:t xml:space="preserve">yang positif </w:t>
      </w:r>
      <w:r w:rsidRPr="00DF60F9">
        <w:rPr>
          <w:rFonts w:ascii="Times New Roman" w:hAnsi="Times New Roman" w:cs="Times New Roman"/>
          <w:sz w:val="24"/>
          <w:szCs w:val="24"/>
        </w:rPr>
        <w:t xml:space="preserve">mengalami kecacingan, dan </w:t>
      </w:r>
      <w:r>
        <w:rPr>
          <w:rFonts w:ascii="Times New Roman" w:hAnsi="Times New Roman" w:cs="Times New Roman"/>
          <w:sz w:val="24"/>
          <w:szCs w:val="24"/>
        </w:rPr>
        <w:t>1 (7,7</w:t>
      </w:r>
      <w:r w:rsidRPr="00DF60F9">
        <w:rPr>
          <w:rFonts w:ascii="Times New Roman" w:hAnsi="Times New Roman" w:cs="Times New Roman"/>
          <w:sz w:val="24"/>
          <w:szCs w:val="24"/>
        </w:rPr>
        <w:t xml:space="preserve">%) </w:t>
      </w:r>
      <w:r>
        <w:rPr>
          <w:rFonts w:ascii="Times New Roman" w:hAnsi="Times New Roman" w:cs="Times New Roman"/>
          <w:sz w:val="24"/>
          <w:szCs w:val="24"/>
        </w:rPr>
        <w:t>sampel yang</w:t>
      </w:r>
      <w:r w:rsidRPr="00DF60F9">
        <w:rPr>
          <w:rFonts w:ascii="Times New Roman" w:hAnsi="Times New Roman" w:cs="Times New Roman"/>
          <w:sz w:val="24"/>
          <w:szCs w:val="24"/>
        </w:rPr>
        <w:t xml:space="preserve"> negatif me</w:t>
      </w:r>
      <w:r>
        <w:rPr>
          <w:rFonts w:ascii="Times New Roman" w:hAnsi="Times New Roman" w:cs="Times New Roman"/>
          <w:sz w:val="24"/>
          <w:szCs w:val="24"/>
        </w:rPr>
        <w:t xml:space="preserve">ngalami kecacingan. </w:t>
      </w:r>
      <w:r>
        <w:rPr>
          <w:rFonts w:ascii="Times New Roman" w:hAnsi="Times New Roman" w:cs="Times New Roman"/>
          <w:sz w:val="24"/>
          <w:szCs w:val="24"/>
        </w:rPr>
        <w:lastRenderedPageBreak/>
        <w:t xml:space="preserve">Kemudian </w:t>
      </w:r>
      <w:r w:rsidRPr="00DF60F9">
        <w:rPr>
          <w:rFonts w:ascii="Times New Roman" w:hAnsi="Times New Roman" w:cs="Times New Roman"/>
          <w:sz w:val="24"/>
          <w:szCs w:val="24"/>
        </w:rPr>
        <w:t>da</w:t>
      </w:r>
      <w:r>
        <w:rPr>
          <w:rFonts w:ascii="Times New Roman" w:hAnsi="Times New Roman" w:cs="Times New Roman"/>
          <w:sz w:val="24"/>
          <w:szCs w:val="24"/>
        </w:rPr>
        <w:t>ri</w:t>
      </w:r>
      <w:r w:rsidR="00F9519A">
        <w:rPr>
          <w:rFonts w:ascii="Times New Roman" w:hAnsi="Times New Roman" w:cs="Times New Roman"/>
          <w:sz w:val="24"/>
          <w:szCs w:val="24"/>
        </w:rPr>
        <w:t xml:space="preserve"> </w:t>
      </w:r>
      <w:r>
        <w:rPr>
          <w:rFonts w:ascii="Times New Roman" w:hAnsi="Times New Roman" w:cs="Times New Roman"/>
          <w:sz w:val="24"/>
          <w:szCs w:val="24"/>
        </w:rPr>
        <w:t>51</w:t>
      </w:r>
      <w:r w:rsidRPr="00DF60F9">
        <w:rPr>
          <w:rFonts w:ascii="Times New Roman" w:hAnsi="Times New Roman" w:cs="Times New Roman"/>
          <w:sz w:val="24"/>
          <w:szCs w:val="24"/>
        </w:rPr>
        <w:t xml:space="preserve"> responden dengan </w:t>
      </w:r>
      <w:r>
        <w:rPr>
          <w:rFonts w:ascii="Times New Roman" w:hAnsi="Times New Roman" w:cs="Times New Roman"/>
          <w:sz w:val="24"/>
          <w:szCs w:val="24"/>
        </w:rPr>
        <w:t>kategori perilaku cukup baik (CB), ditemukan 9 (17,6</w:t>
      </w:r>
      <w:r w:rsidRPr="00DF60F9">
        <w:rPr>
          <w:rFonts w:ascii="Times New Roman" w:hAnsi="Times New Roman" w:cs="Times New Roman"/>
          <w:sz w:val="24"/>
          <w:szCs w:val="24"/>
        </w:rPr>
        <w:t xml:space="preserve">%) sampel </w:t>
      </w:r>
      <w:r>
        <w:rPr>
          <w:rFonts w:ascii="Times New Roman" w:hAnsi="Times New Roman" w:cs="Times New Roman"/>
          <w:sz w:val="24"/>
          <w:szCs w:val="24"/>
        </w:rPr>
        <w:t xml:space="preserve">yang </w:t>
      </w:r>
      <w:r w:rsidRPr="00DF60F9">
        <w:rPr>
          <w:rFonts w:ascii="Times New Roman" w:hAnsi="Times New Roman" w:cs="Times New Roman"/>
          <w:sz w:val="24"/>
          <w:szCs w:val="24"/>
        </w:rPr>
        <w:t xml:space="preserve">positif kecacingan, dan </w:t>
      </w:r>
      <w:r>
        <w:rPr>
          <w:rFonts w:ascii="Times New Roman" w:hAnsi="Times New Roman" w:cs="Times New Roman"/>
          <w:sz w:val="24"/>
          <w:szCs w:val="24"/>
        </w:rPr>
        <w:t>42</w:t>
      </w:r>
      <w:r w:rsidRPr="00DF60F9">
        <w:rPr>
          <w:rFonts w:ascii="Times New Roman" w:hAnsi="Times New Roman" w:cs="Times New Roman"/>
          <w:sz w:val="24"/>
          <w:szCs w:val="24"/>
        </w:rPr>
        <w:t xml:space="preserve"> (</w:t>
      </w:r>
      <w:r>
        <w:rPr>
          <w:rFonts w:ascii="Times New Roman" w:hAnsi="Times New Roman" w:cs="Times New Roman"/>
          <w:sz w:val="24"/>
          <w:szCs w:val="24"/>
        </w:rPr>
        <w:t>82,4</w:t>
      </w:r>
      <w:r w:rsidRPr="00DF60F9">
        <w:rPr>
          <w:rFonts w:ascii="Times New Roman" w:hAnsi="Times New Roman" w:cs="Times New Roman"/>
          <w:sz w:val="24"/>
          <w:szCs w:val="24"/>
        </w:rPr>
        <w:t xml:space="preserve">%) sampel negatif kecacingan. </w:t>
      </w:r>
      <w:r>
        <w:rPr>
          <w:rFonts w:ascii="Times New Roman" w:hAnsi="Times New Roman" w:cs="Times New Roman"/>
          <w:sz w:val="24"/>
          <w:szCs w:val="24"/>
        </w:rPr>
        <w:t xml:space="preserve">Serta </w:t>
      </w:r>
      <w:r w:rsidRPr="00DF60F9">
        <w:rPr>
          <w:rFonts w:ascii="Times New Roman" w:hAnsi="Times New Roman" w:cs="Times New Roman"/>
          <w:sz w:val="24"/>
          <w:szCs w:val="24"/>
        </w:rPr>
        <w:t>da</w:t>
      </w:r>
      <w:r>
        <w:rPr>
          <w:rFonts w:ascii="Times New Roman" w:hAnsi="Times New Roman" w:cs="Times New Roman"/>
          <w:sz w:val="24"/>
          <w:szCs w:val="24"/>
        </w:rPr>
        <w:t>ri</w:t>
      </w:r>
      <w:r w:rsidR="00F9519A">
        <w:rPr>
          <w:rFonts w:ascii="Times New Roman" w:hAnsi="Times New Roman" w:cs="Times New Roman"/>
          <w:sz w:val="24"/>
          <w:szCs w:val="24"/>
        </w:rPr>
        <w:t xml:space="preserve"> </w:t>
      </w:r>
      <w:r>
        <w:rPr>
          <w:rFonts w:ascii="Times New Roman" w:hAnsi="Times New Roman" w:cs="Times New Roman"/>
          <w:sz w:val="24"/>
          <w:szCs w:val="24"/>
        </w:rPr>
        <w:t>37</w:t>
      </w:r>
      <w:r w:rsidRPr="00DF60F9">
        <w:rPr>
          <w:rFonts w:ascii="Times New Roman" w:hAnsi="Times New Roman" w:cs="Times New Roman"/>
          <w:sz w:val="24"/>
          <w:szCs w:val="24"/>
        </w:rPr>
        <w:t xml:space="preserve"> responden dengan </w:t>
      </w:r>
      <w:r>
        <w:rPr>
          <w:rFonts w:ascii="Times New Roman" w:hAnsi="Times New Roman" w:cs="Times New Roman"/>
          <w:sz w:val="24"/>
          <w:szCs w:val="24"/>
        </w:rPr>
        <w:t xml:space="preserve">kategori </w:t>
      </w:r>
      <w:r w:rsidRPr="00DF60F9">
        <w:rPr>
          <w:rFonts w:ascii="Times New Roman" w:hAnsi="Times New Roman" w:cs="Times New Roman"/>
          <w:sz w:val="24"/>
          <w:szCs w:val="24"/>
        </w:rPr>
        <w:t>pe</w:t>
      </w:r>
      <w:r>
        <w:rPr>
          <w:rFonts w:ascii="Times New Roman" w:hAnsi="Times New Roman" w:cs="Times New Roman"/>
          <w:sz w:val="24"/>
          <w:szCs w:val="24"/>
        </w:rPr>
        <w:t>rilaku</w:t>
      </w:r>
      <w:r w:rsidRPr="00DF60F9">
        <w:rPr>
          <w:rFonts w:ascii="Times New Roman" w:hAnsi="Times New Roman" w:cs="Times New Roman"/>
          <w:sz w:val="24"/>
          <w:szCs w:val="24"/>
        </w:rPr>
        <w:t xml:space="preserve"> baik (B), ditemukan keseluruhan </w:t>
      </w:r>
      <w:r>
        <w:rPr>
          <w:rFonts w:ascii="Times New Roman" w:hAnsi="Times New Roman" w:cs="Times New Roman"/>
          <w:sz w:val="24"/>
          <w:szCs w:val="24"/>
        </w:rPr>
        <w:t>sampel</w:t>
      </w:r>
      <w:r w:rsidRPr="00DF60F9">
        <w:rPr>
          <w:rFonts w:ascii="Times New Roman" w:hAnsi="Times New Roman" w:cs="Times New Roman"/>
          <w:sz w:val="24"/>
          <w:szCs w:val="24"/>
        </w:rPr>
        <w:t xml:space="preserve"> (100%) negatif mengalami kecacingan. Jadi, berdasarkan </w:t>
      </w:r>
      <w:r>
        <w:rPr>
          <w:rFonts w:ascii="Times New Roman" w:hAnsi="Times New Roman" w:cs="Times New Roman"/>
          <w:sz w:val="24"/>
          <w:szCs w:val="24"/>
        </w:rPr>
        <w:t>hasil</w:t>
      </w:r>
      <w:r w:rsidRPr="00DF60F9">
        <w:rPr>
          <w:rFonts w:ascii="Times New Roman" w:hAnsi="Times New Roman" w:cs="Times New Roman"/>
          <w:sz w:val="24"/>
          <w:szCs w:val="24"/>
        </w:rPr>
        <w:t xml:space="preserve"> tersebut dapat </w:t>
      </w:r>
      <w:r>
        <w:rPr>
          <w:rFonts w:ascii="Times New Roman" w:hAnsi="Times New Roman" w:cs="Times New Roman"/>
          <w:sz w:val="24"/>
          <w:szCs w:val="24"/>
        </w:rPr>
        <w:t>disimpulkan</w:t>
      </w:r>
      <w:r w:rsidRPr="00DF60F9">
        <w:rPr>
          <w:rFonts w:ascii="Times New Roman" w:hAnsi="Times New Roman" w:cs="Times New Roman"/>
          <w:sz w:val="24"/>
          <w:szCs w:val="24"/>
        </w:rPr>
        <w:t xml:space="preserve"> bahwa </w:t>
      </w:r>
      <w:r>
        <w:rPr>
          <w:rFonts w:ascii="Times New Roman" w:hAnsi="Times New Roman" w:cs="Times New Roman"/>
          <w:sz w:val="24"/>
          <w:szCs w:val="24"/>
        </w:rPr>
        <w:t>persentase</w:t>
      </w:r>
      <w:r w:rsidRPr="00DF60F9">
        <w:rPr>
          <w:rFonts w:ascii="Times New Roman" w:hAnsi="Times New Roman" w:cs="Times New Roman"/>
          <w:sz w:val="24"/>
          <w:szCs w:val="24"/>
        </w:rPr>
        <w:t xml:space="preserve"> terbesar sampel yang </w:t>
      </w:r>
      <w:r>
        <w:rPr>
          <w:rFonts w:ascii="Times New Roman" w:hAnsi="Times New Roman" w:cs="Times New Roman"/>
          <w:sz w:val="24"/>
          <w:szCs w:val="24"/>
        </w:rPr>
        <w:t>positif</w:t>
      </w:r>
      <w:r w:rsidRPr="00DF60F9">
        <w:rPr>
          <w:rFonts w:ascii="Times New Roman" w:hAnsi="Times New Roman" w:cs="Times New Roman"/>
          <w:sz w:val="24"/>
          <w:szCs w:val="24"/>
        </w:rPr>
        <w:t xml:space="preserve"> kecacingan berdasarkan tingkat pe</w:t>
      </w:r>
      <w:r>
        <w:rPr>
          <w:rFonts w:ascii="Times New Roman" w:hAnsi="Times New Roman" w:cs="Times New Roman"/>
          <w:sz w:val="24"/>
          <w:szCs w:val="24"/>
        </w:rPr>
        <w:t>rilaku</w:t>
      </w:r>
      <w:r w:rsidR="00F9519A">
        <w:rPr>
          <w:rFonts w:ascii="Times New Roman" w:hAnsi="Times New Roman" w:cs="Times New Roman"/>
          <w:sz w:val="24"/>
          <w:szCs w:val="24"/>
        </w:rPr>
        <w:t xml:space="preserve"> </w:t>
      </w:r>
      <w:r>
        <w:rPr>
          <w:rFonts w:ascii="Times New Roman" w:hAnsi="Times New Roman" w:cs="Times New Roman"/>
          <w:sz w:val="24"/>
          <w:szCs w:val="24"/>
        </w:rPr>
        <w:t xml:space="preserve">ibu </w:t>
      </w:r>
      <w:r w:rsidRPr="00DF60F9">
        <w:rPr>
          <w:rFonts w:ascii="Times New Roman" w:hAnsi="Times New Roman" w:cs="Times New Roman"/>
          <w:sz w:val="24"/>
          <w:szCs w:val="24"/>
        </w:rPr>
        <w:t>ter</w:t>
      </w:r>
      <w:r>
        <w:rPr>
          <w:rFonts w:ascii="Times New Roman" w:hAnsi="Times New Roman" w:cs="Times New Roman"/>
          <w:sz w:val="24"/>
          <w:szCs w:val="24"/>
        </w:rPr>
        <w:t>dapat</w:t>
      </w:r>
      <w:r w:rsidRPr="00DF60F9">
        <w:rPr>
          <w:rFonts w:ascii="Times New Roman" w:hAnsi="Times New Roman" w:cs="Times New Roman"/>
          <w:sz w:val="24"/>
          <w:szCs w:val="24"/>
        </w:rPr>
        <w:t xml:space="preserve"> pada ibu dengan tingkat pe</w:t>
      </w:r>
      <w:r>
        <w:rPr>
          <w:rFonts w:ascii="Times New Roman" w:hAnsi="Times New Roman" w:cs="Times New Roman"/>
          <w:sz w:val="24"/>
          <w:szCs w:val="24"/>
        </w:rPr>
        <w:t>rilaku</w:t>
      </w:r>
      <w:r w:rsidRPr="00DF60F9">
        <w:rPr>
          <w:rFonts w:ascii="Times New Roman" w:hAnsi="Times New Roman" w:cs="Times New Roman"/>
          <w:sz w:val="24"/>
          <w:szCs w:val="24"/>
        </w:rPr>
        <w:t xml:space="preserve"> kurang (K), </w:t>
      </w:r>
      <w:r>
        <w:rPr>
          <w:rFonts w:ascii="Times New Roman" w:hAnsi="Times New Roman" w:cs="Times New Roman"/>
          <w:sz w:val="24"/>
          <w:szCs w:val="24"/>
        </w:rPr>
        <w:t>sedangkan</w:t>
      </w:r>
      <w:r w:rsidR="00F9519A">
        <w:rPr>
          <w:rFonts w:ascii="Times New Roman" w:hAnsi="Times New Roman" w:cs="Times New Roman"/>
          <w:sz w:val="24"/>
          <w:szCs w:val="24"/>
        </w:rPr>
        <w:t xml:space="preserve"> </w:t>
      </w:r>
      <w:r>
        <w:rPr>
          <w:rFonts w:ascii="Times New Roman" w:hAnsi="Times New Roman" w:cs="Times New Roman"/>
          <w:sz w:val="24"/>
          <w:szCs w:val="24"/>
        </w:rPr>
        <w:t>persentase</w:t>
      </w:r>
      <w:r w:rsidRPr="00DF60F9">
        <w:rPr>
          <w:rFonts w:ascii="Times New Roman" w:hAnsi="Times New Roman" w:cs="Times New Roman"/>
          <w:sz w:val="24"/>
          <w:szCs w:val="24"/>
        </w:rPr>
        <w:t xml:space="preserve"> terbesar sampel yang negatif kecacingan </w:t>
      </w:r>
      <w:r>
        <w:rPr>
          <w:rFonts w:ascii="Times New Roman" w:hAnsi="Times New Roman" w:cs="Times New Roman"/>
          <w:sz w:val="24"/>
          <w:szCs w:val="24"/>
        </w:rPr>
        <w:t>terdapat</w:t>
      </w:r>
      <w:r w:rsidRPr="00DF60F9">
        <w:rPr>
          <w:rFonts w:ascii="Times New Roman" w:hAnsi="Times New Roman" w:cs="Times New Roman"/>
          <w:sz w:val="24"/>
          <w:szCs w:val="24"/>
        </w:rPr>
        <w:t xml:space="preserve"> pada ibu dengan tingkat pe</w:t>
      </w:r>
      <w:r>
        <w:rPr>
          <w:rFonts w:ascii="Times New Roman" w:hAnsi="Times New Roman" w:cs="Times New Roman"/>
          <w:sz w:val="24"/>
          <w:szCs w:val="24"/>
        </w:rPr>
        <w:t>rilaku</w:t>
      </w:r>
      <w:r w:rsidRPr="00DF60F9">
        <w:rPr>
          <w:rFonts w:ascii="Times New Roman" w:hAnsi="Times New Roman" w:cs="Times New Roman"/>
          <w:sz w:val="24"/>
          <w:szCs w:val="24"/>
        </w:rPr>
        <w:t xml:space="preserve"> baik (B)</w:t>
      </w:r>
      <w:r>
        <w:rPr>
          <w:rFonts w:ascii="Times New Roman" w:hAnsi="Times New Roman" w:cs="Times New Roman"/>
          <w:sz w:val="24"/>
          <w:szCs w:val="24"/>
        </w:rPr>
        <w:t xml:space="preserve">. Agar lebih jelas dapat dilihat </w:t>
      </w:r>
      <w:r w:rsidR="00F9519A">
        <w:rPr>
          <w:rFonts w:ascii="Times New Roman" w:hAnsi="Times New Roman" w:cs="Times New Roman"/>
          <w:sz w:val="24"/>
          <w:szCs w:val="24"/>
        </w:rPr>
        <w:t xml:space="preserve">pada </w:t>
      </w:r>
      <w:r w:rsidR="00F9519A" w:rsidRPr="00F9519A">
        <w:rPr>
          <w:rFonts w:ascii="Times New Roman" w:hAnsi="Times New Roman" w:cs="Times New Roman"/>
          <w:b/>
          <w:bCs/>
          <w:sz w:val="24"/>
          <w:szCs w:val="24"/>
        </w:rPr>
        <w:t>G</w:t>
      </w:r>
      <w:r w:rsidRPr="00F9519A">
        <w:rPr>
          <w:rFonts w:ascii="Times New Roman" w:hAnsi="Times New Roman" w:cs="Times New Roman"/>
          <w:b/>
          <w:bCs/>
          <w:sz w:val="24"/>
          <w:szCs w:val="24"/>
        </w:rPr>
        <w:t>ambar 5.11.</w:t>
      </w:r>
    </w:p>
    <w:p w:rsidR="00177C49" w:rsidRDefault="00177C49" w:rsidP="00177C49">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3063875"/>
            <wp:effectExtent l="0" t="0" r="24765" b="222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7C49" w:rsidRPr="004972F9" w:rsidRDefault="00177C49" w:rsidP="00177C49">
      <w:pPr>
        <w:spacing w:line="240" w:lineRule="auto"/>
        <w:ind w:left="1134" w:hanging="1134"/>
        <w:jc w:val="center"/>
        <w:rPr>
          <w:rFonts w:ascii="Times New Roman" w:hAnsi="Times New Roman" w:cs="Times New Roman"/>
          <w:b/>
          <w:sz w:val="24"/>
          <w:szCs w:val="24"/>
        </w:rPr>
      </w:pPr>
      <w:r>
        <w:rPr>
          <w:rFonts w:ascii="Times New Roman" w:hAnsi="Times New Roman" w:cs="Times New Roman"/>
          <w:b/>
          <w:sz w:val="24"/>
          <w:szCs w:val="24"/>
        </w:rPr>
        <w:t>Gambar 5.11 Grafik</w:t>
      </w:r>
      <w:r w:rsidRPr="007F074F">
        <w:rPr>
          <w:rFonts w:ascii="Times New Roman" w:hAnsi="Times New Roman" w:cs="Times New Roman"/>
          <w:b/>
          <w:sz w:val="24"/>
          <w:szCs w:val="24"/>
        </w:rPr>
        <w:t xml:space="preserve"> Deskripsi Perilaku Responden terhadap Kejadian Kecacingan</w:t>
      </w:r>
    </w:p>
    <w:p w:rsidR="00177C49" w:rsidRDefault="00177C49" w:rsidP="00177C49">
      <w:pPr>
        <w:rPr>
          <w:rFonts w:ascii="Times New Roman" w:hAnsi="Times New Roman" w:cs="Times New Roman"/>
          <w:b/>
          <w:sz w:val="24"/>
          <w:szCs w:val="24"/>
        </w:rPr>
      </w:pPr>
      <w:r>
        <w:rPr>
          <w:rFonts w:ascii="Times New Roman" w:hAnsi="Times New Roman" w:cs="Times New Roman"/>
          <w:b/>
          <w:sz w:val="24"/>
          <w:szCs w:val="24"/>
        </w:rPr>
        <w:br w:type="page"/>
      </w:r>
    </w:p>
    <w:p w:rsidR="00177C49" w:rsidRPr="007F074F" w:rsidRDefault="00177C49" w:rsidP="00177C49">
      <w:pPr>
        <w:spacing w:after="0" w:line="480" w:lineRule="auto"/>
        <w:jc w:val="both"/>
        <w:rPr>
          <w:rFonts w:ascii="Times New Roman" w:hAnsi="Times New Roman" w:cs="Times New Roman"/>
          <w:b/>
          <w:sz w:val="24"/>
          <w:szCs w:val="24"/>
        </w:rPr>
      </w:pPr>
      <w:r w:rsidRPr="007F074F">
        <w:rPr>
          <w:rFonts w:ascii="Times New Roman" w:hAnsi="Times New Roman" w:cs="Times New Roman"/>
          <w:b/>
          <w:sz w:val="24"/>
          <w:szCs w:val="24"/>
        </w:rPr>
        <w:lastRenderedPageBreak/>
        <w:t>5.2</w:t>
      </w:r>
      <w:r>
        <w:rPr>
          <w:rFonts w:ascii="Times New Roman" w:hAnsi="Times New Roman" w:cs="Times New Roman"/>
          <w:b/>
          <w:sz w:val="24"/>
          <w:szCs w:val="24"/>
        </w:rPr>
        <w:t>.4</w:t>
      </w:r>
      <w:r w:rsidRPr="007F074F">
        <w:rPr>
          <w:rFonts w:ascii="Times New Roman" w:hAnsi="Times New Roman" w:cs="Times New Roman"/>
          <w:b/>
          <w:sz w:val="24"/>
          <w:szCs w:val="24"/>
        </w:rPr>
        <w:t xml:space="preserve"> Hubungan Tingkat Pengetahuan, Sikap, dan Perilaku Ibu Tentang Kecacingan dengan Kejadian Kecacingan </w:t>
      </w:r>
    </w:p>
    <w:p w:rsidR="00177C49" w:rsidRPr="00FE2225" w:rsidRDefault="00177C49" w:rsidP="00177C49">
      <w:pPr>
        <w:spacing w:after="0" w:line="240" w:lineRule="auto"/>
        <w:jc w:val="both"/>
        <w:rPr>
          <w:rFonts w:ascii="Times New Roman" w:hAnsi="Times New Roman" w:cs="Times New Roman"/>
          <w:sz w:val="24"/>
          <w:szCs w:val="24"/>
        </w:rPr>
      </w:pPr>
      <w:r w:rsidRPr="007F074F">
        <w:rPr>
          <w:rFonts w:ascii="Times New Roman" w:hAnsi="Times New Roman" w:cs="Times New Roman"/>
          <w:b/>
          <w:sz w:val="24"/>
          <w:szCs w:val="24"/>
        </w:rPr>
        <w:t xml:space="preserve">Tabel </w:t>
      </w:r>
      <w:r>
        <w:rPr>
          <w:rFonts w:ascii="Times New Roman" w:hAnsi="Times New Roman" w:cs="Times New Roman"/>
          <w:b/>
          <w:sz w:val="24"/>
          <w:szCs w:val="24"/>
        </w:rPr>
        <w:t>5.16</w:t>
      </w:r>
      <w:r w:rsidRPr="007F074F">
        <w:rPr>
          <w:rFonts w:ascii="Times New Roman" w:hAnsi="Times New Roman" w:cs="Times New Roman"/>
          <w:b/>
          <w:sz w:val="24"/>
          <w:szCs w:val="24"/>
        </w:rPr>
        <w:t xml:space="preserve"> Hubungan Tingkat Pengetahuan, Sikap, dan Perilaku Ibu Tentang Kecacingan dengan Kejadian Kecacingan Berdasarkan Uji </w:t>
      </w:r>
      <w:r w:rsidRPr="007F074F">
        <w:rPr>
          <w:rFonts w:ascii="Times New Roman" w:hAnsi="Times New Roman" w:cs="Times New Roman"/>
          <w:b/>
          <w:i/>
          <w:sz w:val="24"/>
          <w:szCs w:val="24"/>
        </w:rPr>
        <w:t>Chi Square</w:t>
      </w:r>
    </w:p>
    <w:tbl>
      <w:tblPr>
        <w:tblStyle w:val="LightShading-Accent11"/>
        <w:tblW w:w="7938" w:type="dxa"/>
        <w:tblInd w:w="108" w:type="dxa"/>
        <w:tblBorders>
          <w:insideH w:val="single" w:sz="4" w:space="0" w:color="auto"/>
        </w:tblBorders>
        <w:tblLayout w:type="fixed"/>
        <w:tblLook w:val="04A0" w:firstRow="1" w:lastRow="0" w:firstColumn="1" w:lastColumn="0" w:noHBand="0" w:noVBand="1"/>
      </w:tblPr>
      <w:tblGrid>
        <w:gridCol w:w="1843"/>
        <w:gridCol w:w="851"/>
        <w:gridCol w:w="850"/>
        <w:gridCol w:w="851"/>
        <w:gridCol w:w="850"/>
        <w:gridCol w:w="851"/>
        <w:gridCol w:w="850"/>
        <w:gridCol w:w="992"/>
      </w:tblGrid>
      <w:tr w:rsidR="00177C49" w:rsidRPr="007F074F" w:rsidTr="00513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3402" w:type="dxa"/>
            <w:gridSpan w:val="4"/>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Angka Kejadian Kecacingan</w:t>
            </w:r>
          </w:p>
        </w:tc>
        <w:tc>
          <w:tcPr>
            <w:tcW w:w="1701" w:type="dxa"/>
            <w:gridSpan w:val="2"/>
            <w:vMerge w:val="restart"/>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Total</w:t>
            </w:r>
          </w:p>
        </w:tc>
        <w:tc>
          <w:tcPr>
            <w:tcW w:w="992" w:type="dxa"/>
            <w:vMerge w:val="restart"/>
            <w:tcBorders>
              <w:top w:val="single" w:sz="4" w:space="0" w:color="auto"/>
            </w:tcBorders>
          </w:tcPr>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Cs w:val="24"/>
                <w:lang w:val="en-US"/>
              </w:rPr>
            </w:pPr>
          </w:p>
          <w:p w:rsidR="00177C49" w:rsidRPr="007F074F" w:rsidRDefault="00177C49" w:rsidP="00177C4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lang w:val="en-US"/>
              </w:rPr>
            </w:pPr>
            <w:r w:rsidRPr="007F074F">
              <w:rPr>
                <w:rFonts w:ascii="Times New Roman" w:hAnsi="Times New Roman" w:cs="Times New Roman"/>
                <w:i/>
                <w:color w:val="auto"/>
                <w:szCs w:val="24"/>
                <w:lang w:val="en-US"/>
              </w:rPr>
              <w:t>P</w:t>
            </w:r>
          </w:p>
        </w:tc>
      </w:tr>
      <w:tr w:rsidR="00177C49" w:rsidRPr="007F074F" w:rsidTr="00513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1701"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Positif (+)</w:t>
            </w:r>
          </w:p>
        </w:tc>
        <w:tc>
          <w:tcPr>
            <w:tcW w:w="1701" w:type="dxa"/>
            <w:gridSpan w:val="2"/>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Negatif (-)</w:t>
            </w:r>
          </w:p>
        </w:tc>
        <w:tc>
          <w:tcPr>
            <w:tcW w:w="1701" w:type="dxa"/>
            <w:gridSpan w:val="2"/>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w:p>
        </w:tc>
        <w:tc>
          <w:tcPr>
            <w:tcW w:w="992" w:type="dxa"/>
            <w:vMerge/>
            <w:shd w:val="clear" w:color="auto" w:fill="FFFFFF" w:themeFill="background1"/>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r>
      <w:tr w:rsidR="00F9519A" w:rsidRPr="007F074F" w:rsidTr="00513F9A">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tcBorders>
            <w:shd w:val="clear" w:color="auto" w:fill="auto"/>
          </w:tcPr>
          <w:p w:rsidR="00177C49" w:rsidRPr="007F074F" w:rsidRDefault="00177C49" w:rsidP="00177C49">
            <w:pPr>
              <w:spacing w:line="360" w:lineRule="auto"/>
              <w:jc w:val="center"/>
              <w:rPr>
                <w:rFonts w:ascii="Times New Roman" w:hAnsi="Times New Roman" w:cs="Times New Roman"/>
                <w:color w:val="auto"/>
                <w:szCs w:val="24"/>
              </w:rPr>
            </w:pPr>
          </w:p>
        </w:tc>
        <w:tc>
          <w:tcPr>
            <w:tcW w:w="851"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85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851" w:type="dxa"/>
            <w:tcBorders>
              <w:top w:val="single" w:sz="4" w:space="0" w:color="auto"/>
              <w:bottom w:val="single" w:sz="4" w:space="0" w:color="auto"/>
            </w:tcBorders>
            <w:shd w:val="clear" w:color="auto" w:fill="auto"/>
          </w:tcPr>
          <w:p w:rsidR="00177C49" w:rsidRPr="008A0CC3" w:rsidRDefault="008A0CC3"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lang w:val="en-US"/>
              </w:rPr>
            </w:pPr>
            <w:r>
              <w:rPr>
                <w:rFonts w:ascii="Times New Roman" w:hAnsi="Times New Roman" w:cs="Times New Roman"/>
                <w:b/>
                <w:color w:val="auto"/>
                <w:szCs w:val="24"/>
                <w:lang w:val="en-US"/>
              </w:rPr>
              <w:t>n</w:t>
            </w:r>
          </w:p>
        </w:tc>
        <w:tc>
          <w:tcPr>
            <w:tcW w:w="85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851"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n</w:t>
            </w:r>
          </w:p>
        </w:tc>
        <w:tc>
          <w:tcPr>
            <w:tcW w:w="850" w:type="dxa"/>
            <w:tcBorders>
              <w:top w:val="single" w:sz="4" w:space="0" w:color="auto"/>
              <w:bottom w:val="single" w:sz="4" w:space="0" w:color="auto"/>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7F074F">
              <w:rPr>
                <w:rFonts w:ascii="Times New Roman" w:hAnsi="Times New Roman" w:cs="Times New Roman"/>
                <w:b/>
                <w:color w:val="auto"/>
                <w:szCs w:val="24"/>
              </w:rPr>
              <w:t>%</w:t>
            </w:r>
          </w:p>
        </w:tc>
        <w:tc>
          <w:tcPr>
            <w:tcW w:w="992" w:type="dxa"/>
            <w:vMerge/>
            <w:tcBorders>
              <w:bottom w:val="single" w:sz="4" w:space="0" w:color="auto"/>
            </w:tcBorders>
            <w:shd w:val="clear" w:color="auto" w:fill="FFFFFF" w:themeFill="background1"/>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r>
      <w:tr w:rsidR="00F9519A" w:rsidRPr="007F074F" w:rsidTr="00513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Pengetahuan</w:t>
            </w:r>
          </w:p>
          <w:p w:rsidR="00177C49" w:rsidRPr="007F074F" w:rsidRDefault="00177C49" w:rsidP="00177C49">
            <w:pPr>
              <w:spacing w:line="360" w:lineRule="auto"/>
              <w:jc w:val="both"/>
              <w:rPr>
                <w:rFonts w:ascii="Times New Roman" w:hAnsi="Times New Roman" w:cs="Times New Roman"/>
                <w:b w:val="0"/>
                <w:color w:val="auto"/>
                <w:szCs w:val="24"/>
              </w:rPr>
            </w:pPr>
            <w:r w:rsidRPr="007F074F">
              <w:rPr>
                <w:rFonts w:ascii="Times New Roman" w:hAnsi="Times New Roman" w:cs="Times New Roman"/>
                <w:b w:val="0"/>
                <w:color w:val="auto"/>
                <w:szCs w:val="24"/>
              </w:rPr>
              <w:t>Kurang (K)</w:t>
            </w:r>
          </w:p>
        </w:tc>
        <w:tc>
          <w:tcPr>
            <w:tcW w:w="851"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lang w:val="en-US"/>
              </w:rPr>
              <w:t>1</w:t>
            </w:r>
            <w:r w:rsidRPr="007F074F">
              <w:rPr>
                <w:rFonts w:ascii="Times New Roman" w:hAnsi="Times New Roman" w:cs="Times New Roman"/>
                <w:color w:val="auto"/>
                <w:szCs w:val="24"/>
              </w:rPr>
              <w:t>4</w:t>
            </w:r>
          </w:p>
        </w:tc>
        <w:tc>
          <w:tcPr>
            <w:tcW w:w="85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lang w:val="en-US"/>
              </w:rPr>
              <w:t>63,6</w:t>
            </w:r>
          </w:p>
        </w:tc>
        <w:tc>
          <w:tcPr>
            <w:tcW w:w="851"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w:t>
            </w:r>
          </w:p>
        </w:tc>
        <w:tc>
          <w:tcPr>
            <w:tcW w:w="85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36,4</w:t>
            </w:r>
          </w:p>
        </w:tc>
        <w:tc>
          <w:tcPr>
            <w:tcW w:w="851"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22</w:t>
            </w:r>
          </w:p>
        </w:tc>
        <w:tc>
          <w:tcPr>
            <w:tcW w:w="850" w:type="dxa"/>
            <w:tcBorders>
              <w:top w:val="single" w:sz="4" w:space="0" w:color="auto"/>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c>
          <w:tcPr>
            <w:tcW w:w="992" w:type="dxa"/>
            <w:tcBorders>
              <w:top w:val="single" w:sz="4" w:space="0" w:color="auto"/>
              <w:bottom w:val="nil"/>
            </w:tcBorders>
            <w:shd w:val="clear" w:color="auto" w:fill="FFFFFF" w:themeFill="background1"/>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F9519A" w:rsidRPr="007F074F" w:rsidTr="00513F9A">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auto"/>
          </w:tcPr>
          <w:p w:rsidR="00177C49" w:rsidRPr="007F074F" w:rsidRDefault="00177C49" w:rsidP="00177C49">
            <w:pPr>
              <w:spacing w:line="360" w:lineRule="auto"/>
              <w:jc w:val="both"/>
              <w:rPr>
                <w:rFonts w:ascii="Times New Roman" w:hAnsi="Times New Roman" w:cs="Times New Roman"/>
                <w:b w:val="0"/>
                <w:color w:val="auto"/>
                <w:szCs w:val="24"/>
              </w:rPr>
            </w:pPr>
            <w:r w:rsidRPr="007F074F">
              <w:rPr>
                <w:rFonts w:ascii="Times New Roman" w:hAnsi="Times New Roman" w:cs="Times New Roman"/>
                <w:b w:val="0"/>
                <w:color w:val="auto"/>
                <w:szCs w:val="24"/>
              </w:rPr>
              <w:t>Cukup Baik (CB)</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7</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14,3</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42</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85,7</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49</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c>
          <w:tcPr>
            <w:tcW w:w="992" w:type="dxa"/>
            <w:tcBorders>
              <w:top w:val="nil"/>
              <w:bottom w:val="nil"/>
            </w:tcBorders>
            <w:shd w:val="clear" w:color="auto" w:fill="FFFFFF" w:themeFill="background1"/>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7F074F">
              <w:rPr>
                <w:rFonts w:ascii="Times New Roman" w:hAnsi="Times New Roman" w:cs="Times New Roman"/>
                <w:color w:val="auto"/>
                <w:szCs w:val="24"/>
                <w:lang w:val="en-US"/>
              </w:rPr>
              <w:t>0,000</w:t>
            </w:r>
          </w:p>
        </w:tc>
      </w:tr>
      <w:tr w:rsidR="00F9519A" w:rsidRPr="007F074F" w:rsidTr="00513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auto"/>
          </w:tcPr>
          <w:p w:rsidR="00177C49" w:rsidRPr="007F074F" w:rsidRDefault="00177C49" w:rsidP="00177C49">
            <w:pPr>
              <w:spacing w:line="360" w:lineRule="auto"/>
              <w:jc w:val="both"/>
              <w:rPr>
                <w:rFonts w:ascii="Times New Roman" w:hAnsi="Times New Roman" w:cs="Times New Roman"/>
                <w:b w:val="0"/>
                <w:color w:val="auto"/>
                <w:szCs w:val="24"/>
              </w:rPr>
            </w:pPr>
            <w:r w:rsidRPr="007F074F">
              <w:rPr>
                <w:rFonts w:ascii="Times New Roman" w:hAnsi="Times New Roman" w:cs="Times New Roman"/>
                <w:b w:val="0"/>
                <w:color w:val="auto"/>
                <w:szCs w:val="24"/>
              </w:rPr>
              <w:t>Baik (B)</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0</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30</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100,0</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30</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7F074F">
              <w:rPr>
                <w:rFonts w:ascii="Times New Roman" w:hAnsi="Times New Roman" w:cs="Times New Roman"/>
                <w:color w:val="auto"/>
                <w:szCs w:val="24"/>
              </w:rPr>
              <w:t>100</w:t>
            </w:r>
          </w:p>
        </w:tc>
        <w:tc>
          <w:tcPr>
            <w:tcW w:w="992" w:type="dxa"/>
            <w:tcBorders>
              <w:top w:val="nil"/>
              <w:bottom w:val="nil"/>
            </w:tcBorders>
            <w:shd w:val="clear" w:color="auto" w:fill="FFFFFF" w:themeFill="background1"/>
          </w:tcPr>
          <w:p w:rsidR="00177C49" w:rsidRPr="007F074F" w:rsidRDefault="00177C49" w:rsidP="0017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F9519A" w:rsidRPr="007F074F" w:rsidTr="00513F9A">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auto"/>
          </w:tcPr>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Sikap</w:t>
            </w:r>
          </w:p>
          <w:p w:rsidR="00177C49" w:rsidRPr="007F074F" w:rsidRDefault="00177C49" w:rsidP="00177C49">
            <w:pPr>
              <w:spacing w:line="360" w:lineRule="auto"/>
              <w:jc w:val="both"/>
              <w:rPr>
                <w:rFonts w:ascii="Times New Roman" w:hAnsi="Times New Roman" w:cs="Times New Roman"/>
                <w:b w:val="0"/>
                <w:color w:val="auto"/>
                <w:szCs w:val="24"/>
                <w:lang w:val="en-US"/>
              </w:rPr>
            </w:pPr>
            <w:r w:rsidRPr="007F074F">
              <w:rPr>
                <w:rFonts w:ascii="Times New Roman" w:hAnsi="Times New Roman" w:cs="Times New Roman"/>
                <w:b w:val="0"/>
                <w:color w:val="auto"/>
                <w:szCs w:val="24"/>
              </w:rPr>
              <w:t>Kurang (K)</w:t>
            </w:r>
          </w:p>
          <w:p w:rsidR="00177C49" w:rsidRPr="007F074F" w:rsidRDefault="00177C49" w:rsidP="00177C49">
            <w:pPr>
              <w:spacing w:line="360" w:lineRule="auto"/>
              <w:jc w:val="both"/>
              <w:rPr>
                <w:rFonts w:ascii="Times New Roman" w:hAnsi="Times New Roman" w:cs="Times New Roman"/>
                <w:b w:val="0"/>
                <w:color w:val="auto"/>
                <w:szCs w:val="24"/>
                <w:lang w:val="en-US"/>
              </w:rPr>
            </w:pPr>
            <w:r w:rsidRPr="007F074F">
              <w:rPr>
                <w:rFonts w:ascii="Times New Roman" w:hAnsi="Times New Roman" w:cs="Times New Roman"/>
                <w:b w:val="0"/>
                <w:color w:val="auto"/>
                <w:szCs w:val="24"/>
                <w:lang w:val="en-US"/>
              </w:rPr>
              <w:t>Cukup Baik (CB)</w:t>
            </w:r>
          </w:p>
          <w:p w:rsidR="00177C49" w:rsidRPr="007F074F" w:rsidRDefault="00177C49" w:rsidP="00177C49">
            <w:pPr>
              <w:spacing w:line="360" w:lineRule="auto"/>
              <w:jc w:val="both"/>
              <w:rPr>
                <w:rFonts w:ascii="Times New Roman" w:hAnsi="Times New Roman" w:cs="Times New Roman"/>
                <w:b w:val="0"/>
                <w:color w:val="auto"/>
                <w:szCs w:val="24"/>
                <w:lang w:val="en-US"/>
              </w:rPr>
            </w:pPr>
            <w:r w:rsidRPr="007F074F">
              <w:rPr>
                <w:rFonts w:ascii="Times New Roman" w:hAnsi="Times New Roman" w:cs="Times New Roman"/>
                <w:b w:val="0"/>
                <w:color w:val="auto"/>
                <w:szCs w:val="24"/>
                <w:lang w:val="en-US"/>
              </w:rPr>
              <w:t>Baik (B)</w:t>
            </w:r>
          </w:p>
          <w:p w:rsidR="00177C49" w:rsidRPr="007F074F" w:rsidRDefault="00177C49" w:rsidP="00177C49">
            <w:pPr>
              <w:spacing w:line="360" w:lineRule="auto"/>
              <w:jc w:val="both"/>
              <w:rPr>
                <w:rFonts w:ascii="Times New Roman" w:hAnsi="Times New Roman" w:cs="Times New Roman"/>
                <w:color w:val="auto"/>
                <w:szCs w:val="24"/>
                <w:lang w:val="en-US"/>
              </w:rPr>
            </w:pPr>
            <w:r w:rsidRPr="007F074F">
              <w:rPr>
                <w:rFonts w:ascii="Times New Roman" w:hAnsi="Times New Roman" w:cs="Times New Roman"/>
                <w:color w:val="auto"/>
                <w:szCs w:val="24"/>
                <w:lang w:val="en-US"/>
              </w:rPr>
              <w:t>Perilaku</w:t>
            </w:r>
          </w:p>
          <w:p w:rsidR="00177C49" w:rsidRPr="007F074F" w:rsidRDefault="00177C49" w:rsidP="00177C49">
            <w:pPr>
              <w:spacing w:line="360" w:lineRule="auto"/>
              <w:jc w:val="both"/>
              <w:rPr>
                <w:rFonts w:ascii="Times New Roman" w:hAnsi="Times New Roman" w:cs="Times New Roman"/>
                <w:b w:val="0"/>
                <w:color w:val="auto"/>
                <w:szCs w:val="24"/>
                <w:lang w:val="en-US"/>
              </w:rPr>
            </w:pPr>
            <w:r w:rsidRPr="007F074F">
              <w:rPr>
                <w:rFonts w:ascii="Times New Roman" w:hAnsi="Times New Roman" w:cs="Times New Roman"/>
                <w:b w:val="0"/>
                <w:color w:val="auto"/>
                <w:szCs w:val="24"/>
                <w:lang w:val="en-US"/>
              </w:rPr>
              <w:t>Kurang (K)</w:t>
            </w:r>
          </w:p>
          <w:p w:rsidR="00177C49" w:rsidRPr="007F074F" w:rsidRDefault="00177C49" w:rsidP="00177C49">
            <w:pPr>
              <w:spacing w:line="360" w:lineRule="auto"/>
              <w:jc w:val="both"/>
              <w:rPr>
                <w:rFonts w:ascii="Times New Roman" w:hAnsi="Times New Roman" w:cs="Times New Roman"/>
                <w:b w:val="0"/>
                <w:color w:val="auto"/>
                <w:szCs w:val="24"/>
                <w:lang w:val="en-US"/>
              </w:rPr>
            </w:pPr>
            <w:r w:rsidRPr="007F074F">
              <w:rPr>
                <w:rFonts w:ascii="Times New Roman" w:hAnsi="Times New Roman" w:cs="Times New Roman"/>
                <w:b w:val="0"/>
                <w:color w:val="auto"/>
                <w:szCs w:val="24"/>
                <w:lang w:val="en-US"/>
              </w:rPr>
              <w:t>Cukup Baik (CB)</w:t>
            </w:r>
          </w:p>
          <w:p w:rsidR="00177C49" w:rsidRPr="007F074F" w:rsidRDefault="00177C49" w:rsidP="00177C49">
            <w:pPr>
              <w:spacing w:line="360" w:lineRule="auto"/>
              <w:jc w:val="both"/>
              <w:rPr>
                <w:rFonts w:ascii="Times New Roman" w:hAnsi="Times New Roman" w:cs="Times New Roman"/>
                <w:b w:val="0"/>
                <w:szCs w:val="24"/>
                <w:lang w:val="en-US"/>
              </w:rPr>
            </w:pPr>
            <w:r w:rsidRPr="007F074F">
              <w:rPr>
                <w:rFonts w:ascii="Times New Roman" w:hAnsi="Times New Roman" w:cs="Times New Roman"/>
                <w:b w:val="0"/>
                <w:color w:val="auto"/>
                <w:szCs w:val="24"/>
                <w:lang w:val="en-US"/>
              </w:rPr>
              <w:t>Baik (B)</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12</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9</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12</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9</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0</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66,7</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18,4</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92,3</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17,6</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0</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6</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34</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42</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37</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33,3</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81,6</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7,7</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82,4</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100,0</w:t>
            </w:r>
          </w:p>
        </w:tc>
        <w:tc>
          <w:tcPr>
            <w:tcW w:w="851"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18</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49</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34</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13</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51</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37</w:t>
            </w:r>
          </w:p>
        </w:tc>
        <w:tc>
          <w:tcPr>
            <w:tcW w:w="850" w:type="dxa"/>
            <w:tcBorders>
              <w:top w:val="nil"/>
              <w:bottom w:val="nil"/>
            </w:tcBorders>
            <w:shd w:val="clear" w:color="auto" w:fill="auto"/>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rPr>
              <w:t>100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100</w:t>
            </w:r>
          </w:p>
        </w:tc>
        <w:tc>
          <w:tcPr>
            <w:tcW w:w="992" w:type="dxa"/>
            <w:tcBorders>
              <w:top w:val="nil"/>
              <w:bottom w:val="nil"/>
            </w:tcBorders>
            <w:shd w:val="clear" w:color="auto" w:fill="FFFFFF" w:themeFill="background1"/>
          </w:tcPr>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r w:rsidRPr="007F074F">
              <w:rPr>
                <w:rFonts w:ascii="Times New Roman" w:hAnsi="Times New Roman" w:cs="Times New Roman"/>
                <w:color w:val="auto"/>
                <w:szCs w:val="24"/>
                <w:lang w:val="en-US"/>
              </w:rPr>
              <w:t>0,000</w:t>
            </w: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US"/>
              </w:rPr>
            </w:pPr>
          </w:p>
          <w:p w:rsidR="00177C49" w:rsidRPr="007F074F" w:rsidRDefault="00177C49" w:rsidP="0017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7F074F">
              <w:rPr>
                <w:rFonts w:ascii="Times New Roman" w:hAnsi="Times New Roman" w:cs="Times New Roman"/>
                <w:color w:val="auto"/>
                <w:szCs w:val="24"/>
                <w:lang w:val="en-US"/>
              </w:rPr>
              <w:t>0,000</w:t>
            </w:r>
          </w:p>
        </w:tc>
      </w:tr>
    </w:tbl>
    <w:p w:rsidR="00513F9A" w:rsidRDefault="00513F9A" w:rsidP="00177C49">
      <w:pPr>
        <w:tabs>
          <w:tab w:val="right" w:pos="9026"/>
        </w:tabs>
        <w:spacing w:after="0" w:line="480" w:lineRule="auto"/>
        <w:ind w:firstLine="993"/>
        <w:jc w:val="both"/>
        <w:rPr>
          <w:rFonts w:ascii="Times New Roman" w:hAnsi="Times New Roman" w:cs="Times New Roman"/>
          <w:sz w:val="24"/>
          <w:szCs w:val="24"/>
        </w:rPr>
      </w:pPr>
    </w:p>
    <w:p w:rsidR="00177C49" w:rsidRPr="00F86098" w:rsidRDefault="00177C49" w:rsidP="00177C49">
      <w:pPr>
        <w:tabs>
          <w:tab w:val="right" w:pos="9026"/>
        </w:tabs>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Berdasarkan uji </w:t>
      </w:r>
      <w:r w:rsidRPr="00AB6C06">
        <w:rPr>
          <w:rFonts w:ascii="Times New Roman" w:hAnsi="Times New Roman" w:cs="Times New Roman"/>
          <w:i/>
          <w:sz w:val="24"/>
          <w:szCs w:val="24"/>
        </w:rPr>
        <w:t>Chi square</w:t>
      </w:r>
      <w:r>
        <w:rPr>
          <w:rFonts w:ascii="Times New Roman" w:hAnsi="Times New Roman" w:cs="Times New Roman"/>
          <w:sz w:val="24"/>
          <w:szCs w:val="24"/>
        </w:rPr>
        <w:t>, t</w:t>
      </w:r>
      <w:r w:rsidRPr="00DF60F9">
        <w:rPr>
          <w:rFonts w:ascii="Times New Roman" w:hAnsi="Times New Roman" w:cs="Times New Roman"/>
          <w:sz w:val="24"/>
          <w:szCs w:val="24"/>
        </w:rPr>
        <w:t>ingkat pengetahuan</w:t>
      </w:r>
      <w:r>
        <w:rPr>
          <w:rFonts w:ascii="Times New Roman" w:hAnsi="Times New Roman" w:cs="Times New Roman"/>
          <w:sz w:val="24"/>
          <w:szCs w:val="24"/>
        </w:rPr>
        <w:t>, sikap, dan perilaku</w:t>
      </w:r>
      <w:r w:rsidRPr="00DF60F9">
        <w:rPr>
          <w:rFonts w:ascii="Times New Roman" w:hAnsi="Times New Roman" w:cs="Times New Roman"/>
          <w:sz w:val="24"/>
          <w:szCs w:val="24"/>
        </w:rPr>
        <w:t xml:space="preserve"> ibu tentang kecacingan memiliki hubungan yang signifikan dengan kejadian kecacingan (</w:t>
      </w:r>
      <w:r w:rsidR="00513F9A">
        <w:rPr>
          <w:rFonts w:ascii="Times New Roman" w:hAnsi="Times New Roman" w:cs="Times New Roman"/>
          <w:i/>
          <w:sz w:val="24"/>
          <w:szCs w:val="24"/>
        </w:rPr>
        <w:t>p</w:t>
      </w:r>
      <w:r>
        <w:rPr>
          <w:rFonts w:ascii="Times New Roman" w:hAnsi="Times New Roman" w:cs="Times New Roman"/>
          <w:sz w:val="24"/>
          <w:szCs w:val="24"/>
        </w:rPr>
        <w:t>=</w:t>
      </w:r>
      <w:r w:rsidRPr="00DF60F9">
        <w:rPr>
          <w:rFonts w:ascii="Times New Roman" w:hAnsi="Times New Roman" w:cs="Times New Roman"/>
          <w:sz w:val="24"/>
          <w:szCs w:val="24"/>
        </w:rPr>
        <w:t xml:space="preserve">0,000). </w:t>
      </w:r>
      <w:r>
        <w:rPr>
          <w:rFonts w:ascii="Times New Roman" w:hAnsi="Times New Roman" w:cs="Times New Roman"/>
          <w:sz w:val="24"/>
          <w:szCs w:val="24"/>
        </w:rPr>
        <w:t>Hal ini berarti bahwa t</w:t>
      </w:r>
      <w:r w:rsidRPr="00DF60F9">
        <w:rPr>
          <w:rFonts w:ascii="Times New Roman" w:hAnsi="Times New Roman" w:cs="Times New Roman"/>
          <w:sz w:val="24"/>
          <w:szCs w:val="24"/>
        </w:rPr>
        <w:t>ingkat pengetahuan</w:t>
      </w:r>
      <w:r>
        <w:rPr>
          <w:rFonts w:ascii="Times New Roman" w:hAnsi="Times New Roman" w:cs="Times New Roman"/>
          <w:sz w:val="24"/>
          <w:szCs w:val="24"/>
        </w:rPr>
        <w:t>, sikap, dan perilaku</w:t>
      </w:r>
      <w:r w:rsidRPr="00DF60F9">
        <w:rPr>
          <w:rFonts w:ascii="Times New Roman" w:hAnsi="Times New Roman" w:cs="Times New Roman"/>
          <w:sz w:val="24"/>
          <w:szCs w:val="24"/>
        </w:rPr>
        <w:t xml:space="preserve"> ibu tentang kecacingan merupakan </w:t>
      </w:r>
      <w:r>
        <w:rPr>
          <w:rFonts w:ascii="Times New Roman" w:hAnsi="Times New Roman" w:cs="Times New Roman"/>
          <w:sz w:val="24"/>
          <w:szCs w:val="24"/>
        </w:rPr>
        <w:t>faktor yang berpengaruh terhadap</w:t>
      </w:r>
      <w:r w:rsidRPr="00DF60F9">
        <w:rPr>
          <w:rFonts w:ascii="Times New Roman" w:hAnsi="Times New Roman" w:cs="Times New Roman"/>
          <w:sz w:val="24"/>
          <w:szCs w:val="24"/>
        </w:rPr>
        <w:t xml:space="preserve"> kejadian infeksi kecacingan </w:t>
      </w:r>
      <w:r>
        <w:rPr>
          <w:rFonts w:ascii="Times New Roman" w:hAnsi="Times New Roman" w:cs="Times New Roman"/>
          <w:sz w:val="24"/>
          <w:szCs w:val="24"/>
        </w:rPr>
        <w:t xml:space="preserve">pada anak PAUD. </w:t>
      </w:r>
    </w:p>
    <w:p w:rsidR="00513F9A" w:rsidRDefault="00513F9A" w:rsidP="00177C49">
      <w:pPr>
        <w:spacing w:after="0" w:line="480" w:lineRule="auto"/>
        <w:jc w:val="both"/>
        <w:rPr>
          <w:rFonts w:ascii="Times New Roman" w:hAnsi="Times New Roman" w:cs="Times New Roman"/>
          <w:b/>
          <w:sz w:val="24"/>
          <w:szCs w:val="24"/>
        </w:rPr>
      </w:pPr>
    </w:p>
    <w:p w:rsidR="00513F9A" w:rsidRDefault="00513F9A" w:rsidP="00177C49">
      <w:pPr>
        <w:spacing w:after="0" w:line="480" w:lineRule="auto"/>
        <w:jc w:val="both"/>
        <w:rPr>
          <w:rFonts w:ascii="Times New Roman" w:hAnsi="Times New Roman" w:cs="Times New Roman"/>
          <w:b/>
          <w:sz w:val="24"/>
          <w:szCs w:val="24"/>
        </w:rPr>
      </w:pPr>
    </w:p>
    <w:p w:rsidR="00513F9A" w:rsidRDefault="00513F9A" w:rsidP="00177C49">
      <w:pPr>
        <w:spacing w:after="0" w:line="480" w:lineRule="auto"/>
        <w:jc w:val="both"/>
        <w:rPr>
          <w:rFonts w:ascii="Times New Roman" w:hAnsi="Times New Roman" w:cs="Times New Roman"/>
          <w:b/>
          <w:sz w:val="24"/>
          <w:szCs w:val="24"/>
        </w:rPr>
      </w:pPr>
    </w:p>
    <w:p w:rsidR="00177C49" w:rsidRDefault="00177C49" w:rsidP="00177C4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5.3 Pembahasan</w:t>
      </w:r>
    </w:p>
    <w:p w:rsidR="00177C4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pemeriksaan sampel feses dari 101 murid PAUD diperoleh 21 sampel (20,8%) positif terinfeksi cacing. Hasil ini sejalan dengan penelitian sebelumnya oleh Ginting (2006) yang menunjukkan tingginya angka kecacingan pada anak SD di Kecamatan Sei Bingai Langkat, Sumatera Utara yaitu 77,64%. Angka yang lebih tinggi pada anak sekolah dasar dibandingkan pada anak PAUD ini kemungkinan disebabkan oleh adanya pengawasan yang lebih ekstra dari orang tua terhadap kebersihan diri anak. </w:t>
      </w:r>
    </w:p>
    <w:p w:rsidR="00177C4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Angka yang diperoleh pada penelitian ini yaitu 20,8% termasuk tinggi karena lebih besar dari angka nasional yaitu 17,3% (Kemenkes RI, 2012). Data Dinas Kesehatan Kabupaten Lombok Barat juga menunjukkan bahwa pada tahun 2014 Kecamatan Kuripan memiliki angka kecacingan tertinggi dari seluruh kecamatan yang ada di Lombok Barat, yaitu 186 orang. Angka yang tinggi ini dapat disebabkan oleh kebiasaan buruk anak-anak, misalnya sering bermain di tanah tanpa menggunakan alas kaki, tidak mencuci tangan sebelum makan, buang air besar di sungai atau kebun, serta kebiasaan buruk dari ibunya sendiri misalnya tidak rutin mencuci tangan sebelum memberi makan anak dan setelah selesai buang air besar, tidak rutin memberikan obat cacing pada anak, membiarkan kuku anak panjang, dan lain-lain. </w:t>
      </w:r>
    </w:p>
    <w:p w:rsidR="00177C4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Kebiasaan-kebiasaan tersebut dapat dikaitkan dengan tingkat pendidikan ibu, yang akan mempengaruhi kemampuannya dalam menyerap dan menerima informasi. Semakin tinggi pendidikan ibu maka akan semakin mudah untuk menerima informasi baik dari orang lain maupun dari media massa sehingga </w:t>
      </w:r>
      <w:r>
        <w:rPr>
          <w:rFonts w:ascii="Times New Roman" w:hAnsi="Times New Roman" w:cs="Times New Roman"/>
          <w:sz w:val="24"/>
          <w:szCs w:val="24"/>
        </w:rPr>
        <w:lastRenderedPageBreak/>
        <w:t>semakin luas pula pengetahuan yang diperoleh termasuk pengetahuan tentang kesehatan. Pengetahuan memang sangat erat kaitannya dengan pendidikan, namun perlu diketahui bahwa seseorang dengan pendidikan rendah bukan berarti mutlak berpengetahuan rendah pula karena pengetahuan dapat diperoleh dari pendidikan formal maupun non</w:t>
      </w:r>
      <w:r w:rsidR="00513F9A">
        <w:rPr>
          <w:rFonts w:ascii="Times New Roman" w:hAnsi="Times New Roman" w:cs="Times New Roman"/>
          <w:sz w:val="24"/>
          <w:szCs w:val="24"/>
        </w:rPr>
        <w:t>-</w:t>
      </w:r>
      <w:r>
        <w:rPr>
          <w:rFonts w:ascii="Times New Roman" w:hAnsi="Times New Roman" w:cs="Times New Roman"/>
          <w:sz w:val="24"/>
          <w:szCs w:val="24"/>
        </w:rPr>
        <w:t xml:space="preserve">formal (Kusuma, 2011). </w:t>
      </w:r>
    </w:p>
    <w:p w:rsidR="00177C4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Selanjutnya, jika dilihat dari jenis kelamin, dari 21 anak yang terinfeksi cacing ternyata sebanyak 12 anak (57,1%) berjenis kelamin laki-laki. Kecenderungan angka yang lebih tinggi pada anak laki-laki dapat dikaitkan dengan faktor kebiasaan bermain, terutama pada anak usia 2-6 tahun yang lebih sering bermain di luar rumah dan kontak dengan tanah yang berperan dalam penularan penyakit kecacingan. Misalnya saja bermain sepak bola dan bermain kelereng.   </w:t>
      </w:r>
    </w:p>
    <w:p w:rsidR="00177C4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Jenis cacing usus yang paling banyak ditemukan dalam sampel feses pada penelitian ini adalah </w:t>
      </w:r>
      <w:r w:rsidRPr="00DE447C">
        <w:rPr>
          <w:rFonts w:ascii="Times New Roman" w:hAnsi="Times New Roman" w:cs="Times New Roman"/>
          <w:i/>
          <w:sz w:val="24"/>
          <w:szCs w:val="24"/>
        </w:rPr>
        <w:t>Hymenolepis nana</w:t>
      </w:r>
      <w:r w:rsidR="001D03E2">
        <w:rPr>
          <w:rFonts w:ascii="Times New Roman" w:hAnsi="Times New Roman" w:cs="Times New Roman"/>
          <w:i/>
          <w:sz w:val="24"/>
          <w:szCs w:val="24"/>
        </w:rPr>
        <w:t xml:space="preserve"> </w:t>
      </w:r>
      <w:r>
        <w:rPr>
          <w:rFonts w:ascii="Times New Roman" w:hAnsi="Times New Roman" w:cs="Times New Roman"/>
          <w:sz w:val="24"/>
          <w:szCs w:val="24"/>
        </w:rPr>
        <w:t>yaitu sebesar 42</w:t>
      </w:r>
      <w:r w:rsidRPr="00DE447C">
        <w:rPr>
          <w:rFonts w:ascii="Times New Roman" w:hAnsi="Times New Roman" w:cs="Times New Roman"/>
          <w:sz w:val="24"/>
          <w:szCs w:val="24"/>
        </w:rPr>
        <w:t>,9%.</w:t>
      </w:r>
      <w:r>
        <w:rPr>
          <w:rFonts w:ascii="Times New Roman" w:hAnsi="Times New Roman" w:cs="Times New Roman"/>
          <w:sz w:val="24"/>
          <w:szCs w:val="24"/>
        </w:rPr>
        <w:t xml:space="preserve"> Di Indonesia, prevalensi </w:t>
      </w:r>
      <w:r w:rsidRPr="00DE447C">
        <w:rPr>
          <w:rFonts w:ascii="Times New Roman" w:hAnsi="Times New Roman" w:cs="Times New Roman"/>
          <w:i/>
          <w:sz w:val="24"/>
          <w:szCs w:val="24"/>
        </w:rPr>
        <w:t>Hymenolepis nana</w:t>
      </w:r>
      <w:r>
        <w:rPr>
          <w:rFonts w:ascii="Times New Roman" w:hAnsi="Times New Roman" w:cs="Times New Roman"/>
          <w:sz w:val="24"/>
          <w:szCs w:val="24"/>
        </w:rPr>
        <w:t xml:space="preserve"> memang belum banyak diketahui, namun Hymenolepiasis ditemukan di seluruh dunia di wilayah tropis dan subtropis, termasuk Indonesia. Penularan umumnya terjadi secara langsung dari tangan ke mulut tanpa memerlukan perantara. Oleh sebab itu infeksi cacing ini kebanyakan ditemukan pada anak usia 2-15 tahun dan berkaitan dengan tingkat sosio-ekonomi yang rendah dan </w:t>
      </w:r>
      <w:r w:rsidRPr="001D03E2">
        <w:rPr>
          <w:rFonts w:ascii="Times New Roman" w:hAnsi="Times New Roman" w:cs="Times New Roman"/>
          <w:i/>
          <w:sz w:val="24"/>
          <w:szCs w:val="24"/>
        </w:rPr>
        <w:t>higiene</w:t>
      </w:r>
      <w:r>
        <w:rPr>
          <w:rFonts w:ascii="Times New Roman" w:hAnsi="Times New Roman" w:cs="Times New Roman"/>
          <w:sz w:val="24"/>
          <w:szCs w:val="24"/>
        </w:rPr>
        <w:t xml:space="preserve">-sanitasi yang buruk. Kondisi </w:t>
      </w:r>
      <w:r w:rsidRPr="001D03E2">
        <w:rPr>
          <w:rFonts w:ascii="Times New Roman" w:hAnsi="Times New Roman" w:cs="Times New Roman"/>
          <w:i/>
          <w:sz w:val="24"/>
          <w:szCs w:val="24"/>
        </w:rPr>
        <w:t>higiene</w:t>
      </w:r>
      <w:r>
        <w:rPr>
          <w:rFonts w:ascii="Times New Roman" w:hAnsi="Times New Roman" w:cs="Times New Roman"/>
          <w:sz w:val="24"/>
          <w:szCs w:val="24"/>
        </w:rPr>
        <w:t xml:space="preserve"> perorangan, termasuk perilaku, menjadi faktor utam</w:t>
      </w:r>
      <w:r w:rsidR="00513F9A">
        <w:rPr>
          <w:rFonts w:ascii="Times New Roman" w:hAnsi="Times New Roman" w:cs="Times New Roman"/>
          <w:sz w:val="24"/>
          <w:szCs w:val="24"/>
        </w:rPr>
        <w:t>a pencegahan hy</w:t>
      </w:r>
      <w:r w:rsidR="00947CF5">
        <w:rPr>
          <w:rFonts w:ascii="Times New Roman" w:hAnsi="Times New Roman" w:cs="Times New Roman"/>
          <w:sz w:val="24"/>
          <w:szCs w:val="24"/>
        </w:rPr>
        <w:t>menolepiasis, di</w:t>
      </w:r>
      <w:r>
        <w:rPr>
          <w:rFonts w:ascii="Times New Roman" w:hAnsi="Times New Roman" w:cs="Times New Roman"/>
          <w:sz w:val="24"/>
          <w:szCs w:val="24"/>
        </w:rPr>
        <w:t xml:space="preserve">mana dalam penelitian ini diketahui bahwa masih terdapat ibu dengan perilaku kurang dengan persentase sebesar 12,9%. Selain itu, faktor yang dapat mempengaruhi </w:t>
      </w:r>
      <w:r>
        <w:rPr>
          <w:rFonts w:ascii="Times New Roman" w:hAnsi="Times New Roman" w:cs="Times New Roman"/>
          <w:sz w:val="24"/>
          <w:szCs w:val="24"/>
        </w:rPr>
        <w:lastRenderedPageBreak/>
        <w:t>prevalensi penyakit ini adalah kondisi kura</w:t>
      </w:r>
      <w:r w:rsidR="007F37A6">
        <w:rPr>
          <w:rFonts w:ascii="Times New Roman" w:hAnsi="Times New Roman" w:cs="Times New Roman"/>
          <w:sz w:val="24"/>
          <w:szCs w:val="24"/>
        </w:rPr>
        <w:t>n</w:t>
      </w:r>
      <w:r>
        <w:rPr>
          <w:rFonts w:ascii="Times New Roman" w:hAnsi="Times New Roman" w:cs="Times New Roman"/>
          <w:sz w:val="24"/>
          <w:szCs w:val="24"/>
        </w:rPr>
        <w:t xml:space="preserve">g gizi pada anak, turunnya imunitas tubuh, perilaku hidup bersih dan sehat dalam keluarga, serta kondisi pemukiman yang memudahkan tikus untuk bersarang karena telah diketahui bahwa tikus juga merupakan hospes definitif dari </w:t>
      </w:r>
      <w:r w:rsidRPr="00EE0163">
        <w:rPr>
          <w:rFonts w:ascii="Times New Roman" w:hAnsi="Times New Roman" w:cs="Times New Roman"/>
          <w:i/>
          <w:sz w:val="24"/>
          <w:szCs w:val="24"/>
        </w:rPr>
        <w:t>Hymenolepis nana</w:t>
      </w:r>
      <w:r>
        <w:rPr>
          <w:rFonts w:ascii="Times New Roman" w:hAnsi="Times New Roman" w:cs="Times New Roman"/>
          <w:sz w:val="24"/>
          <w:szCs w:val="24"/>
        </w:rPr>
        <w:t xml:space="preserve"> (Anorital, 2014). Di lokasi penelitian memang banyak dijumpai got, kebun, dan sawah yang dapat menjadi sarang dari tikus tersebut. </w:t>
      </w:r>
    </w:p>
    <w:p w:rsidR="00177C49" w:rsidRPr="00B43BB9"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statistik (uji </w:t>
      </w:r>
      <w:r w:rsidRPr="00AB6C06">
        <w:rPr>
          <w:rFonts w:ascii="Times New Roman" w:hAnsi="Times New Roman" w:cs="Times New Roman"/>
          <w:i/>
          <w:sz w:val="24"/>
          <w:szCs w:val="24"/>
        </w:rPr>
        <w:t>Chi square</w:t>
      </w:r>
      <w:r>
        <w:rPr>
          <w:rFonts w:ascii="Times New Roman" w:hAnsi="Times New Roman" w:cs="Times New Roman"/>
          <w:sz w:val="24"/>
          <w:szCs w:val="24"/>
        </w:rPr>
        <w:t xml:space="preserve">) yang telah dilakukan untuk menganalisa hubungan antara tingkat pengetahuan, sikap, dan perilaku ibu terhadap kejadian kecacingan pada anak PAUD di Kecamatan Kuripan menunjukkan nilai </w:t>
      </w:r>
      <w:r w:rsidRPr="007B516A">
        <w:rPr>
          <w:rFonts w:ascii="Times New Roman" w:hAnsi="Times New Roman" w:cs="Times New Roman"/>
          <w:i/>
          <w:sz w:val="24"/>
          <w:szCs w:val="24"/>
        </w:rPr>
        <w:t>p</w:t>
      </w:r>
      <w:r>
        <w:rPr>
          <w:rFonts w:ascii="Times New Roman" w:hAnsi="Times New Roman" w:cs="Times New Roman"/>
          <w:sz w:val="24"/>
          <w:szCs w:val="24"/>
        </w:rPr>
        <w:t>=0,000 pada semua variabel. Oleh karena itu,</w:t>
      </w:r>
      <w:r w:rsidRPr="00DF60F9">
        <w:rPr>
          <w:rFonts w:ascii="Times New Roman" w:hAnsi="Times New Roman" w:cs="Times New Roman"/>
          <w:sz w:val="24"/>
          <w:szCs w:val="24"/>
        </w:rPr>
        <w:t xml:space="preserve"> dapat dikatakan </w:t>
      </w:r>
      <w:r>
        <w:rPr>
          <w:rFonts w:ascii="Times New Roman" w:hAnsi="Times New Roman" w:cs="Times New Roman"/>
          <w:sz w:val="24"/>
          <w:szCs w:val="24"/>
        </w:rPr>
        <w:t>bahwa terdapat hubungan antara tingkat pengetahuan, sikap, dan perilaku ibu terhadap kejadian kecacingan pada anak</w:t>
      </w:r>
      <w:r w:rsidR="00513F9A">
        <w:rPr>
          <w:rFonts w:ascii="Times New Roman" w:hAnsi="Times New Roman" w:cs="Times New Roman"/>
          <w:sz w:val="24"/>
          <w:szCs w:val="24"/>
        </w:rPr>
        <w:t xml:space="preserve"> </w:t>
      </w:r>
      <w:r>
        <w:rPr>
          <w:rFonts w:ascii="Times New Roman" w:hAnsi="Times New Roman" w:cs="Times New Roman"/>
          <w:sz w:val="24"/>
          <w:szCs w:val="24"/>
        </w:rPr>
        <w:t>PAUD di Kecamatan Kuripan</w:t>
      </w:r>
      <w:r w:rsidR="00513F9A">
        <w:rPr>
          <w:rFonts w:ascii="Times New Roman" w:hAnsi="Times New Roman" w:cs="Times New Roman"/>
          <w:sz w:val="24"/>
          <w:szCs w:val="24"/>
        </w:rPr>
        <w:t xml:space="preserve"> </w:t>
      </w:r>
      <w:r>
        <w:rPr>
          <w:rFonts w:ascii="Times New Roman" w:hAnsi="Times New Roman" w:cs="Times New Roman"/>
          <w:sz w:val="24"/>
          <w:szCs w:val="24"/>
        </w:rPr>
        <w:t>artinya parameter-parameter tersebut memiliki pengaruh terhadap</w:t>
      </w:r>
      <w:r w:rsidRPr="00DF60F9">
        <w:rPr>
          <w:rFonts w:ascii="Times New Roman" w:hAnsi="Times New Roman" w:cs="Times New Roman"/>
          <w:sz w:val="24"/>
          <w:szCs w:val="24"/>
        </w:rPr>
        <w:t xml:space="preserve"> kejadian kecacingan.</w:t>
      </w:r>
      <w:r>
        <w:rPr>
          <w:rFonts w:ascii="Times New Roman" w:hAnsi="Times New Roman" w:cs="Times New Roman"/>
          <w:sz w:val="24"/>
          <w:szCs w:val="24"/>
        </w:rPr>
        <w:t xml:space="preserve"> Hasil penelitian ini sesuai dengan penelitian sebelumnya oleh Yuliani (2006) yang menyatakan bahwa terdapat hubungan antara pengetahuan, sikap, dan praktik hidup sehat dengan kejadian cacingan pada murid SD di Kecamatan Tembalang Kota Semarang. </w:t>
      </w:r>
    </w:p>
    <w:p w:rsidR="00177C49" w:rsidRPr="00D46C88" w:rsidRDefault="00177C49" w:rsidP="00177C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diperkuat </w:t>
      </w:r>
      <w:r w:rsidRPr="00DF60F9">
        <w:rPr>
          <w:rFonts w:ascii="Times New Roman" w:hAnsi="Times New Roman" w:cs="Times New Roman"/>
          <w:sz w:val="24"/>
          <w:szCs w:val="24"/>
        </w:rPr>
        <w:t>dengan data yang menunjukkan bahwa</w:t>
      </w:r>
      <w:r>
        <w:rPr>
          <w:rFonts w:ascii="Times New Roman" w:hAnsi="Times New Roman" w:cs="Times New Roman"/>
          <w:sz w:val="24"/>
          <w:szCs w:val="24"/>
        </w:rPr>
        <w:t xml:space="preserve"> tidak ada satupun murid</w:t>
      </w:r>
      <w:r w:rsidRPr="00DF60F9">
        <w:rPr>
          <w:rFonts w:ascii="Times New Roman" w:hAnsi="Times New Roman" w:cs="Times New Roman"/>
          <w:sz w:val="24"/>
          <w:szCs w:val="24"/>
        </w:rPr>
        <w:t xml:space="preserve"> yang mengalami kecacingan pada tingkat pengetahuan</w:t>
      </w:r>
      <w:r>
        <w:rPr>
          <w:rFonts w:ascii="Times New Roman" w:hAnsi="Times New Roman" w:cs="Times New Roman"/>
          <w:sz w:val="24"/>
          <w:szCs w:val="24"/>
        </w:rPr>
        <w:t>, sikap, dan perilaku</w:t>
      </w:r>
      <w:r w:rsidRPr="00DF60F9">
        <w:rPr>
          <w:rFonts w:ascii="Times New Roman" w:hAnsi="Times New Roman" w:cs="Times New Roman"/>
          <w:sz w:val="24"/>
          <w:szCs w:val="24"/>
        </w:rPr>
        <w:t xml:space="preserve"> ibu yang dikategorikan baik (B). </w:t>
      </w:r>
      <w:r>
        <w:rPr>
          <w:rFonts w:ascii="Times New Roman" w:hAnsi="Times New Roman" w:cs="Times New Roman"/>
          <w:sz w:val="24"/>
          <w:szCs w:val="24"/>
        </w:rPr>
        <w:t>Keadaan i</w:t>
      </w:r>
      <w:r w:rsidRPr="00DF60F9">
        <w:rPr>
          <w:rFonts w:ascii="Times New Roman" w:hAnsi="Times New Roman" w:cs="Times New Roman"/>
          <w:sz w:val="24"/>
          <w:szCs w:val="24"/>
        </w:rPr>
        <w:t xml:space="preserve">ni menunjukkan bahwa semakin </w:t>
      </w:r>
      <w:r>
        <w:rPr>
          <w:rFonts w:ascii="Times New Roman" w:hAnsi="Times New Roman" w:cs="Times New Roman"/>
          <w:sz w:val="24"/>
          <w:szCs w:val="24"/>
        </w:rPr>
        <w:t>tinggi</w:t>
      </w:r>
      <w:r w:rsidRPr="00DF60F9">
        <w:rPr>
          <w:rFonts w:ascii="Times New Roman" w:hAnsi="Times New Roman" w:cs="Times New Roman"/>
          <w:sz w:val="24"/>
          <w:szCs w:val="24"/>
        </w:rPr>
        <w:t xml:space="preserve"> tingkat pengetahuan</w:t>
      </w:r>
      <w:r>
        <w:rPr>
          <w:rFonts w:ascii="Times New Roman" w:hAnsi="Times New Roman" w:cs="Times New Roman"/>
          <w:sz w:val="24"/>
          <w:szCs w:val="24"/>
        </w:rPr>
        <w:t xml:space="preserve">, sikap, dan perilaku ibu maka semakin rendah </w:t>
      </w:r>
      <w:r w:rsidRPr="00DF60F9">
        <w:rPr>
          <w:rFonts w:ascii="Times New Roman" w:hAnsi="Times New Roman" w:cs="Times New Roman"/>
          <w:sz w:val="24"/>
          <w:szCs w:val="24"/>
        </w:rPr>
        <w:t>angka kejadian keca</w:t>
      </w:r>
      <w:r>
        <w:rPr>
          <w:rFonts w:ascii="Times New Roman" w:hAnsi="Times New Roman" w:cs="Times New Roman"/>
          <w:sz w:val="24"/>
          <w:szCs w:val="24"/>
        </w:rPr>
        <w:t>c</w:t>
      </w:r>
      <w:r w:rsidRPr="00DF60F9">
        <w:rPr>
          <w:rFonts w:ascii="Times New Roman" w:hAnsi="Times New Roman" w:cs="Times New Roman"/>
          <w:sz w:val="24"/>
          <w:szCs w:val="24"/>
        </w:rPr>
        <w:t>ingan yang dialami murid</w:t>
      </w:r>
      <w:r>
        <w:rPr>
          <w:rFonts w:ascii="Times New Roman" w:hAnsi="Times New Roman" w:cs="Times New Roman"/>
          <w:sz w:val="24"/>
          <w:szCs w:val="24"/>
        </w:rPr>
        <w:t>, begitu pula sebaliknya</w:t>
      </w:r>
      <w:r w:rsidRPr="00DF60F9">
        <w:rPr>
          <w:rFonts w:ascii="Times New Roman" w:hAnsi="Times New Roman" w:cs="Times New Roman"/>
          <w:sz w:val="24"/>
          <w:szCs w:val="24"/>
        </w:rPr>
        <w:t xml:space="preserve">. </w:t>
      </w:r>
      <w:r>
        <w:rPr>
          <w:rFonts w:ascii="Times New Roman" w:hAnsi="Times New Roman" w:cs="Times New Roman"/>
          <w:sz w:val="24"/>
          <w:szCs w:val="24"/>
        </w:rPr>
        <w:t xml:space="preserve">Keadaan ini berkaitan dengan luasnya informasi yang diketahui oleh ibu tentang kesehatan diri dan keluarganya, sehingga ibu dengan pengetahuan kurang akan lebih banyak </w:t>
      </w:r>
      <w:r>
        <w:rPr>
          <w:rFonts w:ascii="Times New Roman" w:hAnsi="Times New Roman" w:cs="Times New Roman"/>
          <w:sz w:val="24"/>
          <w:szCs w:val="24"/>
        </w:rPr>
        <w:lastRenderedPageBreak/>
        <w:t xml:space="preserve">bersikap negatif atau kurang waspada terhadap suatu penyakit dan berdampak pada perilaku hidup sehat dan pola asuh anak, misalnya membiarkan anak bermain di tanah tanpa alas kaki, buang air besar di kebun dan sungai, dan lain sebagainya. </w:t>
      </w:r>
    </w:p>
    <w:p w:rsidR="00177C49" w:rsidRPr="00977F84" w:rsidRDefault="00177C49" w:rsidP="00177C4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Sementara itu, terdapat p</w:t>
      </w:r>
      <w:r w:rsidRPr="00DF60F9">
        <w:rPr>
          <w:rFonts w:ascii="Times New Roman" w:eastAsia="TimesNewRomanPSMT" w:hAnsi="Times New Roman" w:cs="Times New Roman"/>
          <w:sz w:val="24"/>
          <w:szCs w:val="24"/>
        </w:rPr>
        <w:t xml:space="preserve">enelitian </w:t>
      </w:r>
      <w:r>
        <w:rPr>
          <w:rFonts w:ascii="Times New Roman" w:eastAsia="TimesNewRomanPSMT" w:hAnsi="Times New Roman" w:cs="Times New Roman"/>
          <w:sz w:val="24"/>
          <w:szCs w:val="24"/>
        </w:rPr>
        <w:t>lainyang menunjukkan hasil yang berbeda, salah satunya adalah penelitian dari Chadijah, Sumolang, dan Veridiana (2013)</w:t>
      </w:r>
      <w:r w:rsidR="00513F9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yang menyatakan bahwa tidak ada hubungan yang bermakna antara pengetahuan, sikap, dan sanitasi lingkungan dengan angka kejadian kecacingan pada anak sekolah dasar di Kota Palu. </w:t>
      </w:r>
      <w:r w:rsidRPr="00977F84">
        <w:rPr>
          <w:rFonts w:ascii="Times New Roman" w:hAnsi="Times New Roman" w:cs="Times New Roman"/>
          <w:sz w:val="24"/>
          <w:szCs w:val="24"/>
        </w:rPr>
        <w:t>Namun, hal ini tidak secara mutlak langsung menyingkirkan parameter tersebut karena bisa saja terdapat perbedaan karakteristik tiap-tiap daerah.</w:t>
      </w:r>
    </w:p>
    <w:p w:rsidR="00177C49" w:rsidRPr="00977F84" w:rsidRDefault="00177C49" w:rsidP="00177C49">
      <w:pPr>
        <w:autoSpaceDE w:val="0"/>
        <w:autoSpaceDN w:val="0"/>
        <w:adjustRightInd w:val="0"/>
        <w:spacing w:after="0" w:line="480" w:lineRule="auto"/>
        <w:ind w:firstLine="720"/>
        <w:jc w:val="both"/>
        <w:rPr>
          <w:rFonts w:ascii="Times New Roman" w:hAnsi="Times New Roman" w:cs="Times New Roman"/>
          <w:sz w:val="24"/>
          <w:szCs w:val="24"/>
        </w:rPr>
      </w:pPr>
      <w:r w:rsidRPr="00977F84">
        <w:rPr>
          <w:rFonts w:ascii="Times New Roman" w:hAnsi="Times New Roman" w:cs="Times New Roman"/>
          <w:sz w:val="24"/>
          <w:szCs w:val="24"/>
        </w:rPr>
        <w:t>Perbedaan yang terjadi pada hasil penelitian ini dengan penelitian sebelumnya bisa saja diakibatkan oleh kondisi daerah atau lokasi penelitian yang berbeda. Penelitian ini dilakukan di Desa Kuripan Selatan dan Giri Sasak, Kecamatan Kuripan, Kabupaten Lombok Barat</w:t>
      </w:r>
      <w:r>
        <w:rPr>
          <w:rFonts w:ascii="Times New Roman" w:hAnsi="Times New Roman" w:cs="Times New Roman"/>
          <w:sz w:val="24"/>
          <w:szCs w:val="24"/>
        </w:rPr>
        <w:t xml:space="preserve">, yang diketahui beriklim tropis. Ditambah lagi mata pencaharian utama penduduk khususnya di Desa </w:t>
      </w:r>
      <w:r w:rsidRPr="00977F84">
        <w:rPr>
          <w:rFonts w:ascii="Times New Roman" w:hAnsi="Times New Roman" w:cs="Times New Roman"/>
          <w:sz w:val="24"/>
          <w:szCs w:val="24"/>
        </w:rPr>
        <w:t>Kuripan Selatan dan Giri Sasak</w:t>
      </w:r>
      <w:r>
        <w:rPr>
          <w:rFonts w:ascii="Times New Roman" w:hAnsi="Times New Roman" w:cs="Times New Roman"/>
          <w:sz w:val="24"/>
          <w:szCs w:val="24"/>
        </w:rPr>
        <w:t xml:space="preserve"> adalah membuat genteng dan batu bata yang menjadi faktor pendukung terjadinya infeksi cacing. </w:t>
      </w:r>
      <w:r w:rsidRPr="00977F84">
        <w:rPr>
          <w:rFonts w:ascii="Times New Roman" w:hAnsi="Times New Roman" w:cs="Times New Roman"/>
          <w:sz w:val="24"/>
          <w:szCs w:val="24"/>
        </w:rPr>
        <w:t xml:space="preserve">Perbedaan lokasi penelitian </w:t>
      </w:r>
      <w:r>
        <w:rPr>
          <w:rFonts w:ascii="Times New Roman" w:hAnsi="Times New Roman" w:cs="Times New Roman"/>
          <w:sz w:val="24"/>
          <w:szCs w:val="24"/>
        </w:rPr>
        <w:t xml:space="preserve">juga </w:t>
      </w:r>
      <w:r w:rsidRPr="00977F84">
        <w:rPr>
          <w:rFonts w:ascii="Times New Roman" w:hAnsi="Times New Roman" w:cs="Times New Roman"/>
          <w:sz w:val="24"/>
          <w:szCs w:val="24"/>
        </w:rPr>
        <w:t xml:space="preserve">dapat berpengaruh karena adanya perbedaan karakteristik subjek penelitian. Selain itu juga harus dilihat derajat kesehatan masing-masing daerah. Penyebab lain adalah adanya perbedaan perilaku yang ditunjukkan responden dengan hasil wawancara yang telah dilakukan, misalnya perilaku mencuci tangan sebelum makan, mencuci </w:t>
      </w:r>
      <w:r w:rsidRPr="00977F84">
        <w:rPr>
          <w:rFonts w:ascii="Times New Roman" w:hAnsi="Times New Roman" w:cs="Times New Roman"/>
          <w:sz w:val="24"/>
          <w:szCs w:val="24"/>
        </w:rPr>
        <w:lastRenderedPageBreak/>
        <w:t xml:space="preserve">tangan setelah buang air besar, menggunakan alas kaki saat bermain di luar rumah, dan lain-lain. </w:t>
      </w:r>
    </w:p>
    <w:p w:rsidR="00177C49" w:rsidRDefault="00177C49" w:rsidP="00177C49">
      <w:pPr>
        <w:spacing w:line="480" w:lineRule="auto"/>
        <w:ind w:firstLine="720"/>
        <w:jc w:val="both"/>
        <w:rPr>
          <w:rFonts w:ascii="Times New Roman" w:eastAsia="TimesNewRomanPSMT" w:hAnsi="Times New Roman" w:cs="Times New Roman"/>
          <w:sz w:val="24"/>
          <w:szCs w:val="24"/>
        </w:rPr>
      </w:pPr>
      <w:r>
        <w:rPr>
          <w:rFonts w:ascii="Times New Roman" w:hAnsi="Times New Roman" w:cs="Times New Roman"/>
          <w:sz w:val="24"/>
          <w:szCs w:val="24"/>
        </w:rPr>
        <w:t>Apabila diamati,</w:t>
      </w:r>
      <w:r w:rsidRPr="00DF60F9">
        <w:rPr>
          <w:rFonts w:ascii="Times New Roman" w:hAnsi="Times New Roman" w:cs="Times New Roman"/>
          <w:sz w:val="24"/>
          <w:szCs w:val="24"/>
        </w:rPr>
        <w:t xml:space="preserve"> tingkat pendidikan ibu </w:t>
      </w:r>
      <w:r>
        <w:rPr>
          <w:rFonts w:ascii="Times New Roman" w:hAnsi="Times New Roman" w:cs="Times New Roman"/>
          <w:sz w:val="24"/>
          <w:szCs w:val="24"/>
        </w:rPr>
        <w:t xml:space="preserve">juga masih </w:t>
      </w:r>
      <w:r w:rsidRPr="00DF60F9">
        <w:rPr>
          <w:rFonts w:ascii="Times New Roman" w:hAnsi="Times New Roman" w:cs="Times New Roman"/>
          <w:sz w:val="24"/>
          <w:szCs w:val="24"/>
        </w:rPr>
        <w:t>rendah</w:t>
      </w:r>
      <w:r>
        <w:rPr>
          <w:rFonts w:ascii="Times New Roman" w:hAnsi="Times New Roman" w:cs="Times New Roman"/>
          <w:sz w:val="24"/>
          <w:szCs w:val="24"/>
        </w:rPr>
        <w:t xml:space="preserve"> khususnya di NTB</w:t>
      </w:r>
      <w:r w:rsidRPr="00DF60F9">
        <w:rPr>
          <w:rFonts w:ascii="Times New Roman" w:hAnsi="Times New Roman" w:cs="Times New Roman"/>
          <w:sz w:val="24"/>
          <w:szCs w:val="24"/>
        </w:rPr>
        <w:t xml:space="preserve">. Data Profil Kesehatan NTB (2012) menunjukkan bahwa angka </w:t>
      </w:r>
      <w:r>
        <w:rPr>
          <w:rFonts w:ascii="Times New Roman" w:hAnsi="Times New Roman" w:cs="Times New Roman"/>
          <w:sz w:val="24"/>
          <w:szCs w:val="24"/>
        </w:rPr>
        <w:t>buta</w:t>
      </w:r>
      <w:r w:rsidRPr="00DF60F9">
        <w:rPr>
          <w:rFonts w:ascii="Times New Roman" w:hAnsi="Times New Roman" w:cs="Times New Roman"/>
          <w:sz w:val="24"/>
          <w:szCs w:val="24"/>
        </w:rPr>
        <w:t xml:space="preserve"> huruf </w:t>
      </w:r>
      <w:r>
        <w:rPr>
          <w:rFonts w:ascii="Times New Roman" w:hAnsi="Times New Roman" w:cs="Times New Roman"/>
          <w:sz w:val="24"/>
          <w:szCs w:val="24"/>
        </w:rPr>
        <w:t xml:space="preserve">di </w:t>
      </w:r>
      <w:r w:rsidRPr="00DF60F9">
        <w:rPr>
          <w:rFonts w:ascii="Times New Roman" w:hAnsi="Times New Roman" w:cs="Times New Roman"/>
          <w:sz w:val="24"/>
          <w:szCs w:val="24"/>
        </w:rPr>
        <w:t xml:space="preserve">NTB lebih tinggi pada </w:t>
      </w:r>
      <w:r>
        <w:rPr>
          <w:rFonts w:ascii="Times New Roman" w:hAnsi="Times New Roman" w:cs="Times New Roman"/>
          <w:sz w:val="24"/>
          <w:szCs w:val="24"/>
        </w:rPr>
        <w:t>perempuan, sama halnya</w:t>
      </w:r>
      <w:r w:rsidRPr="00DF60F9">
        <w:rPr>
          <w:rFonts w:ascii="Times New Roman" w:hAnsi="Times New Roman" w:cs="Times New Roman"/>
          <w:sz w:val="24"/>
          <w:szCs w:val="24"/>
        </w:rPr>
        <w:t xml:space="preserve"> di Kabupaten Lombok Barat. Rendahnya tingkat pengetahuan ibu </w:t>
      </w:r>
      <w:r>
        <w:rPr>
          <w:rFonts w:ascii="Times New Roman" w:hAnsi="Times New Roman" w:cs="Times New Roman"/>
          <w:sz w:val="24"/>
          <w:szCs w:val="24"/>
        </w:rPr>
        <w:t xml:space="preserve">di Kabupaten Lombok Barat dapat dilihat dari tingkat pendidikan </w:t>
      </w:r>
      <w:r w:rsidR="00947CF5">
        <w:rPr>
          <w:rFonts w:ascii="Times New Roman" w:hAnsi="Times New Roman" w:cs="Times New Roman"/>
          <w:sz w:val="24"/>
          <w:szCs w:val="24"/>
        </w:rPr>
        <w:t>terakhir yang telah dicapai, di</w:t>
      </w:r>
      <w:r>
        <w:rPr>
          <w:rFonts w:ascii="Times New Roman" w:hAnsi="Times New Roman" w:cs="Times New Roman"/>
          <w:sz w:val="24"/>
          <w:szCs w:val="24"/>
        </w:rPr>
        <w:t>mana</w:t>
      </w:r>
      <w:r w:rsidRPr="00DF60F9">
        <w:rPr>
          <w:rFonts w:ascii="Times New Roman" w:hAnsi="Times New Roman" w:cs="Times New Roman"/>
          <w:sz w:val="24"/>
          <w:szCs w:val="24"/>
        </w:rPr>
        <w:t xml:space="preserve"> jumlah </w:t>
      </w:r>
      <w:r>
        <w:rPr>
          <w:rFonts w:ascii="Times New Roman" w:hAnsi="Times New Roman" w:cs="Times New Roman"/>
          <w:sz w:val="24"/>
          <w:szCs w:val="24"/>
        </w:rPr>
        <w:t>wanita berusia 10 tahun ke atas</w:t>
      </w:r>
      <w:r w:rsidRPr="00DF60F9">
        <w:rPr>
          <w:rFonts w:ascii="Times New Roman" w:hAnsi="Times New Roman" w:cs="Times New Roman"/>
          <w:sz w:val="24"/>
          <w:szCs w:val="24"/>
        </w:rPr>
        <w:t xml:space="preserve"> yang tidak pernah sekolah mencapai an</w:t>
      </w:r>
      <w:r>
        <w:rPr>
          <w:rFonts w:ascii="Times New Roman" w:hAnsi="Times New Roman" w:cs="Times New Roman"/>
          <w:sz w:val="24"/>
          <w:szCs w:val="24"/>
        </w:rPr>
        <w:t>gka 25,25%.</w:t>
      </w:r>
      <w:r w:rsidR="00513F9A">
        <w:rPr>
          <w:rFonts w:ascii="Times New Roman" w:hAnsi="Times New Roman" w:cs="Times New Roman"/>
          <w:sz w:val="24"/>
          <w:szCs w:val="24"/>
        </w:rPr>
        <w:t xml:space="preserve"> </w:t>
      </w:r>
      <w:r>
        <w:rPr>
          <w:rFonts w:ascii="Times New Roman" w:hAnsi="Times New Roman" w:cs="Times New Roman"/>
          <w:sz w:val="24"/>
          <w:szCs w:val="24"/>
        </w:rPr>
        <w:t>Kondisi-kondisi inilah yang ikut berperan serta terhadap</w:t>
      </w:r>
      <w:r w:rsidRPr="00DF60F9">
        <w:rPr>
          <w:rFonts w:ascii="Times New Roman" w:hAnsi="Times New Roman" w:cs="Times New Roman"/>
          <w:sz w:val="24"/>
          <w:szCs w:val="24"/>
        </w:rPr>
        <w:t xml:space="preserve"> tingginya kejadian kecacingan </w:t>
      </w:r>
      <w:r>
        <w:rPr>
          <w:rFonts w:ascii="Times New Roman" w:hAnsi="Times New Roman" w:cs="Times New Roman"/>
          <w:sz w:val="24"/>
          <w:szCs w:val="24"/>
        </w:rPr>
        <w:t xml:space="preserve">pada </w:t>
      </w:r>
      <w:r w:rsidRPr="00DF60F9">
        <w:rPr>
          <w:rFonts w:ascii="Times New Roman" w:hAnsi="Times New Roman" w:cs="Times New Roman"/>
          <w:sz w:val="24"/>
          <w:szCs w:val="24"/>
        </w:rPr>
        <w:t xml:space="preserve">murid </w:t>
      </w:r>
      <w:r>
        <w:rPr>
          <w:rFonts w:ascii="Times New Roman" w:hAnsi="Times New Roman" w:cs="Times New Roman"/>
          <w:sz w:val="24"/>
          <w:szCs w:val="24"/>
        </w:rPr>
        <w:t>PAUD di Kecamatan Kuripan</w:t>
      </w:r>
      <w:r w:rsidRPr="00DF60F9">
        <w:rPr>
          <w:rFonts w:ascii="Times New Roman" w:hAnsi="Times New Roman" w:cs="Times New Roman"/>
          <w:sz w:val="24"/>
          <w:szCs w:val="24"/>
        </w:rPr>
        <w:t xml:space="preserve">, Kabupaten Lombok Barat. </w:t>
      </w:r>
      <w:r>
        <w:rPr>
          <w:rFonts w:ascii="Times New Roman" w:hAnsi="Times New Roman" w:cs="Times New Roman"/>
          <w:sz w:val="24"/>
          <w:szCs w:val="24"/>
        </w:rPr>
        <w:t xml:space="preserve">Oleh karena itu dalam penelitian ini disimpulkan bahwa terdapat hubungan yang bermakna antara tingkat pengetahuan, sikap, dan perilaku ibu terhadap kejadian kecacingan pada murid PAUD di Kecamatan Kuripan Kabupaten Lombok Barat. </w:t>
      </w:r>
      <w:r w:rsidRPr="00DF60F9">
        <w:rPr>
          <w:rFonts w:ascii="Times New Roman" w:eastAsia="TimesNewRomanPSMT" w:hAnsi="Times New Roman" w:cs="Times New Roman"/>
          <w:sz w:val="24"/>
          <w:szCs w:val="24"/>
        </w:rPr>
        <w:t>Namun demikian, penelitian ini</w:t>
      </w:r>
      <w:r>
        <w:rPr>
          <w:rFonts w:ascii="Times New Roman" w:eastAsia="TimesNewRomanPSMT" w:hAnsi="Times New Roman" w:cs="Times New Roman"/>
          <w:sz w:val="24"/>
          <w:szCs w:val="24"/>
        </w:rPr>
        <w:t xml:space="preserve"> juga tidak luput dari kelemahan</w:t>
      </w:r>
      <w:r w:rsidRPr="00DF60F9">
        <w:rPr>
          <w:rFonts w:ascii="Times New Roman" w:eastAsia="TimesNewRomanPSMT" w:hAnsi="Times New Roman" w:cs="Times New Roman"/>
          <w:sz w:val="24"/>
          <w:szCs w:val="24"/>
        </w:rPr>
        <w:t xml:space="preserve">. Kelemahan </w:t>
      </w:r>
      <w:r>
        <w:rPr>
          <w:rFonts w:ascii="Times New Roman" w:eastAsia="TimesNewRomanPSMT" w:hAnsi="Times New Roman" w:cs="Times New Roman"/>
          <w:sz w:val="24"/>
          <w:szCs w:val="24"/>
        </w:rPr>
        <w:t>yang dimaksud berupa</w:t>
      </w:r>
      <w:r w:rsidRPr="00DF60F9">
        <w:rPr>
          <w:rFonts w:ascii="Times New Roman" w:eastAsia="TimesNewRomanPSMT" w:hAnsi="Times New Roman" w:cs="Times New Roman"/>
          <w:sz w:val="24"/>
          <w:szCs w:val="24"/>
        </w:rPr>
        <w:t xml:space="preserve"> pengumpulan data dengan </w:t>
      </w:r>
      <w:r>
        <w:rPr>
          <w:rFonts w:ascii="Times New Roman" w:eastAsia="TimesNewRomanPSMT" w:hAnsi="Times New Roman" w:cs="Times New Roman"/>
          <w:sz w:val="24"/>
          <w:szCs w:val="24"/>
        </w:rPr>
        <w:t xml:space="preserve">menggunakan </w:t>
      </w:r>
      <w:r w:rsidRPr="00DF60F9">
        <w:rPr>
          <w:rFonts w:ascii="Times New Roman" w:eastAsia="TimesNewRomanPSMT" w:hAnsi="Times New Roman" w:cs="Times New Roman"/>
          <w:sz w:val="24"/>
          <w:szCs w:val="24"/>
        </w:rPr>
        <w:t xml:space="preserve">kuesioner yang bersifat subjektif sehingga kebenaran data </w:t>
      </w:r>
      <w:r>
        <w:rPr>
          <w:rFonts w:ascii="Times New Roman" w:eastAsia="TimesNewRomanPSMT" w:hAnsi="Times New Roman" w:cs="Times New Roman"/>
          <w:sz w:val="24"/>
          <w:szCs w:val="24"/>
        </w:rPr>
        <w:t xml:space="preserve">akan </w:t>
      </w:r>
      <w:r w:rsidRPr="00DF60F9">
        <w:rPr>
          <w:rFonts w:ascii="Times New Roman" w:eastAsia="TimesNewRomanPSMT" w:hAnsi="Times New Roman" w:cs="Times New Roman"/>
          <w:sz w:val="24"/>
          <w:szCs w:val="24"/>
        </w:rPr>
        <w:t xml:space="preserve">sangat </w:t>
      </w:r>
      <w:r>
        <w:rPr>
          <w:rFonts w:ascii="Times New Roman" w:eastAsia="TimesNewRomanPSMT" w:hAnsi="Times New Roman" w:cs="Times New Roman"/>
          <w:sz w:val="24"/>
          <w:szCs w:val="24"/>
        </w:rPr>
        <w:t>dipengaruhi oleh</w:t>
      </w:r>
      <w:r w:rsidRPr="00DF60F9">
        <w:rPr>
          <w:rFonts w:ascii="Times New Roman" w:eastAsia="TimesNewRomanPSMT" w:hAnsi="Times New Roman" w:cs="Times New Roman"/>
          <w:sz w:val="24"/>
          <w:szCs w:val="24"/>
        </w:rPr>
        <w:t xml:space="preserve"> kejujuran </w:t>
      </w:r>
      <w:r>
        <w:rPr>
          <w:rFonts w:ascii="Times New Roman" w:eastAsia="TimesNewRomanPSMT" w:hAnsi="Times New Roman" w:cs="Times New Roman"/>
          <w:sz w:val="24"/>
          <w:szCs w:val="24"/>
        </w:rPr>
        <w:t xml:space="preserve">masing-masing </w:t>
      </w:r>
      <w:r w:rsidRPr="00DF60F9">
        <w:rPr>
          <w:rFonts w:ascii="Times New Roman" w:eastAsia="TimesNewRomanPSMT" w:hAnsi="Times New Roman" w:cs="Times New Roman"/>
          <w:sz w:val="24"/>
          <w:szCs w:val="24"/>
        </w:rPr>
        <w:t xml:space="preserve">responden. </w:t>
      </w:r>
      <w:r w:rsidR="00550A4D">
        <w:rPr>
          <w:rFonts w:ascii="Times New Roman" w:eastAsia="TimesNewRomanPSMT" w:hAnsi="Times New Roman" w:cs="Times New Roman"/>
          <w:sz w:val="24"/>
          <w:szCs w:val="24"/>
        </w:rPr>
        <w:t xml:space="preserve">Teknik pemeriksaan tinja yang digunakan juga tergolong sederhana, dimana terdapat teknik pemeriksaan konsentrasi yang lebih sensitif. </w:t>
      </w:r>
    </w:p>
    <w:p w:rsidR="00177C49" w:rsidRDefault="00177C49">
      <w:pPr>
        <w:rPr>
          <w:rFonts w:ascii="Times New Roman" w:eastAsia="TimesNewRomanPSMT" w:hAnsi="Times New Roman" w:cs="Times New Roman"/>
          <w:sz w:val="24"/>
          <w:szCs w:val="24"/>
        </w:rPr>
      </w:pPr>
      <w:r>
        <w:rPr>
          <w:rFonts w:ascii="Times New Roman" w:eastAsia="TimesNewRomanPSMT" w:hAnsi="Times New Roman" w:cs="Times New Roman"/>
          <w:sz w:val="24"/>
          <w:szCs w:val="24"/>
        </w:rPr>
        <w:br w:type="page"/>
      </w:r>
    </w:p>
    <w:p w:rsidR="00177C49" w:rsidRPr="008E00A9" w:rsidRDefault="00C550B2" w:rsidP="00177C4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10" style="position:absolute;left:0;text-align:left;margin-left:385.35pt;margin-top:-76.65pt;width:13.5pt;height:11.25pt;z-index:251817984" stroked="f"/>
        </w:pict>
      </w:r>
      <w:r w:rsidR="00177C49">
        <w:rPr>
          <w:rFonts w:ascii="Times New Roman" w:hAnsi="Times New Roman" w:cs="Times New Roman"/>
          <w:b/>
          <w:sz w:val="24"/>
          <w:szCs w:val="24"/>
        </w:rPr>
        <w:t>BAB VI</w:t>
      </w:r>
    </w:p>
    <w:p w:rsidR="00177C49" w:rsidRPr="00DF60F9" w:rsidRDefault="00177C49" w:rsidP="00177C4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w:t>
      </w:r>
      <w:r w:rsidRPr="00DF60F9">
        <w:rPr>
          <w:rFonts w:ascii="Times New Roman" w:hAnsi="Times New Roman" w:cs="Times New Roman"/>
          <w:b/>
          <w:sz w:val="24"/>
          <w:szCs w:val="24"/>
        </w:rPr>
        <w:t>SIMPULAN DAN SARAN</w:t>
      </w:r>
    </w:p>
    <w:p w:rsidR="00177C49" w:rsidRPr="00DF60F9" w:rsidRDefault="00177C49" w:rsidP="00177C49">
      <w:pPr>
        <w:spacing w:after="0" w:line="480" w:lineRule="auto"/>
        <w:jc w:val="both"/>
        <w:rPr>
          <w:rFonts w:ascii="Times New Roman" w:hAnsi="Times New Roman" w:cs="Times New Roman"/>
          <w:b/>
          <w:sz w:val="24"/>
          <w:szCs w:val="24"/>
        </w:rPr>
      </w:pPr>
      <w:r w:rsidRPr="00DF60F9">
        <w:rPr>
          <w:rFonts w:ascii="Times New Roman" w:hAnsi="Times New Roman" w:cs="Times New Roman"/>
          <w:b/>
          <w:sz w:val="24"/>
          <w:szCs w:val="24"/>
        </w:rPr>
        <w:t>6.1 Kesimpulan</w:t>
      </w:r>
    </w:p>
    <w:p w:rsidR="00177C49" w:rsidRPr="00DF60F9" w:rsidRDefault="00177C49" w:rsidP="00513F9A">
      <w:pPr>
        <w:spacing w:after="0" w:line="480" w:lineRule="auto"/>
        <w:jc w:val="both"/>
        <w:rPr>
          <w:rFonts w:ascii="Times New Roman" w:hAnsi="Times New Roman" w:cs="Times New Roman"/>
          <w:b/>
          <w:sz w:val="24"/>
          <w:szCs w:val="24"/>
        </w:rPr>
      </w:pPr>
      <w:r w:rsidRPr="00DF60F9">
        <w:rPr>
          <w:rFonts w:ascii="Times New Roman" w:hAnsi="Times New Roman" w:cs="Times New Roman"/>
          <w:sz w:val="24"/>
          <w:szCs w:val="24"/>
        </w:rPr>
        <w:t xml:space="preserve">Berdasarkan hasil </w:t>
      </w:r>
      <w:r>
        <w:rPr>
          <w:rFonts w:ascii="Times New Roman" w:hAnsi="Times New Roman" w:cs="Times New Roman"/>
          <w:sz w:val="24"/>
          <w:szCs w:val="24"/>
        </w:rPr>
        <w:t>penelitian</w:t>
      </w:r>
      <w:r w:rsidR="001D03E2">
        <w:rPr>
          <w:rFonts w:ascii="Times New Roman" w:hAnsi="Times New Roman" w:cs="Times New Roman"/>
          <w:sz w:val="24"/>
          <w:szCs w:val="24"/>
        </w:rPr>
        <w:t xml:space="preserve"> </w:t>
      </w:r>
      <w:r>
        <w:rPr>
          <w:rFonts w:ascii="Times New Roman" w:hAnsi="Times New Roman" w:cs="Times New Roman"/>
          <w:sz w:val="24"/>
          <w:szCs w:val="24"/>
        </w:rPr>
        <w:t xml:space="preserve">maka dapat diambil </w:t>
      </w:r>
      <w:r w:rsidRPr="00DF60F9">
        <w:rPr>
          <w:rFonts w:ascii="Times New Roman" w:hAnsi="Times New Roman" w:cs="Times New Roman"/>
          <w:sz w:val="24"/>
          <w:szCs w:val="24"/>
        </w:rPr>
        <w:t>simpulan sebagai berikut:</w:t>
      </w:r>
    </w:p>
    <w:p w:rsidR="00177C49" w:rsidRPr="00D14FE8" w:rsidRDefault="00177C49" w:rsidP="004C6896">
      <w:pPr>
        <w:pStyle w:val="ListParagraph"/>
        <w:numPr>
          <w:ilvl w:val="0"/>
          <w:numId w:val="59"/>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Dari 101</w:t>
      </w:r>
      <w:r w:rsidRPr="00DF60F9">
        <w:rPr>
          <w:rFonts w:ascii="Times New Roman" w:hAnsi="Times New Roman" w:cs="Times New Roman"/>
          <w:sz w:val="24"/>
          <w:szCs w:val="24"/>
        </w:rPr>
        <w:t xml:space="preserve"> sampel</w:t>
      </w:r>
      <w:r>
        <w:rPr>
          <w:rFonts w:ascii="Times New Roman" w:hAnsi="Times New Roman" w:cs="Times New Roman"/>
          <w:sz w:val="24"/>
          <w:szCs w:val="24"/>
        </w:rPr>
        <w:t xml:space="preserve"> feses murid PAUD di Kecamatan Kuripan</w:t>
      </w:r>
      <w:r w:rsidRPr="00DF60F9">
        <w:rPr>
          <w:rFonts w:ascii="Times New Roman" w:hAnsi="Times New Roman" w:cs="Times New Roman"/>
          <w:sz w:val="24"/>
          <w:szCs w:val="24"/>
        </w:rPr>
        <w:t xml:space="preserve">, </w:t>
      </w:r>
      <w:r w:rsidR="00AD72FE">
        <w:rPr>
          <w:rFonts w:ascii="Times New Roman" w:hAnsi="Times New Roman" w:cs="Times New Roman"/>
          <w:sz w:val="24"/>
          <w:szCs w:val="24"/>
        </w:rPr>
        <w:t>21</w:t>
      </w:r>
      <w:r w:rsidR="00AD72FE" w:rsidRPr="00DF60F9">
        <w:rPr>
          <w:rFonts w:ascii="Times New Roman" w:hAnsi="Times New Roman" w:cs="Times New Roman"/>
          <w:sz w:val="24"/>
          <w:szCs w:val="24"/>
        </w:rPr>
        <w:t xml:space="preserve"> sampel di</w:t>
      </w:r>
      <w:r w:rsidR="00AD72FE">
        <w:rPr>
          <w:rFonts w:ascii="Times New Roman" w:hAnsi="Times New Roman" w:cs="Times New Roman"/>
          <w:sz w:val="24"/>
          <w:szCs w:val="24"/>
        </w:rPr>
        <w:t>ny</w:t>
      </w:r>
      <w:r w:rsidR="00AD72FE" w:rsidRPr="00DF60F9">
        <w:rPr>
          <w:rFonts w:ascii="Times New Roman" w:hAnsi="Times New Roman" w:cs="Times New Roman"/>
          <w:sz w:val="24"/>
          <w:szCs w:val="24"/>
        </w:rPr>
        <w:t xml:space="preserve">atakan positif </w:t>
      </w:r>
      <w:r w:rsidR="00AD72FE">
        <w:rPr>
          <w:rFonts w:ascii="Times New Roman" w:hAnsi="Times New Roman" w:cs="Times New Roman"/>
          <w:sz w:val="24"/>
          <w:szCs w:val="24"/>
        </w:rPr>
        <w:t>terinfeksi</w:t>
      </w:r>
      <w:r w:rsidR="00AD72FE" w:rsidRPr="00DF60F9">
        <w:rPr>
          <w:rFonts w:ascii="Times New Roman" w:hAnsi="Times New Roman" w:cs="Times New Roman"/>
          <w:sz w:val="24"/>
          <w:szCs w:val="24"/>
        </w:rPr>
        <w:t xml:space="preserve"> kecacingan</w:t>
      </w:r>
      <w:r w:rsidR="00AD72FE">
        <w:rPr>
          <w:rFonts w:ascii="Times New Roman" w:hAnsi="Times New Roman" w:cs="Times New Roman"/>
          <w:sz w:val="24"/>
          <w:szCs w:val="24"/>
        </w:rPr>
        <w:t xml:space="preserve"> dan </w:t>
      </w:r>
      <w:r>
        <w:rPr>
          <w:rFonts w:ascii="Times New Roman" w:hAnsi="Times New Roman" w:cs="Times New Roman"/>
          <w:sz w:val="24"/>
          <w:szCs w:val="24"/>
        </w:rPr>
        <w:t>80 sampel diny</w:t>
      </w:r>
      <w:r w:rsidRPr="00DF60F9">
        <w:rPr>
          <w:rFonts w:ascii="Times New Roman" w:hAnsi="Times New Roman" w:cs="Times New Roman"/>
          <w:sz w:val="24"/>
          <w:szCs w:val="24"/>
        </w:rPr>
        <w:t>atak</w:t>
      </w:r>
      <w:r w:rsidR="00AD72FE">
        <w:rPr>
          <w:rFonts w:ascii="Times New Roman" w:hAnsi="Times New Roman" w:cs="Times New Roman"/>
          <w:sz w:val="24"/>
          <w:szCs w:val="24"/>
        </w:rPr>
        <w:t>an negatif kecacingan</w:t>
      </w:r>
      <w:r>
        <w:rPr>
          <w:rFonts w:ascii="Times New Roman" w:hAnsi="Times New Roman" w:cs="Times New Roman"/>
          <w:sz w:val="24"/>
          <w:szCs w:val="24"/>
        </w:rPr>
        <w:t>.</w:t>
      </w:r>
    </w:p>
    <w:p w:rsidR="00177C49" w:rsidRPr="00DF60F9" w:rsidRDefault="00177C49" w:rsidP="004C6896">
      <w:pPr>
        <w:pStyle w:val="ListParagraph"/>
        <w:numPr>
          <w:ilvl w:val="0"/>
          <w:numId w:val="59"/>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Sebagian besar responden (48,5%) memiliki tingkat pengetahuan yang cukup baik terhadap penyakit kecacingan namun mereka masih belum mengetahui dengan pasti penyebab, gejala, serta cara pencegahan infeksi cacing. </w:t>
      </w:r>
    </w:p>
    <w:p w:rsidR="00177C49" w:rsidRDefault="00177C49" w:rsidP="004C6896">
      <w:pPr>
        <w:pStyle w:val="ListParagraph"/>
        <w:numPr>
          <w:ilvl w:val="0"/>
          <w:numId w:val="59"/>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Sikap responden dengan kategori cukup baik memiliki persentase terbesar yaitu 48,5%. Responden masih memerlukan edukasi mengenai pentingnya hidup sehat. </w:t>
      </w:r>
    </w:p>
    <w:p w:rsidR="00177C49" w:rsidRDefault="00177C49" w:rsidP="004C6896">
      <w:pPr>
        <w:pStyle w:val="ListParagraph"/>
        <w:numPr>
          <w:ilvl w:val="0"/>
          <w:numId w:val="59"/>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Perilaku yang paling banyak ditemukan pada responden adalah perilaku cukup baik </w:t>
      </w:r>
      <w:r w:rsidR="00AD72FE">
        <w:rPr>
          <w:rFonts w:ascii="Times New Roman" w:hAnsi="Times New Roman" w:cs="Times New Roman"/>
          <w:sz w:val="24"/>
          <w:szCs w:val="24"/>
        </w:rPr>
        <w:t xml:space="preserve">yaitu sebesar </w:t>
      </w:r>
      <w:r>
        <w:rPr>
          <w:rFonts w:ascii="Times New Roman" w:hAnsi="Times New Roman" w:cs="Times New Roman"/>
          <w:sz w:val="24"/>
          <w:szCs w:val="24"/>
        </w:rPr>
        <w:t xml:space="preserve">50,5%. Perilaku sangat penting dalam menentukan derajat kesehatan. </w:t>
      </w:r>
    </w:p>
    <w:p w:rsidR="00177C49" w:rsidRPr="00EB3633" w:rsidRDefault="00177C49" w:rsidP="004C6896">
      <w:pPr>
        <w:pStyle w:val="ListParagraph"/>
        <w:numPr>
          <w:ilvl w:val="0"/>
          <w:numId w:val="59"/>
        </w:numPr>
        <w:spacing w:line="480" w:lineRule="auto"/>
        <w:ind w:left="567" w:hanging="567"/>
        <w:jc w:val="both"/>
        <w:rPr>
          <w:rFonts w:ascii="Times New Roman" w:hAnsi="Times New Roman" w:cs="Times New Roman"/>
          <w:sz w:val="24"/>
          <w:szCs w:val="24"/>
        </w:rPr>
      </w:pPr>
      <w:r w:rsidRPr="00DF60F9">
        <w:rPr>
          <w:rFonts w:ascii="Times New Roman" w:hAnsi="Times New Roman" w:cs="Times New Roman"/>
          <w:sz w:val="24"/>
          <w:szCs w:val="24"/>
        </w:rPr>
        <w:t>Terdapat hubungan yang bermakna antara tingkat pengetahuan</w:t>
      </w:r>
      <w:r>
        <w:rPr>
          <w:rFonts w:ascii="Times New Roman" w:hAnsi="Times New Roman" w:cs="Times New Roman"/>
          <w:sz w:val="24"/>
          <w:szCs w:val="24"/>
        </w:rPr>
        <w:t>, sikap, dan perilaku</w:t>
      </w:r>
      <w:r w:rsidRPr="00DF60F9">
        <w:rPr>
          <w:rFonts w:ascii="Times New Roman" w:hAnsi="Times New Roman" w:cs="Times New Roman"/>
          <w:sz w:val="24"/>
          <w:szCs w:val="24"/>
        </w:rPr>
        <w:t xml:space="preserve"> ibu de</w:t>
      </w:r>
      <w:r>
        <w:rPr>
          <w:rFonts w:ascii="Times New Roman" w:hAnsi="Times New Roman" w:cs="Times New Roman"/>
          <w:sz w:val="24"/>
          <w:szCs w:val="24"/>
        </w:rPr>
        <w:t>ngan kejadian kecacingan</w:t>
      </w:r>
      <w:r w:rsidRPr="00DF60F9">
        <w:rPr>
          <w:rFonts w:ascii="Times New Roman" w:hAnsi="Times New Roman" w:cs="Times New Roman"/>
          <w:sz w:val="24"/>
          <w:szCs w:val="24"/>
        </w:rPr>
        <w:t xml:space="preserve"> pada murid </w:t>
      </w:r>
      <w:r>
        <w:rPr>
          <w:rFonts w:ascii="Times New Roman" w:hAnsi="Times New Roman" w:cs="Times New Roman"/>
          <w:sz w:val="24"/>
          <w:szCs w:val="24"/>
        </w:rPr>
        <w:t>PAU</w:t>
      </w:r>
      <w:r w:rsidRPr="00DF60F9">
        <w:rPr>
          <w:rFonts w:ascii="Times New Roman" w:hAnsi="Times New Roman" w:cs="Times New Roman"/>
          <w:sz w:val="24"/>
          <w:szCs w:val="24"/>
        </w:rPr>
        <w:t xml:space="preserve">D </w:t>
      </w:r>
      <w:r>
        <w:rPr>
          <w:rFonts w:ascii="Times New Roman" w:hAnsi="Times New Roman" w:cs="Times New Roman"/>
          <w:sz w:val="24"/>
          <w:szCs w:val="24"/>
        </w:rPr>
        <w:t xml:space="preserve">di </w:t>
      </w:r>
      <w:r w:rsidRPr="00DF60F9">
        <w:rPr>
          <w:rFonts w:ascii="Times New Roman" w:hAnsi="Times New Roman" w:cs="Times New Roman"/>
          <w:sz w:val="24"/>
          <w:szCs w:val="24"/>
        </w:rPr>
        <w:t xml:space="preserve">Kecamatan </w:t>
      </w:r>
      <w:r>
        <w:rPr>
          <w:rFonts w:ascii="Times New Roman" w:hAnsi="Times New Roman" w:cs="Times New Roman"/>
          <w:sz w:val="24"/>
          <w:szCs w:val="24"/>
        </w:rPr>
        <w:t>Kuripan</w:t>
      </w:r>
      <w:r w:rsidRPr="00DF60F9">
        <w:rPr>
          <w:rFonts w:ascii="Times New Roman" w:hAnsi="Times New Roman" w:cs="Times New Roman"/>
          <w:sz w:val="24"/>
          <w:szCs w:val="24"/>
        </w:rPr>
        <w:t>, Kabupaten Lombok Barat.</w:t>
      </w:r>
      <w:bookmarkStart w:id="0" w:name="_GoBack"/>
      <w:bookmarkEnd w:id="0"/>
    </w:p>
    <w:p w:rsidR="00177C49" w:rsidRDefault="00C550B2" w:rsidP="00177C49">
      <w:pPr>
        <w:rPr>
          <w:rFonts w:ascii="Times New Roman" w:hAnsi="Times New Roman" w:cs="Times New Roman"/>
          <w:b/>
          <w:sz w:val="24"/>
          <w:szCs w:val="24"/>
        </w:rPr>
      </w:pPr>
      <w:r>
        <w:rPr>
          <w:rFonts w:ascii="Times New Roman" w:hAnsi="Times New Roman" w:cs="Times New Roman"/>
          <w:b/>
          <w:noProof/>
          <w:sz w:val="24"/>
          <w:szCs w:val="24"/>
        </w:rPr>
        <w:pict>
          <v:rect id="_x0000_s1111" style="position:absolute;margin-left:174.6pt;margin-top:69.15pt;width:48.75pt;height:24.75pt;z-index:251819008" stroked="f">
            <v:textbox>
              <w:txbxContent>
                <w:p w:rsidR="00C550B2" w:rsidRDefault="001D03E2" w:rsidP="00157914">
                  <w:pPr>
                    <w:jc w:val="center"/>
                  </w:pPr>
                  <w:r>
                    <w:t>8</w:t>
                  </w:r>
                  <w:r w:rsidR="00397C51">
                    <w:t>0</w:t>
                  </w:r>
                </w:p>
              </w:txbxContent>
            </v:textbox>
          </v:rect>
        </w:pict>
      </w:r>
      <w:r w:rsidR="00177C49">
        <w:rPr>
          <w:rFonts w:ascii="Times New Roman" w:hAnsi="Times New Roman" w:cs="Times New Roman"/>
          <w:b/>
          <w:sz w:val="24"/>
          <w:szCs w:val="24"/>
        </w:rPr>
        <w:br w:type="page"/>
      </w:r>
    </w:p>
    <w:p w:rsidR="00177C49" w:rsidRPr="005179D9" w:rsidRDefault="00177C49" w:rsidP="004C6896">
      <w:pPr>
        <w:pStyle w:val="ListParagraph"/>
        <w:numPr>
          <w:ilvl w:val="1"/>
          <w:numId w:val="60"/>
        </w:numPr>
        <w:spacing w:after="0" w:line="480" w:lineRule="auto"/>
        <w:jc w:val="both"/>
        <w:rPr>
          <w:rFonts w:ascii="Times New Roman" w:hAnsi="Times New Roman" w:cs="Times New Roman"/>
          <w:sz w:val="24"/>
          <w:szCs w:val="24"/>
        </w:rPr>
      </w:pPr>
      <w:r w:rsidRPr="00DF60F9">
        <w:rPr>
          <w:rFonts w:ascii="Times New Roman" w:hAnsi="Times New Roman" w:cs="Times New Roman"/>
          <w:b/>
          <w:sz w:val="24"/>
          <w:szCs w:val="24"/>
        </w:rPr>
        <w:lastRenderedPageBreak/>
        <w:t>Saran</w:t>
      </w:r>
    </w:p>
    <w:p w:rsidR="00177C49" w:rsidRPr="005179D9" w:rsidRDefault="00177C49" w:rsidP="00177C49">
      <w:pPr>
        <w:spacing w:after="0" w:line="480" w:lineRule="auto"/>
        <w:jc w:val="both"/>
        <w:rPr>
          <w:rFonts w:ascii="Times New Roman" w:hAnsi="Times New Roman" w:cs="Times New Roman"/>
          <w:b/>
          <w:sz w:val="24"/>
          <w:szCs w:val="24"/>
        </w:rPr>
      </w:pPr>
      <w:r w:rsidRPr="005179D9">
        <w:rPr>
          <w:rFonts w:ascii="Times New Roman" w:hAnsi="Times New Roman" w:cs="Times New Roman"/>
          <w:b/>
          <w:sz w:val="24"/>
          <w:szCs w:val="24"/>
        </w:rPr>
        <w:t xml:space="preserve">6.2.1 Bagi </w:t>
      </w:r>
      <w:r>
        <w:rPr>
          <w:rFonts w:ascii="Times New Roman" w:hAnsi="Times New Roman" w:cs="Times New Roman"/>
          <w:b/>
          <w:sz w:val="24"/>
          <w:szCs w:val="24"/>
        </w:rPr>
        <w:t>Instansi Kesehatan</w:t>
      </w:r>
    </w:p>
    <w:p w:rsidR="00177C49" w:rsidRPr="00057784" w:rsidRDefault="00177C49" w:rsidP="004C6896">
      <w:pPr>
        <w:pStyle w:val="ListParagraph"/>
        <w:numPr>
          <w:ilvl w:val="0"/>
          <w:numId w:val="61"/>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Puskesmas perlu melakukan tindak lanjut berupa program pemberian obat cacing pada anak secara rutin. </w:t>
      </w:r>
    </w:p>
    <w:p w:rsidR="00177C49" w:rsidRPr="005179D9" w:rsidRDefault="00177C49" w:rsidP="004C6896">
      <w:pPr>
        <w:pStyle w:val="ListParagraph"/>
        <w:numPr>
          <w:ilvl w:val="0"/>
          <w:numId w:val="6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Puskesmas </w:t>
      </w:r>
      <w:r w:rsidR="00AD72FE">
        <w:rPr>
          <w:rFonts w:ascii="Times New Roman" w:hAnsi="Times New Roman" w:cs="Times New Roman"/>
          <w:sz w:val="24"/>
          <w:szCs w:val="24"/>
        </w:rPr>
        <w:t xml:space="preserve">diharapkan </w:t>
      </w:r>
      <w:r>
        <w:rPr>
          <w:rFonts w:ascii="Times New Roman" w:hAnsi="Times New Roman" w:cs="Times New Roman"/>
          <w:sz w:val="24"/>
          <w:szCs w:val="24"/>
        </w:rPr>
        <w:t xml:space="preserve">dapat membuat wadah untuk ibu atau pengasuh anak agar lebih mudah dijadikan sasaran penyuluhan dan pendidikan kesehatan terutama tentang pencegahan dan pemberantasan penyakit kecacingan. </w:t>
      </w:r>
    </w:p>
    <w:p w:rsidR="00177C49" w:rsidRPr="005179D9" w:rsidRDefault="00177C49" w:rsidP="004C6896">
      <w:pPr>
        <w:pStyle w:val="ListParagraph"/>
        <w:numPr>
          <w:ilvl w:val="2"/>
          <w:numId w:val="62"/>
        </w:numPr>
        <w:spacing w:after="0" w:line="480" w:lineRule="auto"/>
        <w:ind w:left="567" w:hanging="567"/>
        <w:jc w:val="both"/>
        <w:rPr>
          <w:rFonts w:ascii="Times New Roman" w:hAnsi="Times New Roman" w:cs="Times New Roman"/>
          <w:b/>
          <w:sz w:val="24"/>
          <w:szCs w:val="24"/>
        </w:rPr>
      </w:pPr>
      <w:r w:rsidRPr="005179D9">
        <w:rPr>
          <w:rFonts w:ascii="Times New Roman" w:hAnsi="Times New Roman" w:cs="Times New Roman"/>
          <w:b/>
          <w:sz w:val="24"/>
          <w:szCs w:val="24"/>
        </w:rPr>
        <w:t>Bagi Sekolah</w:t>
      </w:r>
    </w:p>
    <w:p w:rsidR="00177C49" w:rsidRPr="00893AF6" w:rsidRDefault="00177C49" w:rsidP="00893AF6">
      <w:pPr>
        <w:spacing w:after="0" w:line="480" w:lineRule="auto"/>
        <w:ind w:firstLine="720"/>
        <w:jc w:val="both"/>
        <w:rPr>
          <w:rFonts w:ascii="Times New Roman" w:hAnsi="Times New Roman" w:cs="Times New Roman"/>
          <w:sz w:val="24"/>
          <w:szCs w:val="24"/>
        </w:rPr>
      </w:pPr>
      <w:r w:rsidRPr="00893AF6">
        <w:rPr>
          <w:rFonts w:ascii="Times New Roman" w:hAnsi="Times New Roman" w:cs="Times New Roman"/>
          <w:sz w:val="24"/>
          <w:szCs w:val="24"/>
        </w:rPr>
        <w:t>Para guru diharapkan senantiasa menanamkan PHBS pada anak saat di sekolah seperti mencuci tangan sebelum makan, menggunakan alas kaki, dan lain-lain.</w:t>
      </w:r>
    </w:p>
    <w:p w:rsidR="00177C49" w:rsidRPr="00664DCC" w:rsidRDefault="00177C49" w:rsidP="004C6896">
      <w:pPr>
        <w:pStyle w:val="ListParagraph"/>
        <w:numPr>
          <w:ilvl w:val="2"/>
          <w:numId w:val="62"/>
        </w:numPr>
        <w:spacing w:after="0" w:line="480" w:lineRule="auto"/>
        <w:ind w:left="567" w:hanging="567"/>
        <w:jc w:val="both"/>
        <w:rPr>
          <w:rFonts w:ascii="Times New Roman" w:hAnsi="Times New Roman" w:cs="Times New Roman"/>
          <w:b/>
          <w:sz w:val="24"/>
          <w:szCs w:val="24"/>
        </w:rPr>
      </w:pPr>
      <w:r w:rsidRPr="00664DCC">
        <w:rPr>
          <w:rFonts w:ascii="Times New Roman" w:hAnsi="Times New Roman" w:cs="Times New Roman"/>
          <w:b/>
          <w:sz w:val="24"/>
          <w:szCs w:val="24"/>
        </w:rPr>
        <w:t>Bagi Pemerintah Daerah</w:t>
      </w:r>
    </w:p>
    <w:p w:rsidR="00177C49" w:rsidRPr="00893AF6" w:rsidRDefault="00177C49" w:rsidP="00893AF6">
      <w:pPr>
        <w:spacing w:after="0" w:line="480" w:lineRule="auto"/>
        <w:ind w:firstLine="720"/>
        <w:jc w:val="both"/>
        <w:rPr>
          <w:rFonts w:ascii="Times New Roman" w:hAnsi="Times New Roman" w:cs="Times New Roman"/>
          <w:sz w:val="24"/>
          <w:szCs w:val="24"/>
        </w:rPr>
      </w:pPr>
      <w:r w:rsidRPr="00893AF6">
        <w:rPr>
          <w:rFonts w:ascii="Times New Roman" w:hAnsi="Times New Roman" w:cs="Times New Roman"/>
          <w:sz w:val="24"/>
          <w:szCs w:val="24"/>
        </w:rPr>
        <w:t xml:space="preserve">Pemerintah daerah agar lebih proaktif dalam mengupayakan fasilitas kesehatan serta mendukung peningkatan </w:t>
      </w:r>
      <w:r w:rsidRPr="001D03E2">
        <w:rPr>
          <w:rFonts w:ascii="Times New Roman" w:hAnsi="Times New Roman" w:cs="Times New Roman"/>
          <w:i/>
          <w:sz w:val="24"/>
          <w:szCs w:val="24"/>
        </w:rPr>
        <w:t>higiene</w:t>
      </w:r>
      <w:r w:rsidRPr="00893AF6">
        <w:rPr>
          <w:rFonts w:ascii="Times New Roman" w:hAnsi="Times New Roman" w:cs="Times New Roman"/>
          <w:sz w:val="24"/>
          <w:szCs w:val="24"/>
        </w:rPr>
        <w:t xml:space="preserve"> dan sanitasi misalnya dengan membangun WC bersama. </w:t>
      </w:r>
    </w:p>
    <w:p w:rsidR="00177C49" w:rsidRPr="00664DCC" w:rsidRDefault="00177C49" w:rsidP="004C6896">
      <w:pPr>
        <w:pStyle w:val="ListParagraph"/>
        <w:numPr>
          <w:ilvl w:val="2"/>
          <w:numId w:val="62"/>
        </w:numPr>
        <w:spacing w:after="0" w:line="480" w:lineRule="auto"/>
        <w:ind w:left="567" w:hanging="567"/>
        <w:jc w:val="both"/>
        <w:rPr>
          <w:rFonts w:ascii="Times New Roman" w:hAnsi="Times New Roman" w:cs="Times New Roman"/>
          <w:b/>
          <w:sz w:val="24"/>
          <w:szCs w:val="24"/>
        </w:rPr>
      </w:pPr>
      <w:r w:rsidRPr="00664DCC">
        <w:rPr>
          <w:rFonts w:ascii="Times New Roman" w:hAnsi="Times New Roman" w:cs="Times New Roman"/>
          <w:b/>
          <w:sz w:val="24"/>
          <w:szCs w:val="24"/>
        </w:rPr>
        <w:t>Bagi Peneliti</w:t>
      </w:r>
    </w:p>
    <w:p w:rsidR="00533DD8" w:rsidRPr="00533DD8" w:rsidRDefault="00177C49" w:rsidP="00533DD8">
      <w:pPr>
        <w:pStyle w:val="ListParagraph"/>
        <w:numPr>
          <w:ilvl w:val="0"/>
          <w:numId w:val="67"/>
        </w:numPr>
        <w:spacing w:line="480" w:lineRule="auto"/>
        <w:ind w:left="567" w:hanging="567"/>
        <w:jc w:val="both"/>
        <w:rPr>
          <w:rFonts w:ascii="Times New Roman" w:hAnsi="Times New Roman" w:cs="Times New Roman"/>
          <w:sz w:val="24"/>
          <w:szCs w:val="24"/>
        </w:rPr>
      </w:pPr>
      <w:r w:rsidRPr="00533DD8">
        <w:rPr>
          <w:rFonts w:ascii="Times New Roman" w:eastAsia="TimesNewRomanPSMT" w:hAnsi="Times New Roman" w:cs="Times New Roman"/>
          <w:sz w:val="24"/>
          <w:szCs w:val="24"/>
        </w:rPr>
        <w:t>Perlu penelitian lebih lanjut mengenai kecacingan misalnya terkait faktor-faktor yang mempengaruhi kerentanan untuk menderita kecacingan antara anak sekolah dasar dan anak PAUD.</w:t>
      </w:r>
    </w:p>
    <w:p w:rsidR="00177C49" w:rsidRPr="00533DD8" w:rsidRDefault="004F7E75" w:rsidP="00533DD8">
      <w:pPr>
        <w:pStyle w:val="ListParagraph"/>
        <w:numPr>
          <w:ilvl w:val="0"/>
          <w:numId w:val="67"/>
        </w:numPr>
        <w:spacing w:line="480" w:lineRule="auto"/>
        <w:ind w:left="567" w:hanging="567"/>
        <w:jc w:val="both"/>
        <w:rPr>
          <w:rFonts w:ascii="Times New Roman" w:hAnsi="Times New Roman" w:cs="Times New Roman"/>
          <w:sz w:val="24"/>
          <w:szCs w:val="24"/>
        </w:rPr>
      </w:pPr>
      <w:r>
        <w:rPr>
          <w:rFonts w:ascii="Times New Roman" w:eastAsia="TimesNewRomanPSMT" w:hAnsi="Times New Roman" w:cs="Times New Roman"/>
          <w:sz w:val="24"/>
          <w:szCs w:val="24"/>
        </w:rPr>
        <w:t>Peneliti</w:t>
      </w:r>
      <w:r w:rsidR="00533DD8">
        <w:rPr>
          <w:rFonts w:ascii="Times New Roman" w:eastAsia="TimesNewRomanPSMT" w:hAnsi="Times New Roman" w:cs="Times New Roman"/>
          <w:sz w:val="24"/>
          <w:szCs w:val="24"/>
        </w:rPr>
        <w:t xml:space="preserve"> selanjutnya agar </w:t>
      </w:r>
      <w:r>
        <w:rPr>
          <w:rFonts w:ascii="Times New Roman" w:eastAsia="TimesNewRomanPSMT" w:hAnsi="Times New Roman" w:cs="Times New Roman"/>
          <w:sz w:val="24"/>
          <w:szCs w:val="24"/>
        </w:rPr>
        <w:t xml:space="preserve">lebih </w:t>
      </w:r>
      <w:r w:rsidR="00533DD8">
        <w:rPr>
          <w:rFonts w:ascii="Times New Roman" w:eastAsia="TimesNewRomanPSMT" w:hAnsi="Times New Roman" w:cs="Times New Roman"/>
          <w:sz w:val="24"/>
          <w:szCs w:val="24"/>
        </w:rPr>
        <w:t>mempertimbangkan dan mengendalikan</w:t>
      </w:r>
      <w:r>
        <w:rPr>
          <w:rFonts w:ascii="Times New Roman" w:eastAsia="TimesNewRomanPSMT" w:hAnsi="Times New Roman" w:cs="Times New Roman"/>
          <w:sz w:val="24"/>
          <w:szCs w:val="24"/>
        </w:rPr>
        <w:t xml:space="preserve"> v</w:t>
      </w:r>
      <w:r w:rsidR="00533DD8">
        <w:rPr>
          <w:rFonts w:ascii="Times New Roman" w:eastAsia="TimesNewRomanPSMT" w:hAnsi="Times New Roman" w:cs="Times New Roman"/>
          <w:sz w:val="24"/>
          <w:szCs w:val="24"/>
        </w:rPr>
        <w:t>ariabel pengganggu seperti tingkat sosial ekonomi, lingkungan, status gizi, dan sebagainya.</w:t>
      </w:r>
      <w:r w:rsidR="00177C49" w:rsidRPr="00533DD8">
        <w:rPr>
          <w:rFonts w:ascii="Times New Roman" w:hAnsi="Times New Roman" w:cs="Times New Roman"/>
          <w:b/>
          <w:sz w:val="24"/>
          <w:szCs w:val="24"/>
        </w:rPr>
        <w:br w:type="page"/>
      </w:r>
    </w:p>
    <w:p w:rsidR="007C3139" w:rsidRPr="00C15722" w:rsidRDefault="00C15722" w:rsidP="00C15722">
      <w:pPr>
        <w:spacing w:line="480" w:lineRule="auto"/>
        <w:jc w:val="center"/>
        <w:rPr>
          <w:rFonts w:ascii="Times New Roman" w:hAnsi="Times New Roman" w:cs="Times New Roman"/>
          <w:b/>
          <w:sz w:val="24"/>
          <w:szCs w:val="24"/>
        </w:rPr>
      </w:pPr>
      <w:r w:rsidRPr="00C15722">
        <w:rPr>
          <w:rFonts w:ascii="Times New Roman" w:hAnsi="Times New Roman" w:cs="Times New Roman"/>
          <w:b/>
          <w:sz w:val="24"/>
          <w:szCs w:val="24"/>
        </w:rPr>
        <w:lastRenderedPageBreak/>
        <w:t>DAFTAR PUSTAKA</w:t>
      </w:r>
    </w:p>
    <w:p w:rsidR="006E5F48" w:rsidRDefault="006E5F48" w:rsidP="00A4332F">
      <w:pPr>
        <w:pStyle w:val="Default"/>
        <w:spacing w:after="240" w:line="360" w:lineRule="auto"/>
        <w:ind w:left="709" w:hanging="709"/>
        <w:jc w:val="both"/>
        <w:rPr>
          <w:rFonts w:ascii="Times New Roman" w:hAnsi="Times New Roman" w:cs="Times New Roman"/>
          <w:bCs/>
          <w:iCs/>
        </w:rPr>
      </w:pPr>
      <w:r>
        <w:rPr>
          <w:rFonts w:asciiTheme="majorBidi" w:eastAsia="Times New Roman" w:hAnsiTheme="majorBidi" w:cstheme="majorBidi"/>
          <w:bCs/>
        </w:rPr>
        <w:t xml:space="preserve">Anorital. (2014). </w:t>
      </w:r>
      <w:r w:rsidRPr="006E5F48">
        <w:rPr>
          <w:rFonts w:ascii="Times New Roman" w:hAnsi="Times New Roman" w:cs="Times New Roman"/>
          <w:bCs/>
        </w:rPr>
        <w:t xml:space="preserve">Kajian Penyakit Kecacingan </w:t>
      </w:r>
      <w:r w:rsidRPr="006E5F48">
        <w:rPr>
          <w:rFonts w:ascii="Times New Roman" w:hAnsi="Times New Roman" w:cs="Times New Roman"/>
          <w:bCs/>
          <w:i/>
          <w:iCs/>
        </w:rPr>
        <w:t>Hymenolepis Nana</w:t>
      </w:r>
      <w:r>
        <w:rPr>
          <w:rFonts w:ascii="Times New Roman" w:hAnsi="Times New Roman" w:cs="Times New Roman"/>
          <w:bCs/>
          <w:iCs/>
        </w:rPr>
        <w:t xml:space="preserve">. Available from: </w:t>
      </w:r>
      <w:hyperlink r:id="rId28" w:history="1">
        <w:r w:rsidRPr="00420DE5">
          <w:rPr>
            <w:rStyle w:val="Hyperlink"/>
            <w:rFonts w:ascii="Times New Roman" w:hAnsi="Times New Roman" w:cs="Times New Roman"/>
            <w:bCs/>
            <w:iCs/>
          </w:rPr>
          <w:t>http://ejournal.litbang.depkes.go.id/index.php/jbmi/article/download/4201/3947</w:t>
        </w:r>
      </w:hyperlink>
      <w:r>
        <w:rPr>
          <w:rFonts w:ascii="Times New Roman" w:hAnsi="Times New Roman" w:cs="Times New Roman"/>
          <w:bCs/>
          <w:iCs/>
        </w:rPr>
        <w:t xml:space="preserve"> (Accessed: 2016, Agustus 5)</w:t>
      </w:r>
    </w:p>
    <w:p w:rsidR="00E95D0B" w:rsidRPr="006E5F48" w:rsidRDefault="00E95D0B" w:rsidP="00A4332F">
      <w:pPr>
        <w:pStyle w:val="Default"/>
        <w:spacing w:after="240" w:line="360" w:lineRule="auto"/>
        <w:ind w:left="709" w:hanging="709"/>
        <w:jc w:val="both"/>
        <w:rPr>
          <w:rFonts w:ascii="Times New Roman" w:hAnsi="Times New Roman" w:cs="Times New Roman"/>
        </w:rPr>
      </w:pPr>
      <w:r>
        <w:rPr>
          <w:rFonts w:ascii="Times New Roman" w:hAnsi="Times New Roman" w:cs="Times New Roman"/>
          <w:bCs/>
          <w:iCs/>
        </w:rPr>
        <w:t xml:space="preserve">Chadijah, S., Sumolang, P.P.F., dan Veridiana, N.N. (2014). </w:t>
      </w:r>
      <w:r w:rsidRPr="00E95D0B">
        <w:rPr>
          <w:rFonts w:ascii="Times New Roman" w:hAnsi="Times New Roman" w:cs="Times New Roman"/>
          <w:bCs/>
          <w:i/>
          <w:iCs/>
        </w:rPr>
        <w:t>Hubungan Pengetahuan, Perilaku, dan Sanitasi Lingkungan dengan Angka Kecacingan pada Anak Sekolah Dasar di Kota Palu</w:t>
      </w:r>
      <w:r>
        <w:rPr>
          <w:rFonts w:ascii="Times New Roman" w:hAnsi="Times New Roman" w:cs="Times New Roman"/>
          <w:bCs/>
          <w:iCs/>
        </w:rPr>
        <w:t xml:space="preserve">. Available from: </w:t>
      </w:r>
      <w:hyperlink r:id="rId29" w:history="1">
        <w:r w:rsidRPr="00662C0A">
          <w:rPr>
            <w:rStyle w:val="Hyperlink"/>
            <w:rFonts w:ascii="Times New Roman" w:hAnsi="Times New Roman" w:cs="Times New Roman"/>
            <w:bCs/>
            <w:iCs/>
          </w:rPr>
          <w:t>http://ejournal.litbang.depkes.go.id/index.php/MPK/article/view/3487</w:t>
        </w:r>
      </w:hyperlink>
      <w:r>
        <w:rPr>
          <w:rFonts w:ascii="Times New Roman" w:hAnsi="Times New Roman" w:cs="Times New Roman"/>
          <w:bCs/>
          <w:iCs/>
        </w:rPr>
        <w:t xml:space="preserve"> (Accessed: 2016, Januari 22)</w:t>
      </w:r>
    </w:p>
    <w:p w:rsidR="00EA46DD" w:rsidRPr="006E5F48" w:rsidRDefault="00EA46DD" w:rsidP="00A4332F">
      <w:pPr>
        <w:shd w:val="clear" w:color="auto" w:fill="FFFFFF"/>
        <w:spacing w:after="240" w:line="360" w:lineRule="auto"/>
        <w:ind w:left="709" w:hanging="709"/>
        <w:jc w:val="both"/>
        <w:rPr>
          <w:rFonts w:asciiTheme="majorBidi" w:eastAsia="Times New Roman" w:hAnsiTheme="majorBidi" w:cstheme="majorBidi"/>
          <w:bCs/>
          <w:sz w:val="24"/>
          <w:szCs w:val="24"/>
        </w:rPr>
      </w:pPr>
      <w:r w:rsidRPr="00DF4DB2">
        <w:rPr>
          <w:rFonts w:asciiTheme="majorBidi" w:eastAsia="Times New Roman" w:hAnsiTheme="majorBidi" w:cstheme="majorBidi"/>
          <w:bCs/>
          <w:sz w:val="24"/>
          <w:szCs w:val="24"/>
        </w:rPr>
        <w:t>Dahlan</w:t>
      </w:r>
      <w:r>
        <w:rPr>
          <w:rFonts w:asciiTheme="majorBidi" w:eastAsia="Times New Roman" w:hAnsiTheme="majorBidi" w:cstheme="majorBidi"/>
          <w:bCs/>
          <w:sz w:val="24"/>
          <w:szCs w:val="24"/>
        </w:rPr>
        <w:t>,</w:t>
      </w:r>
      <w:r w:rsidRPr="0048214E">
        <w:rPr>
          <w:rFonts w:asciiTheme="majorBidi" w:eastAsia="Times New Roman" w:hAnsiTheme="majorBidi" w:cstheme="majorBidi"/>
          <w:bCs/>
          <w:sz w:val="24"/>
          <w:szCs w:val="24"/>
        </w:rPr>
        <w:t xml:space="preserve"> M.S. </w:t>
      </w:r>
      <w:r>
        <w:rPr>
          <w:rFonts w:asciiTheme="majorBidi" w:eastAsia="Times New Roman" w:hAnsiTheme="majorBidi" w:cstheme="majorBidi"/>
          <w:bCs/>
          <w:sz w:val="24"/>
          <w:szCs w:val="24"/>
        </w:rPr>
        <w:t>(</w:t>
      </w:r>
      <w:r w:rsidRPr="0048214E">
        <w:rPr>
          <w:rFonts w:asciiTheme="majorBidi" w:eastAsia="Times New Roman" w:hAnsiTheme="majorBidi" w:cstheme="majorBidi"/>
          <w:bCs/>
          <w:sz w:val="24"/>
          <w:szCs w:val="24"/>
        </w:rPr>
        <w:t>2013</w:t>
      </w:r>
      <w:r>
        <w:rPr>
          <w:rFonts w:asciiTheme="majorBidi" w:eastAsia="Times New Roman" w:hAnsiTheme="majorBidi" w:cstheme="majorBidi"/>
          <w:bCs/>
          <w:sz w:val="24"/>
          <w:szCs w:val="24"/>
        </w:rPr>
        <w:t>)</w:t>
      </w:r>
      <w:r w:rsidRPr="0048214E">
        <w:rPr>
          <w:rFonts w:asciiTheme="majorBidi" w:eastAsia="Times New Roman" w:hAnsiTheme="majorBidi" w:cstheme="majorBidi"/>
          <w:bCs/>
          <w:sz w:val="24"/>
          <w:szCs w:val="24"/>
        </w:rPr>
        <w:t xml:space="preserve">. </w:t>
      </w:r>
      <w:r w:rsidRPr="0048214E">
        <w:rPr>
          <w:rFonts w:asciiTheme="majorBidi" w:eastAsia="Times New Roman" w:hAnsiTheme="majorBidi" w:cstheme="majorBidi"/>
          <w:bCs/>
          <w:i/>
          <w:iCs/>
          <w:sz w:val="24"/>
          <w:szCs w:val="24"/>
        </w:rPr>
        <w:t xml:space="preserve">Statistik untuk Kedokteran dan Kesehatan. </w:t>
      </w:r>
      <w:r w:rsidRPr="0048214E">
        <w:rPr>
          <w:rFonts w:asciiTheme="majorBidi" w:eastAsia="Times New Roman" w:hAnsiTheme="majorBidi" w:cstheme="majorBidi"/>
          <w:bCs/>
          <w:sz w:val="24"/>
          <w:szCs w:val="24"/>
        </w:rPr>
        <w:t xml:space="preserve">Edisi 5. Jakarta: Salemba Medika </w:t>
      </w:r>
    </w:p>
    <w:p w:rsidR="00EA46DD" w:rsidRPr="00EA46DD" w:rsidRDefault="00EA46DD" w:rsidP="00A4332F">
      <w:pPr>
        <w:shd w:val="clear" w:color="auto" w:fill="FFFFFF"/>
        <w:spacing w:after="240" w:line="360" w:lineRule="auto"/>
        <w:ind w:left="709" w:hanging="709"/>
        <w:jc w:val="both"/>
        <w:rPr>
          <w:rFonts w:asciiTheme="majorBidi" w:eastAsia="Times New Roman" w:hAnsiTheme="majorBidi" w:cstheme="majorBidi"/>
          <w:bCs/>
          <w:sz w:val="24"/>
          <w:szCs w:val="24"/>
        </w:rPr>
      </w:pPr>
      <w:r w:rsidRPr="00DF4DB2">
        <w:rPr>
          <w:rFonts w:asciiTheme="majorBidi" w:eastAsia="Times New Roman" w:hAnsiTheme="majorBidi" w:cstheme="majorBidi"/>
          <w:bCs/>
          <w:sz w:val="24"/>
          <w:szCs w:val="24"/>
        </w:rPr>
        <w:t>Dahlan</w:t>
      </w:r>
      <w:r>
        <w:rPr>
          <w:rFonts w:asciiTheme="majorBidi" w:eastAsia="Times New Roman" w:hAnsiTheme="majorBidi" w:cstheme="majorBidi"/>
          <w:bCs/>
          <w:sz w:val="24"/>
          <w:szCs w:val="24"/>
        </w:rPr>
        <w:t>,</w:t>
      </w:r>
      <w:r w:rsidRPr="0048214E">
        <w:rPr>
          <w:rFonts w:asciiTheme="majorBidi" w:eastAsia="Times New Roman" w:hAnsiTheme="majorBidi" w:cstheme="majorBidi"/>
          <w:bCs/>
          <w:sz w:val="24"/>
          <w:szCs w:val="24"/>
        </w:rPr>
        <w:t xml:space="preserve"> M.S. </w:t>
      </w:r>
      <w:r>
        <w:rPr>
          <w:rFonts w:asciiTheme="majorBidi" w:eastAsia="Times New Roman" w:hAnsiTheme="majorBidi" w:cstheme="majorBidi"/>
          <w:bCs/>
          <w:sz w:val="24"/>
          <w:szCs w:val="24"/>
        </w:rPr>
        <w:t>(</w:t>
      </w:r>
      <w:r w:rsidRPr="0048214E">
        <w:rPr>
          <w:rFonts w:asciiTheme="majorBidi" w:eastAsia="Times New Roman" w:hAnsiTheme="majorBidi" w:cstheme="majorBidi"/>
          <w:bCs/>
          <w:sz w:val="24"/>
          <w:szCs w:val="24"/>
        </w:rPr>
        <w:t>2013</w:t>
      </w:r>
      <w:r>
        <w:rPr>
          <w:rFonts w:asciiTheme="majorBidi" w:eastAsia="Times New Roman" w:hAnsiTheme="majorBidi" w:cstheme="majorBidi"/>
          <w:bCs/>
          <w:sz w:val="24"/>
          <w:szCs w:val="24"/>
        </w:rPr>
        <w:t>)</w:t>
      </w:r>
      <w:r w:rsidRPr="0048214E">
        <w:rPr>
          <w:rFonts w:asciiTheme="majorBidi" w:eastAsia="Times New Roman" w:hAnsiTheme="majorBidi" w:cstheme="majorBidi"/>
          <w:bCs/>
          <w:sz w:val="24"/>
          <w:szCs w:val="24"/>
        </w:rPr>
        <w:t xml:space="preserve">. </w:t>
      </w:r>
      <w:r w:rsidRPr="0048214E">
        <w:rPr>
          <w:rFonts w:asciiTheme="majorBidi" w:eastAsia="Times New Roman" w:hAnsiTheme="majorBidi" w:cstheme="majorBidi"/>
          <w:bCs/>
          <w:i/>
          <w:iCs/>
          <w:sz w:val="24"/>
          <w:szCs w:val="24"/>
        </w:rPr>
        <w:t xml:space="preserve">Besar Sampel dan Cara Pengambilan Sampel dalam Penelitian Kedokteran dan Kesehatan. </w:t>
      </w:r>
      <w:r w:rsidRPr="0048214E">
        <w:rPr>
          <w:rFonts w:asciiTheme="majorBidi" w:eastAsia="Times New Roman" w:hAnsiTheme="majorBidi" w:cstheme="majorBidi"/>
          <w:bCs/>
          <w:sz w:val="24"/>
          <w:szCs w:val="24"/>
        </w:rPr>
        <w:t xml:space="preserve">Edisi 3. Jakarta: Salemba Medika </w:t>
      </w:r>
    </w:p>
    <w:p w:rsidR="00C66988" w:rsidRDefault="00C66988" w:rsidP="00A4332F">
      <w:pPr>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Departemen Kesehatan RI. (2014). </w:t>
      </w:r>
      <w:r w:rsidRPr="00C66988">
        <w:rPr>
          <w:rFonts w:ascii="Times New Roman" w:hAnsi="Times New Roman" w:cs="Times New Roman"/>
          <w:i/>
          <w:sz w:val="24"/>
          <w:szCs w:val="24"/>
        </w:rPr>
        <w:t>Peraturan Menteri Kesehatan Republik Indonesia Nomor 41 Tahun 2014 Tentang Pedoman Gizi Seimbang</w:t>
      </w:r>
      <w:r>
        <w:rPr>
          <w:rFonts w:ascii="Times New Roman" w:hAnsi="Times New Roman" w:cs="Times New Roman"/>
          <w:sz w:val="24"/>
          <w:szCs w:val="24"/>
        </w:rPr>
        <w:t>. Jakarta: Depkes RI.</w:t>
      </w:r>
    </w:p>
    <w:p w:rsidR="00FF3971" w:rsidRDefault="00FF3971" w:rsidP="00A4332F">
      <w:pPr>
        <w:spacing w:after="240" w:line="360" w:lineRule="auto"/>
        <w:ind w:left="709" w:hanging="709"/>
        <w:jc w:val="both"/>
        <w:rPr>
          <w:rFonts w:ascii="Times New Roman" w:hAnsi="Times New Roman" w:cs="Times New Roman"/>
          <w:sz w:val="24"/>
          <w:szCs w:val="24"/>
        </w:rPr>
      </w:pPr>
      <w:r w:rsidRPr="00DF60F9">
        <w:rPr>
          <w:rFonts w:ascii="Times New Roman" w:hAnsi="Times New Roman" w:cs="Times New Roman"/>
          <w:sz w:val="24"/>
          <w:szCs w:val="24"/>
        </w:rPr>
        <w:t xml:space="preserve">Dinas Kesehatan Provinsi NTB. (2012). </w:t>
      </w:r>
      <w:r w:rsidRPr="00DF60F9">
        <w:rPr>
          <w:rFonts w:ascii="Times New Roman" w:hAnsi="Times New Roman" w:cs="Times New Roman"/>
          <w:i/>
          <w:sz w:val="24"/>
          <w:szCs w:val="24"/>
        </w:rPr>
        <w:t>Profil Dinas Kesehatan Provinsi NTB tahun 2012</w:t>
      </w:r>
      <w:r w:rsidRPr="00DF60F9">
        <w:rPr>
          <w:rFonts w:ascii="Times New Roman" w:hAnsi="Times New Roman" w:cs="Times New Roman"/>
          <w:sz w:val="24"/>
          <w:szCs w:val="24"/>
        </w:rPr>
        <w:t>. Mataram, Nusa Tenggara Barat.</w:t>
      </w:r>
    </w:p>
    <w:p w:rsidR="00606702" w:rsidRPr="00606702" w:rsidRDefault="00606702" w:rsidP="00A4332F">
      <w:pPr>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Ginting, L. (2006). </w:t>
      </w:r>
      <w:r w:rsidRPr="00606702">
        <w:rPr>
          <w:rFonts w:ascii="Times New Roman" w:hAnsi="Times New Roman" w:cs="Times New Roman"/>
          <w:i/>
          <w:sz w:val="24"/>
          <w:szCs w:val="24"/>
        </w:rPr>
        <w:t>Infestasi Kecacingan pada Anak SD di Kecamatan Sei Bingai Langkat, Sumut, 2005</w:t>
      </w:r>
      <w:r>
        <w:rPr>
          <w:rFonts w:ascii="Times New Roman" w:hAnsi="Times New Roman" w:cs="Times New Roman"/>
          <w:sz w:val="24"/>
          <w:szCs w:val="24"/>
        </w:rPr>
        <w:t xml:space="preserve">. Available from: </w:t>
      </w:r>
      <w:hyperlink r:id="rId30" w:history="1">
        <w:r w:rsidRPr="006D5955">
          <w:rPr>
            <w:rStyle w:val="Hyperlink"/>
            <w:rFonts w:ascii="Times New Roman" w:hAnsi="Times New Roman" w:cs="Times New Roman"/>
            <w:sz w:val="24"/>
            <w:szCs w:val="24"/>
          </w:rPr>
          <w:t>http://download.portalgaruda.org/article.php?article=269677&amp;val=7113&amp;title=Infestasi%20Kecacingan%20pada%20Anak%20SD%20di%20Kecamatan%20Sei%20Bingai%20Langkat,%20Sumut,%202005</w:t>
        </w:r>
      </w:hyperlink>
      <w:r>
        <w:rPr>
          <w:rFonts w:ascii="Times New Roman" w:hAnsi="Times New Roman" w:cs="Times New Roman"/>
          <w:sz w:val="24"/>
          <w:szCs w:val="24"/>
        </w:rPr>
        <w:t xml:space="preserve"> (Accessed: 2016, Juni 10)</w:t>
      </w:r>
    </w:p>
    <w:p w:rsidR="00FF1FA6" w:rsidRDefault="00FF1FA6" w:rsidP="00A4332F">
      <w:pPr>
        <w:spacing w:before="24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Indriyati, L., Waris, L., &amp; Luciasari, E. (2014). </w:t>
      </w:r>
      <w:r w:rsidRPr="007E570E">
        <w:rPr>
          <w:rFonts w:ascii="Times New Roman" w:hAnsi="Times New Roman" w:cs="Times New Roman"/>
          <w:i/>
          <w:sz w:val="24"/>
          <w:szCs w:val="24"/>
        </w:rPr>
        <w:t>Kerugian Finansial Akibat Kecacingan: Studi di Kabupaten Nunukan</w:t>
      </w:r>
      <w:r w:rsidR="007E570E">
        <w:rPr>
          <w:rFonts w:ascii="Times New Roman" w:hAnsi="Times New Roman" w:cs="Times New Roman"/>
          <w:sz w:val="24"/>
          <w:szCs w:val="24"/>
        </w:rPr>
        <w:t xml:space="preserve">. Available from: </w:t>
      </w:r>
      <w:hyperlink r:id="rId31" w:history="1">
        <w:r w:rsidR="007E570E" w:rsidRPr="00827AD8">
          <w:rPr>
            <w:rStyle w:val="Hyperlink"/>
            <w:rFonts w:ascii="Times New Roman" w:hAnsi="Times New Roman" w:cs="Times New Roman"/>
            <w:sz w:val="24"/>
            <w:szCs w:val="24"/>
          </w:rPr>
          <w:t>http://ejournal.litbang.depkes.go.id/index.php/pgm/article/viewFile/4019/3836</w:t>
        </w:r>
      </w:hyperlink>
      <w:r w:rsidR="007E570E">
        <w:rPr>
          <w:rFonts w:ascii="Times New Roman" w:hAnsi="Times New Roman" w:cs="Times New Roman"/>
          <w:sz w:val="24"/>
          <w:szCs w:val="24"/>
        </w:rPr>
        <w:t xml:space="preserve"> (Accessed: 2016, Februari 3)</w:t>
      </w:r>
    </w:p>
    <w:p w:rsidR="007E570E" w:rsidRDefault="007E570E" w:rsidP="00A4332F">
      <w:pPr>
        <w:spacing w:after="240" w:line="360" w:lineRule="auto"/>
        <w:ind w:left="709" w:hanging="709"/>
        <w:jc w:val="both"/>
        <w:rPr>
          <w:rFonts w:ascii="Times New Roman" w:eastAsia="Times New Roman" w:hAnsi="Times New Roman" w:cs="Times New Roman"/>
          <w:sz w:val="24"/>
          <w:szCs w:val="24"/>
          <w:lang w:eastAsia="id-ID"/>
        </w:rPr>
      </w:pPr>
      <w:r w:rsidRPr="00DF60F9">
        <w:rPr>
          <w:rFonts w:ascii="Times New Roman" w:eastAsia="Times New Roman" w:hAnsi="Times New Roman" w:cs="Times New Roman"/>
          <w:sz w:val="24"/>
          <w:szCs w:val="24"/>
          <w:lang w:eastAsia="id-ID"/>
        </w:rPr>
        <w:t xml:space="preserve">Kementerian Kesehatan RI Direktorat Jenderal PP dan PL. (2012). </w:t>
      </w:r>
      <w:r w:rsidRPr="00DF60F9">
        <w:rPr>
          <w:rFonts w:ascii="Times New Roman" w:eastAsia="Times New Roman" w:hAnsi="Times New Roman" w:cs="Times New Roman"/>
          <w:i/>
          <w:sz w:val="24"/>
          <w:szCs w:val="24"/>
          <w:lang w:eastAsia="id-ID"/>
        </w:rPr>
        <w:t>Pedoman Pengendalian Kecacingan.</w:t>
      </w:r>
      <w:r w:rsidRPr="00DF60F9">
        <w:rPr>
          <w:rFonts w:ascii="Times New Roman" w:eastAsia="Times New Roman" w:hAnsi="Times New Roman" w:cs="Times New Roman"/>
          <w:sz w:val="24"/>
          <w:szCs w:val="24"/>
          <w:lang w:eastAsia="id-ID"/>
        </w:rPr>
        <w:t xml:space="preserve"> Jakarta: Subdit Pengendalian Penyakit dan Penyehatan Lingkungan.</w:t>
      </w:r>
    </w:p>
    <w:p w:rsidR="00291579" w:rsidRDefault="00291579" w:rsidP="00A4332F">
      <w:pPr>
        <w:spacing w:after="240" w:line="360" w:lineRule="auto"/>
        <w:ind w:left="709" w:hanging="709"/>
        <w:jc w:val="both"/>
        <w:rPr>
          <w:rFonts w:ascii="Times New Roman" w:eastAsia="Times New Roman" w:hAnsi="Times New Roman" w:cs="Times New Roman"/>
          <w:sz w:val="24"/>
          <w:szCs w:val="24"/>
          <w:lang w:eastAsia="id-ID"/>
        </w:rPr>
      </w:pPr>
      <w:r w:rsidRPr="00DF60F9">
        <w:rPr>
          <w:rFonts w:ascii="Times New Roman" w:eastAsia="Times New Roman" w:hAnsi="Times New Roman" w:cs="Times New Roman"/>
          <w:sz w:val="24"/>
          <w:szCs w:val="24"/>
          <w:lang w:eastAsia="id-ID"/>
        </w:rPr>
        <w:t>Kementerian Kesehatan RI</w:t>
      </w:r>
      <w:r>
        <w:rPr>
          <w:rFonts w:ascii="Times New Roman" w:eastAsia="Times New Roman" w:hAnsi="Times New Roman" w:cs="Times New Roman"/>
          <w:sz w:val="24"/>
          <w:szCs w:val="24"/>
          <w:lang w:eastAsia="id-ID"/>
        </w:rPr>
        <w:t xml:space="preserve">. (2014). </w:t>
      </w:r>
      <w:r w:rsidRPr="00291579">
        <w:rPr>
          <w:rFonts w:ascii="Times New Roman" w:eastAsia="Times New Roman" w:hAnsi="Times New Roman" w:cs="Times New Roman"/>
          <w:i/>
          <w:sz w:val="24"/>
          <w:szCs w:val="24"/>
          <w:lang w:eastAsia="id-ID"/>
        </w:rPr>
        <w:t>Kondisi Pencapaian Program Kesehatan Anak Indonesia</w:t>
      </w:r>
      <w:r>
        <w:rPr>
          <w:rFonts w:ascii="Times New Roman" w:eastAsia="Times New Roman" w:hAnsi="Times New Roman" w:cs="Times New Roman"/>
          <w:sz w:val="24"/>
          <w:szCs w:val="24"/>
          <w:lang w:eastAsia="id-ID"/>
        </w:rPr>
        <w:t xml:space="preserve">. Jakarta: Subdit Pusat Data dan Informasi. </w:t>
      </w:r>
    </w:p>
    <w:p w:rsidR="0039580D" w:rsidRDefault="0039580D" w:rsidP="0039580D">
      <w:pPr>
        <w:spacing w:after="240" w:line="36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Kementerian Kesehatan RI. (2015). </w:t>
      </w:r>
      <w:r w:rsidRPr="0039580D">
        <w:rPr>
          <w:rFonts w:ascii="Times New Roman" w:eastAsia="Times New Roman" w:hAnsi="Times New Roman" w:cs="Times New Roman"/>
          <w:i/>
          <w:sz w:val="24"/>
          <w:szCs w:val="24"/>
          <w:lang w:eastAsia="id-ID"/>
        </w:rPr>
        <w:t>Laporan Akuntabilitas Kinerja Kementerian Kesehatan Tahun 2014</w:t>
      </w:r>
      <w:r>
        <w:rPr>
          <w:rFonts w:ascii="Times New Roman" w:eastAsia="Times New Roman" w:hAnsi="Times New Roman" w:cs="Times New Roman"/>
          <w:sz w:val="24"/>
          <w:szCs w:val="24"/>
          <w:lang w:eastAsia="id-ID"/>
        </w:rPr>
        <w:t>. Jakarta: Kementerian Kesehatan RI.</w:t>
      </w:r>
    </w:p>
    <w:p w:rsidR="002F1BC9" w:rsidRDefault="002F1BC9" w:rsidP="00A4332F">
      <w:pPr>
        <w:spacing w:after="240" w:line="360" w:lineRule="auto"/>
        <w:ind w:left="709" w:hanging="709"/>
        <w:jc w:val="both"/>
        <w:rPr>
          <w:rFonts w:ascii="Times New Roman" w:eastAsia="Times New Roman" w:hAnsi="Times New Roman" w:cs="Times New Roman"/>
          <w:sz w:val="24"/>
          <w:szCs w:val="24"/>
          <w:lang w:eastAsia="id-ID"/>
        </w:rPr>
      </w:pPr>
      <w:r w:rsidRPr="00DF60F9">
        <w:rPr>
          <w:rFonts w:ascii="Times New Roman" w:eastAsia="Times New Roman" w:hAnsi="Times New Roman" w:cs="Times New Roman"/>
          <w:sz w:val="24"/>
          <w:szCs w:val="24"/>
          <w:lang w:eastAsia="id-ID"/>
        </w:rPr>
        <w:t>Kementerian Kesehatan RI</w:t>
      </w:r>
      <w:r>
        <w:rPr>
          <w:rFonts w:ascii="Times New Roman" w:eastAsia="Times New Roman" w:hAnsi="Times New Roman" w:cs="Times New Roman"/>
          <w:sz w:val="24"/>
          <w:szCs w:val="24"/>
          <w:lang w:eastAsia="id-ID"/>
        </w:rPr>
        <w:t xml:space="preserve">. (2015). </w:t>
      </w:r>
      <w:r w:rsidRPr="002F1BC9">
        <w:rPr>
          <w:rFonts w:ascii="Times New Roman" w:eastAsia="Times New Roman" w:hAnsi="Times New Roman" w:cs="Times New Roman"/>
          <w:i/>
          <w:sz w:val="24"/>
          <w:szCs w:val="24"/>
          <w:lang w:eastAsia="id-ID"/>
        </w:rPr>
        <w:t>Profil Kesehatan Indonesia Tahun 2014</w:t>
      </w:r>
      <w:r>
        <w:rPr>
          <w:rFonts w:ascii="Times New Roman" w:eastAsia="Times New Roman" w:hAnsi="Times New Roman" w:cs="Times New Roman"/>
          <w:sz w:val="24"/>
          <w:szCs w:val="24"/>
          <w:lang w:eastAsia="id-ID"/>
        </w:rPr>
        <w:t xml:space="preserve">. Jakarta: Kementerian Kesehatan RI. </w:t>
      </w:r>
    </w:p>
    <w:p w:rsidR="00F43054" w:rsidRDefault="00F43054" w:rsidP="00A4332F">
      <w:pPr>
        <w:spacing w:before="240" w:after="240" w:line="360" w:lineRule="auto"/>
        <w:ind w:left="709" w:hanging="709"/>
        <w:jc w:val="both"/>
        <w:rPr>
          <w:rFonts w:ascii="Times New Roman" w:hAnsi="Times New Roman" w:cs="Times New Roman"/>
          <w:sz w:val="24"/>
          <w:szCs w:val="24"/>
        </w:rPr>
      </w:pPr>
      <w:r w:rsidRPr="002F0379">
        <w:rPr>
          <w:rFonts w:ascii="Times New Roman" w:hAnsi="Times New Roman" w:cs="Times New Roman"/>
          <w:sz w:val="24"/>
          <w:szCs w:val="24"/>
        </w:rPr>
        <w:t xml:space="preserve">Kusrini. </w:t>
      </w:r>
      <w:r>
        <w:rPr>
          <w:rFonts w:ascii="Times New Roman" w:hAnsi="Times New Roman" w:cs="Times New Roman"/>
          <w:sz w:val="24"/>
          <w:szCs w:val="24"/>
        </w:rPr>
        <w:t>(</w:t>
      </w:r>
      <w:r w:rsidRPr="002F0379">
        <w:rPr>
          <w:rFonts w:ascii="Times New Roman" w:hAnsi="Times New Roman" w:cs="Times New Roman"/>
          <w:sz w:val="24"/>
          <w:szCs w:val="24"/>
        </w:rPr>
        <w:t>2006</w:t>
      </w:r>
      <w:r>
        <w:rPr>
          <w:rFonts w:ascii="Times New Roman" w:hAnsi="Times New Roman" w:cs="Times New Roman"/>
          <w:sz w:val="24"/>
          <w:szCs w:val="24"/>
        </w:rPr>
        <w:t>)</w:t>
      </w:r>
      <w:r w:rsidRPr="002F0379">
        <w:rPr>
          <w:rFonts w:ascii="Times New Roman" w:hAnsi="Times New Roman" w:cs="Times New Roman"/>
          <w:sz w:val="24"/>
          <w:szCs w:val="24"/>
        </w:rPr>
        <w:t xml:space="preserve">. </w:t>
      </w:r>
      <w:r w:rsidRPr="002F0379">
        <w:rPr>
          <w:rFonts w:ascii="Times New Roman" w:hAnsi="Times New Roman" w:cs="Times New Roman"/>
          <w:i/>
          <w:sz w:val="24"/>
          <w:szCs w:val="24"/>
        </w:rPr>
        <w:t>Sistem Pakar, Teori, dan Aplikasi</w:t>
      </w:r>
      <w:r w:rsidRPr="002F0379">
        <w:rPr>
          <w:rFonts w:ascii="Times New Roman" w:hAnsi="Times New Roman" w:cs="Times New Roman"/>
          <w:sz w:val="24"/>
          <w:szCs w:val="24"/>
        </w:rPr>
        <w:t>. Yogyakarta: Penerbit ANDI.</w:t>
      </w:r>
    </w:p>
    <w:p w:rsidR="00E6373B" w:rsidRPr="00E6373B" w:rsidRDefault="00E6373B" w:rsidP="00A4332F">
      <w:pPr>
        <w:spacing w:before="24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Kusuma, S. (2011). </w:t>
      </w:r>
      <w:r w:rsidRPr="00E6373B">
        <w:rPr>
          <w:rFonts w:ascii="Times New Roman" w:hAnsi="Times New Roman" w:cs="Times New Roman"/>
          <w:i/>
          <w:sz w:val="24"/>
          <w:szCs w:val="24"/>
        </w:rPr>
        <w:t>Tingkat Pengetahuan, Sikap, dan Perilaku Siswa SD Kelas 4-6 Terhadap Penyakit Kecacingan yang Ditularkan Melalui Tanah di SD Islam Ruhama Tahun 2011</w:t>
      </w:r>
      <w:r>
        <w:rPr>
          <w:rFonts w:ascii="Times New Roman" w:hAnsi="Times New Roman" w:cs="Times New Roman"/>
          <w:sz w:val="24"/>
          <w:szCs w:val="24"/>
        </w:rPr>
        <w:t xml:space="preserve">. Available from: </w:t>
      </w:r>
      <w:hyperlink r:id="rId32" w:history="1">
        <w:r w:rsidR="00EA6FBB" w:rsidRPr="006C16FA">
          <w:rPr>
            <w:rStyle w:val="Hyperlink"/>
            <w:rFonts w:ascii="Times New Roman" w:hAnsi="Times New Roman" w:cs="Times New Roman"/>
            <w:sz w:val="24"/>
            <w:szCs w:val="24"/>
          </w:rPr>
          <w:t>http://perpus.fkik.uinjkt.ac.id/file_digital/1.RISET%20Singgih%20Kusuma.pdf</w:t>
        </w:r>
      </w:hyperlink>
      <w:r w:rsidR="00EA6FBB">
        <w:rPr>
          <w:rFonts w:ascii="Times New Roman" w:hAnsi="Times New Roman" w:cs="Times New Roman"/>
          <w:sz w:val="24"/>
          <w:szCs w:val="24"/>
        </w:rPr>
        <w:t xml:space="preserve"> (Accessed: </w:t>
      </w:r>
      <w:r w:rsidR="00524622">
        <w:rPr>
          <w:rFonts w:ascii="Times New Roman" w:hAnsi="Times New Roman" w:cs="Times New Roman"/>
          <w:sz w:val="24"/>
          <w:szCs w:val="24"/>
        </w:rPr>
        <w:t>2016, Mei 22)</w:t>
      </w:r>
    </w:p>
    <w:p w:rsidR="00BB6108" w:rsidRPr="00BB6108" w:rsidRDefault="00BB6108" w:rsidP="00A4332F">
      <w:pPr>
        <w:spacing w:before="240" w:after="240" w:line="360" w:lineRule="auto"/>
        <w:ind w:left="709" w:hanging="709"/>
        <w:jc w:val="both"/>
        <w:rPr>
          <w:rFonts w:ascii="Times New Roman" w:hAnsi="Times New Roman" w:cs="Times New Roman"/>
          <w:sz w:val="24"/>
          <w:szCs w:val="24"/>
        </w:rPr>
      </w:pPr>
      <w:r w:rsidRPr="00DF60F9">
        <w:rPr>
          <w:rFonts w:ascii="Times New Roman" w:eastAsia="Times New Roman" w:hAnsi="Times New Roman" w:cs="Times New Roman"/>
          <w:sz w:val="24"/>
          <w:szCs w:val="24"/>
          <w:lang w:eastAsia="id-ID"/>
        </w:rPr>
        <w:t>L</w:t>
      </w:r>
      <w:r w:rsidR="002F4065">
        <w:rPr>
          <w:rFonts w:ascii="Times New Roman" w:eastAsia="Times New Roman" w:hAnsi="Times New Roman" w:cs="Times New Roman"/>
          <w:sz w:val="24"/>
          <w:szCs w:val="24"/>
          <w:lang w:eastAsia="id-ID"/>
        </w:rPr>
        <w:t>imbanadi, E.M., Rattu, J.A.M., dan</w:t>
      </w:r>
      <w:r w:rsidRPr="00DF60F9">
        <w:rPr>
          <w:rFonts w:ascii="Times New Roman" w:eastAsia="Times New Roman" w:hAnsi="Times New Roman" w:cs="Times New Roman"/>
          <w:sz w:val="24"/>
          <w:szCs w:val="24"/>
          <w:lang w:eastAsia="id-ID"/>
        </w:rPr>
        <w:t xml:space="preserve"> Pitoi, M. (2013). </w:t>
      </w:r>
      <w:r w:rsidRPr="00DF60F9">
        <w:rPr>
          <w:rFonts w:ascii="Times New Roman" w:eastAsia="Times New Roman" w:hAnsi="Times New Roman" w:cs="Times New Roman"/>
          <w:i/>
          <w:sz w:val="24"/>
          <w:szCs w:val="24"/>
          <w:lang w:eastAsia="id-ID"/>
        </w:rPr>
        <w:t>Hub</w:t>
      </w:r>
      <w:r>
        <w:rPr>
          <w:rFonts w:ascii="Times New Roman" w:eastAsia="Times New Roman" w:hAnsi="Times New Roman" w:cs="Times New Roman"/>
          <w:i/>
          <w:sz w:val="24"/>
          <w:szCs w:val="24"/>
          <w:lang w:eastAsia="id-ID"/>
        </w:rPr>
        <w:t>ungan A</w:t>
      </w:r>
      <w:r w:rsidRPr="00DF60F9">
        <w:rPr>
          <w:rFonts w:ascii="Times New Roman" w:eastAsia="Times New Roman" w:hAnsi="Times New Roman" w:cs="Times New Roman"/>
          <w:i/>
          <w:sz w:val="24"/>
          <w:szCs w:val="24"/>
          <w:lang w:eastAsia="id-ID"/>
        </w:rPr>
        <w:t xml:space="preserve">ntara Status </w:t>
      </w:r>
      <w:r>
        <w:rPr>
          <w:rFonts w:ascii="Times New Roman" w:eastAsia="Times New Roman" w:hAnsi="Times New Roman" w:cs="Times New Roman"/>
          <w:i/>
          <w:sz w:val="24"/>
          <w:szCs w:val="24"/>
          <w:lang w:eastAsia="id-ID"/>
        </w:rPr>
        <w:t>Ekonomi, Tingkat Pendidikan</w:t>
      </w:r>
      <w:r w:rsidRPr="00DF60F9">
        <w:rPr>
          <w:rFonts w:ascii="Times New Roman" w:eastAsia="Times New Roman" w:hAnsi="Times New Roman" w:cs="Times New Roman"/>
          <w:i/>
          <w:sz w:val="24"/>
          <w:szCs w:val="24"/>
          <w:lang w:eastAsia="id-ID"/>
        </w:rPr>
        <w:t xml:space="preserve"> dan Pengetahuan Ibu tentang Penyaki</w:t>
      </w:r>
      <w:r>
        <w:rPr>
          <w:rFonts w:ascii="Times New Roman" w:eastAsia="Times New Roman" w:hAnsi="Times New Roman" w:cs="Times New Roman"/>
          <w:i/>
          <w:sz w:val="24"/>
          <w:szCs w:val="24"/>
          <w:lang w:eastAsia="id-ID"/>
        </w:rPr>
        <w:t>t Kecacingan dengan Infestasi</w:t>
      </w:r>
      <w:r w:rsidRPr="00DF60F9">
        <w:rPr>
          <w:rFonts w:ascii="Times New Roman" w:eastAsia="Times New Roman" w:hAnsi="Times New Roman" w:cs="Times New Roman"/>
          <w:i/>
          <w:sz w:val="24"/>
          <w:szCs w:val="24"/>
          <w:lang w:eastAsia="id-ID"/>
        </w:rPr>
        <w:t xml:space="preserve"> Cacing pada Siswa Kelas IV, V, dan VI Di SD Negeri 47 Kota Manado</w:t>
      </w:r>
      <w:r w:rsidRPr="00DF60F9">
        <w:rPr>
          <w:rFonts w:ascii="Times New Roman" w:eastAsia="Times New Roman" w:hAnsi="Times New Roman" w:cs="Times New Roman"/>
          <w:sz w:val="24"/>
          <w:szCs w:val="24"/>
          <w:lang w:eastAsia="id-ID"/>
        </w:rPr>
        <w:t>. Available from</w:t>
      </w:r>
      <w:r w:rsidR="00606702">
        <w:rPr>
          <w:rFonts w:ascii="Times New Roman" w:eastAsia="Times New Roman" w:hAnsi="Times New Roman" w:cs="Times New Roman"/>
          <w:sz w:val="24"/>
          <w:szCs w:val="24"/>
          <w:lang w:eastAsia="id-ID"/>
        </w:rPr>
        <w:t>:</w:t>
      </w:r>
      <w:hyperlink r:id="rId33" w:history="1">
        <w:r w:rsidRPr="00DF60F9">
          <w:rPr>
            <w:rStyle w:val="Hyperlink"/>
            <w:rFonts w:ascii="Times New Roman" w:eastAsia="Times New Roman" w:hAnsi="Times New Roman" w:cs="Times New Roman"/>
            <w:sz w:val="24"/>
            <w:szCs w:val="24"/>
            <w:lang w:eastAsia="id-ID"/>
          </w:rPr>
          <w:t>http://fkm.unsrat.ac.id/wp-content/uploads/2013/08/Jurnal-Eka-M.Limbanadi-091511075_kesling.pdf</w:t>
        </w:r>
      </w:hyperlink>
      <w:r w:rsidRPr="00606702">
        <w:rPr>
          <w:rFonts w:ascii="Times New Roman" w:hAnsi="Times New Roman" w:cs="Times New Roman"/>
          <w:sz w:val="24"/>
          <w:szCs w:val="24"/>
        </w:rPr>
        <w:t>(Accesse</w:t>
      </w:r>
      <w:r w:rsidR="00606702">
        <w:rPr>
          <w:rFonts w:ascii="Times New Roman" w:hAnsi="Times New Roman" w:cs="Times New Roman"/>
          <w:sz w:val="24"/>
          <w:szCs w:val="24"/>
        </w:rPr>
        <w:t>d</w:t>
      </w:r>
      <w:r w:rsidRPr="00606702">
        <w:rPr>
          <w:rFonts w:ascii="Times New Roman" w:hAnsi="Times New Roman" w:cs="Times New Roman"/>
          <w:sz w:val="24"/>
          <w:szCs w:val="24"/>
        </w:rPr>
        <w:t xml:space="preserve">: 2016, </w:t>
      </w:r>
      <w:r w:rsidR="00606702" w:rsidRPr="00606702">
        <w:rPr>
          <w:rFonts w:ascii="Times New Roman" w:hAnsi="Times New Roman" w:cs="Times New Roman"/>
          <w:sz w:val="24"/>
          <w:szCs w:val="24"/>
        </w:rPr>
        <w:t>Juni 10</w:t>
      </w:r>
      <w:r w:rsidRPr="00606702">
        <w:rPr>
          <w:rFonts w:ascii="Times New Roman" w:hAnsi="Times New Roman" w:cs="Times New Roman"/>
          <w:sz w:val="24"/>
          <w:szCs w:val="24"/>
        </w:rPr>
        <w:t>)</w:t>
      </w:r>
    </w:p>
    <w:p w:rsidR="008B2DC3" w:rsidRPr="008B2DC3" w:rsidRDefault="00513F9A" w:rsidP="00A4332F">
      <w:pPr>
        <w:autoSpaceDE w:val="0"/>
        <w:autoSpaceDN w:val="0"/>
        <w:adjustRightInd w:val="0"/>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Mardiana dan</w:t>
      </w:r>
      <w:r w:rsidR="008B2DC3" w:rsidRPr="008B2DC3">
        <w:rPr>
          <w:rFonts w:ascii="Times New Roman" w:hAnsi="Times New Roman" w:cs="Times New Roman"/>
          <w:sz w:val="24"/>
          <w:szCs w:val="24"/>
        </w:rPr>
        <w:t xml:space="preserve"> Djarismawati. </w:t>
      </w:r>
      <w:r w:rsidR="008B2DC3">
        <w:rPr>
          <w:rFonts w:ascii="Times New Roman" w:hAnsi="Times New Roman" w:cs="Times New Roman"/>
          <w:sz w:val="24"/>
          <w:szCs w:val="24"/>
        </w:rPr>
        <w:t xml:space="preserve">(2008). </w:t>
      </w:r>
      <w:r w:rsidR="008B2DC3" w:rsidRPr="00317CDD">
        <w:rPr>
          <w:rFonts w:ascii="Times New Roman" w:hAnsi="Times New Roman" w:cs="Times New Roman"/>
          <w:i/>
          <w:sz w:val="24"/>
          <w:szCs w:val="24"/>
        </w:rPr>
        <w:t>Prevalensi Cacing Usus pada Murid Sekolah Dasar Wajib Belajar Pelayanan Gerakan Terpadu Pengentasan Kemiskinan Daerah Kumuh di Wilayah DKI Jakarta</w:t>
      </w:r>
      <w:r w:rsidR="008B2DC3" w:rsidRPr="008B2DC3">
        <w:rPr>
          <w:rFonts w:ascii="Times New Roman" w:hAnsi="Times New Roman" w:cs="Times New Roman"/>
          <w:sz w:val="24"/>
          <w:szCs w:val="24"/>
        </w:rPr>
        <w:t>.</w:t>
      </w:r>
      <w:r w:rsidR="00317CDD">
        <w:rPr>
          <w:rFonts w:ascii="Times New Roman" w:hAnsi="Times New Roman" w:cs="Times New Roman"/>
          <w:sz w:val="24"/>
          <w:szCs w:val="24"/>
        </w:rPr>
        <w:t xml:space="preserve">Available from: </w:t>
      </w:r>
      <w:hyperlink r:id="rId34" w:history="1">
        <w:r w:rsidR="00317CDD" w:rsidRPr="008042BF">
          <w:rPr>
            <w:rStyle w:val="Hyperlink"/>
            <w:rFonts w:ascii="Times New Roman" w:hAnsi="Times New Roman" w:cs="Times New Roman"/>
            <w:sz w:val="24"/>
            <w:szCs w:val="24"/>
          </w:rPr>
          <w:t>http://ejournal.litbang.depkes.go.id/index.php/jek/article/view/1653/986</w:t>
        </w:r>
      </w:hyperlink>
      <w:r w:rsidR="00317CDD">
        <w:rPr>
          <w:rFonts w:ascii="Times New Roman" w:hAnsi="Times New Roman" w:cs="Times New Roman"/>
          <w:sz w:val="24"/>
          <w:szCs w:val="24"/>
        </w:rPr>
        <w:t xml:space="preserve"> (Accessed: 2016, Februari 5)</w:t>
      </w:r>
    </w:p>
    <w:p w:rsidR="007C3139" w:rsidRDefault="00513F9A" w:rsidP="00513F9A">
      <w:pPr>
        <w:spacing w:before="240"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Meadow, S.R. dan </w:t>
      </w:r>
      <w:r w:rsidR="007C3139">
        <w:rPr>
          <w:rFonts w:ascii="Times New Roman" w:hAnsi="Times New Roman" w:cs="Times New Roman"/>
          <w:sz w:val="24"/>
          <w:szCs w:val="24"/>
        </w:rPr>
        <w:t xml:space="preserve">Newell, S.J. (2005). </w:t>
      </w:r>
      <w:r w:rsidR="007C3139" w:rsidRPr="007C3139">
        <w:rPr>
          <w:rFonts w:ascii="Times New Roman" w:hAnsi="Times New Roman" w:cs="Times New Roman"/>
          <w:i/>
          <w:sz w:val="24"/>
          <w:szCs w:val="24"/>
        </w:rPr>
        <w:t>Lecture Notes: Pediatrika</w:t>
      </w:r>
      <w:r w:rsidR="007C3139">
        <w:rPr>
          <w:rFonts w:ascii="Times New Roman" w:hAnsi="Times New Roman" w:cs="Times New Roman"/>
          <w:sz w:val="24"/>
          <w:szCs w:val="24"/>
        </w:rPr>
        <w:t>. Edisi 7. Jakarta : Penerbit Erlangga.</w:t>
      </w:r>
    </w:p>
    <w:p w:rsidR="00EA46DD" w:rsidRDefault="00890FC7" w:rsidP="00A4332F">
      <w:pPr>
        <w:shd w:val="clear" w:color="auto" w:fill="FFFFFF"/>
        <w:spacing w:after="240" w:line="360" w:lineRule="auto"/>
        <w:ind w:left="709" w:hanging="709"/>
        <w:rPr>
          <w:rFonts w:asciiTheme="majorBidi" w:eastAsia="Times New Roman" w:hAnsiTheme="majorBidi" w:cstheme="majorBidi"/>
          <w:bCs/>
          <w:sz w:val="24"/>
          <w:szCs w:val="24"/>
        </w:rPr>
      </w:pPr>
      <w:r>
        <w:rPr>
          <w:rFonts w:asciiTheme="majorBidi" w:eastAsia="Times New Roman" w:hAnsiTheme="majorBidi" w:cstheme="majorBidi"/>
          <w:bCs/>
          <w:sz w:val="24"/>
          <w:szCs w:val="24"/>
        </w:rPr>
        <w:t>Notoat</w:t>
      </w:r>
      <w:r w:rsidR="00EA46DD" w:rsidRPr="00DF4DB2">
        <w:rPr>
          <w:rFonts w:asciiTheme="majorBidi" w:eastAsia="Times New Roman" w:hAnsiTheme="majorBidi" w:cstheme="majorBidi"/>
          <w:bCs/>
          <w:sz w:val="24"/>
          <w:szCs w:val="24"/>
        </w:rPr>
        <w:t>modjo</w:t>
      </w:r>
      <w:r w:rsidR="00EA46DD" w:rsidRPr="0048214E">
        <w:rPr>
          <w:rFonts w:asciiTheme="majorBidi" w:eastAsia="Times New Roman" w:hAnsiTheme="majorBidi" w:cstheme="majorBidi"/>
          <w:bCs/>
          <w:sz w:val="24"/>
          <w:szCs w:val="24"/>
        </w:rPr>
        <w:t xml:space="preserve">. </w:t>
      </w:r>
      <w:r w:rsidR="00EA46DD">
        <w:rPr>
          <w:rFonts w:asciiTheme="majorBidi" w:eastAsia="Times New Roman" w:hAnsiTheme="majorBidi" w:cstheme="majorBidi"/>
          <w:bCs/>
          <w:sz w:val="24"/>
          <w:szCs w:val="24"/>
        </w:rPr>
        <w:t>(</w:t>
      </w:r>
      <w:r w:rsidR="00EA46DD" w:rsidRPr="0048214E">
        <w:rPr>
          <w:rFonts w:asciiTheme="majorBidi" w:eastAsia="Times New Roman" w:hAnsiTheme="majorBidi" w:cstheme="majorBidi"/>
          <w:bCs/>
          <w:sz w:val="24"/>
          <w:szCs w:val="24"/>
        </w:rPr>
        <w:t>2010</w:t>
      </w:r>
      <w:r w:rsidR="00EA46DD">
        <w:rPr>
          <w:rFonts w:asciiTheme="majorBidi" w:eastAsia="Times New Roman" w:hAnsiTheme="majorBidi" w:cstheme="majorBidi"/>
          <w:bCs/>
          <w:sz w:val="24"/>
          <w:szCs w:val="24"/>
        </w:rPr>
        <w:t>)</w:t>
      </w:r>
      <w:r w:rsidR="00EA46DD" w:rsidRPr="0048214E">
        <w:rPr>
          <w:rFonts w:asciiTheme="majorBidi" w:eastAsia="Times New Roman" w:hAnsiTheme="majorBidi" w:cstheme="majorBidi"/>
          <w:bCs/>
          <w:sz w:val="24"/>
          <w:szCs w:val="24"/>
        </w:rPr>
        <w:t xml:space="preserve">. </w:t>
      </w:r>
      <w:r w:rsidR="00EA46DD" w:rsidRPr="0048214E">
        <w:rPr>
          <w:rFonts w:asciiTheme="majorBidi" w:eastAsia="Times New Roman" w:hAnsiTheme="majorBidi" w:cstheme="majorBidi"/>
          <w:bCs/>
          <w:i/>
          <w:iCs/>
          <w:sz w:val="24"/>
          <w:szCs w:val="24"/>
        </w:rPr>
        <w:t>Metodologi Penelitian Kesehatan</w:t>
      </w:r>
      <w:r w:rsidR="00EA46DD" w:rsidRPr="0048214E">
        <w:rPr>
          <w:rFonts w:asciiTheme="majorBidi" w:eastAsia="Times New Roman" w:hAnsiTheme="majorBidi" w:cstheme="majorBidi"/>
          <w:bCs/>
          <w:sz w:val="24"/>
          <w:szCs w:val="24"/>
        </w:rPr>
        <w:t>. Jakarta : Rineka Cipta</w:t>
      </w:r>
      <w:r w:rsidR="00EA46DD">
        <w:rPr>
          <w:rFonts w:asciiTheme="majorBidi" w:eastAsia="Times New Roman" w:hAnsiTheme="majorBidi" w:cstheme="majorBidi"/>
          <w:bCs/>
          <w:sz w:val="24"/>
          <w:szCs w:val="24"/>
        </w:rPr>
        <w:t>.</w:t>
      </w:r>
    </w:p>
    <w:p w:rsidR="00890FC7" w:rsidRPr="00890FC7" w:rsidRDefault="00890FC7" w:rsidP="00A4332F">
      <w:pPr>
        <w:spacing w:after="240" w:line="360" w:lineRule="auto"/>
        <w:ind w:left="709" w:hanging="709"/>
        <w:jc w:val="both"/>
        <w:rPr>
          <w:rFonts w:ascii="Times New Roman" w:hAnsi="Times New Roman" w:cs="Times New Roman"/>
          <w:sz w:val="24"/>
          <w:szCs w:val="24"/>
        </w:rPr>
      </w:pPr>
      <w:r w:rsidRPr="00DF60F9">
        <w:rPr>
          <w:rFonts w:ascii="Times New Roman" w:hAnsi="Times New Roman" w:cs="Times New Roman"/>
          <w:sz w:val="24"/>
          <w:szCs w:val="24"/>
        </w:rPr>
        <w:t xml:space="preserve">Notoatmodjo, S. (2007). </w:t>
      </w:r>
      <w:r w:rsidRPr="00DF60F9">
        <w:rPr>
          <w:rFonts w:ascii="Times New Roman" w:hAnsi="Times New Roman" w:cs="Times New Roman"/>
          <w:i/>
          <w:sz w:val="24"/>
          <w:szCs w:val="24"/>
        </w:rPr>
        <w:t>Promosi Kesehatan dan Ilmu Perilaku</w:t>
      </w:r>
      <w:r w:rsidRPr="00DF60F9">
        <w:rPr>
          <w:rFonts w:ascii="Times New Roman" w:hAnsi="Times New Roman" w:cs="Times New Roman"/>
          <w:sz w:val="24"/>
          <w:szCs w:val="24"/>
        </w:rPr>
        <w:t>. Jakarta: Rineka Cipta.</w:t>
      </w:r>
    </w:p>
    <w:p w:rsidR="000C7B07" w:rsidRDefault="000C7B07" w:rsidP="00A4332F">
      <w:pPr>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Salatalohy, N.M., dkk. (2012). </w:t>
      </w:r>
      <w:r w:rsidRPr="00494DAA">
        <w:rPr>
          <w:rFonts w:ascii="Times New Roman" w:hAnsi="Times New Roman" w:cs="Times New Roman"/>
          <w:i/>
          <w:sz w:val="24"/>
          <w:szCs w:val="24"/>
        </w:rPr>
        <w:t>Pengetahuan Ibu Tentang Infeksi Cacing Ascaris lumbricoides pada Anak Usia Pra Sekolah di Desa Batu Merah Kota Ambon</w:t>
      </w:r>
      <w:r>
        <w:rPr>
          <w:rFonts w:ascii="Times New Roman" w:hAnsi="Times New Roman" w:cs="Times New Roman"/>
          <w:sz w:val="24"/>
          <w:szCs w:val="24"/>
        </w:rPr>
        <w:t xml:space="preserve">. </w:t>
      </w:r>
    </w:p>
    <w:p w:rsidR="00CB1BA2" w:rsidRDefault="00C04251" w:rsidP="00A4332F">
      <w:pPr>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Soetjiningsih. (1995). </w:t>
      </w:r>
      <w:r w:rsidRPr="00C04251">
        <w:rPr>
          <w:rFonts w:ascii="Times New Roman" w:hAnsi="Times New Roman" w:cs="Times New Roman"/>
          <w:i/>
          <w:sz w:val="24"/>
          <w:szCs w:val="24"/>
        </w:rPr>
        <w:t>Tumbuh Kembang Anak</w:t>
      </w:r>
      <w:r>
        <w:rPr>
          <w:rFonts w:ascii="Times New Roman" w:hAnsi="Times New Roman" w:cs="Times New Roman"/>
          <w:sz w:val="24"/>
          <w:szCs w:val="24"/>
        </w:rPr>
        <w:t>. Jakarta : EGC.</w:t>
      </w:r>
    </w:p>
    <w:p w:rsidR="002C56E1" w:rsidRDefault="002C56E1" w:rsidP="00A4332F">
      <w:pPr>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Staf Pengajar Departemen Parasitologi FKUI. (2008).</w:t>
      </w:r>
      <w:r w:rsidRPr="00166299">
        <w:rPr>
          <w:rFonts w:ascii="Times New Roman" w:hAnsi="Times New Roman" w:cs="Times New Roman"/>
          <w:i/>
          <w:sz w:val="24"/>
          <w:szCs w:val="24"/>
        </w:rPr>
        <w:t>Buku Ajar Parasitologi Kedokteran</w:t>
      </w:r>
      <w:r>
        <w:rPr>
          <w:rFonts w:ascii="Times New Roman" w:hAnsi="Times New Roman" w:cs="Times New Roman"/>
          <w:sz w:val="24"/>
          <w:szCs w:val="24"/>
        </w:rPr>
        <w:t xml:space="preserve">.Edisi 4. Jakarta: Balai Penerbit FKUI. </w:t>
      </w:r>
    </w:p>
    <w:p w:rsidR="002C56E1" w:rsidRPr="002C56E1" w:rsidRDefault="002C56E1" w:rsidP="00A4332F">
      <w:pPr>
        <w:spacing w:before="240" w:after="240" w:line="360" w:lineRule="auto"/>
        <w:ind w:left="709" w:hanging="709"/>
        <w:jc w:val="both"/>
        <w:rPr>
          <w:rFonts w:ascii="Times New Roman" w:hAnsi="Times New Roman" w:cs="Times New Roman"/>
          <w:sz w:val="24"/>
          <w:szCs w:val="24"/>
        </w:rPr>
      </w:pPr>
      <w:r w:rsidRPr="002F0379">
        <w:rPr>
          <w:rFonts w:ascii="Times New Roman" w:hAnsi="Times New Roman" w:cs="Times New Roman"/>
          <w:sz w:val="24"/>
          <w:szCs w:val="24"/>
        </w:rPr>
        <w:t xml:space="preserve">Sunaryo. </w:t>
      </w:r>
      <w:r>
        <w:rPr>
          <w:rFonts w:ascii="Times New Roman" w:hAnsi="Times New Roman" w:cs="Times New Roman"/>
          <w:sz w:val="24"/>
          <w:szCs w:val="24"/>
        </w:rPr>
        <w:t>(</w:t>
      </w:r>
      <w:r w:rsidR="00947CF5">
        <w:rPr>
          <w:rFonts w:ascii="Times New Roman" w:hAnsi="Times New Roman" w:cs="Times New Roman"/>
          <w:sz w:val="24"/>
          <w:szCs w:val="24"/>
        </w:rPr>
        <w:t>2002</w:t>
      </w:r>
      <w:r>
        <w:rPr>
          <w:rFonts w:ascii="Times New Roman" w:hAnsi="Times New Roman" w:cs="Times New Roman"/>
          <w:sz w:val="24"/>
          <w:szCs w:val="24"/>
        </w:rPr>
        <w:t>)</w:t>
      </w:r>
      <w:r w:rsidRPr="002F0379">
        <w:rPr>
          <w:rFonts w:ascii="Times New Roman" w:hAnsi="Times New Roman" w:cs="Times New Roman"/>
          <w:sz w:val="24"/>
          <w:szCs w:val="24"/>
        </w:rPr>
        <w:t xml:space="preserve">. </w:t>
      </w:r>
      <w:r w:rsidRPr="002F0379">
        <w:rPr>
          <w:rFonts w:ascii="Times New Roman" w:hAnsi="Times New Roman" w:cs="Times New Roman"/>
          <w:i/>
          <w:sz w:val="24"/>
          <w:szCs w:val="24"/>
        </w:rPr>
        <w:t>Psikologi untuk Keperawatan</w:t>
      </w:r>
      <w:r w:rsidRPr="002F0379">
        <w:rPr>
          <w:rFonts w:ascii="Times New Roman" w:hAnsi="Times New Roman" w:cs="Times New Roman"/>
          <w:sz w:val="24"/>
          <w:szCs w:val="24"/>
        </w:rPr>
        <w:t>. Jakarta: EGC.</w:t>
      </w:r>
    </w:p>
    <w:p w:rsidR="000C7B07" w:rsidRDefault="000C7B07" w:rsidP="00513F9A">
      <w:pPr>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Yudhastuti, R. </w:t>
      </w:r>
      <w:r w:rsidR="00513F9A">
        <w:rPr>
          <w:rFonts w:ascii="Times New Roman" w:hAnsi="Times New Roman" w:cs="Times New Roman"/>
          <w:sz w:val="24"/>
          <w:szCs w:val="24"/>
        </w:rPr>
        <w:t xml:space="preserve">dan </w:t>
      </w:r>
      <w:r>
        <w:rPr>
          <w:rFonts w:ascii="Times New Roman" w:hAnsi="Times New Roman" w:cs="Times New Roman"/>
          <w:sz w:val="24"/>
          <w:szCs w:val="24"/>
        </w:rPr>
        <w:t xml:space="preserve">Lusno, M.F.D. (2012). </w:t>
      </w:r>
      <w:r w:rsidRPr="00494DAA">
        <w:rPr>
          <w:rFonts w:ascii="Times New Roman" w:hAnsi="Times New Roman" w:cs="Times New Roman"/>
          <w:i/>
          <w:sz w:val="24"/>
          <w:szCs w:val="24"/>
        </w:rPr>
        <w:t>Kebersihan Diri dan Sanitasi Rumah pada Anak Balita dengan Kecacingan</w:t>
      </w:r>
      <w:r>
        <w:rPr>
          <w:rFonts w:ascii="Times New Roman" w:hAnsi="Times New Roman" w:cs="Times New Roman"/>
          <w:sz w:val="24"/>
          <w:szCs w:val="24"/>
        </w:rPr>
        <w:t xml:space="preserve">. </w:t>
      </w:r>
    </w:p>
    <w:p w:rsidR="00E95D0B" w:rsidRPr="00516855" w:rsidRDefault="00E95D0B" w:rsidP="00A4332F">
      <w:pPr>
        <w:spacing w:after="24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Yuliani, N. (2007)</w:t>
      </w:r>
      <w:r w:rsidR="00846944">
        <w:rPr>
          <w:rFonts w:ascii="Times New Roman" w:hAnsi="Times New Roman" w:cs="Times New Roman"/>
          <w:sz w:val="24"/>
          <w:szCs w:val="24"/>
        </w:rPr>
        <w:t>.</w:t>
      </w:r>
      <w:r w:rsidR="00D2192B" w:rsidRPr="00516855">
        <w:rPr>
          <w:rFonts w:ascii="Times New Roman" w:hAnsi="Times New Roman" w:cs="Times New Roman"/>
          <w:i/>
          <w:sz w:val="24"/>
          <w:szCs w:val="24"/>
        </w:rPr>
        <w:t>Hubungan Antara Pengetahuan, Sikap, dan Praktik Hidup Sehat dengan Kejadian Cacingan pada Siswa Sekolah Dasar Negeri Bulusan I Kecamatan Tembalang Kota Semarang Tahun 2006</w:t>
      </w:r>
      <w:r w:rsidR="00D2192B">
        <w:rPr>
          <w:rFonts w:ascii="Times New Roman" w:hAnsi="Times New Roman" w:cs="Times New Roman"/>
          <w:sz w:val="24"/>
          <w:szCs w:val="24"/>
        </w:rPr>
        <w:t xml:space="preserve">. Available from: </w:t>
      </w:r>
      <w:hyperlink r:id="rId35" w:history="1">
        <w:r w:rsidR="00516855" w:rsidRPr="00662C0A">
          <w:rPr>
            <w:rStyle w:val="Hyperlink"/>
            <w:rFonts w:ascii="Times New Roman" w:hAnsi="Times New Roman" w:cs="Times New Roman"/>
            <w:sz w:val="24"/>
            <w:szCs w:val="24"/>
          </w:rPr>
          <w:t>http://</w:t>
        </w:r>
        <w:r w:rsidR="00516855" w:rsidRPr="00662C0A">
          <w:rPr>
            <w:rStyle w:val="Hyperlink"/>
            <w:rFonts w:ascii="Times New Roman" w:hAnsi="Times New Roman" w:cs="Times New Roman"/>
            <w:sz w:val="24"/>
            <w:szCs w:val="24"/>
            <w:shd w:val="clear" w:color="auto" w:fill="FFFFFF"/>
          </w:rPr>
          <w:t>lib.unnes.ac.id/2729</w:t>
        </w:r>
      </w:hyperlink>
      <w:r w:rsidR="00516855">
        <w:rPr>
          <w:rFonts w:ascii="Times New Roman" w:hAnsi="Times New Roman" w:cs="Times New Roman"/>
          <w:sz w:val="24"/>
          <w:szCs w:val="24"/>
          <w:shd w:val="clear" w:color="auto" w:fill="FFFFFF"/>
        </w:rPr>
        <w:t xml:space="preserve"> (Accessed: </w:t>
      </w:r>
      <w:r w:rsidR="00256C54">
        <w:rPr>
          <w:rFonts w:ascii="Times New Roman" w:hAnsi="Times New Roman" w:cs="Times New Roman"/>
          <w:sz w:val="24"/>
          <w:szCs w:val="24"/>
          <w:shd w:val="clear" w:color="auto" w:fill="FFFFFF"/>
        </w:rPr>
        <w:t>2016, Oktober 10)</w:t>
      </w:r>
    </w:p>
    <w:p w:rsidR="00FD3118" w:rsidRDefault="00FD3118">
      <w:pPr>
        <w:rPr>
          <w:rFonts w:ascii="Times New Roman" w:hAnsi="Times New Roman" w:cs="Times New Roman"/>
          <w:sz w:val="24"/>
          <w:szCs w:val="24"/>
        </w:rPr>
      </w:pPr>
      <w:r>
        <w:rPr>
          <w:rFonts w:ascii="Times New Roman" w:hAnsi="Times New Roman" w:cs="Times New Roman"/>
          <w:sz w:val="24"/>
          <w:szCs w:val="24"/>
        </w:rPr>
        <w:br w:type="page"/>
      </w:r>
    </w:p>
    <w:p w:rsidR="001277F1" w:rsidRPr="00A4332F" w:rsidRDefault="001277F1" w:rsidP="00A4332F">
      <w:pPr>
        <w:spacing w:line="480" w:lineRule="auto"/>
        <w:rPr>
          <w:rFonts w:ascii="Times New Roman" w:hAnsi="Times New Roman" w:cs="Times New Roman"/>
          <w:b/>
          <w:sz w:val="24"/>
          <w:szCs w:val="24"/>
        </w:rPr>
      </w:pPr>
      <w:r w:rsidRPr="00A4332F">
        <w:rPr>
          <w:rFonts w:ascii="Times New Roman" w:hAnsi="Times New Roman" w:cs="Times New Roman"/>
          <w:b/>
          <w:sz w:val="24"/>
          <w:szCs w:val="24"/>
        </w:rPr>
        <w:lastRenderedPageBreak/>
        <w:t>Lampiran 1</w:t>
      </w:r>
      <w:r w:rsidR="00A4332F" w:rsidRPr="00A4332F">
        <w:rPr>
          <w:rFonts w:ascii="Times New Roman" w:hAnsi="Times New Roman" w:cs="Times New Roman"/>
          <w:b/>
          <w:sz w:val="24"/>
          <w:szCs w:val="24"/>
        </w:rPr>
        <w:t xml:space="preserve">. </w:t>
      </w:r>
      <w:r w:rsidRPr="00A4332F">
        <w:rPr>
          <w:rFonts w:ascii="Times New Roman" w:hAnsi="Times New Roman" w:cs="Times New Roman"/>
          <w:b/>
          <w:sz w:val="24"/>
          <w:szCs w:val="24"/>
        </w:rPr>
        <w:t xml:space="preserve">Surat Persetujuan </w:t>
      </w:r>
      <w:r w:rsidRPr="00A4332F">
        <w:rPr>
          <w:rFonts w:ascii="Times New Roman" w:hAnsi="Times New Roman" w:cs="Times New Roman"/>
          <w:b/>
          <w:i/>
          <w:sz w:val="24"/>
          <w:szCs w:val="24"/>
        </w:rPr>
        <w:t>Ethical Clearance</w:t>
      </w:r>
    </w:p>
    <w:p w:rsidR="001277F1" w:rsidRDefault="001277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8399" cy="68526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EC.jpg"/>
                    <pic:cNvPicPr/>
                  </pic:nvPicPr>
                  <pic:blipFill rotWithShape="1">
                    <a:blip r:embed="rId36" cstate="print">
                      <a:extLst>
                        <a:ext uri="{28A0092B-C50C-407E-A947-70E740481C1C}">
                          <a14:useLocalDpi xmlns:a14="http://schemas.microsoft.com/office/drawing/2010/main" val="0"/>
                        </a:ext>
                      </a:extLst>
                    </a:blip>
                    <a:srcRect t="933"/>
                    <a:stretch/>
                  </pic:blipFill>
                  <pic:spPr bwMode="auto">
                    <a:xfrm>
                      <a:off x="0" y="0"/>
                      <a:ext cx="5040630" cy="68556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rsidR="00FD3118" w:rsidRPr="00A4332F" w:rsidRDefault="00FD3118" w:rsidP="00A4332F">
      <w:pPr>
        <w:spacing w:line="480" w:lineRule="auto"/>
        <w:rPr>
          <w:rFonts w:ascii="Times New Roman" w:hAnsi="Times New Roman" w:cs="Times New Roman"/>
          <w:b/>
          <w:sz w:val="24"/>
          <w:szCs w:val="24"/>
        </w:rPr>
      </w:pPr>
      <w:r w:rsidRPr="00A4332F">
        <w:rPr>
          <w:rFonts w:ascii="Times New Roman" w:hAnsi="Times New Roman" w:cs="Times New Roman"/>
          <w:b/>
          <w:noProof/>
          <w:sz w:val="24"/>
          <w:szCs w:val="24"/>
        </w:rPr>
        <w:lastRenderedPageBreak/>
        <w:drawing>
          <wp:anchor distT="0" distB="0" distL="114935" distR="114935" simplePos="0" relativeHeight="251737088" behindDoc="1" locked="0" layoutInCell="1" allowOverlap="1">
            <wp:simplePos x="0" y="0"/>
            <wp:positionH relativeFrom="column">
              <wp:posOffset>1950720</wp:posOffset>
            </wp:positionH>
            <wp:positionV relativeFrom="paragraph">
              <wp:posOffset>369533</wp:posOffset>
            </wp:positionV>
            <wp:extent cx="1152525"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152525" cy="1028700"/>
                    </a:xfrm>
                    <a:prstGeom prst="rect">
                      <a:avLst/>
                    </a:prstGeom>
                    <a:solidFill>
                      <a:srgbClr val="FFFFFF">
                        <a:alpha val="0"/>
                      </a:srgbClr>
                    </a:solidFill>
                    <a:ln w="9525">
                      <a:noFill/>
                      <a:miter lim="800000"/>
                      <a:headEnd/>
                      <a:tailEnd/>
                    </a:ln>
                  </pic:spPr>
                </pic:pic>
              </a:graphicData>
            </a:graphic>
          </wp:anchor>
        </w:drawing>
      </w:r>
      <w:r w:rsidRPr="00A4332F">
        <w:rPr>
          <w:rFonts w:ascii="Times New Roman" w:hAnsi="Times New Roman" w:cs="Times New Roman"/>
          <w:b/>
          <w:sz w:val="24"/>
          <w:szCs w:val="24"/>
        </w:rPr>
        <w:t xml:space="preserve">Lampiran </w:t>
      </w:r>
      <w:r w:rsidR="001277F1" w:rsidRPr="00A4332F">
        <w:rPr>
          <w:rFonts w:ascii="Times New Roman" w:hAnsi="Times New Roman" w:cs="Times New Roman"/>
          <w:b/>
          <w:sz w:val="24"/>
          <w:szCs w:val="24"/>
        </w:rPr>
        <w:t>2</w:t>
      </w:r>
      <w:r w:rsidR="00A4332F" w:rsidRPr="00A4332F">
        <w:rPr>
          <w:rFonts w:ascii="Times New Roman" w:hAnsi="Times New Roman" w:cs="Times New Roman"/>
          <w:b/>
          <w:sz w:val="24"/>
          <w:szCs w:val="24"/>
        </w:rPr>
        <w:t xml:space="preserve">. </w:t>
      </w:r>
      <w:r w:rsidR="00A4332F" w:rsidRPr="00A4332F">
        <w:rPr>
          <w:rFonts w:ascii="Times New Roman" w:hAnsi="Times New Roman" w:cs="Times New Roman"/>
          <w:b/>
          <w:i/>
          <w:sz w:val="24"/>
          <w:szCs w:val="24"/>
        </w:rPr>
        <w:t>Informed Consent</w:t>
      </w:r>
    </w:p>
    <w:p w:rsidR="00FD3118" w:rsidRPr="00DF60F9" w:rsidRDefault="00FD3118" w:rsidP="00FD3118">
      <w:pPr>
        <w:spacing w:after="120" w:line="360" w:lineRule="auto"/>
        <w:rPr>
          <w:rFonts w:ascii="Times New Roman" w:hAnsi="Times New Roman" w:cs="Times New Roman"/>
          <w:sz w:val="24"/>
          <w:szCs w:val="24"/>
        </w:rPr>
      </w:pPr>
    </w:p>
    <w:p w:rsidR="00FD3118" w:rsidRPr="00DF60F9" w:rsidRDefault="00FD3118" w:rsidP="00FD3118">
      <w:pPr>
        <w:spacing w:after="120" w:line="360" w:lineRule="auto"/>
        <w:jc w:val="center"/>
        <w:rPr>
          <w:rFonts w:ascii="Times New Roman" w:hAnsi="Times New Roman" w:cs="Times New Roman"/>
          <w:b/>
          <w:sz w:val="24"/>
          <w:szCs w:val="24"/>
        </w:rPr>
      </w:pPr>
    </w:p>
    <w:p w:rsidR="00FD3118" w:rsidRPr="00DF60F9" w:rsidRDefault="00FD3118" w:rsidP="00FD3118">
      <w:pPr>
        <w:spacing w:after="120" w:line="360" w:lineRule="auto"/>
        <w:jc w:val="center"/>
        <w:rPr>
          <w:rFonts w:ascii="Times New Roman" w:hAnsi="Times New Roman" w:cs="Times New Roman"/>
          <w:b/>
          <w:sz w:val="24"/>
          <w:szCs w:val="24"/>
        </w:rPr>
      </w:pPr>
    </w:p>
    <w:p w:rsidR="00FD3118" w:rsidRPr="00DF60F9" w:rsidRDefault="00FD3118" w:rsidP="00FD3118">
      <w:pPr>
        <w:spacing w:after="120" w:line="360" w:lineRule="auto"/>
        <w:jc w:val="center"/>
        <w:rPr>
          <w:rFonts w:ascii="Times New Roman" w:hAnsi="Times New Roman" w:cs="Times New Roman"/>
          <w:b/>
          <w:sz w:val="24"/>
          <w:szCs w:val="24"/>
        </w:rPr>
      </w:pPr>
      <w:r w:rsidRPr="00DF60F9">
        <w:rPr>
          <w:rFonts w:ascii="Times New Roman" w:hAnsi="Times New Roman" w:cs="Times New Roman"/>
          <w:b/>
          <w:sz w:val="24"/>
          <w:szCs w:val="24"/>
        </w:rPr>
        <w:t>UNIVERSITAS MATARAM</w:t>
      </w:r>
    </w:p>
    <w:p w:rsidR="00FD3118" w:rsidRPr="00DF60F9" w:rsidRDefault="00FD3118" w:rsidP="00FD3118">
      <w:pPr>
        <w:spacing w:after="120" w:line="360" w:lineRule="auto"/>
        <w:jc w:val="center"/>
        <w:rPr>
          <w:rFonts w:ascii="Times New Roman" w:hAnsi="Times New Roman" w:cs="Times New Roman"/>
          <w:b/>
          <w:sz w:val="24"/>
          <w:szCs w:val="24"/>
        </w:rPr>
      </w:pPr>
    </w:p>
    <w:p w:rsidR="00FD3118" w:rsidRPr="00536EAD" w:rsidRDefault="00FD3118" w:rsidP="004C6896">
      <w:pPr>
        <w:pStyle w:val="ListParagraph"/>
        <w:numPr>
          <w:ilvl w:val="0"/>
          <w:numId w:val="30"/>
        </w:numPr>
        <w:spacing w:after="120" w:line="480" w:lineRule="auto"/>
        <w:rPr>
          <w:rFonts w:ascii="Times New Roman" w:hAnsi="Times New Roman" w:cs="Times New Roman"/>
          <w:b/>
          <w:sz w:val="24"/>
          <w:szCs w:val="24"/>
        </w:rPr>
      </w:pPr>
      <w:r w:rsidRPr="00DF60F9">
        <w:rPr>
          <w:rFonts w:ascii="Times New Roman" w:hAnsi="Times New Roman" w:cs="Times New Roman"/>
          <w:b/>
          <w:sz w:val="24"/>
          <w:szCs w:val="24"/>
        </w:rPr>
        <w:t xml:space="preserve">LEMBAR PERMINTAAN DAN PERSETUJUAN MENJADI SUBJEK PENELITIAN </w:t>
      </w:r>
      <w:r w:rsidRPr="00DF60F9">
        <w:rPr>
          <w:rFonts w:ascii="Times New Roman" w:hAnsi="Times New Roman" w:cs="Times New Roman"/>
          <w:sz w:val="24"/>
          <w:szCs w:val="24"/>
        </w:rPr>
        <w:t>(</w:t>
      </w:r>
      <w:r w:rsidRPr="00DF60F9">
        <w:rPr>
          <w:rFonts w:ascii="Times New Roman" w:hAnsi="Times New Roman" w:cs="Times New Roman"/>
          <w:i/>
          <w:sz w:val="24"/>
          <w:szCs w:val="24"/>
        </w:rPr>
        <w:t>INFORMED CONSENT</w:t>
      </w:r>
      <w:r w:rsidRPr="00DF60F9">
        <w:rPr>
          <w:rFonts w:ascii="Times New Roman" w:hAnsi="Times New Roman" w:cs="Times New Roman"/>
          <w:sz w:val="24"/>
          <w:szCs w:val="24"/>
        </w:rPr>
        <w:t>)</w:t>
      </w:r>
    </w:p>
    <w:p w:rsidR="00FD3118" w:rsidRPr="00DF60F9" w:rsidRDefault="00FD3118" w:rsidP="00A4332F">
      <w:pPr>
        <w:spacing w:after="0" w:line="480" w:lineRule="auto"/>
        <w:rPr>
          <w:rFonts w:ascii="Times New Roman" w:hAnsi="Times New Roman" w:cs="Times New Roman"/>
          <w:sz w:val="24"/>
          <w:szCs w:val="24"/>
        </w:rPr>
      </w:pPr>
      <w:r w:rsidRPr="00DF60F9">
        <w:rPr>
          <w:rFonts w:ascii="Times New Roman" w:hAnsi="Times New Roman" w:cs="Times New Roman"/>
          <w:sz w:val="24"/>
          <w:szCs w:val="24"/>
        </w:rPr>
        <w:t xml:space="preserve">Kepada Yth. </w:t>
      </w:r>
    </w:p>
    <w:p w:rsidR="00FD3118" w:rsidRPr="00DF60F9" w:rsidRDefault="00847AF5" w:rsidP="00A4332F">
      <w:pPr>
        <w:spacing w:after="0" w:line="480" w:lineRule="auto"/>
        <w:rPr>
          <w:rFonts w:ascii="Times New Roman" w:hAnsi="Times New Roman" w:cs="Times New Roman"/>
          <w:sz w:val="24"/>
          <w:szCs w:val="24"/>
        </w:rPr>
      </w:pPr>
      <w:r>
        <w:rPr>
          <w:rFonts w:ascii="Times New Roman" w:hAnsi="Times New Roman" w:cs="Times New Roman"/>
          <w:sz w:val="24"/>
          <w:szCs w:val="24"/>
        </w:rPr>
        <w:t>Orang tua/ Wali Murid PAUD ________________________</w:t>
      </w:r>
    </w:p>
    <w:p w:rsidR="00847AF5" w:rsidRPr="00536EAD" w:rsidRDefault="00847AF5" w:rsidP="00A4332F">
      <w:pPr>
        <w:spacing w:after="0" w:line="480" w:lineRule="auto"/>
        <w:rPr>
          <w:rFonts w:ascii="Times New Roman" w:hAnsi="Times New Roman" w:cs="Times New Roman"/>
          <w:sz w:val="24"/>
          <w:szCs w:val="24"/>
        </w:rPr>
      </w:pPr>
      <w:r>
        <w:rPr>
          <w:rFonts w:ascii="Times New Roman" w:hAnsi="Times New Roman" w:cs="Times New Roman"/>
          <w:sz w:val="24"/>
          <w:szCs w:val="24"/>
        </w:rPr>
        <w:t>Kecamatan Kuripan</w:t>
      </w:r>
      <w:r w:rsidR="00FD3118" w:rsidRPr="00DF60F9">
        <w:rPr>
          <w:rFonts w:ascii="Times New Roman" w:hAnsi="Times New Roman" w:cs="Times New Roman"/>
          <w:sz w:val="24"/>
          <w:szCs w:val="24"/>
        </w:rPr>
        <w:t>, Kabupaten Lombok Barat</w:t>
      </w:r>
    </w:p>
    <w:p w:rsidR="00FD3118" w:rsidRPr="00DF60F9" w:rsidRDefault="00FD3118" w:rsidP="00A4332F">
      <w:pPr>
        <w:spacing w:after="0" w:line="480" w:lineRule="auto"/>
        <w:rPr>
          <w:rFonts w:ascii="Times New Roman" w:hAnsi="Times New Roman" w:cs="Times New Roman"/>
          <w:sz w:val="24"/>
          <w:szCs w:val="24"/>
        </w:rPr>
      </w:pPr>
      <w:r w:rsidRPr="00DF60F9">
        <w:rPr>
          <w:rFonts w:ascii="Times New Roman" w:hAnsi="Times New Roman" w:cs="Times New Roman"/>
          <w:sz w:val="24"/>
          <w:szCs w:val="24"/>
        </w:rPr>
        <w:t>di</w:t>
      </w:r>
    </w:p>
    <w:p w:rsidR="00FD3118" w:rsidRDefault="00FD3118" w:rsidP="00A4332F">
      <w:pPr>
        <w:spacing w:after="0" w:line="480" w:lineRule="auto"/>
        <w:rPr>
          <w:rFonts w:ascii="Times New Roman" w:hAnsi="Times New Roman" w:cs="Times New Roman"/>
          <w:sz w:val="24"/>
          <w:szCs w:val="24"/>
        </w:rPr>
      </w:pPr>
      <w:r w:rsidRPr="00DF60F9">
        <w:rPr>
          <w:rFonts w:ascii="Times New Roman" w:hAnsi="Times New Roman" w:cs="Times New Roman"/>
          <w:sz w:val="24"/>
          <w:szCs w:val="24"/>
        </w:rPr>
        <w:tab/>
        <w:t>Tempat</w:t>
      </w:r>
    </w:p>
    <w:p w:rsidR="00536EAD" w:rsidRPr="00536EAD" w:rsidRDefault="00536EAD" w:rsidP="00A4332F">
      <w:pPr>
        <w:spacing w:after="0" w:line="480" w:lineRule="auto"/>
        <w:rPr>
          <w:rFonts w:ascii="Times New Roman" w:hAnsi="Times New Roman" w:cs="Times New Roman"/>
          <w:sz w:val="24"/>
          <w:szCs w:val="24"/>
        </w:rPr>
      </w:pPr>
    </w:p>
    <w:p w:rsidR="00FD3118" w:rsidRPr="00847AF5" w:rsidRDefault="002E3C78" w:rsidP="00A4332F">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Berhubung aka</w:t>
      </w:r>
      <w:r w:rsidR="00FD3118" w:rsidRPr="00DF60F9">
        <w:rPr>
          <w:rFonts w:ascii="Times New Roman" w:hAnsi="Times New Roman" w:cs="Times New Roman"/>
          <w:sz w:val="24"/>
          <w:szCs w:val="24"/>
        </w:rPr>
        <w:t xml:space="preserve">n dilakukannya penelitian yang berjudul </w:t>
      </w:r>
      <w:r w:rsidR="00FD3118" w:rsidRPr="00DF60F9">
        <w:rPr>
          <w:rFonts w:ascii="Times New Roman" w:hAnsi="Times New Roman" w:cs="Times New Roman"/>
          <w:b/>
          <w:sz w:val="24"/>
          <w:szCs w:val="24"/>
        </w:rPr>
        <w:t>“</w:t>
      </w:r>
      <w:r w:rsidR="00847AF5" w:rsidRPr="00E01AA2">
        <w:rPr>
          <w:rFonts w:ascii="Times New Roman" w:hAnsi="Times New Roman" w:cs="Times New Roman"/>
          <w:b/>
          <w:sz w:val="24"/>
          <w:szCs w:val="24"/>
        </w:rPr>
        <w:t>Hubungan Tingkat Pengetahuan</w:t>
      </w:r>
      <w:r w:rsidR="00847AF5">
        <w:rPr>
          <w:rFonts w:ascii="Times New Roman" w:hAnsi="Times New Roman" w:cs="Times New Roman"/>
          <w:b/>
          <w:sz w:val="24"/>
          <w:szCs w:val="24"/>
        </w:rPr>
        <w:t>, Sikap, d</w:t>
      </w:r>
      <w:r w:rsidR="00847AF5" w:rsidRPr="00E01AA2">
        <w:rPr>
          <w:rFonts w:ascii="Times New Roman" w:hAnsi="Times New Roman" w:cs="Times New Roman"/>
          <w:b/>
          <w:sz w:val="24"/>
          <w:szCs w:val="24"/>
        </w:rPr>
        <w:t>an Perilaku</w:t>
      </w:r>
      <w:r w:rsidR="00847AF5">
        <w:rPr>
          <w:rFonts w:ascii="Times New Roman" w:hAnsi="Times New Roman" w:cs="Times New Roman"/>
          <w:b/>
          <w:sz w:val="24"/>
          <w:szCs w:val="24"/>
        </w:rPr>
        <w:t xml:space="preserve"> Ibu d</w:t>
      </w:r>
      <w:r w:rsidR="00847AF5" w:rsidRPr="00E01AA2">
        <w:rPr>
          <w:rFonts w:ascii="Times New Roman" w:hAnsi="Times New Roman" w:cs="Times New Roman"/>
          <w:b/>
          <w:sz w:val="24"/>
          <w:szCs w:val="24"/>
        </w:rPr>
        <w:t xml:space="preserve">engan Kejadian Kecacingan </w:t>
      </w:r>
      <w:r w:rsidR="00847AF5">
        <w:rPr>
          <w:rFonts w:ascii="Times New Roman" w:hAnsi="Times New Roman" w:cs="Times New Roman"/>
          <w:b/>
          <w:sz w:val="24"/>
          <w:szCs w:val="24"/>
        </w:rPr>
        <w:t>p</w:t>
      </w:r>
      <w:r w:rsidR="00847AF5" w:rsidRPr="00E01AA2">
        <w:rPr>
          <w:rFonts w:ascii="Times New Roman" w:hAnsi="Times New Roman" w:cs="Times New Roman"/>
          <w:b/>
          <w:sz w:val="24"/>
          <w:szCs w:val="24"/>
        </w:rPr>
        <w:t>ada Murid P</w:t>
      </w:r>
      <w:r w:rsidR="00847AF5">
        <w:rPr>
          <w:rFonts w:ascii="Times New Roman" w:hAnsi="Times New Roman" w:cs="Times New Roman"/>
          <w:b/>
          <w:sz w:val="24"/>
          <w:szCs w:val="24"/>
        </w:rPr>
        <w:t>AUD</w:t>
      </w:r>
      <w:r w:rsidR="003C7B55">
        <w:rPr>
          <w:rFonts w:ascii="Times New Roman" w:hAnsi="Times New Roman" w:cs="Times New Roman"/>
          <w:b/>
          <w:sz w:val="24"/>
          <w:szCs w:val="24"/>
        </w:rPr>
        <w:t>di</w:t>
      </w:r>
      <w:r w:rsidR="00847AF5">
        <w:rPr>
          <w:rFonts w:ascii="Times New Roman" w:hAnsi="Times New Roman" w:cs="Times New Roman"/>
          <w:b/>
          <w:sz w:val="24"/>
          <w:szCs w:val="24"/>
        </w:rPr>
        <w:t xml:space="preserve"> Kecamatan Kuripan</w:t>
      </w:r>
      <w:r w:rsidR="00847AF5" w:rsidRPr="00E01AA2">
        <w:rPr>
          <w:rFonts w:ascii="Times New Roman" w:hAnsi="Times New Roman" w:cs="Times New Roman"/>
          <w:b/>
          <w:sz w:val="24"/>
          <w:szCs w:val="24"/>
        </w:rPr>
        <w:t xml:space="preserve"> Kabup</w:t>
      </w:r>
      <w:r w:rsidR="00847AF5">
        <w:rPr>
          <w:rFonts w:ascii="Times New Roman" w:hAnsi="Times New Roman" w:cs="Times New Roman"/>
          <w:b/>
          <w:sz w:val="24"/>
          <w:szCs w:val="24"/>
        </w:rPr>
        <w:t>aten Lombok Barat</w:t>
      </w:r>
      <w:r w:rsidR="00FD3118" w:rsidRPr="00DF60F9">
        <w:rPr>
          <w:rFonts w:ascii="Times New Roman" w:hAnsi="Times New Roman" w:cs="Times New Roman"/>
          <w:b/>
          <w:sz w:val="24"/>
          <w:szCs w:val="24"/>
        </w:rPr>
        <w:t>”</w:t>
      </w:r>
      <w:r w:rsidR="00FD3118" w:rsidRPr="00DF60F9">
        <w:rPr>
          <w:rFonts w:ascii="Times New Roman" w:hAnsi="Times New Roman" w:cs="Times New Roman"/>
          <w:sz w:val="24"/>
          <w:szCs w:val="24"/>
        </w:rPr>
        <w:t xml:space="preserve">, kami meminta persetujuan Bapak/Ibu selaku orang tua/wali murid untuk mengizinkan anaknya dalam </w:t>
      </w:r>
      <w:r w:rsidR="00EE25F0">
        <w:rPr>
          <w:rFonts w:ascii="Times New Roman" w:hAnsi="Times New Roman" w:cs="Times New Roman"/>
          <w:sz w:val="24"/>
          <w:szCs w:val="24"/>
        </w:rPr>
        <w:t xml:space="preserve">membantu kami menjadi </w:t>
      </w:r>
      <w:r w:rsidR="003D77EF">
        <w:rPr>
          <w:rFonts w:ascii="Times New Roman" w:hAnsi="Times New Roman" w:cs="Times New Roman"/>
          <w:sz w:val="24"/>
          <w:szCs w:val="24"/>
        </w:rPr>
        <w:t>responden</w:t>
      </w:r>
      <w:r w:rsidR="00FD3118" w:rsidRPr="00DF60F9">
        <w:rPr>
          <w:rFonts w:ascii="Times New Roman" w:hAnsi="Times New Roman" w:cs="Times New Roman"/>
          <w:sz w:val="24"/>
          <w:szCs w:val="24"/>
        </w:rPr>
        <w:t xml:space="preserve"> penelitian ini. Tujuan penelitian ini adalah untuk mengetahui jumlah anak yang terkena infeksi cacing usus berhubungan dengan tingkat pengetahuan</w:t>
      </w:r>
      <w:r w:rsidR="00847AF5">
        <w:rPr>
          <w:rFonts w:ascii="Times New Roman" w:hAnsi="Times New Roman" w:cs="Times New Roman"/>
          <w:sz w:val="24"/>
          <w:szCs w:val="24"/>
        </w:rPr>
        <w:t>, sikap, dan perilaku</w:t>
      </w:r>
      <w:r w:rsidR="00FD3118" w:rsidRPr="00DF60F9">
        <w:rPr>
          <w:rFonts w:ascii="Times New Roman" w:hAnsi="Times New Roman" w:cs="Times New Roman"/>
          <w:sz w:val="24"/>
          <w:szCs w:val="24"/>
        </w:rPr>
        <w:t xml:space="preserve"> ibu pada murid</w:t>
      </w:r>
      <w:r w:rsidR="00847AF5">
        <w:rPr>
          <w:rFonts w:ascii="Times New Roman" w:hAnsi="Times New Roman" w:cs="Times New Roman"/>
          <w:sz w:val="24"/>
          <w:szCs w:val="24"/>
        </w:rPr>
        <w:t xml:space="preserve"> PAUD di</w:t>
      </w:r>
      <w:r w:rsidR="00FD3118" w:rsidRPr="00DF60F9">
        <w:rPr>
          <w:rFonts w:ascii="Times New Roman" w:hAnsi="Times New Roman" w:cs="Times New Roman"/>
          <w:sz w:val="24"/>
          <w:szCs w:val="24"/>
        </w:rPr>
        <w:t xml:space="preserve"> Kecamatan </w:t>
      </w:r>
      <w:r w:rsidR="00847AF5">
        <w:rPr>
          <w:rFonts w:ascii="Times New Roman" w:hAnsi="Times New Roman" w:cs="Times New Roman"/>
          <w:sz w:val="24"/>
          <w:szCs w:val="24"/>
        </w:rPr>
        <w:t>Kuripan</w:t>
      </w:r>
      <w:r w:rsidR="00FD3118" w:rsidRPr="00DF60F9">
        <w:rPr>
          <w:rFonts w:ascii="Times New Roman" w:hAnsi="Times New Roman" w:cs="Times New Roman"/>
          <w:sz w:val="24"/>
          <w:szCs w:val="24"/>
        </w:rPr>
        <w:t>, Kabupaten Lombok Barat.</w:t>
      </w:r>
    </w:p>
    <w:p w:rsidR="00FD3118" w:rsidRPr="00DF60F9" w:rsidRDefault="00FD3118" w:rsidP="00A4332F">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lastRenderedPageBreak/>
        <w:t>Dalam penelitian ini, Bapak/Ibu diminta berpartisipasi untuk mengumpulkan tinja</w:t>
      </w:r>
      <w:r w:rsidR="00EE25F0">
        <w:rPr>
          <w:rFonts w:ascii="Times New Roman" w:hAnsi="Times New Roman" w:cs="Times New Roman"/>
          <w:sz w:val="24"/>
          <w:szCs w:val="24"/>
        </w:rPr>
        <w:t>/kotoran</w:t>
      </w:r>
      <w:r w:rsidRPr="00DF60F9">
        <w:rPr>
          <w:rFonts w:ascii="Times New Roman" w:hAnsi="Times New Roman" w:cs="Times New Roman"/>
          <w:sz w:val="24"/>
          <w:szCs w:val="24"/>
        </w:rPr>
        <w:t xml:space="preserve"> (feses) anaknya pada malam hari atau pagi harinya yang tidak bercampur dengan air kencing (urin), air atau lantai kamar mandi, kemudian feses ditampung ke dalam tabung yang telah dibagikan dengan diberi identitas anak (nama lengkap, kelas, dan usia) dengan menggunakan spidol hitam. Kemudian dibawa anak saat ke sekolah.</w:t>
      </w:r>
    </w:p>
    <w:p w:rsidR="00FD3118" w:rsidRPr="00DF60F9" w:rsidRDefault="00FD3118" w:rsidP="00A4332F">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Selain itu, pada hari yang sama dengan pemberian tabung penampung feses, </w:t>
      </w:r>
      <w:r w:rsidR="00757797">
        <w:rPr>
          <w:rFonts w:ascii="Times New Roman" w:hAnsi="Times New Roman" w:cs="Times New Roman"/>
          <w:sz w:val="24"/>
          <w:szCs w:val="24"/>
        </w:rPr>
        <w:t>kami aka</w:t>
      </w:r>
      <w:r w:rsidR="00074500">
        <w:rPr>
          <w:rFonts w:ascii="Times New Roman" w:hAnsi="Times New Roman" w:cs="Times New Roman"/>
          <w:sz w:val="24"/>
          <w:szCs w:val="24"/>
        </w:rPr>
        <w:t>n melakukan wawancara terhadap I</w:t>
      </w:r>
      <w:r w:rsidR="00757797">
        <w:rPr>
          <w:rFonts w:ascii="Times New Roman" w:hAnsi="Times New Roman" w:cs="Times New Roman"/>
          <w:sz w:val="24"/>
          <w:szCs w:val="24"/>
        </w:rPr>
        <w:t>bu mengenai beberapa pertanyaan dari</w:t>
      </w:r>
      <w:r w:rsidRPr="00DF60F9">
        <w:rPr>
          <w:rFonts w:ascii="Times New Roman" w:hAnsi="Times New Roman" w:cs="Times New Roman"/>
          <w:sz w:val="24"/>
          <w:szCs w:val="24"/>
        </w:rPr>
        <w:t xml:space="preserve"> kuesioner yang </w:t>
      </w:r>
      <w:r w:rsidR="00757797">
        <w:rPr>
          <w:rFonts w:ascii="Times New Roman" w:hAnsi="Times New Roman" w:cs="Times New Roman"/>
          <w:sz w:val="24"/>
          <w:szCs w:val="24"/>
        </w:rPr>
        <w:t>telah kami siapkan</w:t>
      </w:r>
      <w:r w:rsidRPr="00DF60F9">
        <w:rPr>
          <w:rFonts w:ascii="Times New Roman" w:hAnsi="Times New Roman" w:cs="Times New Roman"/>
          <w:sz w:val="24"/>
          <w:szCs w:val="24"/>
        </w:rPr>
        <w:t>, terkait tingkat pengetahuan</w:t>
      </w:r>
      <w:r w:rsidR="00757797">
        <w:rPr>
          <w:rFonts w:ascii="Times New Roman" w:hAnsi="Times New Roman" w:cs="Times New Roman"/>
          <w:sz w:val="24"/>
          <w:szCs w:val="24"/>
        </w:rPr>
        <w:t>, sikap, dan perilaku</w:t>
      </w:r>
      <w:r w:rsidRPr="00DF60F9">
        <w:rPr>
          <w:rFonts w:ascii="Times New Roman" w:hAnsi="Times New Roman" w:cs="Times New Roman"/>
          <w:sz w:val="24"/>
          <w:szCs w:val="24"/>
        </w:rPr>
        <w:t xml:space="preserve"> tentang kecacingan.</w:t>
      </w:r>
      <w:r w:rsidR="00FE6353">
        <w:rPr>
          <w:rFonts w:ascii="Times New Roman" w:hAnsi="Times New Roman" w:cs="Times New Roman"/>
          <w:sz w:val="24"/>
          <w:szCs w:val="24"/>
        </w:rPr>
        <w:t xml:space="preserve"> Penelitian ini dilakukan pada b</w:t>
      </w:r>
      <w:r w:rsidRPr="00DF60F9">
        <w:rPr>
          <w:rFonts w:ascii="Times New Roman" w:hAnsi="Times New Roman" w:cs="Times New Roman"/>
          <w:sz w:val="24"/>
          <w:szCs w:val="24"/>
        </w:rPr>
        <w:t xml:space="preserve">ulan </w:t>
      </w:r>
      <w:r w:rsidR="008F4146">
        <w:rPr>
          <w:rFonts w:ascii="Times New Roman" w:hAnsi="Times New Roman" w:cs="Times New Roman"/>
          <w:sz w:val="24"/>
          <w:szCs w:val="24"/>
        </w:rPr>
        <w:t>Agustus</w:t>
      </w:r>
      <w:r w:rsidR="00FE6353">
        <w:rPr>
          <w:rFonts w:ascii="Times New Roman" w:hAnsi="Times New Roman" w:cs="Times New Roman"/>
          <w:sz w:val="24"/>
          <w:szCs w:val="24"/>
        </w:rPr>
        <w:t xml:space="preserve"> - September </w:t>
      </w:r>
      <w:r w:rsidR="00757797">
        <w:rPr>
          <w:rFonts w:ascii="Times New Roman" w:hAnsi="Times New Roman" w:cs="Times New Roman"/>
          <w:sz w:val="24"/>
          <w:szCs w:val="24"/>
        </w:rPr>
        <w:t>2016</w:t>
      </w:r>
      <w:r w:rsidRPr="00DF60F9">
        <w:rPr>
          <w:rFonts w:ascii="Times New Roman" w:hAnsi="Times New Roman" w:cs="Times New Roman"/>
          <w:sz w:val="24"/>
          <w:szCs w:val="24"/>
        </w:rPr>
        <w:t xml:space="preserve"> bertempat di ruang kelas dan tempat tinggal dari masing-masing murid.</w:t>
      </w:r>
    </w:p>
    <w:p w:rsidR="00FD3118" w:rsidRPr="00074500" w:rsidRDefault="00FD3118" w:rsidP="00A4332F">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t xml:space="preserve">Sampel </w:t>
      </w:r>
      <w:r w:rsidR="00EE25F0">
        <w:rPr>
          <w:rFonts w:ascii="Times New Roman" w:hAnsi="Times New Roman" w:cs="Times New Roman"/>
          <w:sz w:val="24"/>
          <w:szCs w:val="24"/>
        </w:rPr>
        <w:t>feses</w:t>
      </w:r>
      <w:r w:rsidRPr="00DF60F9">
        <w:rPr>
          <w:rFonts w:ascii="Times New Roman" w:hAnsi="Times New Roman" w:cs="Times New Roman"/>
          <w:sz w:val="24"/>
          <w:szCs w:val="24"/>
        </w:rPr>
        <w:t xml:space="preserve"> nantinya akan diperiksa untuk mengetahui apakah anak terinfeksi cacing apa tidak. Anak yang cacingan selanjutnya akan diberikan pengobatan sebagai imbalannya. </w:t>
      </w:r>
      <w:r w:rsidR="00074500">
        <w:rPr>
          <w:rFonts w:ascii="Times New Roman" w:hAnsi="Times New Roman" w:cs="Times New Roman"/>
          <w:sz w:val="24"/>
          <w:szCs w:val="24"/>
        </w:rPr>
        <w:t>Semua i</w:t>
      </w:r>
      <w:r w:rsidR="00074500" w:rsidRPr="00DF60F9">
        <w:rPr>
          <w:rFonts w:ascii="Times New Roman" w:hAnsi="Times New Roman" w:cs="Times New Roman"/>
          <w:sz w:val="24"/>
          <w:szCs w:val="24"/>
        </w:rPr>
        <w:t xml:space="preserve">nformasi yang didapat dari penelitian ini bersifat rahasia dan hanya digunakan untuk kepentingan penelitian. </w:t>
      </w:r>
      <w:r w:rsidRPr="00DF60F9">
        <w:rPr>
          <w:rFonts w:ascii="Times New Roman" w:hAnsi="Times New Roman" w:cs="Times New Roman"/>
          <w:sz w:val="24"/>
          <w:szCs w:val="24"/>
        </w:rPr>
        <w:t xml:space="preserve">Publikasi akan dilakukan dalam forum ilmiah. </w:t>
      </w:r>
      <w:r w:rsidR="00074500">
        <w:rPr>
          <w:rFonts w:ascii="Times New Roman" w:hAnsi="Times New Roman" w:cs="Times New Roman"/>
          <w:sz w:val="24"/>
          <w:szCs w:val="24"/>
        </w:rPr>
        <w:t xml:space="preserve">Keikutsertaan </w:t>
      </w:r>
      <w:r w:rsidRPr="00DF60F9">
        <w:rPr>
          <w:rFonts w:ascii="Times New Roman" w:hAnsi="Times New Roman" w:cs="Times New Roman"/>
          <w:sz w:val="24"/>
          <w:szCs w:val="24"/>
        </w:rPr>
        <w:t xml:space="preserve">Ibu dan anaknya pada penelitian ini nantinya akan sangat bermanfaat dalam pengembangan sistem pelayanan kesehatan di masyarakat. </w:t>
      </w:r>
      <w:r w:rsidR="00963EBD">
        <w:rPr>
          <w:rFonts w:ascii="Times New Roman" w:hAnsi="Times New Roman" w:cs="Times New Roman"/>
          <w:sz w:val="24"/>
          <w:szCs w:val="24"/>
        </w:rPr>
        <w:t>Perlu untuk diketahui,</w:t>
      </w:r>
      <w:r w:rsidRPr="00DF60F9">
        <w:rPr>
          <w:rFonts w:ascii="Times New Roman" w:hAnsi="Times New Roman" w:cs="Times New Roman"/>
          <w:sz w:val="24"/>
          <w:szCs w:val="24"/>
        </w:rPr>
        <w:t xml:space="preserve">Bapak/Ibu berhak untuk menolak berpartisipasi </w:t>
      </w:r>
      <w:r w:rsidR="00074500">
        <w:rPr>
          <w:rFonts w:ascii="Times New Roman" w:hAnsi="Times New Roman" w:cs="Times New Roman"/>
          <w:sz w:val="24"/>
          <w:szCs w:val="24"/>
        </w:rPr>
        <w:t xml:space="preserve">atau berhenti berpartisipasi kapan saja </w:t>
      </w:r>
      <w:r w:rsidRPr="00DF60F9">
        <w:rPr>
          <w:rFonts w:ascii="Times New Roman" w:hAnsi="Times New Roman" w:cs="Times New Roman"/>
          <w:sz w:val="24"/>
          <w:szCs w:val="24"/>
        </w:rPr>
        <w:t>dalam penelitian ini</w:t>
      </w:r>
      <w:r w:rsidR="00963EBD">
        <w:rPr>
          <w:rFonts w:ascii="Times New Roman" w:hAnsi="Times New Roman" w:cs="Times New Roman"/>
          <w:sz w:val="24"/>
          <w:szCs w:val="24"/>
        </w:rPr>
        <w:t>, dan tidak berakibat hukuman (sanksi) apapun</w:t>
      </w:r>
      <w:r w:rsidRPr="00DF60F9">
        <w:rPr>
          <w:rFonts w:ascii="Times New Roman" w:hAnsi="Times New Roman" w:cs="Times New Roman"/>
          <w:sz w:val="24"/>
          <w:szCs w:val="24"/>
        </w:rPr>
        <w:t>.</w:t>
      </w:r>
      <w:r w:rsidR="00074500" w:rsidRPr="00DF60F9">
        <w:rPr>
          <w:rFonts w:ascii="Times New Roman" w:hAnsi="Times New Roman" w:cs="Times New Roman"/>
          <w:sz w:val="24"/>
          <w:szCs w:val="24"/>
        </w:rPr>
        <w:t>Penelitian ini tidak memiliki efek merugik</w:t>
      </w:r>
      <w:r w:rsidR="00963EBD">
        <w:rPr>
          <w:rFonts w:ascii="Times New Roman" w:hAnsi="Times New Roman" w:cs="Times New Roman"/>
          <w:sz w:val="24"/>
          <w:szCs w:val="24"/>
        </w:rPr>
        <w:t xml:space="preserve">an dan salah satu manfaatnya </w:t>
      </w:r>
      <w:r w:rsidR="00074500" w:rsidRPr="00DF60F9">
        <w:rPr>
          <w:rFonts w:ascii="Times New Roman" w:hAnsi="Times New Roman" w:cs="Times New Roman"/>
          <w:sz w:val="24"/>
          <w:szCs w:val="24"/>
        </w:rPr>
        <w:t>yaitu mengetahui penyakit ke</w:t>
      </w:r>
      <w:r w:rsidR="00074500">
        <w:rPr>
          <w:rFonts w:ascii="Times New Roman" w:hAnsi="Times New Roman" w:cs="Times New Roman"/>
          <w:sz w:val="24"/>
          <w:szCs w:val="24"/>
        </w:rPr>
        <w:t>cacingan pada anak.</w:t>
      </w:r>
    </w:p>
    <w:p w:rsidR="00FD3118" w:rsidRPr="00DF60F9" w:rsidRDefault="00FD3118" w:rsidP="00A4332F">
      <w:pPr>
        <w:spacing w:after="0" w:line="480" w:lineRule="auto"/>
        <w:ind w:firstLine="720"/>
        <w:jc w:val="both"/>
        <w:rPr>
          <w:rFonts w:ascii="Times New Roman" w:hAnsi="Times New Roman" w:cs="Times New Roman"/>
          <w:sz w:val="24"/>
          <w:szCs w:val="24"/>
        </w:rPr>
      </w:pPr>
      <w:r w:rsidRPr="00DF60F9">
        <w:rPr>
          <w:rFonts w:ascii="Times New Roman" w:hAnsi="Times New Roman" w:cs="Times New Roman"/>
          <w:sz w:val="24"/>
          <w:szCs w:val="24"/>
        </w:rPr>
        <w:lastRenderedPageBreak/>
        <w:t xml:space="preserve">Penelitian ini dilakukan oleh </w:t>
      </w:r>
      <w:r w:rsidR="00223378">
        <w:rPr>
          <w:rFonts w:ascii="Times New Roman" w:hAnsi="Times New Roman" w:cs="Times New Roman"/>
          <w:sz w:val="24"/>
          <w:szCs w:val="24"/>
        </w:rPr>
        <w:t>Desak Made Dinda Kartika Utari</w:t>
      </w:r>
      <w:r w:rsidRPr="00DF60F9">
        <w:rPr>
          <w:rFonts w:ascii="Times New Roman" w:hAnsi="Times New Roman" w:cs="Times New Roman"/>
          <w:sz w:val="24"/>
          <w:szCs w:val="24"/>
        </w:rPr>
        <w:t>, mahasiswa Fakultas Kedokteran Universitas M</w:t>
      </w:r>
      <w:r w:rsidR="00223378">
        <w:rPr>
          <w:rFonts w:ascii="Times New Roman" w:hAnsi="Times New Roman" w:cs="Times New Roman"/>
          <w:sz w:val="24"/>
          <w:szCs w:val="24"/>
        </w:rPr>
        <w:t>ataram semester 7, angkatan 2013</w:t>
      </w:r>
      <w:r w:rsidRPr="00DF60F9">
        <w:rPr>
          <w:rFonts w:ascii="Times New Roman" w:hAnsi="Times New Roman" w:cs="Times New Roman"/>
          <w:sz w:val="24"/>
          <w:szCs w:val="24"/>
        </w:rPr>
        <w:t>. Jika ada pertanyaan yang berkaitan dengan penelitian ini, Bapak/Ibu dapat menghubungi p</w:t>
      </w:r>
      <w:r w:rsidR="00223378">
        <w:rPr>
          <w:rFonts w:ascii="Times New Roman" w:hAnsi="Times New Roman" w:cs="Times New Roman"/>
          <w:sz w:val="24"/>
          <w:szCs w:val="24"/>
        </w:rPr>
        <w:t>eneliti di nomor HP 087765887531</w:t>
      </w:r>
      <w:r w:rsidRPr="00DF60F9">
        <w:rPr>
          <w:rFonts w:ascii="Times New Roman" w:hAnsi="Times New Roman" w:cs="Times New Roman"/>
          <w:sz w:val="24"/>
          <w:szCs w:val="24"/>
        </w:rPr>
        <w:t>.</w:t>
      </w:r>
    </w:p>
    <w:p w:rsidR="00FD3118" w:rsidRPr="00536EAD" w:rsidRDefault="00FD3118" w:rsidP="00A4332F">
      <w:pPr>
        <w:spacing w:after="0" w:line="480" w:lineRule="auto"/>
        <w:ind w:firstLine="720"/>
        <w:jc w:val="both"/>
        <w:rPr>
          <w:rFonts w:ascii="Times New Roman" w:hAnsi="Times New Roman" w:cs="Times New Roman"/>
          <w:b/>
          <w:sz w:val="24"/>
          <w:szCs w:val="24"/>
        </w:rPr>
      </w:pPr>
      <w:r w:rsidRPr="00DF60F9">
        <w:rPr>
          <w:rFonts w:ascii="Times New Roman" w:hAnsi="Times New Roman" w:cs="Times New Roman"/>
          <w:b/>
          <w:sz w:val="24"/>
          <w:szCs w:val="24"/>
        </w:rPr>
        <w:t>Dengan menandatangani pernyataan yang berkaitan dengan penelitian ini, Bapak/Ibu sudah memahami tujuan dari penelitian dan bersedia untuk berpartisipasi m</w:t>
      </w:r>
      <w:r w:rsidR="00536EAD">
        <w:rPr>
          <w:rFonts w:ascii="Times New Roman" w:hAnsi="Times New Roman" w:cs="Times New Roman"/>
          <w:b/>
          <w:sz w:val="24"/>
          <w:szCs w:val="24"/>
        </w:rPr>
        <w:t>enjadi responden penelitian ini.</w:t>
      </w:r>
    </w:p>
    <w:p w:rsidR="00FD3118" w:rsidRPr="00DF60F9" w:rsidRDefault="00FD3118" w:rsidP="00A4332F">
      <w:pPr>
        <w:spacing w:after="0" w:line="480" w:lineRule="auto"/>
        <w:ind w:left="4320" w:firstLine="720"/>
        <w:jc w:val="center"/>
        <w:rPr>
          <w:rFonts w:ascii="Times New Roman" w:hAnsi="Times New Roman" w:cs="Times New Roman"/>
          <w:sz w:val="24"/>
          <w:szCs w:val="24"/>
        </w:rPr>
      </w:pPr>
      <w:r w:rsidRPr="00DF60F9">
        <w:rPr>
          <w:rFonts w:ascii="Times New Roman" w:hAnsi="Times New Roman" w:cs="Times New Roman"/>
          <w:sz w:val="24"/>
          <w:szCs w:val="24"/>
        </w:rPr>
        <w:t>Terima Kasih</w:t>
      </w:r>
    </w:p>
    <w:p w:rsidR="00FD3118" w:rsidRPr="00DF60F9" w:rsidRDefault="00FD3118" w:rsidP="00A4332F">
      <w:pPr>
        <w:spacing w:after="0" w:line="480" w:lineRule="auto"/>
        <w:jc w:val="right"/>
        <w:rPr>
          <w:rFonts w:ascii="Times New Roman" w:hAnsi="Times New Roman" w:cs="Times New Roman"/>
          <w:b/>
          <w:sz w:val="24"/>
          <w:szCs w:val="24"/>
        </w:rPr>
      </w:pPr>
    </w:p>
    <w:p w:rsidR="00FD3118" w:rsidRPr="00DF60F9" w:rsidRDefault="00FD3118" w:rsidP="00A4332F">
      <w:pPr>
        <w:spacing w:after="0" w:line="480" w:lineRule="auto"/>
        <w:jc w:val="right"/>
        <w:rPr>
          <w:rFonts w:ascii="Times New Roman" w:hAnsi="Times New Roman" w:cs="Times New Roman"/>
          <w:b/>
          <w:sz w:val="24"/>
          <w:szCs w:val="24"/>
        </w:rPr>
      </w:pPr>
    </w:p>
    <w:p w:rsidR="00FD3118" w:rsidRPr="00DF60F9" w:rsidRDefault="00FD3118" w:rsidP="00A4332F">
      <w:pPr>
        <w:spacing w:after="0" w:line="480" w:lineRule="auto"/>
        <w:ind w:left="4320" w:firstLine="720"/>
        <w:jc w:val="center"/>
        <w:rPr>
          <w:rFonts w:ascii="Times New Roman" w:hAnsi="Times New Roman" w:cs="Times New Roman"/>
          <w:sz w:val="24"/>
          <w:szCs w:val="24"/>
        </w:rPr>
      </w:pPr>
      <w:r w:rsidRPr="00DF60F9">
        <w:rPr>
          <w:rFonts w:ascii="Times New Roman" w:hAnsi="Times New Roman" w:cs="Times New Roman"/>
          <w:sz w:val="24"/>
          <w:szCs w:val="24"/>
        </w:rPr>
        <w:t>Peneliti</w:t>
      </w:r>
    </w:p>
    <w:p w:rsidR="00223378" w:rsidRDefault="00FD3118" w:rsidP="00A4332F">
      <w:pPr>
        <w:spacing w:after="0" w:line="480" w:lineRule="auto"/>
        <w:jc w:val="right"/>
        <w:rPr>
          <w:rFonts w:ascii="Times New Roman" w:hAnsi="Times New Roman" w:cs="Times New Roman"/>
          <w:sz w:val="24"/>
          <w:szCs w:val="24"/>
        </w:rPr>
      </w:pPr>
      <w:r w:rsidRPr="00DF60F9">
        <w:rPr>
          <w:rFonts w:ascii="Times New Roman" w:hAnsi="Times New Roman" w:cs="Times New Roman"/>
          <w:sz w:val="24"/>
          <w:szCs w:val="24"/>
        </w:rPr>
        <w:t>(</w:t>
      </w:r>
      <w:r w:rsidR="00223378">
        <w:rPr>
          <w:rFonts w:ascii="Times New Roman" w:hAnsi="Times New Roman" w:cs="Times New Roman"/>
          <w:sz w:val="24"/>
          <w:szCs w:val="24"/>
        </w:rPr>
        <w:t>Desak Made Dinda Kartika U.</w:t>
      </w:r>
      <w:r w:rsidRPr="00DF60F9">
        <w:rPr>
          <w:rFonts w:ascii="Times New Roman" w:hAnsi="Times New Roman" w:cs="Times New Roman"/>
          <w:sz w:val="24"/>
          <w:szCs w:val="24"/>
        </w:rPr>
        <w:t>)</w:t>
      </w:r>
      <w:r w:rsidR="00223378">
        <w:rPr>
          <w:rFonts w:ascii="Times New Roman" w:hAnsi="Times New Roman" w:cs="Times New Roman"/>
          <w:sz w:val="24"/>
          <w:szCs w:val="24"/>
        </w:rPr>
        <w:br w:type="page"/>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lastRenderedPageBreak/>
        <w:t>Dengan ini saya yang bertanda tangan di bawah ini menyatakan bahwa saya :</w:t>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Nama</w:t>
      </w:r>
      <w:r w:rsidRPr="00DF60F9">
        <w:rPr>
          <w:rFonts w:ascii="Times New Roman" w:hAnsi="Times New Roman" w:cs="Times New Roman"/>
          <w:sz w:val="24"/>
          <w:szCs w:val="24"/>
        </w:rPr>
        <w:tab/>
      </w:r>
      <w:r w:rsidRPr="00DF60F9">
        <w:rPr>
          <w:rFonts w:ascii="Times New Roman" w:hAnsi="Times New Roman" w:cs="Times New Roman"/>
          <w:sz w:val="24"/>
          <w:szCs w:val="24"/>
        </w:rPr>
        <w:tab/>
        <w:t>: …………………</w:t>
      </w:r>
      <w:r>
        <w:rPr>
          <w:rFonts w:ascii="Times New Roman" w:hAnsi="Times New Roman" w:cs="Times New Roman"/>
          <w:sz w:val="24"/>
          <w:szCs w:val="24"/>
        </w:rPr>
        <w:t>……………………………………………</w:t>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Alamat</w:t>
      </w:r>
      <w:r w:rsidRPr="00DF60F9">
        <w:rPr>
          <w:rFonts w:ascii="Times New Roman" w:hAnsi="Times New Roman" w:cs="Times New Roman"/>
          <w:sz w:val="24"/>
          <w:szCs w:val="24"/>
        </w:rPr>
        <w:tab/>
      </w:r>
      <w:r w:rsidRPr="00DF60F9">
        <w:rPr>
          <w:rFonts w:ascii="Times New Roman" w:hAnsi="Times New Roman" w:cs="Times New Roman"/>
          <w:sz w:val="24"/>
          <w:szCs w:val="24"/>
        </w:rPr>
        <w:tab/>
        <w:t>: …</w:t>
      </w:r>
      <w:r>
        <w:rPr>
          <w:rFonts w:ascii="Times New Roman" w:hAnsi="Times New Roman" w:cs="Times New Roman"/>
          <w:sz w:val="24"/>
          <w:szCs w:val="24"/>
        </w:rPr>
        <w:t>……………………………………………………………</w:t>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No. HP</w:t>
      </w:r>
      <w:r w:rsidRPr="00DF60F9">
        <w:rPr>
          <w:rFonts w:ascii="Times New Roman" w:hAnsi="Times New Roman" w:cs="Times New Roman"/>
          <w:sz w:val="24"/>
          <w:szCs w:val="24"/>
        </w:rPr>
        <w:tab/>
        <w:t>: …</w:t>
      </w:r>
      <w:r>
        <w:rPr>
          <w:rFonts w:ascii="Times New Roman" w:hAnsi="Times New Roman" w:cs="Times New Roman"/>
          <w:sz w:val="24"/>
          <w:szCs w:val="24"/>
        </w:rPr>
        <w:t>……………………………………………………………</w:t>
      </w:r>
    </w:p>
    <w:p w:rsidR="00223378" w:rsidRPr="00DF60F9" w:rsidRDefault="00223378" w:rsidP="00A4332F">
      <w:pPr>
        <w:spacing w:after="0" w:line="480" w:lineRule="auto"/>
        <w:jc w:val="both"/>
        <w:rPr>
          <w:rFonts w:ascii="Times New Roman" w:hAnsi="Times New Roman" w:cs="Times New Roman"/>
          <w:sz w:val="24"/>
          <w:szCs w:val="24"/>
        </w:rPr>
      </w:pP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Orang Tua/ Wali Murid dari:</w:t>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Nama</w:t>
      </w:r>
      <w:r w:rsidRPr="00DF60F9">
        <w:rPr>
          <w:rFonts w:ascii="Times New Roman" w:hAnsi="Times New Roman" w:cs="Times New Roman"/>
          <w:sz w:val="24"/>
          <w:szCs w:val="24"/>
        </w:rPr>
        <w:tab/>
      </w:r>
      <w:r w:rsidRPr="00DF60F9">
        <w:rPr>
          <w:rFonts w:ascii="Times New Roman" w:hAnsi="Times New Roman" w:cs="Times New Roman"/>
          <w:sz w:val="24"/>
          <w:szCs w:val="24"/>
        </w:rPr>
        <w:tab/>
        <w:t>: …</w:t>
      </w:r>
      <w:r>
        <w:rPr>
          <w:rFonts w:ascii="Times New Roman" w:hAnsi="Times New Roman" w:cs="Times New Roman"/>
          <w:sz w:val="24"/>
          <w:szCs w:val="24"/>
        </w:rPr>
        <w:t>……………………………………………………………</w:t>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Kelas</w:t>
      </w:r>
      <w:r w:rsidRPr="00DF60F9">
        <w:rPr>
          <w:rFonts w:ascii="Times New Roman" w:hAnsi="Times New Roman" w:cs="Times New Roman"/>
          <w:sz w:val="24"/>
          <w:szCs w:val="24"/>
        </w:rPr>
        <w:tab/>
      </w:r>
      <w:r w:rsidRPr="00DF60F9">
        <w:rPr>
          <w:rFonts w:ascii="Times New Roman" w:hAnsi="Times New Roman" w:cs="Times New Roman"/>
          <w:sz w:val="24"/>
          <w:szCs w:val="24"/>
        </w:rPr>
        <w:tab/>
        <w:t>: …</w:t>
      </w:r>
      <w:r>
        <w:rPr>
          <w:rFonts w:ascii="Times New Roman" w:hAnsi="Times New Roman" w:cs="Times New Roman"/>
          <w:sz w:val="24"/>
          <w:szCs w:val="24"/>
        </w:rPr>
        <w:t>……………………………………………………………</w:t>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Usia</w:t>
      </w:r>
      <w:r w:rsidRPr="00DF60F9">
        <w:rPr>
          <w:rFonts w:ascii="Times New Roman" w:hAnsi="Times New Roman" w:cs="Times New Roman"/>
          <w:sz w:val="24"/>
          <w:szCs w:val="24"/>
        </w:rPr>
        <w:tab/>
      </w:r>
      <w:r w:rsidRPr="00DF60F9">
        <w:rPr>
          <w:rFonts w:ascii="Times New Roman" w:hAnsi="Times New Roman" w:cs="Times New Roman"/>
          <w:sz w:val="24"/>
          <w:szCs w:val="24"/>
        </w:rPr>
        <w:tab/>
        <w:t>: …</w:t>
      </w:r>
      <w:r>
        <w:rPr>
          <w:rFonts w:ascii="Times New Roman" w:hAnsi="Times New Roman" w:cs="Times New Roman"/>
          <w:sz w:val="24"/>
          <w:szCs w:val="24"/>
        </w:rPr>
        <w:t>……………………………………………………………</w:t>
      </w: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Alamat</w:t>
      </w:r>
      <w:r w:rsidRPr="00DF60F9">
        <w:rPr>
          <w:rFonts w:ascii="Times New Roman" w:hAnsi="Times New Roman" w:cs="Times New Roman"/>
          <w:sz w:val="24"/>
          <w:szCs w:val="24"/>
        </w:rPr>
        <w:tab/>
      </w:r>
      <w:r w:rsidRPr="00DF60F9">
        <w:rPr>
          <w:rFonts w:ascii="Times New Roman" w:hAnsi="Times New Roman" w:cs="Times New Roman"/>
          <w:sz w:val="24"/>
          <w:szCs w:val="24"/>
        </w:rPr>
        <w:tab/>
        <w:t>: …</w:t>
      </w:r>
      <w:r>
        <w:rPr>
          <w:rFonts w:ascii="Times New Roman" w:hAnsi="Times New Roman" w:cs="Times New Roman"/>
          <w:sz w:val="24"/>
          <w:szCs w:val="24"/>
        </w:rPr>
        <w:t>……………………………………………………………</w:t>
      </w:r>
    </w:p>
    <w:p w:rsidR="00223378" w:rsidRPr="00DF60F9" w:rsidRDefault="00223378" w:rsidP="00A4332F">
      <w:pPr>
        <w:spacing w:after="0" w:line="480" w:lineRule="auto"/>
        <w:jc w:val="both"/>
        <w:rPr>
          <w:rFonts w:ascii="Times New Roman" w:hAnsi="Times New Roman" w:cs="Times New Roman"/>
          <w:sz w:val="24"/>
          <w:szCs w:val="24"/>
        </w:rPr>
      </w:pPr>
    </w:p>
    <w:p w:rsidR="00223378" w:rsidRPr="00DF60F9" w:rsidRDefault="00223378" w:rsidP="00A4332F">
      <w:pPr>
        <w:spacing w:after="0" w:line="480" w:lineRule="auto"/>
        <w:jc w:val="both"/>
        <w:rPr>
          <w:rFonts w:ascii="Times New Roman" w:hAnsi="Times New Roman" w:cs="Times New Roman"/>
          <w:sz w:val="24"/>
          <w:szCs w:val="24"/>
        </w:rPr>
      </w:pPr>
      <w:r w:rsidRPr="00DF60F9">
        <w:rPr>
          <w:rFonts w:ascii="Times New Roman" w:hAnsi="Times New Roman" w:cs="Times New Roman"/>
          <w:sz w:val="24"/>
          <w:szCs w:val="24"/>
        </w:rPr>
        <w:t>Telah mengetahui dengan jelas prosedur penelitian ini dan bersedia untuk ikut berpartisipasi dalam penelitian ini. Berikut saya sertakan tanda tangan dan nama terang.</w:t>
      </w:r>
    </w:p>
    <w:p w:rsidR="00223378" w:rsidRPr="00DF60F9" w:rsidRDefault="00223378" w:rsidP="00A4332F">
      <w:pPr>
        <w:spacing w:after="0" w:line="480" w:lineRule="auto"/>
        <w:ind w:left="4320" w:firstLine="720"/>
        <w:jc w:val="both"/>
        <w:rPr>
          <w:rFonts w:ascii="Times New Roman" w:hAnsi="Times New Roman" w:cs="Times New Roman"/>
          <w:sz w:val="24"/>
          <w:szCs w:val="24"/>
        </w:rPr>
      </w:pPr>
    </w:p>
    <w:p w:rsidR="00223378" w:rsidRPr="00223378" w:rsidRDefault="00223378" w:rsidP="00A4332F">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Kuripan</w:t>
      </w:r>
      <w:r w:rsidR="00483B6F">
        <w:rPr>
          <w:rFonts w:ascii="Times New Roman" w:hAnsi="Times New Roman" w:cs="Times New Roman"/>
          <w:sz w:val="24"/>
          <w:szCs w:val="24"/>
        </w:rPr>
        <w:t xml:space="preserve">,   </w:t>
      </w:r>
      <w:r w:rsidR="007775DA">
        <w:rPr>
          <w:rFonts w:ascii="Times New Roman" w:hAnsi="Times New Roman" w:cs="Times New Roman"/>
          <w:sz w:val="24"/>
          <w:szCs w:val="24"/>
        </w:rPr>
        <w:tab/>
      </w:r>
      <w:r w:rsidR="007775DA">
        <w:rPr>
          <w:rFonts w:ascii="Times New Roman" w:hAnsi="Times New Roman" w:cs="Times New Roman"/>
          <w:sz w:val="24"/>
          <w:szCs w:val="24"/>
        </w:rPr>
        <w:tab/>
      </w:r>
      <w:r>
        <w:rPr>
          <w:rFonts w:ascii="Times New Roman" w:hAnsi="Times New Roman" w:cs="Times New Roman"/>
          <w:sz w:val="24"/>
          <w:szCs w:val="24"/>
        </w:rPr>
        <w:t>2016</w:t>
      </w:r>
    </w:p>
    <w:p w:rsidR="007775DA" w:rsidRDefault="007775DA" w:rsidP="007775DA">
      <w:pPr>
        <w:spacing w:after="0" w:line="480" w:lineRule="auto"/>
        <w:ind w:left="5760"/>
        <w:jc w:val="both"/>
        <w:rPr>
          <w:rFonts w:ascii="Times New Roman" w:hAnsi="Times New Roman" w:cs="Times New Roman"/>
          <w:sz w:val="24"/>
          <w:szCs w:val="24"/>
        </w:rPr>
      </w:pPr>
      <w:r>
        <w:rPr>
          <w:rFonts w:ascii="Times New Roman" w:hAnsi="Times New Roman" w:cs="Times New Roman"/>
          <w:sz w:val="24"/>
          <w:szCs w:val="24"/>
        </w:rPr>
        <w:t xml:space="preserve">    </w:t>
      </w:r>
    </w:p>
    <w:p w:rsidR="00223378" w:rsidRPr="00DF60F9" w:rsidRDefault="007775DA" w:rsidP="007775DA">
      <w:pPr>
        <w:spacing w:after="0" w:line="480" w:lineRule="auto"/>
        <w:ind w:left="5760"/>
        <w:jc w:val="both"/>
        <w:rPr>
          <w:rFonts w:ascii="Times New Roman" w:hAnsi="Times New Roman" w:cs="Times New Roman"/>
          <w:sz w:val="24"/>
          <w:szCs w:val="24"/>
        </w:rPr>
      </w:pPr>
      <w:r>
        <w:rPr>
          <w:rFonts w:ascii="Times New Roman" w:hAnsi="Times New Roman" w:cs="Times New Roman"/>
          <w:sz w:val="24"/>
          <w:szCs w:val="24"/>
        </w:rPr>
        <w:t xml:space="preserve">         </w:t>
      </w:r>
      <w:r w:rsidR="00223378" w:rsidRPr="00DF60F9">
        <w:rPr>
          <w:rFonts w:ascii="Times New Roman" w:hAnsi="Times New Roman" w:cs="Times New Roman"/>
          <w:sz w:val="24"/>
          <w:szCs w:val="24"/>
        </w:rPr>
        <w:t>ttd</w:t>
      </w:r>
    </w:p>
    <w:p w:rsidR="00223378" w:rsidRPr="00DF60F9" w:rsidRDefault="00223378" w:rsidP="007775DA">
      <w:pPr>
        <w:spacing w:after="0" w:line="240" w:lineRule="auto"/>
        <w:ind w:left="4320" w:firstLine="720"/>
        <w:jc w:val="both"/>
        <w:rPr>
          <w:rFonts w:ascii="Times New Roman" w:hAnsi="Times New Roman" w:cs="Times New Roman"/>
          <w:sz w:val="24"/>
          <w:szCs w:val="24"/>
        </w:rPr>
      </w:pPr>
      <w:r>
        <w:rPr>
          <w:rFonts w:ascii="Times New Roman" w:hAnsi="Times New Roman" w:cs="Times New Roman"/>
          <w:sz w:val="24"/>
          <w:szCs w:val="24"/>
        </w:rPr>
        <w:t>(……………………………</w:t>
      </w:r>
      <w:r w:rsidRPr="00DF60F9">
        <w:rPr>
          <w:rFonts w:ascii="Times New Roman" w:hAnsi="Times New Roman" w:cs="Times New Roman"/>
          <w:sz w:val="24"/>
          <w:szCs w:val="24"/>
        </w:rPr>
        <w:t>)</w:t>
      </w:r>
    </w:p>
    <w:p w:rsidR="00223378" w:rsidRPr="00DF60F9" w:rsidRDefault="00223378" w:rsidP="00A4332F">
      <w:pPr>
        <w:spacing w:after="0" w:line="480" w:lineRule="auto"/>
        <w:ind w:left="4320" w:firstLine="720"/>
        <w:jc w:val="center"/>
        <w:rPr>
          <w:rFonts w:ascii="Times New Roman" w:hAnsi="Times New Roman" w:cs="Times New Roman"/>
          <w:sz w:val="24"/>
          <w:szCs w:val="24"/>
        </w:rPr>
      </w:pPr>
      <w:r w:rsidRPr="00DF60F9">
        <w:rPr>
          <w:rFonts w:ascii="Times New Roman" w:hAnsi="Times New Roman" w:cs="Times New Roman"/>
          <w:sz w:val="24"/>
          <w:szCs w:val="24"/>
        </w:rPr>
        <w:t>Orang Tua/Wali Murid</w:t>
      </w:r>
    </w:p>
    <w:p w:rsidR="00536EAD" w:rsidRDefault="00536EAD">
      <w:pPr>
        <w:rPr>
          <w:rFonts w:ascii="Times New Roman" w:hAnsi="Times New Roman" w:cs="Times New Roman"/>
          <w:sz w:val="24"/>
          <w:szCs w:val="24"/>
        </w:rPr>
      </w:pPr>
      <w:r>
        <w:rPr>
          <w:rFonts w:ascii="Times New Roman" w:hAnsi="Times New Roman" w:cs="Times New Roman"/>
          <w:sz w:val="24"/>
          <w:szCs w:val="24"/>
        </w:rPr>
        <w:br w:type="page"/>
      </w:r>
    </w:p>
    <w:p w:rsidR="00E026A3" w:rsidRPr="00A4332F" w:rsidRDefault="00E026A3" w:rsidP="00E026A3">
      <w:pPr>
        <w:spacing w:after="0" w:line="360" w:lineRule="auto"/>
        <w:jc w:val="both"/>
        <w:rPr>
          <w:rFonts w:ascii="Times New Roman" w:hAnsi="Times New Roman" w:cs="Times New Roman"/>
          <w:b/>
          <w:sz w:val="24"/>
          <w:szCs w:val="24"/>
        </w:rPr>
      </w:pPr>
      <w:r w:rsidRPr="00A4332F">
        <w:rPr>
          <w:rFonts w:ascii="Times New Roman" w:hAnsi="Times New Roman" w:cs="Times New Roman"/>
          <w:b/>
          <w:sz w:val="24"/>
          <w:szCs w:val="24"/>
        </w:rPr>
        <w:lastRenderedPageBreak/>
        <w:t xml:space="preserve">Lampiran </w:t>
      </w:r>
      <w:r w:rsidRPr="00A4332F">
        <w:rPr>
          <w:rFonts w:ascii="Times New Roman" w:hAnsi="Times New Roman" w:cs="Times New Roman"/>
          <w:b/>
          <w:noProof/>
          <w:sz w:val="24"/>
          <w:szCs w:val="24"/>
        </w:rPr>
        <w:drawing>
          <wp:anchor distT="0" distB="0" distL="114935" distR="114935" simplePos="0" relativeHeight="251739136" behindDoc="1" locked="0" layoutInCell="1" allowOverlap="1">
            <wp:simplePos x="0" y="0"/>
            <wp:positionH relativeFrom="column">
              <wp:posOffset>1988820</wp:posOffset>
            </wp:positionH>
            <wp:positionV relativeFrom="paragraph">
              <wp:posOffset>192405</wp:posOffset>
            </wp:positionV>
            <wp:extent cx="1152525" cy="1028700"/>
            <wp:effectExtent l="1905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152525" cy="1028700"/>
                    </a:xfrm>
                    <a:prstGeom prst="rect">
                      <a:avLst/>
                    </a:prstGeom>
                    <a:solidFill>
                      <a:srgbClr val="FFFFFF">
                        <a:alpha val="0"/>
                      </a:srgbClr>
                    </a:solidFill>
                    <a:ln w="9525">
                      <a:noFill/>
                      <a:miter lim="800000"/>
                      <a:headEnd/>
                      <a:tailEnd/>
                    </a:ln>
                  </pic:spPr>
                </pic:pic>
              </a:graphicData>
            </a:graphic>
          </wp:anchor>
        </w:drawing>
      </w:r>
      <w:r w:rsidR="001277F1" w:rsidRPr="00A4332F">
        <w:rPr>
          <w:rFonts w:ascii="Times New Roman" w:hAnsi="Times New Roman" w:cs="Times New Roman"/>
          <w:b/>
          <w:sz w:val="24"/>
          <w:szCs w:val="24"/>
        </w:rPr>
        <w:t>3</w:t>
      </w:r>
      <w:r w:rsidR="00A4332F" w:rsidRPr="00A4332F">
        <w:rPr>
          <w:rFonts w:ascii="Times New Roman" w:hAnsi="Times New Roman" w:cs="Times New Roman"/>
          <w:b/>
          <w:sz w:val="24"/>
          <w:szCs w:val="24"/>
        </w:rPr>
        <w:t>. Kuesioner Penelitian</w:t>
      </w:r>
    </w:p>
    <w:p w:rsidR="00E026A3" w:rsidRPr="00DF60F9" w:rsidRDefault="00E026A3" w:rsidP="00E026A3">
      <w:pPr>
        <w:spacing w:after="0" w:line="360" w:lineRule="auto"/>
        <w:jc w:val="center"/>
        <w:rPr>
          <w:rFonts w:ascii="Times New Roman" w:hAnsi="Times New Roman" w:cs="Times New Roman"/>
          <w:sz w:val="24"/>
          <w:szCs w:val="24"/>
        </w:rPr>
      </w:pPr>
    </w:p>
    <w:p w:rsidR="00E026A3" w:rsidRPr="00DF60F9" w:rsidRDefault="00E026A3" w:rsidP="00E026A3">
      <w:pPr>
        <w:spacing w:after="0" w:line="360" w:lineRule="auto"/>
        <w:jc w:val="center"/>
        <w:rPr>
          <w:rFonts w:ascii="Times New Roman" w:hAnsi="Times New Roman" w:cs="Times New Roman"/>
          <w:sz w:val="24"/>
          <w:szCs w:val="24"/>
        </w:rPr>
      </w:pPr>
    </w:p>
    <w:p w:rsidR="00E026A3" w:rsidRPr="00DF60F9" w:rsidRDefault="00E026A3" w:rsidP="00E026A3">
      <w:pPr>
        <w:spacing w:after="0" w:line="360" w:lineRule="auto"/>
        <w:ind w:left="5760"/>
        <w:jc w:val="both"/>
        <w:rPr>
          <w:rFonts w:ascii="Times New Roman" w:hAnsi="Times New Roman" w:cs="Times New Roman"/>
          <w:sz w:val="24"/>
          <w:szCs w:val="24"/>
        </w:rPr>
      </w:pPr>
    </w:p>
    <w:p w:rsidR="00E026A3" w:rsidRPr="00DF60F9" w:rsidRDefault="00E026A3" w:rsidP="00E026A3">
      <w:pPr>
        <w:spacing w:line="360" w:lineRule="auto"/>
        <w:rPr>
          <w:rFonts w:ascii="Times New Roman" w:hAnsi="Times New Roman" w:cs="Times New Roman"/>
          <w:b/>
          <w:sz w:val="24"/>
          <w:szCs w:val="24"/>
        </w:rPr>
      </w:pPr>
    </w:p>
    <w:p w:rsidR="00E026A3" w:rsidRPr="00DF60F9" w:rsidRDefault="00E026A3" w:rsidP="00732142">
      <w:pPr>
        <w:spacing w:line="480" w:lineRule="auto"/>
        <w:jc w:val="center"/>
        <w:rPr>
          <w:rFonts w:ascii="Times New Roman" w:hAnsi="Times New Roman" w:cs="Times New Roman"/>
          <w:b/>
          <w:sz w:val="24"/>
          <w:szCs w:val="24"/>
        </w:rPr>
      </w:pPr>
      <w:r w:rsidRPr="00DF60F9">
        <w:rPr>
          <w:rFonts w:ascii="Times New Roman" w:hAnsi="Times New Roman" w:cs="Times New Roman"/>
          <w:b/>
          <w:sz w:val="24"/>
          <w:szCs w:val="24"/>
        </w:rPr>
        <w:t>UNIVERSITAS MATARAM</w:t>
      </w:r>
    </w:p>
    <w:p w:rsidR="00E026A3" w:rsidRPr="00DF60F9" w:rsidRDefault="00E026A3" w:rsidP="00732142">
      <w:pPr>
        <w:spacing w:line="480" w:lineRule="auto"/>
        <w:rPr>
          <w:rFonts w:ascii="Times New Roman" w:hAnsi="Times New Roman" w:cs="Times New Roman"/>
          <w:b/>
          <w:sz w:val="24"/>
          <w:szCs w:val="24"/>
        </w:rPr>
      </w:pPr>
      <w:r w:rsidRPr="00DF60F9">
        <w:rPr>
          <w:rFonts w:ascii="Times New Roman" w:hAnsi="Times New Roman" w:cs="Times New Roman"/>
          <w:b/>
          <w:sz w:val="24"/>
          <w:szCs w:val="24"/>
        </w:rPr>
        <w:t xml:space="preserve">KUESIONER PENELITIAN </w:t>
      </w:r>
    </w:p>
    <w:p w:rsidR="00E026A3" w:rsidRPr="00E026A3" w:rsidRDefault="00E026A3" w:rsidP="00732142">
      <w:pPr>
        <w:autoSpaceDE w:val="0"/>
        <w:autoSpaceDN w:val="0"/>
        <w:adjustRightInd w:val="0"/>
        <w:spacing w:line="480" w:lineRule="auto"/>
        <w:jc w:val="center"/>
        <w:rPr>
          <w:rFonts w:ascii="Times New Roman" w:hAnsi="Times New Roman" w:cs="Times New Roman"/>
          <w:sz w:val="24"/>
          <w:szCs w:val="24"/>
        </w:rPr>
      </w:pPr>
      <w:r w:rsidRPr="00E026A3">
        <w:rPr>
          <w:rFonts w:ascii="Times New Roman" w:hAnsi="Times New Roman" w:cs="Times New Roman"/>
          <w:sz w:val="24"/>
          <w:szCs w:val="24"/>
        </w:rPr>
        <w:t xml:space="preserve">Hubungan Tingkat Pengetahuan, Sikap, dan Perilaku Ibu dengan Kejadian Kecacingan pada Murid PAUD </w:t>
      </w:r>
      <w:r w:rsidR="009F6C04">
        <w:rPr>
          <w:rFonts w:ascii="Times New Roman" w:hAnsi="Times New Roman" w:cs="Times New Roman"/>
          <w:sz w:val="24"/>
          <w:szCs w:val="24"/>
        </w:rPr>
        <w:t xml:space="preserve">di </w:t>
      </w:r>
      <w:r w:rsidRPr="00E026A3">
        <w:rPr>
          <w:rFonts w:ascii="Times New Roman" w:hAnsi="Times New Roman" w:cs="Times New Roman"/>
          <w:sz w:val="24"/>
          <w:szCs w:val="24"/>
        </w:rPr>
        <w:t>Kecamatan Kuripan Kabupaten Lombok Barat</w:t>
      </w:r>
    </w:p>
    <w:p w:rsidR="00E026A3" w:rsidRPr="0000670F" w:rsidRDefault="00E026A3" w:rsidP="004C6896">
      <w:pPr>
        <w:pStyle w:val="ListParagraph"/>
        <w:numPr>
          <w:ilvl w:val="0"/>
          <w:numId w:val="32"/>
        </w:numPr>
        <w:autoSpaceDE w:val="0"/>
        <w:autoSpaceDN w:val="0"/>
        <w:adjustRightInd w:val="0"/>
        <w:spacing w:after="0" w:line="480" w:lineRule="auto"/>
        <w:ind w:left="426" w:hanging="426"/>
        <w:jc w:val="both"/>
        <w:rPr>
          <w:rFonts w:ascii="Times New Roman" w:hAnsi="Times New Roman" w:cs="Times New Roman"/>
          <w:b/>
          <w:sz w:val="24"/>
          <w:szCs w:val="24"/>
        </w:rPr>
      </w:pPr>
      <w:r w:rsidRPr="0000670F">
        <w:rPr>
          <w:rFonts w:ascii="Times New Roman" w:hAnsi="Times New Roman" w:cs="Times New Roman"/>
          <w:b/>
          <w:sz w:val="24"/>
          <w:szCs w:val="24"/>
        </w:rPr>
        <w:t>IDENTITAS RESPONDEN</w:t>
      </w:r>
    </w:p>
    <w:p w:rsidR="00E026A3" w:rsidRPr="003D708C" w:rsidRDefault="00E026A3"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2C10B3">
        <w:rPr>
          <w:rFonts w:ascii="Times New Roman" w:hAnsi="Times New Roman" w:cs="Times New Roman"/>
          <w:sz w:val="24"/>
          <w:szCs w:val="24"/>
        </w:rPr>
        <w:t xml:space="preserve">Nama </w:t>
      </w:r>
      <w:r>
        <w:rPr>
          <w:rFonts w:ascii="Times New Roman" w:hAnsi="Times New Roman" w:cs="Times New Roman"/>
          <w:sz w:val="24"/>
          <w:szCs w:val="24"/>
        </w:rPr>
        <w:t>Ibu</w:t>
      </w:r>
      <w:r>
        <w:rPr>
          <w:rFonts w:ascii="Times New Roman" w:hAnsi="Times New Roman" w:cs="Times New Roman"/>
          <w:sz w:val="24"/>
          <w:szCs w:val="24"/>
        </w:rPr>
        <w:tab/>
      </w:r>
      <w:r w:rsidR="003D708C">
        <w:rPr>
          <w:rFonts w:ascii="Times New Roman" w:hAnsi="Times New Roman" w:cs="Times New Roman"/>
          <w:sz w:val="24"/>
          <w:szCs w:val="24"/>
        </w:rPr>
        <w:tab/>
      </w:r>
      <w:r w:rsidR="003D708C">
        <w:rPr>
          <w:rFonts w:ascii="Times New Roman" w:hAnsi="Times New Roman" w:cs="Times New Roman"/>
          <w:sz w:val="24"/>
          <w:szCs w:val="24"/>
        </w:rPr>
        <w:tab/>
      </w:r>
      <w:r>
        <w:rPr>
          <w:rFonts w:ascii="Times New Roman" w:hAnsi="Times New Roman" w:cs="Times New Roman"/>
          <w:sz w:val="24"/>
          <w:szCs w:val="24"/>
        </w:rPr>
        <w:t>:</w:t>
      </w:r>
    </w:p>
    <w:p w:rsidR="003D708C" w:rsidRDefault="003D708C"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Terakhir Ibu</w:t>
      </w:r>
      <w:r>
        <w:rPr>
          <w:rFonts w:ascii="Times New Roman" w:hAnsi="Times New Roman" w:cs="Times New Roman"/>
          <w:sz w:val="24"/>
          <w:szCs w:val="24"/>
        </w:rPr>
        <w:tab/>
        <w:t>:</w:t>
      </w:r>
    </w:p>
    <w:p w:rsidR="003D708C" w:rsidRPr="002C10B3" w:rsidRDefault="003D708C"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026A3" w:rsidRDefault="00E026A3"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2C10B3">
        <w:rPr>
          <w:rFonts w:ascii="Times New Roman" w:hAnsi="Times New Roman" w:cs="Times New Roman"/>
          <w:sz w:val="24"/>
          <w:szCs w:val="24"/>
        </w:rPr>
        <w:t xml:space="preserve">Nama </w:t>
      </w:r>
      <w:r>
        <w:rPr>
          <w:rFonts w:ascii="Times New Roman" w:hAnsi="Times New Roman" w:cs="Times New Roman"/>
          <w:sz w:val="24"/>
          <w:szCs w:val="24"/>
        </w:rPr>
        <w:t>Anak</w:t>
      </w:r>
      <w:r>
        <w:rPr>
          <w:rFonts w:ascii="Times New Roman" w:hAnsi="Times New Roman" w:cs="Times New Roman"/>
          <w:sz w:val="24"/>
          <w:szCs w:val="24"/>
        </w:rPr>
        <w:tab/>
      </w:r>
      <w:r w:rsidR="003D708C">
        <w:rPr>
          <w:rFonts w:ascii="Times New Roman" w:hAnsi="Times New Roman" w:cs="Times New Roman"/>
          <w:sz w:val="24"/>
          <w:szCs w:val="24"/>
        </w:rPr>
        <w:tab/>
      </w:r>
      <w:r w:rsidR="003D708C">
        <w:rPr>
          <w:rFonts w:ascii="Times New Roman" w:hAnsi="Times New Roman" w:cs="Times New Roman"/>
          <w:sz w:val="24"/>
          <w:szCs w:val="24"/>
        </w:rPr>
        <w:tab/>
      </w:r>
      <w:r w:rsidRPr="002C10B3">
        <w:rPr>
          <w:rFonts w:ascii="Times New Roman" w:hAnsi="Times New Roman" w:cs="Times New Roman"/>
          <w:sz w:val="24"/>
          <w:szCs w:val="24"/>
        </w:rPr>
        <w:t>:</w:t>
      </w:r>
    </w:p>
    <w:p w:rsidR="00E026A3" w:rsidRDefault="00E026A3"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sidR="003D708C">
        <w:rPr>
          <w:rFonts w:ascii="Times New Roman" w:hAnsi="Times New Roman" w:cs="Times New Roman"/>
          <w:sz w:val="24"/>
          <w:szCs w:val="24"/>
        </w:rPr>
        <w:tab/>
      </w:r>
      <w:r w:rsidR="003D708C">
        <w:rPr>
          <w:rFonts w:ascii="Times New Roman" w:hAnsi="Times New Roman" w:cs="Times New Roman"/>
          <w:sz w:val="24"/>
          <w:szCs w:val="24"/>
        </w:rPr>
        <w:tab/>
      </w:r>
      <w:r w:rsidRPr="002C10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10B3">
        <w:rPr>
          <w:rFonts w:ascii="Times New Roman" w:hAnsi="Times New Roman" w:cs="Times New Roman"/>
          <w:sz w:val="24"/>
          <w:szCs w:val="24"/>
        </w:rPr>
        <w:t>tahun</w:t>
      </w:r>
    </w:p>
    <w:p w:rsidR="00E026A3" w:rsidRDefault="00E026A3"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003D708C">
        <w:rPr>
          <w:rFonts w:ascii="Times New Roman" w:hAnsi="Times New Roman" w:cs="Times New Roman"/>
          <w:sz w:val="24"/>
          <w:szCs w:val="24"/>
        </w:rPr>
        <w:tab/>
      </w:r>
      <w:r w:rsidR="003D708C">
        <w:rPr>
          <w:rFonts w:ascii="Times New Roman" w:hAnsi="Times New Roman" w:cs="Times New Roman"/>
          <w:sz w:val="24"/>
          <w:szCs w:val="24"/>
        </w:rPr>
        <w:tab/>
      </w:r>
      <w:r w:rsidRPr="002C10B3">
        <w:rPr>
          <w:rFonts w:ascii="Times New Roman" w:hAnsi="Times New Roman" w:cs="Times New Roman"/>
          <w:sz w:val="24"/>
          <w:szCs w:val="24"/>
        </w:rPr>
        <w:t>:</w:t>
      </w:r>
    </w:p>
    <w:p w:rsidR="00E026A3" w:rsidRDefault="003D708C"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026A3" w:rsidRPr="002C10B3">
        <w:rPr>
          <w:rFonts w:ascii="Times New Roman" w:hAnsi="Times New Roman" w:cs="Times New Roman"/>
          <w:sz w:val="24"/>
          <w:szCs w:val="24"/>
        </w:rPr>
        <w:t>:</w:t>
      </w:r>
    </w:p>
    <w:p w:rsidR="00E026A3" w:rsidRPr="00192FD5" w:rsidRDefault="00E026A3"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003D708C">
        <w:rPr>
          <w:rFonts w:ascii="Times New Roman" w:hAnsi="Times New Roman" w:cs="Times New Roman"/>
          <w:sz w:val="24"/>
          <w:szCs w:val="24"/>
        </w:rPr>
        <w:tab/>
      </w:r>
      <w:r w:rsidR="003D708C">
        <w:rPr>
          <w:rFonts w:ascii="Times New Roman" w:hAnsi="Times New Roman" w:cs="Times New Roman"/>
          <w:sz w:val="24"/>
          <w:szCs w:val="24"/>
        </w:rPr>
        <w:tab/>
      </w:r>
      <w:r w:rsidRPr="002C10B3">
        <w:rPr>
          <w:rFonts w:ascii="Times New Roman" w:hAnsi="Times New Roman" w:cs="Times New Roman"/>
          <w:sz w:val="24"/>
          <w:szCs w:val="24"/>
        </w:rPr>
        <w:t>:</w:t>
      </w:r>
    </w:p>
    <w:p w:rsidR="00192FD5" w:rsidRPr="003D708C" w:rsidRDefault="00192FD5" w:rsidP="004C6896">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026A3" w:rsidRPr="003D708C" w:rsidRDefault="00E026A3" w:rsidP="004C6896">
      <w:pPr>
        <w:pStyle w:val="ListParagraph"/>
        <w:numPr>
          <w:ilvl w:val="0"/>
          <w:numId w:val="32"/>
        </w:numPr>
        <w:autoSpaceDE w:val="0"/>
        <w:autoSpaceDN w:val="0"/>
        <w:adjustRightInd w:val="0"/>
        <w:spacing w:after="0" w:line="480" w:lineRule="auto"/>
        <w:ind w:left="426" w:hanging="426"/>
        <w:jc w:val="both"/>
        <w:rPr>
          <w:rFonts w:ascii="Times New Roman" w:hAnsi="Times New Roman" w:cs="Times New Roman"/>
          <w:b/>
          <w:sz w:val="24"/>
          <w:szCs w:val="24"/>
        </w:rPr>
      </w:pPr>
      <w:r w:rsidRPr="0000670F">
        <w:rPr>
          <w:rFonts w:ascii="Times New Roman" w:hAnsi="Times New Roman" w:cs="Times New Roman"/>
          <w:b/>
          <w:sz w:val="24"/>
          <w:szCs w:val="24"/>
        </w:rPr>
        <w:t>PERTANYAAN</w:t>
      </w:r>
    </w:p>
    <w:p w:rsidR="00C0232E" w:rsidRPr="003D708C"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3D708C">
        <w:rPr>
          <w:rFonts w:ascii="Times New Roman" w:hAnsi="Times New Roman" w:cs="Times New Roman"/>
          <w:sz w:val="24"/>
          <w:szCs w:val="24"/>
        </w:rPr>
        <w:t>Apakah anak Ibu meng</w:t>
      </w:r>
      <w:r>
        <w:rPr>
          <w:rFonts w:ascii="Times New Roman" w:hAnsi="Times New Roman" w:cs="Times New Roman"/>
          <w:sz w:val="24"/>
          <w:szCs w:val="24"/>
        </w:rPr>
        <w:t>k</w:t>
      </w:r>
      <w:r w:rsidRPr="003D708C">
        <w:rPr>
          <w:rFonts w:ascii="Times New Roman" w:hAnsi="Times New Roman" w:cs="Times New Roman"/>
          <w:sz w:val="24"/>
          <w:szCs w:val="24"/>
        </w:rPr>
        <w:t>onsumsi obat cacing dalam 6 bulan terakhir?</w:t>
      </w:r>
    </w:p>
    <w:p w:rsidR="00C0232E"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3D708C">
        <w:rPr>
          <w:rFonts w:ascii="Times New Roman" w:hAnsi="Times New Roman" w:cs="Times New Roman"/>
          <w:sz w:val="24"/>
          <w:szCs w:val="24"/>
        </w:rPr>
        <w:t xml:space="preserve">1. Tidak </w:t>
      </w:r>
      <w:r>
        <w:rPr>
          <w:rFonts w:ascii="Times New Roman" w:hAnsi="Times New Roman" w:cs="Times New Roman"/>
          <w:sz w:val="24"/>
          <w:szCs w:val="24"/>
        </w:rPr>
        <w:tab/>
      </w:r>
      <w:r w:rsidRPr="003D708C">
        <w:rPr>
          <w:rFonts w:ascii="Times New Roman" w:hAnsi="Times New Roman" w:cs="Times New Roman"/>
          <w:sz w:val="24"/>
          <w:szCs w:val="24"/>
        </w:rPr>
        <w:t>2. Ya</w:t>
      </w:r>
    </w:p>
    <w:p w:rsidR="00052745" w:rsidRPr="003D708C" w:rsidRDefault="00052745" w:rsidP="00732142">
      <w:pPr>
        <w:autoSpaceDE w:val="0"/>
        <w:autoSpaceDN w:val="0"/>
        <w:adjustRightInd w:val="0"/>
        <w:spacing w:after="0" w:line="480" w:lineRule="auto"/>
        <w:ind w:firstLine="720"/>
        <w:jc w:val="both"/>
        <w:rPr>
          <w:rFonts w:ascii="Times New Roman" w:hAnsi="Times New Roman" w:cs="Times New Roman"/>
          <w:sz w:val="24"/>
          <w:szCs w:val="24"/>
        </w:rPr>
      </w:pPr>
    </w:p>
    <w:p w:rsidR="00C0232E" w:rsidRPr="00ED6A7B"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ED6A7B">
        <w:rPr>
          <w:rFonts w:ascii="Times New Roman" w:hAnsi="Times New Roman" w:cs="Times New Roman"/>
          <w:sz w:val="24"/>
          <w:szCs w:val="24"/>
        </w:rPr>
        <w:lastRenderedPageBreak/>
        <w:t>Apakah Ibu pernah mendengar penyakit kecacingan?</w:t>
      </w:r>
    </w:p>
    <w:p w:rsidR="00C0232E" w:rsidRPr="002C10B3"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2C10B3">
        <w:rPr>
          <w:rFonts w:ascii="Times New Roman" w:hAnsi="Times New Roman" w:cs="Times New Roman"/>
          <w:sz w:val="24"/>
          <w:szCs w:val="24"/>
        </w:rPr>
        <w:t xml:space="preserve">1. Tidak </w:t>
      </w:r>
      <w:r>
        <w:rPr>
          <w:rFonts w:ascii="Times New Roman" w:hAnsi="Times New Roman" w:cs="Times New Roman"/>
          <w:sz w:val="24"/>
          <w:szCs w:val="24"/>
        </w:rPr>
        <w:tab/>
      </w:r>
      <w:r w:rsidRPr="002C10B3">
        <w:rPr>
          <w:rFonts w:ascii="Times New Roman" w:hAnsi="Times New Roman" w:cs="Times New Roman"/>
          <w:sz w:val="24"/>
          <w:szCs w:val="24"/>
        </w:rPr>
        <w:t xml:space="preserve">2. </w:t>
      </w:r>
      <w:r>
        <w:rPr>
          <w:rFonts w:ascii="Times New Roman" w:hAnsi="Times New Roman" w:cs="Times New Roman"/>
          <w:sz w:val="24"/>
          <w:szCs w:val="24"/>
        </w:rPr>
        <w:t xml:space="preserve">Ragu-ragu </w:t>
      </w:r>
      <w:r>
        <w:rPr>
          <w:rFonts w:ascii="Times New Roman" w:hAnsi="Times New Roman" w:cs="Times New Roman"/>
          <w:sz w:val="24"/>
          <w:szCs w:val="24"/>
        </w:rPr>
        <w:tab/>
      </w:r>
      <w:r>
        <w:rPr>
          <w:rFonts w:ascii="Times New Roman" w:hAnsi="Times New Roman" w:cs="Times New Roman"/>
          <w:sz w:val="24"/>
          <w:szCs w:val="24"/>
        </w:rPr>
        <w:tab/>
        <w:t xml:space="preserve">3. </w:t>
      </w:r>
      <w:r w:rsidRPr="002C10B3">
        <w:rPr>
          <w:rFonts w:ascii="Times New Roman" w:hAnsi="Times New Roman" w:cs="Times New Roman"/>
          <w:sz w:val="24"/>
          <w:szCs w:val="24"/>
        </w:rPr>
        <w:t>Ya</w:t>
      </w:r>
    </w:p>
    <w:p w:rsidR="00C0232E" w:rsidRPr="002C10B3"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2C10B3">
        <w:rPr>
          <w:rFonts w:ascii="Times New Roman" w:hAnsi="Times New Roman" w:cs="Times New Roman"/>
          <w:sz w:val="24"/>
          <w:szCs w:val="24"/>
        </w:rPr>
        <w:t xml:space="preserve">Apakah </w:t>
      </w:r>
      <w:r>
        <w:rPr>
          <w:rFonts w:ascii="Times New Roman" w:hAnsi="Times New Roman" w:cs="Times New Roman"/>
          <w:sz w:val="24"/>
          <w:szCs w:val="24"/>
        </w:rPr>
        <w:t>Ibu</w:t>
      </w:r>
      <w:r w:rsidRPr="002C10B3">
        <w:rPr>
          <w:rFonts w:ascii="Times New Roman" w:hAnsi="Times New Roman" w:cs="Times New Roman"/>
          <w:sz w:val="24"/>
          <w:szCs w:val="24"/>
        </w:rPr>
        <w:t xml:space="preserve"> tahu penyakit </w:t>
      </w:r>
      <w:r>
        <w:rPr>
          <w:rFonts w:ascii="Times New Roman" w:hAnsi="Times New Roman" w:cs="Times New Roman"/>
          <w:sz w:val="24"/>
          <w:szCs w:val="24"/>
        </w:rPr>
        <w:t>ke</w:t>
      </w:r>
      <w:r w:rsidRPr="002C10B3">
        <w:rPr>
          <w:rFonts w:ascii="Times New Roman" w:hAnsi="Times New Roman" w:cs="Times New Roman"/>
          <w:sz w:val="24"/>
          <w:szCs w:val="24"/>
        </w:rPr>
        <w:t>cacingan</w:t>
      </w:r>
      <w:r>
        <w:rPr>
          <w:rFonts w:ascii="Times New Roman" w:hAnsi="Times New Roman" w:cs="Times New Roman"/>
          <w:sz w:val="24"/>
          <w:szCs w:val="24"/>
        </w:rPr>
        <w:t>?</w:t>
      </w:r>
    </w:p>
    <w:p w:rsidR="00C0232E" w:rsidRPr="002C10B3"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2C10B3">
        <w:rPr>
          <w:rFonts w:ascii="Times New Roman" w:hAnsi="Times New Roman" w:cs="Times New Roman"/>
          <w:sz w:val="24"/>
          <w:szCs w:val="24"/>
        </w:rPr>
        <w:t xml:space="preserve">1. Tidak </w:t>
      </w:r>
      <w:r>
        <w:rPr>
          <w:rFonts w:ascii="Times New Roman" w:hAnsi="Times New Roman" w:cs="Times New Roman"/>
          <w:sz w:val="24"/>
          <w:szCs w:val="24"/>
        </w:rPr>
        <w:tab/>
      </w:r>
      <w:r w:rsidRPr="002C10B3">
        <w:rPr>
          <w:rFonts w:ascii="Times New Roman" w:hAnsi="Times New Roman" w:cs="Times New Roman"/>
          <w:sz w:val="24"/>
          <w:szCs w:val="24"/>
        </w:rPr>
        <w:t xml:space="preserve">2. </w:t>
      </w:r>
      <w:r>
        <w:rPr>
          <w:rFonts w:ascii="Times New Roman" w:hAnsi="Times New Roman" w:cs="Times New Roman"/>
          <w:sz w:val="24"/>
          <w:szCs w:val="24"/>
        </w:rPr>
        <w:t xml:space="preserve">Ragu-ragu </w:t>
      </w:r>
      <w:r>
        <w:rPr>
          <w:rFonts w:ascii="Times New Roman" w:hAnsi="Times New Roman" w:cs="Times New Roman"/>
          <w:sz w:val="24"/>
          <w:szCs w:val="24"/>
        </w:rPr>
        <w:tab/>
      </w:r>
      <w:r>
        <w:rPr>
          <w:rFonts w:ascii="Times New Roman" w:hAnsi="Times New Roman" w:cs="Times New Roman"/>
          <w:sz w:val="24"/>
          <w:szCs w:val="24"/>
        </w:rPr>
        <w:tab/>
        <w:t xml:space="preserve">3. </w:t>
      </w:r>
      <w:r w:rsidRPr="002C10B3">
        <w:rPr>
          <w:rFonts w:ascii="Times New Roman" w:hAnsi="Times New Roman" w:cs="Times New Roman"/>
          <w:sz w:val="24"/>
          <w:szCs w:val="24"/>
        </w:rPr>
        <w:t>Ya</w:t>
      </w:r>
    </w:p>
    <w:p w:rsidR="00C0232E" w:rsidRPr="002C10B3"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Kecacingan adalah p</w:t>
      </w:r>
      <w:r w:rsidRPr="002C10B3">
        <w:rPr>
          <w:rFonts w:ascii="Times New Roman" w:hAnsi="Times New Roman" w:cs="Times New Roman"/>
          <w:sz w:val="24"/>
          <w:szCs w:val="24"/>
        </w:rPr>
        <w:t>enyakit yang disebabkan oleh masuknya parasit (telurcacing) ke dalam tubuh</w:t>
      </w:r>
      <w:r>
        <w:rPr>
          <w:rFonts w:ascii="Times New Roman" w:hAnsi="Times New Roman" w:cs="Times New Roman"/>
          <w:sz w:val="24"/>
          <w:szCs w:val="24"/>
        </w:rPr>
        <w:t>.</w:t>
      </w:r>
    </w:p>
    <w:p w:rsidR="00C0232E" w:rsidRPr="002D612D"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ED6A7B">
        <w:rPr>
          <w:rFonts w:ascii="Times New Roman" w:hAnsi="Times New Roman" w:cs="Times New Roman"/>
          <w:sz w:val="24"/>
          <w:szCs w:val="24"/>
        </w:rPr>
        <w:t xml:space="preserve">1. Tidak </w:t>
      </w:r>
      <w:r>
        <w:rPr>
          <w:rFonts w:ascii="Times New Roman" w:hAnsi="Times New Roman" w:cs="Times New Roman"/>
          <w:sz w:val="24"/>
          <w:szCs w:val="24"/>
        </w:rPr>
        <w:tab/>
      </w:r>
      <w:r w:rsidRPr="00ED6A7B">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ED6A7B">
        <w:rPr>
          <w:rFonts w:ascii="Times New Roman" w:hAnsi="Times New Roman" w:cs="Times New Roman"/>
          <w:sz w:val="24"/>
          <w:szCs w:val="24"/>
        </w:rPr>
        <w:t>3. Ya</w:t>
      </w:r>
    </w:p>
    <w:p w:rsidR="00C0232E" w:rsidRPr="00ED6A7B"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ED6A7B">
        <w:rPr>
          <w:rFonts w:ascii="Times New Roman" w:hAnsi="Times New Roman" w:cs="Times New Roman"/>
          <w:sz w:val="24"/>
          <w:szCs w:val="24"/>
        </w:rPr>
        <w:t>Kecacingan adalah penyakit yang dapat dicegah.</w:t>
      </w:r>
    </w:p>
    <w:p w:rsidR="00C0232E" w:rsidRPr="00E038CA"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E038CA">
        <w:rPr>
          <w:rFonts w:ascii="Times New Roman" w:hAnsi="Times New Roman" w:cs="Times New Roman"/>
          <w:sz w:val="24"/>
          <w:szCs w:val="24"/>
        </w:rPr>
        <w:t xml:space="preserve">Tidak </w:t>
      </w:r>
      <w:r>
        <w:rPr>
          <w:rFonts w:ascii="Times New Roman" w:hAnsi="Times New Roman" w:cs="Times New Roman"/>
          <w:sz w:val="24"/>
          <w:szCs w:val="24"/>
        </w:rPr>
        <w:tab/>
      </w:r>
      <w:r w:rsidRPr="00E038CA">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E038CA">
        <w:rPr>
          <w:rFonts w:ascii="Times New Roman" w:hAnsi="Times New Roman" w:cs="Times New Roman"/>
          <w:sz w:val="24"/>
          <w:szCs w:val="24"/>
        </w:rPr>
        <w:t>3. Ya</w:t>
      </w:r>
    </w:p>
    <w:p w:rsidR="00C0232E" w:rsidRPr="002C10B3"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Kec</w:t>
      </w:r>
      <w:r w:rsidRPr="002C10B3">
        <w:rPr>
          <w:rFonts w:ascii="Times New Roman" w:hAnsi="Times New Roman" w:cs="Times New Roman"/>
          <w:sz w:val="24"/>
          <w:szCs w:val="24"/>
        </w:rPr>
        <w:t xml:space="preserve">acingan adalah penyakit </w:t>
      </w:r>
      <w:r>
        <w:rPr>
          <w:rFonts w:ascii="Times New Roman" w:hAnsi="Times New Roman" w:cs="Times New Roman"/>
          <w:sz w:val="24"/>
          <w:szCs w:val="24"/>
        </w:rPr>
        <w:t xml:space="preserve">yang ringan dan tidak </w:t>
      </w:r>
      <w:r w:rsidRPr="002C10B3">
        <w:rPr>
          <w:rFonts w:ascii="Times New Roman" w:hAnsi="Times New Roman" w:cs="Times New Roman"/>
          <w:sz w:val="24"/>
          <w:szCs w:val="24"/>
        </w:rPr>
        <w:t>perlu diobati</w:t>
      </w:r>
      <w:r>
        <w:rPr>
          <w:rFonts w:ascii="Times New Roman" w:hAnsi="Times New Roman" w:cs="Times New Roman"/>
          <w:sz w:val="24"/>
          <w:szCs w:val="24"/>
        </w:rPr>
        <w:t>.</w:t>
      </w:r>
    </w:p>
    <w:p w:rsidR="00C0232E" w:rsidRPr="005B0086"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2C10B3">
        <w:rPr>
          <w:rFonts w:ascii="Times New Roman" w:hAnsi="Times New Roman" w:cs="Times New Roman"/>
          <w:sz w:val="24"/>
          <w:szCs w:val="24"/>
        </w:rPr>
        <w:t xml:space="preserve">1. </w:t>
      </w:r>
      <w:r>
        <w:rPr>
          <w:rFonts w:ascii="Times New Roman" w:hAnsi="Times New Roman" w:cs="Times New Roman"/>
          <w:sz w:val="24"/>
          <w:szCs w:val="24"/>
        </w:rPr>
        <w:t>Tidak</w:t>
      </w:r>
      <w:r>
        <w:rPr>
          <w:rFonts w:ascii="Times New Roman" w:hAnsi="Times New Roman" w:cs="Times New Roman"/>
          <w:sz w:val="24"/>
          <w:szCs w:val="24"/>
        </w:rPr>
        <w:tab/>
      </w:r>
      <w:r w:rsidRPr="002C10B3">
        <w:rPr>
          <w:rFonts w:ascii="Times New Roman" w:hAnsi="Times New Roman" w:cs="Times New Roman"/>
          <w:sz w:val="24"/>
          <w:szCs w:val="24"/>
        </w:rPr>
        <w:t xml:space="preserve">2. </w:t>
      </w:r>
      <w:r>
        <w:rPr>
          <w:rFonts w:ascii="Times New Roman" w:hAnsi="Times New Roman" w:cs="Times New Roman"/>
          <w:sz w:val="24"/>
          <w:szCs w:val="24"/>
        </w:rPr>
        <w:t xml:space="preserve">Ragu-ragu </w:t>
      </w:r>
      <w:r>
        <w:rPr>
          <w:rFonts w:ascii="Times New Roman" w:hAnsi="Times New Roman" w:cs="Times New Roman"/>
          <w:sz w:val="24"/>
          <w:szCs w:val="24"/>
        </w:rPr>
        <w:tab/>
      </w:r>
      <w:r>
        <w:rPr>
          <w:rFonts w:ascii="Times New Roman" w:hAnsi="Times New Roman" w:cs="Times New Roman"/>
          <w:sz w:val="24"/>
          <w:szCs w:val="24"/>
        </w:rPr>
        <w:tab/>
        <w:t>3. Ya</w:t>
      </w:r>
    </w:p>
    <w:p w:rsidR="00C0232E" w:rsidRPr="002C10B3"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Apakah c</w:t>
      </w:r>
      <w:r w:rsidRPr="002C10B3">
        <w:rPr>
          <w:rFonts w:ascii="Times New Roman" w:hAnsi="Times New Roman" w:cs="Times New Roman"/>
          <w:sz w:val="24"/>
          <w:szCs w:val="24"/>
        </w:rPr>
        <w:t>acing gelang, cacing tambang, dan cacing cambuk adalah jenis cacing ususyang ditularkan melalui tanah</w:t>
      </w:r>
      <w:r>
        <w:rPr>
          <w:rFonts w:ascii="Times New Roman" w:hAnsi="Times New Roman" w:cs="Times New Roman"/>
          <w:sz w:val="24"/>
          <w:szCs w:val="24"/>
        </w:rPr>
        <w:t>?</w:t>
      </w:r>
    </w:p>
    <w:p w:rsidR="00C0232E" w:rsidRPr="002C10B3"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2C10B3">
        <w:rPr>
          <w:rFonts w:ascii="Times New Roman" w:hAnsi="Times New Roman" w:cs="Times New Roman"/>
          <w:sz w:val="24"/>
          <w:szCs w:val="24"/>
        </w:rPr>
        <w:t xml:space="preserve">1. Tidak </w:t>
      </w:r>
      <w:r>
        <w:rPr>
          <w:rFonts w:ascii="Times New Roman" w:hAnsi="Times New Roman" w:cs="Times New Roman"/>
          <w:sz w:val="24"/>
          <w:szCs w:val="24"/>
        </w:rPr>
        <w:tab/>
      </w:r>
      <w:r w:rsidRPr="002C10B3">
        <w:rPr>
          <w:rFonts w:ascii="Times New Roman" w:hAnsi="Times New Roman" w:cs="Times New Roman"/>
          <w:sz w:val="24"/>
          <w:szCs w:val="24"/>
        </w:rPr>
        <w:t xml:space="preserve">2. </w:t>
      </w:r>
      <w:r>
        <w:rPr>
          <w:rFonts w:ascii="Times New Roman" w:hAnsi="Times New Roman" w:cs="Times New Roman"/>
          <w:sz w:val="24"/>
          <w:szCs w:val="24"/>
        </w:rPr>
        <w:t xml:space="preserve">Ragu-ragu </w:t>
      </w:r>
      <w:r>
        <w:rPr>
          <w:rFonts w:ascii="Times New Roman" w:hAnsi="Times New Roman" w:cs="Times New Roman"/>
          <w:sz w:val="24"/>
          <w:szCs w:val="24"/>
        </w:rPr>
        <w:tab/>
      </w:r>
      <w:r>
        <w:rPr>
          <w:rFonts w:ascii="Times New Roman" w:hAnsi="Times New Roman" w:cs="Times New Roman"/>
          <w:sz w:val="24"/>
          <w:szCs w:val="24"/>
        </w:rPr>
        <w:tab/>
        <w:t xml:space="preserve">3. </w:t>
      </w:r>
      <w:r w:rsidRPr="002C10B3">
        <w:rPr>
          <w:rFonts w:ascii="Times New Roman" w:hAnsi="Times New Roman" w:cs="Times New Roman"/>
          <w:sz w:val="24"/>
          <w:szCs w:val="24"/>
        </w:rPr>
        <w:t>Ya</w:t>
      </w:r>
    </w:p>
    <w:p w:rsidR="00C0232E" w:rsidRPr="002C10B3"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Menurut Ibu apakah yang menjadi</w:t>
      </w:r>
      <w:r w:rsidRPr="002C10B3">
        <w:rPr>
          <w:rFonts w:ascii="Times New Roman" w:hAnsi="Times New Roman" w:cs="Times New Roman"/>
          <w:sz w:val="24"/>
          <w:szCs w:val="24"/>
        </w:rPr>
        <w:t xml:space="preserve"> penyebab penyakit</w:t>
      </w:r>
      <w:r>
        <w:rPr>
          <w:rFonts w:ascii="Times New Roman" w:hAnsi="Times New Roman" w:cs="Times New Roman"/>
          <w:sz w:val="24"/>
          <w:szCs w:val="24"/>
        </w:rPr>
        <w:t xml:space="preserve"> ke</w:t>
      </w:r>
      <w:r w:rsidRPr="002C10B3">
        <w:rPr>
          <w:rFonts w:ascii="Times New Roman" w:hAnsi="Times New Roman" w:cs="Times New Roman"/>
          <w:sz w:val="24"/>
          <w:szCs w:val="24"/>
        </w:rPr>
        <w:t>cacingan</w:t>
      </w:r>
      <w:r>
        <w:rPr>
          <w:rFonts w:ascii="Times New Roman" w:hAnsi="Times New Roman" w:cs="Times New Roman"/>
          <w:sz w:val="24"/>
          <w:szCs w:val="24"/>
        </w:rPr>
        <w:t xml:space="preserve">? </w:t>
      </w:r>
      <w:r w:rsidRPr="00165BC3">
        <w:rPr>
          <w:rFonts w:ascii="Times New Roman" w:hAnsi="Times New Roman" w:cs="Times New Roman"/>
          <w:b/>
          <w:sz w:val="24"/>
          <w:szCs w:val="24"/>
        </w:rPr>
        <w:t>(jawaban boleh lebih dari satu)</w:t>
      </w:r>
    </w:p>
    <w:p w:rsidR="00C0232E"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sidRPr="00243030">
        <w:rPr>
          <w:rFonts w:ascii="Times New Roman" w:hAnsi="Times New Roman" w:cs="Times New Roman"/>
          <w:sz w:val="24"/>
          <w:szCs w:val="24"/>
        </w:rPr>
        <w:t>Bermain-main di tanah tanpa alas kaki</w:t>
      </w:r>
    </w:p>
    <w:p w:rsidR="00C0232E" w:rsidRPr="00027008"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Pr="00132D31">
        <w:rPr>
          <w:rFonts w:ascii="Times New Roman" w:hAnsi="Times New Roman" w:cs="Times New Roman"/>
          <w:sz w:val="24"/>
          <w:szCs w:val="24"/>
        </w:rPr>
        <w:t>ebiasaan tidak mencuci tangan dengan sabun se</w:t>
      </w:r>
      <w:r>
        <w:rPr>
          <w:rFonts w:ascii="Times New Roman" w:hAnsi="Times New Roman" w:cs="Times New Roman"/>
          <w:sz w:val="24"/>
          <w:szCs w:val="24"/>
        </w:rPr>
        <w:t>belum makan</w:t>
      </w:r>
    </w:p>
    <w:p w:rsidR="00C0232E"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Pr="00132D31">
        <w:rPr>
          <w:rFonts w:ascii="Times New Roman" w:hAnsi="Times New Roman" w:cs="Times New Roman"/>
          <w:sz w:val="24"/>
          <w:szCs w:val="24"/>
        </w:rPr>
        <w:t xml:space="preserve">ebiasaan tidak mencuci tangan dengan sabun setelah </w:t>
      </w:r>
      <w:r>
        <w:rPr>
          <w:rFonts w:ascii="Times New Roman" w:hAnsi="Times New Roman" w:cs="Times New Roman"/>
          <w:sz w:val="24"/>
          <w:szCs w:val="24"/>
        </w:rPr>
        <w:t>BAB dan BAK</w:t>
      </w:r>
    </w:p>
    <w:p w:rsidR="00C0232E" w:rsidRPr="00027008"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Pr="00132D31">
        <w:rPr>
          <w:rFonts w:ascii="Times New Roman" w:hAnsi="Times New Roman" w:cs="Times New Roman"/>
          <w:sz w:val="24"/>
          <w:szCs w:val="24"/>
        </w:rPr>
        <w:t xml:space="preserve">ebiasaan buang air besar di kebun, parit (selokan) atau sungai </w:t>
      </w:r>
    </w:p>
    <w:p w:rsidR="00C0232E" w:rsidRPr="00132D31"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Memelihara kuku yang panjang </w:t>
      </w:r>
    </w:p>
    <w:p w:rsidR="00C0232E"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Konsumsi sayur dan </w:t>
      </w:r>
      <w:r w:rsidRPr="00243030">
        <w:rPr>
          <w:rFonts w:ascii="Times New Roman" w:hAnsi="Times New Roman" w:cs="Times New Roman"/>
          <w:sz w:val="24"/>
          <w:szCs w:val="24"/>
        </w:rPr>
        <w:t xml:space="preserve">buah yang tidak dicuci </w:t>
      </w:r>
    </w:p>
    <w:p w:rsidR="00C0232E" w:rsidRPr="00165BC3"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Konsumsi daging yang kurang matang atau mentah</w:t>
      </w:r>
    </w:p>
    <w:p w:rsidR="00C0232E" w:rsidRPr="00132D31" w:rsidRDefault="00C0232E" w:rsidP="004C6896">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Tidak tahu</w:t>
      </w:r>
    </w:p>
    <w:p w:rsidR="00C0232E" w:rsidRPr="00165BC3"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Menurut Ibu apa saja</w:t>
      </w:r>
      <w:r w:rsidRPr="00132D31">
        <w:rPr>
          <w:rFonts w:ascii="Times New Roman" w:hAnsi="Times New Roman" w:cs="Times New Roman"/>
          <w:sz w:val="24"/>
          <w:szCs w:val="24"/>
        </w:rPr>
        <w:t xml:space="preserve"> gejala/tanda-tanda penyakit kecacingan?</w:t>
      </w:r>
      <w:r w:rsidRPr="00165BC3">
        <w:rPr>
          <w:rFonts w:ascii="Times New Roman" w:hAnsi="Times New Roman" w:cs="Times New Roman"/>
          <w:b/>
          <w:sz w:val="24"/>
          <w:szCs w:val="24"/>
        </w:rPr>
        <w:t>(jawaban boleh lebih dari satu)</w:t>
      </w:r>
    </w:p>
    <w:p w:rsidR="00C0232E"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Perut buncit</w:t>
      </w:r>
    </w:p>
    <w:p w:rsidR="00C0232E" w:rsidRPr="00165BC3"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Kurus, berat badan tidak naik </w:t>
      </w:r>
    </w:p>
    <w:p w:rsidR="00C0232E" w:rsidRPr="00E05B2D"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Mual, muntah, sakit perut, diare</w:t>
      </w:r>
    </w:p>
    <w:p w:rsidR="00C0232E"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Prestasi</w:t>
      </w:r>
      <w:r w:rsidRPr="00796C89">
        <w:rPr>
          <w:rFonts w:ascii="Times New Roman" w:hAnsi="Times New Roman" w:cs="Times New Roman"/>
          <w:sz w:val="24"/>
          <w:szCs w:val="24"/>
        </w:rPr>
        <w:t xml:space="preserve"> belajar menurun</w:t>
      </w:r>
    </w:p>
    <w:p w:rsidR="00C0232E"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Rasa gatal di lubang dubur</w:t>
      </w:r>
    </w:p>
    <w:p w:rsidR="00C0232E"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Pusing, lemah,pucat/kurang darah</w:t>
      </w:r>
    </w:p>
    <w:p w:rsidR="00C0232E"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Nafas berbunyi, sesak, batuk kering</w:t>
      </w:r>
    </w:p>
    <w:p w:rsidR="00C0232E"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Keluar cacing dari mulut dan dubur</w:t>
      </w:r>
    </w:p>
    <w:p w:rsidR="00C0232E" w:rsidRPr="002D612D" w:rsidRDefault="00C0232E" w:rsidP="004C6896">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tahu</w:t>
      </w:r>
    </w:p>
    <w:p w:rsidR="00C0232E" w:rsidRPr="004177A3"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Menurut Ibu bagaimana cara mencegah</w:t>
      </w:r>
      <w:r w:rsidRPr="00E84356">
        <w:rPr>
          <w:rFonts w:ascii="Times New Roman" w:hAnsi="Times New Roman" w:cs="Times New Roman"/>
          <w:sz w:val="24"/>
          <w:szCs w:val="24"/>
        </w:rPr>
        <w:t xml:space="preserve"> penyakit </w:t>
      </w:r>
      <w:r>
        <w:rPr>
          <w:rFonts w:ascii="Times New Roman" w:hAnsi="Times New Roman" w:cs="Times New Roman"/>
          <w:sz w:val="24"/>
          <w:szCs w:val="24"/>
        </w:rPr>
        <w:t>ke</w:t>
      </w:r>
      <w:r w:rsidRPr="00E84356">
        <w:rPr>
          <w:rFonts w:ascii="Times New Roman" w:hAnsi="Times New Roman" w:cs="Times New Roman"/>
          <w:sz w:val="24"/>
          <w:szCs w:val="24"/>
        </w:rPr>
        <w:t>cacing</w:t>
      </w:r>
      <w:r>
        <w:rPr>
          <w:rFonts w:ascii="Times New Roman" w:hAnsi="Times New Roman" w:cs="Times New Roman"/>
          <w:sz w:val="24"/>
          <w:szCs w:val="24"/>
        </w:rPr>
        <w:t xml:space="preserve">an? </w:t>
      </w:r>
      <w:r w:rsidRPr="00165BC3">
        <w:rPr>
          <w:rFonts w:ascii="Times New Roman" w:hAnsi="Times New Roman" w:cs="Times New Roman"/>
          <w:b/>
          <w:sz w:val="24"/>
          <w:szCs w:val="24"/>
        </w:rPr>
        <w:t>(jawaban boleh lebih dari satu)</w:t>
      </w:r>
    </w:p>
    <w:p w:rsidR="00C0232E" w:rsidRPr="00E84356" w:rsidRDefault="00C0232E" w:rsidP="004C6896">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E84356">
        <w:rPr>
          <w:rFonts w:ascii="Times New Roman" w:hAnsi="Times New Roman" w:cs="Times New Roman"/>
          <w:sz w:val="24"/>
          <w:szCs w:val="24"/>
        </w:rPr>
        <w:t>Membiasakan me</w:t>
      </w:r>
      <w:r>
        <w:rPr>
          <w:rFonts w:ascii="Times New Roman" w:hAnsi="Times New Roman" w:cs="Times New Roman"/>
          <w:sz w:val="24"/>
          <w:szCs w:val="24"/>
        </w:rPr>
        <w:t>nggunakan</w:t>
      </w:r>
      <w:r w:rsidRPr="00E84356">
        <w:rPr>
          <w:rFonts w:ascii="Times New Roman" w:hAnsi="Times New Roman" w:cs="Times New Roman"/>
          <w:sz w:val="24"/>
          <w:szCs w:val="24"/>
        </w:rPr>
        <w:t xml:space="preserve"> alas kaki </w:t>
      </w:r>
    </w:p>
    <w:p w:rsidR="00C0232E" w:rsidRPr="00E84356" w:rsidRDefault="00C0232E" w:rsidP="004C6896">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E84356">
        <w:rPr>
          <w:rFonts w:ascii="Times New Roman" w:hAnsi="Times New Roman" w:cs="Times New Roman"/>
          <w:sz w:val="24"/>
          <w:szCs w:val="24"/>
        </w:rPr>
        <w:t xml:space="preserve">Memotong kuku secara teratur </w:t>
      </w:r>
      <w:r>
        <w:rPr>
          <w:rFonts w:ascii="Times New Roman" w:hAnsi="Times New Roman" w:cs="Times New Roman"/>
          <w:sz w:val="24"/>
          <w:szCs w:val="24"/>
        </w:rPr>
        <w:t xml:space="preserve">minimal </w:t>
      </w:r>
      <w:r w:rsidRPr="00E84356">
        <w:rPr>
          <w:rFonts w:ascii="Times New Roman" w:hAnsi="Times New Roman" w:cs="Times New Roman"/>
          <w:sz w:val="24"/>
          <w:szCs w:val="24"/>
        </w:rPr>
        <w:t xml:space="preserve">seminggu sekali </w:t>
      </w:r>
    </w:p>
    <w:p w:rsidR="00C0232E" w:rsidRPr="00027008" w:rsidRDefault="00C0232E" w:rsidP="004C6896">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E84356">
        <w:rPr>
          <w:rFonts w:ascii="Times New Roman" w:hAnsi="Times New Roman" w:cs="Times New Roman"/>
          <w:sz w:val="24"/>
          <w:szCs w:val="24"/>
        </w:rPr>
        <w:t>Men</w:t>
      </w:r>
      <w:r>
        <w:rPr>
          <w:rFonts w:ascii="Times New Roman" w:hAnsi="Times New Roman" w:cs="Times New Roman"/>
          <w:sz w:val="24"/>
          <w:szCs w:val="24"/>
        </w:rPr>
        <w:t>cuci sayur dan</w:t>
      </w:r>
      <w:r w:rsidRPr="00E84356">
        <w:rPr>
          <w:rFonts w:ascii="Times New Roman" w:hAnsi="Times New Roman" w:cs="Times New Roman"/>
          <w:sz w:val="24"/>
          <w:szCs w:val="24"/>
        </w:rPr>
        <w:t xml:space="preserve"> buah-buahan yang </w:t>
      </w:r>
      <w:r>
        <w:rPr>
          <w:rFonts w:ascii="Times New Roman" w:hAnsi="Times New Roman" w:cs="Times New Roman"/>
          <w:sz w:val="24"/>
          <w:szCs w:val="24"/>
        </w:rPr>
        <w:t>akan dikonsumsi</w:t>
      </w:r>
    </w:p>
    <w:p w:rsidR="00C0232E" w:rsidRPr="00027008" w:rsidRDefault="00C0232E" w:rsidP="004C6896">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E84356">
        <w:rPr>
          <w:rFonts w:ascii="Times New Roman" w:hAnsi="Times New Roman" w:cs="Times New Roman"/>
          <w:sz w:val="24"/>
          <w:szCs w:val="24"/>
        </w:rPr>
        <w:t xml:space="preserve">Mencuci tangan dengan sabun </w:t>
      </w:r>
      <w:r>
        <w:rPr>
          <w:rFonts w:ascii="Times New Roman" w:hAnsi="Times New Roman" w:cs="Times New Roman"/>
          <w:sz w:val="24"/>
          <w:szCs w:val="24"/>
        </w:rPr>
        <w:t>sebelum makan</w:t>
      </w:r>
    </w:p>
    <w:p w:rsidR="00C0232E" w:rsidRPr="002C10B3" w:rsidRDefault="00C0232E" w:rsidP="004C6896">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E84356">
        <w:rPr>
          <w:rFonts w:ascii="Times New Roman" w:hAnsi="Times New Roman" w:cs="Times New Roman"/>
          <w:sz w:val="24"/>
          <w:szCs w:val="24"/>
        </w:rPr>
        <w:t xml:space="preserve">Mencuci tangan dengan sabun setelah </w:t>
      </w:r>
      <w:r>
        <w:rPr>
          <w:rFonts w:ascii="Times New Roman" w:hAnsi="Times New Roman" w:cs="Times New Roman"/>
          <w:sz w:val="24"/>
          <w:szCs w:val="24"/>
        </w:rPr>
        <w:t>buang air b</w:t>
      </w:r>
      <w:r w:rsidRPr="00E84356">
        <w:rPr>
          <w:rFonts w:ascii="Times New Roman" w:hAnsi="Times New Roman" w:cs="Times New Roman"/>
          <w:sz w:val="24"/>
          <w:szCs w:val="24"/>
        </w:rPr>
        <w:t xml:space="preserve">esar </w:t>
      </w:r>
      <w:r>
        <w:rPr>
          <w:rFonts w:ascii="Times New Roman" w:hAnsi="Times New Roman" w:cs="Times New Roman"/>
          <w:sz w:val="24"/>
          <w:szCs w:val="24"/>
        </w:rPr>
        <w:t>dan buang air kecil</w:t>
      </w:r>
    </w:p>
    <w:p w:rsidR="00C0232E" w:rsidRPr="00165BC3" w:rsidRDefault="00C0232E" w:rsidP="004C6896">
      <w:pPr>
        <w:pStyle w:val="ListParagraph"/>
        <w:numPr>
          <w:ilvl w:val="0"/>
          <w:numId w:val="36"/>
        </w:numPr>
        <w:autoSpaceDE w:val="0"/>
        <w:autoSpaceDN w:val="0"/>
        <w:adjustRightInd w:val="0"/>
        <w:spacing w:after="0" w:line="480" w:lineRule="auto"/>
        <w:ind w:hanging="371"/>
        <w:jc w:val="both"/>
        <w:rPr>
          <w:rFonts w:ascii="Times New Roman" w:hAnsi="Times New Roman" w:cs="Times New Roman"/>
          <w:sz w:val="24"/>
          <w:szCs w:val="24"/>
        </w:rPr>
      </w:pPr>
      <w:r w:rsidRPr="00027008">
        <w:rPr>
          <w:rFonts w:ascii="Times New Roman" w:hAnsi="Times New Roman" w:cs="Times New Roman"/>
          <w:sz w:val="24"/>
          <w:szCs w:val="24"/>
        </w:rPr>
        <w:t xml:space="preserve">Minum obat cacing secara berkala enam bulan sekali </w:t>
      </w:r>
    </w:p>
    <w:p w:rsidR="00C0232E" w:rsidRPr="00165BC3" w:rsidRDefault="00C0232E" w:rsidP="004C6896">
      <w:pPr>
        <w:pStyle w:val="ListParagraph"/>
        <w:numPr>
          <w:ilvl w:val="0"/>
          <w:numId w:val="36"/>
        </w:numPr>
        <w:autoSpaceDE w:val="0"/>
        <w:autoSpaceDN w:val="0"/>
        <w:adjustRightInd w:val="0"/>
        <w:spacing w:after="0" w:line="480" w:lineRule="auto"/>
        <w:ind w:hanging="371"/>
        <w:jc w:val="both"/>
        <w:rPr>
          <w:rFonts w:ascii="Times New Roman" w:hAnsi="Times New Roman" w:cs="Times New Roman"/>
          <w:sz w:val="24"/>
          <w:szCs w:val="24"/>
        </w:rPr>
      </w:pPr>
      <w:r>
        <w:rPr>
          <w:rFonts w:ascii="Times New Roman" w:hAnsi="Times New Roman" w:cs="Times New Roman"/>
          <w:sz w:val="24"/>
          <w:szCs w:val="24"/>
        </w:rPr>
        <w:t>Masak makanan sampai matang</w:t>
      </w:r>
    </w:p>
    <w:p w:rsidR="00C0232E" w:rsidRPr="00ED6A7B" w:rsidRDefault="00C0232E" w:rsidP="004C6896">
      <w:pPr>
        <w:pStyle w:val="ListParagraph"/>
        <w:numPr>
          <w:ilvl w:val="0"/>
          <w:numId w:val="36"/>
        </w:numPr>
        <w:autoSpaceDE w:val="0"/>
        <w:autoSpaceDN w:val="0"/>
        <w:adjustRightInd w:val="0"/>
        <w:spacing w:after="0" w:line="480" w:lineRule="auto"/>
        <w:ind w:hanging="371"/>
        <w:jc w:val="both"/>
        <w:rPr>
          <w:rFonts w:ascii="Times New Roman" w:hAnsi="Times New Roman" w:cs="Times New Roman"/>
          <w:sz w:val="24"/>
          <w:szCs w:val="24"/>
        </w:rPr>
      </w:pPr>
      <w:r>
        <w:rPr>
          <w:rFonts w:ascii="Times New Roman" w:hAnsi="Times New Roman" w:cs="Times New Roman"/>
          <w:sz w:val="24"/>
          <w:szCs w:val="24"/>
        </w:rPr>
        <w:t>Tidak tahu</w:t>
      </w:r>
    </w:p>
    <w:p w:rsidR="00C0232E" w:rsidRPr="00ED6A7B"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ED6A7B">
        <w:rPr>
          <w:rFonts w:ascii="Times New Roman" w:hAnsi="Times New Roman" w:cs="Times New Roman"/>
          <w:sz w:val="24"/>
          <w:szCs w:val="24"/>
        </w:rPr>
        <w:lastRenderedPageBreak/>
        <w:t>Anak tidak perlu memakai alas kaki saat bermain, yang penting kaki bersih</w:t>
      </w:r>
      <w:r>
        <w:rPr>
          <w:rFonts w:ascii="Times New Roman" w:hAnsi="Times New Roman" w:cs="Times New Roman"/>
          <w:sz w:val="24"/>
          <w:szCs w:val="24"/>
        </w:rPr>
        <w:t>.</w:t>
      </w:r>
    </w:p>
    <w:p w:rsidR="00C0232E" w:rsidRPr="002C10B3"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2C10B3">
        <w:rPr>
          <w:rFonts w:ascii="Times New Roman" w:hAnsi="Times New Roman" w:cs="Times New Roman"/>
          <w:sz w:val="24"/>
          <w:szCs w:val="24"/>
        </w:rPr>
        <w:t xml:space="preserve">1. Setuju </w:t>
      </w:r>
      <w:r>
        <w:rPr>
          <w:rFonts w:ascii="Times New Roman" w:hAnsi="Times New Roman" w:cs="Times New Roman"/>
          <w:sz w:val="24"/>
          <w:szCs w:val="24"/>
        </w:rPr>
        <w:tab/>
      </w:r>
      <w:r w:rsidRPr="002C10B3">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2C10B3">
        <w:rPr>
          <w:rFonts w:ascii="Times New Roman" w:hAnsi="Times New Roman" w:cs="Times New Roman"/>
          <w:sz w:val="24"/>
          <w:szCs w:val="24"/>
        </w:rPr>
        <w:t>3. Tidak Setuju</w:t>
      </w:r>
    </w:p>
    <w:p w:rsidR="00C0232E" w:rsidRPr="00E84356"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E84356">
        <w:rPr>
          <w:rFonts w:ascii="Times New Roman" w:hAnsi="Times New Roman" w:cs="Times New Roman"/>
          <w:sz w:val="24"/>
          <w:szCs w:val="24"/>
        </w:rPr>
        <w:t>A</w:t>
      </w:r>
      <w:r>
        <w:rPr>
          <w:rFonts w:ascii="Times New Roman" w:hAnsi="Times New Roman" w:cs="Times New Roman"/>
          <w:sz w:val="24"/>
          <w:szCs w:val="24"/>
        </w:rPr>
        <w:t>na</w:t>
      </w:r>
      <w:r w:rsidRPr="00E84356">
        <w:rPr>
          <w:rFonts w:ascii="Times New Roman" w:hAnsi="Times New Roman" w:cs="Times New Roman"/>
          <w:sz w:val="24"/>
          <w:szCs w:val="24"/>
        </w:rPr>
        <w:t xml:space="preserve">k tidak perlu mencuci tangan sebelum makan, yang penting </w:t>
      </w:r>
      <w:r>
        <w:rPr>
          <w:rFonts w:ascii="Times New Roman" w:hAnsi="Times New Roman" w:cs="Times New Roman"/>
          <w:sz w:val="24"/>
          <w:szCs w:val="24"/>
        </w:rPr>
        <w:t xml:space="preserve">tangan </w:t>
      </w:r>
      <w:r w:rsidRPr="00E84356">
        <w:rPr>
          <w:rFonts w:ascii="Times New Roman" w:hAnsi="Times New Roman" w:cs="Times New Roman"/>
          <w:sz w:val="24"/>
          <w:szCs w:val="24"/>
        </w:rPr>
        <w:t>bersih</w:t>
      </w:r>
      <w:r>
        <w:rPr>
          <w:rFonts w:ascii="Times New Roman" w:hAnsi="Times New Roman" w:cs="Times New Roman"/>
          <w:sz w:val="24"/>
          <w:szCs w:val="24"/>
        </w:rPr>
        <w:t>.</w:t>
      </w:r>
    </w:p>
    <w:p w:rsidR="00C0232E" w:rsidRPr="002C10B3"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2C10B3">
        <w:rPr>
          <w:rFonts w:ascii="Times New Roman" w:hAnsi="Times New Roman" w:cs="Times New Roman"/>
          <w:sz w:val="24"/>
          <w:szCs w:val="24"/>
        </w:rPr>
        <w:t xml:space="preserve">1. Setuju </w:t>
      </w:r>
      <w:r>
        <w:rPr>
          <w:rFonts w:ascii="Times New Roman" w:hAnsi="Times New Roman" w:cs="Times New Roman"/>
          <w:sz w:val="24"/>
          <w:szCs w:val="24"/>
        </w:rPr>
        <w:tab/>
      </w:r>
      <w:r w:rsidRPr="002C10B3">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2C10B3">
        <w:rPr>
          <w:rFonts w:ascii="Times New Roman" w:hAnsi="Times New Roman" w:cs="Times New Roman"/>
          <w:sz w:val="24"/>
          <w:szCs w:val="24"/>
        </w:rPr>
        <w:t>3. Tidak Setuju</w:t>
      </w:r>
    </w:p>
    <w:p w:rsidR="00C0232E" w:rsidRPr="0000670F"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00670F">
        <w:rPr>
          <w:rFonts w:ascii="Times New Roman" w:hAnsi="Times New Roman" w:cs="Times New Roman"/>
          <w:sz w:val="24"/>
          <w:szCs w:val="24"/>
        </w:rPr>
        <w:t>Buang air besar di jamban lebih sehat dan nyaman jika dibandingkan di sungaiatau kebun</w:t>
      </w:r>
      <w:r>
        <w:rPr>
          <w:rFonts w:ascii="Times New Roman" w:hAnsi="Times New Roman" w:cs="Times New Roman"/>
          <w:sz w:val="24"/>
          <w:szCs w:val="24"/>
        </w:rPr>
        <w:t>.</w:t>
      </w:r>
    </w:p>
    <w:p w:rsidR="00C0232E" w:rsidRPr="002C10B3"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2C10B3">
        <w:rPr>
          <w:rFonts w:ascii="Times New Roman" w:hAnsi="Times New Roman" w:cs="Times New Roman"/>
          <w:sz w:val="24"/>
          <w:szCs w:val="24"/>
        </w:rPr>
        <w:t xml:space="preserve">1. Setuju </w:t>
      </w:r>
      <w:r>
        <w:rPr>
          <w:rFonts w:ascii="Times New Roman" w:hAnsi="Times New Roman" w:cs="Times New Roman"/>
          <w:sz w:val="24"/>
          <w:szCs w:val="24"/>
        </w:rPr>
        <w:tab/>
      </w:r>
      <w:r w:rsidRPr="002C10B3">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2C10B3">
        <w:rPr>
          <w:rFonts w:ascii="Times New Roman" w:hAnsi="Times New Roman" w:cs="Times New Roman"/>
          <w:sz w:val="24"/>
          <w:szCs w:val="24"/>
        </w:rPr>
        <w:t>3. Tidak Setuju</w:t>
      </w:r>
    </w:p>
    <w:p w:rsidR="00C0232E" w:rsidRPr="0000670F"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Ana</w:t>
      </w:r>
      <w:r w:rsidRPr="0000670F">
        <w:rPr>
          <w:rFonts w:ascii="Times New Roman" w:hAnsi="Times New Roman" w:cs="Times New Roman"/>
          <w:sz w:val="24"/>
          <w:szCs w:val="24"/>
        </w:rPr>
        <w:t>k tidak perlu minum obat cacing secara berkala tiap 6 bulan sekali</w:t>
      </w:r>
      <w:r>
        <w:rPr>
          <w:rFonts w:ascii="Times New Roman" w:hAnsi="Times New Roman" w:cs="Times New Roman"/>
          <w:sz w:val="24"/>
          <w:szCs w:val="24"/>
        </w:rPr>
        <w:t>.</w:t>
      </w:r>
    </w:p>
    <w:p w:rsidR="00C0232E" w:rsidRPr="00ED6A7B"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ED6A7B">
        <w:rPr>
          <w:rFonts w:ascii="Times New Roman" w:hAnsi="Times New Roman" w:cs="Times New Roman"/>
          <w:sz w:val="24"/>
          <w:szCs w:val="24"/>
        </w:rPr>
        <w:t xml:space="preserve">1. Setuju </w:t>
      </w:r>
      <w:r>
        <w:rPr>
          <w:rFonts w:ascii="Times New Roman" w:hAnsi="Times New Roman" w:cs="Times New Roman"/>
          <w:sz w:val="24"/>
          <w:szCs w:val="24"/>
        </w:rPr>
        <w:tab/>
      </w:r>
      <w:r w:rsidRPr="00ED6A7B">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ED6A7B">
        <w:rPr>
          <w:rFonts w:ascii="Times New Roman" w:hAnsi="Times New Roman" w:cs="Times New Roman"/>
          <w:sz w:val="24"/>
          <w:szCs w:val="24"/>
        </w:rPr>
        <w:t>3. Tidak Setuju</w:t>
      </w:r>
    </w:p>
    <w:p w:rsidR="00C0232E"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Anak harus mengganti pakaiannya setiap selesai mandi. </w:t>
      </w:r>
    </w:p>
    <w:p w:rsidR="00C0232E" w:rsidRPr="00ED6A7B"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ED6A7B">
        <w:rPr>
          <w:rFonts w:ascii="Times New Roman" w:hAnsi="Times New Roman" w:cs="Times New Roman"/>
          <w:sz w:val="24"/>
          <w:szCs w:val="24"/>
        </w:rPr>
        <w:t xml:space="preserve">1. Setuju </w:t>
      </w:r>
      <w:r>
        <w:rPr>
          <w:rFonts w:ascii="Times New Roman" w:hAnsi="Times New Roman" w:cs="Times New Roman"/>
          <w:sz w:val="24"/>
          <w:szCs w:val="24"/>
        </w:rPr>
        <w:tab/>
      </w:r>
      <w:r w:rsidRPr="00ED6A7B">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ED6A7B">
        <w:rPr>
          <w:rFonts w:ascii="Times New Roman" w:hAnsi="Times New Roman" w:cs="Times New Roman"/>
          <w:sz w:val="24"/>
          <w:szCs w:val="24"/>
        </w:rPr>
        <w:t>3. Tidak Setuju</w:t>
      </w:r>
    </w:p>
    <w:p w:rsidR="00C0232E"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Anak sebaiknya tidak mengambil kembali makanan yang sudah jatuh ke tanah. </w:t>
      </w:r>
    </w:p>
    <w:p w:rsidR="00C0232E" w:rsidRPr="00ED6A7B"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ED6A7B">
        <w:rPr>
          <w:rFonts w:ascii="Times New Roman" w:hAnsi="Times New Roman" w:cs="Times New Roman"/>
          <w:sz w:val="24"/>
          <w:szCs w:val="24"/>
        </w:rPr>
        <w:t xml:space="preserve">1. Setuju </w:t>
      </w:r>
      <w:r>
        <w:rPr>
          <w:rFonts w:ascii="Times New Roman" w:hAnsi="Times New Roman" w:cs="Times New Roman"/>
          <w:sz w:val="24"/>
          <w:szCs w:val="24"/>
        </w:rPr>
        <w:tab/>
      </w:r>
      <w:r w:rsidRPr="00ED6A7B">
        <w:rPr>
          <w:rFonts w:ascii="Times New Roman" w:hAnsi="Times New Roman" w:cs="Times New Roman"/>
          <w:sz w:val="24"/>
          <w:szCs w:val="24"/>
        </w:rPr>
        <w:t xml:space="preserve">2. Ragu-ragu </w:t>
      </w:r>
      <w:r>
        <w:rPr>
          <w:rFonts w:ascii="Times New Roman" w:hAnsi="Times New Roman" w:cs="Times New Roman"/>
          <w:sz w:val="24"/>
          <w:szCs w:val="24"/>
        </w:rPr>
        <w:tab/>
      </w:r>
      <w:r>
        <w:rPr>
          <w:rFonts w:ascii="Times New Roman" w:hAnsi="Times New Roman" w:cs="Times New Roman"/>
          <w:sz w:val="24"/>
          <w:szCs w:val="24"/>
        </w:rPr>
        <w:tab/>
      </w:r>
      <w:r w:rsidRPr="00ED6A7B">
        <w:rPr>
          <w:rFonts w:ascii="Times New Roman" w:hAnsi="Times New Roman" w:cs="Times New Roman"/>
          <w:sz w:val="24"/>
          <w:szCs w:val="24"/>
        </w:rPr>
        <w:t>3. Tidak Setuju</w:t>
      </w:r>
    </w:p>
    <w:p w:rsidR="00C0232E" w:rsidRPr="004B64C5"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4B64C5">
        <w:rPr>
          <w:rFonts w:ascii="Times New Roman" w:hAnsi="Times New Roman" w:cs="Times New Roman"/>
          <w:sz w:val="24"/>
          <w:szCs w:val="24"/>
        </w:rPr>
        <w:t xml:space="preserve">Apakah Ibu mencuci tangan sebelum memberi makan anak? </w:t>
      </w:r>
    </w:p>
    <w:p w:rsidR="00C0232E" w:rsidRPr="00421786"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1. 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00670F"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ApakahIbu</w:t>
      </w:r>
      <w:r w:rsidRPr="0000670F">
        <w:rPr>
          <w:rFonts w:ascii="Times New Roman" w:hAnsi="Times New Roman" w:cs="Times New Roman"/>
          <w:sz w:val="24"/>
          <w:szCs w:val="24"/>
        </w:rPr>
        <w:t xml:space="preserve"> mencuci tangan d</w:t>
      </w:r>
      <w:r>
        <w:rPr>
          <w:rFonts w:ascii="Times New Roman" w:hAnsi="Times New Roman" w:cs="Times New Roman"/>
          <w:sz w:val="24"/>
          <w:szCs w:val="24"/>
        </w:rPr>
        <w:t>engan air yang mengalir sebelum memberi makan anak?</w:t>
      </w:r>
    </w:p>
    <w:p w:rsidR="00C0232E" w:rsidRPr="00421786"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1. 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421786"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Apakah Ibu mencuci tangan dengan sabun sebelum memberi makan anak?</w:t>
      </w:r>
    </w:p>
    <w:p w:rsidR="00C0232E" w:rsidRPr="00421786"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1. 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421786"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ApakahIbu</w:t>
      </w:r>
      <w:r w:rsidRPr="0000670F">
        <w:rPr>
          <w:rFonts w:ascii="Times New Roman" w:hAnsi="Times New Roman" w:cs="Times New Roman"/>
          <w:sz w:val="24"/>
          <w:szCs w:val="24"/>
        </w:rPr>
        <w:t xml:space="preserve"> mencuci tangan </w:t>
      </w:r>
      <w:r>
        <w:rPr>
          <w:rFonts w:ascii="Times New Roman" w:hAnsi="Times New Roman" w:cs="Times New Roman"/>
          <w:sz w:val="24"/>
          <w:szCs w:val="24"/>
        </w:rPr>
        <w:t xml:space="preserve">setelah BAB/BAK/menceboki anak? </w:t>
      </w:r>
    </w:p>
    <w:p w:rsidR="00C0232E" w:rsidRPr="00421786"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1. 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00670F"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ApakahIbu</w:t>
      </w:r>
      <w:r w:rsidRPr="0000670F">
        <w:rPr>
          <w:rFonts w:ascii="Times New Roman" w:hAnsi="Times New Roman" w:cs="Times New Roman"/>
          <w:sz w:val="24"/>
          <w:szCs w:val="24"/>
        </w:rPr>
        <w:t xml:space="preserve"> mencuci tangan d</w:t>
      </w:r>
      <w:r>
        <w:rPr>
          <w:rFonts w:ascii="Times New Roman" w:hAnsi="Times New Roman" w:cs="Times New Roman"/>
          <w:sz w:val="24"/>
          <w:szCs w:val="24"/>
        </w:rPr>
        <w:t>engan air yang mengalir setelah BAB/BAK/menceboki anak?</w:t>
      </w:r>
    </w:p>
    <w:p w:rsidR="00C0232E" w:rsidRPr="00421786"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1. 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421786"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Apakah Ibu mencuci tangan dengan sabun setelah BAB/BAK/menceboki anak?</w:t>
      </w:r>
    </w:p>
    <w:p w:rsidR="00C0232E" w:rsidRPr="00421786"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1. 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C66E6B"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Sabun apa yang Ibu gunakan untuk mencuci tangan? </w:t>
      </w:r>
      <w:r w:rsidRPr="00165BC3">
        <w:rPr>
          <w:rFonts w:ascii="Times New Roman" w:hAnsi="Times New Roman" w:cs="Times New Roman"/>
          <w:b/>
          <w:sz w:val="24"/>
          <w:szCs w:val="24"/>
        </w:rPr>
        <w:t>(pilih salah satu)</w:t>
      </w:r>
    </w:p>
    <w:p w:rsidR="00C0232E" w:rsidRPr="00C66E6B" w:rsidRDefault="00C0232E" w:rsidP="004C689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Sabun mandi</w:t>
      </w:r>
    </w:p>
    <w:p w:rsidR="00C0232E" w:rsidRPr="00C66E6B" w:rsidRDefault="00C0232E" w:rsidP="004C689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Sabun antiseptik seperti detol, lifebuoy</w:t>
      </w:r>
    </w:p>
    <w:p w:rsidR="00C0232E" w:rsidRPr="00EA7E1A" w:rsidRDefault="00C0232E" w:rsidP="004C689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Lain-lain, sebutkan: ………………..</w:t>
      </w:r>
    </w:p>
    <w:p w:rsidR="00C0232E" w:rsidRPr="0000670F"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00670F">
        <w:rPr>
          <w:rFonts w:ascii="Times New Roman" w:hAnsi="Times New Roman" w:cs="Times New Roman"/>
          <w:sz w:val="24"/>
          <w:szCs w:val="24"/>
        </w:rPr>
        <w:t xml:space="preserve">Apakah </w:t>
      </w:r>
      <w:r>
        <w:rPr>
          <w:rFonts w:ascii="Times New Roman" w:hAnsi="Times New Roman" w:cs="Times New Roman"/>
          <w:sz w:val="24"/>
          <w:szCs w:val="24"/>
        </w:rPr>
        <w:t xml:space="preserve">Ibumembiasakan anak untuk </w:t>
      </w:r>
      <w:r w:rsidRPr="0000670F">
        <w:rPr>
          <w:rFonts w:ascii="Times New Roman" w:hAnsi="Times New Roman" w:cs="Times New Roman"/>
          <w:sz w:val="24"/>
          <w:szCs w:val="24"/>
        </w:rPr>
        <w:t>bu</w:t>
      </w:r>
      <w:r>
        <w:rPr>
          <w:rFonts w:ascii="Times New Roman" w:hAnsi="Times New Roman" w:cs="Times New Roman"/>
          <w:sz w:val="24"/>
          <w:szCs w:val="24"/>
        </w:rPr>
        <w:t>ang air besar di jamban atau WC</w:t>
      </w:r>
      <w:r w:rsidRPr="0000670F">
        <w:rPr>
          <w:rFonts w:ascii="Times New Roman" w:hAnsi="Times New Roman" w:cs="Times New Roman"/>
          <w:sz w:val="24"/>
          <w:szCs w:val="24"/>
        </w:rPr>
        <w:t>?</w:t>
      </w:r>
    </w:p>
    <w:p w:rsidR="00C0232E" w:rsidRPr="00335EA4" w:rsidRDefault="00C0232E" w:rsidP="004C6896">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00670F"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sidRPr="0000670F">
        <w:rPr>
          <w:rFonts w:ascii="Times New Roman" w:hAnsi="Times New Roman" w:cs="Times New Roman"/>
          <w:sz w:val="24"/>
          <w:szCs w:val="24"/>
        </w:rPr>
        <w:t xml:space="preserve">Apakah </w:t>
      </w:r>
      <w:r>
        <w:rPr>
          <w:rFonts w:ascii="Times New Roman" w:hAnsi="Times New Roman" w:cs="Times New Roman"/>
          <w:sz w:val="24"/>
          <w:szCs w:val="24"/>
        </w:rPr>
        <w:t>Ibu</w:t>
      </w:r>
      <w:r w:rsidRPr="0000670F">
        <w:rPr>
          <w:rFonts w:ascii="Times New Roman" w:hAnsi="Times New Roman" w:cs="Times New Roman"/>
          <w:sz w:val="24"/>
          <w:szCs w:val="24"/>
        </w:rPr>
        <w:t xml:space="preserve"> me</w:t>
      </w:r>
      <w:r>
        <w:rPr>
          <w:rFonts w:ascii="Times New Roman" w:hAnsi="Times New Roman" w:cs="Times New Roman"/>
          <w:sz w:val="24"/>
          <w:szCs w:val="24"/>
        </w:rPr>
        <w:t>ncuci buah dan sayur dengan air yang mengalir</w:t>
      </w:r>
      <w:r w:rsidRPr="0000670F">
        <w:rPr>
          <w:rFonts w:ascii="Times New Roman" w:hAnsi="Times New Roman" w:cs="Times New Roman"/>
          <w:sz w:val="24"/>
          <w:szCs w:val="24"/>
        </w:rPr>
        <w:t>?</w:t>
      </w:r>
    </w:p>
    <w:p w:rsidR="00C0232E" w:rsidRPr="004B64C5" w:rsidRDefault="00C0232E" w:rsidP="00732142">
      <w:pPr>
        <w:autoSpaceDE w:val="0"/>
        <w:autoSpaceDN w:val="0"/>
        <w:adjustRightInd w:val="0"/>
        <w:spacing w:after="0" w:line="480" w:lineRule="auto"/>
        <w:ind w:firstLine="720"/>
        <w:jc w:val="both"/>
        <w:rPr>
          <w:rFonts w:ascii="Times New Roman" w:hAnsi="Times New Roman" w:cs="Times New Roman"/>
          <w:sz w:val="24"/>
          <w:szCs w:val="24"/>
        </w:rPr>
      </w:pPr>
      <w:r w:rsidRPr="004B64C5">
        <w:rPr>
          <w:rFonts w:ascii="Times New Roman" w:hAnsi="Times New Roman" w:cs="Times New Roman"/>
          <w:sz w:val="24"/>
          <w:szCs w:val="24"/>
        </w:rPr>
        <w:t xml:space="preserve">1. Tidak pernah </w:t>
      </w:r>
      <w:r>
        <w:rPr>
          <w:rFonts w:ascii="Times New Roman" w:hAnsi="Times New Roman" w:cs="Times New Roman"/>
          <w:sz w:val="24"/>
          <w:szCs w:val="24"/>
        </w:rPr>
        <w:tab/>
      </w:r>
      <w:r w:rsidRPr="004B64C5">
        <w:rPr>
          <w:rFonts w:ascii="Times New Roman" w:hAnsi="Times New Roman" w:cs="Times New Roman"/>
          <w:sz w:val="24"/>
          <w:szCs w:val="24"/>
        </w:rPr>
        <w:t xml:space="preserve">2. Kadang-kadang </w:t>
      </w:r>
      <w:r>
        <w:rPr>
          <w:rFonts w:ascii="Times New Roman" w:hAnsi="Times New Roman" w:cs="Times New Roman"/>
          <w:sz w:val="24"/>
          <w:szCs w:val="24"/>
        </w:rPr>
        <w:tab/>
      </w:r>
      <w:r w:rsidRPr="004B64C5">
        <w:rPr>
          <w:rFonts w:ascii="Times New Roman" w:hAnsi="Times New Roman" w:cs="Times New Roman"/>
          <w:sz w:val="24"/>
          <w:szCs w:val="24"/>
        </w:rPr>
        <w:t>3. Selalu</w:t>
      </w:r>
    </w:p>
    <w:p w:rsidR="00C0232E"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Apakah Ibu memasak daging hingga matang?</w:t>
      </w:r>
    </w:p>
    <w:p w:rsidR="00C0232E" w:rsidRPr="00335EA4" w:rsidRDefault="00C0232E" w:rsidP="00732142">
      <w:pPr>
        <w:pStyle w:val="ListParagraph"/>
        <w:autoSpaceDE w:val="0"/>
        <w:autoSpaceDN w:val="0"/>
        <w:adjustRightInd w:val="0"/>
        <w:spacing w:after="0" w:line="480" w:lineRule="auto"/>
        <w:jc w:val="both"/>
        <w:rPr>
          <w:rFonts w:ascii="Times New Roman" w:hAnsi="Times New Roman" w:cs="Times New Roman"/>
          <w:sz w:val="24"/>
          <w:szCs w:val="24"/>
        </w:rPr>
      </w:pPr>
      <w:r w:rsidRPr="00421786">
        <w:rPr>
          <w:rFonts w:ascii="Times New Roman" w:hAnsi="Times New Roman" w:cs="Times New Roman"/>
          <w:sz w:val="24"/>
          <w:szCs w:val="24"/>
        </w:rPr>
        <w:t xml:space="preserve">1. Tidak </w:t>
      </w:r>
      <w:r>
        <w:rPr>
          <w:rFonts w:ascii="Times New Roman" w:hAnsi="Times New Roman" w:cs="Times New Roman"/>
          <w:sz w:val="24"/>
          <w:szCs w:val="24"/>
        </w:rPr>
        <w:t xml:space="preserve">pernah </w:t>
      </w:r>
      <w:r>
        <w:rPr>
          <w:rFonts w:ascii="Times New Roman" w:hAnsi="Times New Roman" w:cs="Times New Roman"/>
          <w:sz w:val="24"/>
          <w:szCs w:val="24"/>
        </w:rPr>
        <w:tab/>
      </w:r>
      <w:r w:rsidRPr="00421786">
        <w:rPr>
          <w:rFonts w:ascii="Times New Roman" w:hAnsi="Times New Roman" w:cs="Times New Roman"/>
          <w:sz w:val="24"/>
          <w:szCs w:val="24"/>
        </w:rPr>
        <w:t xml:space="preserve">2. </w:t>
      </w:r>
      <w:r>
        <w:rPr>
          <w:rFonts w:ascii="Times New Roman" w:hAnsi="Times New Roman" w:cs="Times New Roman"/>
          <w:sz w:val="24"/>
          <w:szCs w:val="24"/>
        </w:rPr>
        <w:t xml:space="preserve">Kadang-kadang </w:t>
      </w:r>
      <w:r>
        <w:rPr>
          <w:rFonts w:ascii="Times New Roman" w:hAnsi="Times New Roman" w:cs="Times New Roman"/>
          <w:sz w:val="24"/>
          <w:szCs w:val="24"/>
        </w:rPr>
        <w:tab/>
        <w:t>3. Selalu</w:t>
      </w:r>
    </w:p>
    <w:p w:rsidR="00C0232E" w:rsidRPr="0000670F"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Kapanbiasanya Ibu mem</w:t>
      </w:r>
      <w:r w:rsidRPr="0000670F">
        <w:rPr>
          <w:rFonts w:ascii="Times New Roman" w:hAnsi="Times New Roman" w:cs="Times New Roman"/>
          <w:sz w:val="24"/>
          <w:szCs w:val="24"/>
        </w:rPr>
        <w:t xml:space="preserve">otong </w:t>
      </w:r>
      <w:r>
        <w:rPr>
          <w:rFonts w:ascii="Times New Roman" w:hAnsi="Times New Roman" w:cs="Times New Roman"/>
          <w:sz w:val="24"/>
          <w:szCs w:val="24"/>
        </w:rPr>
        <w:t>kuku anak</w:t>
      </w:r>
      <w:r w:rsidRPr="0000670F">
        <w:rPr>
          <w:rFonts w:ascii="Times New Roman" w:hAnsi="Times New Roman" w:cs="Times New Roman"/>
          <w:sz w:val="24"/>
          <w:szCs w:val="24"/>
        </w:rPr>
        <w:t>?</w:t>
      </w:r>
      <w:r w:rsidRPr="00165BC3">
        <w:rPr>
          <w:rFonts w:ascii="Times New Roman" w:hAnsi="Times New Roman" w:cs="Times New Roman"/>
          <w:b/>
          <w:sz w:val="24"/>
          <w:szCs w:val="24"/>
        </w:rPr>
        <w:t>(pilih salah satu)</w:t>
      </w:r>
    </w:p>
    <w:p w:rsidR="00C0232E" w:rsidRDefault="00C0232E" w:rsidP="004C6896">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Satu minggu sekali</w:t>
      </w:r>
    </w:p>
    <w:p w:rsidR="00C0232E" w:rsidRDefault="00C0232E" w:rsidP="004C6896">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Dua minggu sekali</w:t>
      </w:r>
    </w:p>
    <w:p w:rsidR="00C0232E" w:rsidRDefault="00C0232E" w:rsidP="004C6896">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Satu bulan sekali</w:t>
      </w:r>
    </w:p>
    <w:p w:rsidR="00052745" w:rsidRPr="00A0475F" w:rsidRDefault="00052745" w:rsidP="00052745">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C0232E"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Kapan biasanya Ibu mengganti sprei tempat tidur? </w:t>
      </w:r>
      <w:r w:rsidRPr="00165BC3">
        <w:rPr>
          <w:rFonts w:ascii="Times New Roman" w:hAnsi="Times New Roman" w:cs="Times New Roman"/>
          <w:b/>
          <w:sz w:val="24"/>
          <w:szCs w:val="24"/>
        </w:rPr>
        <w:t>(pilih salah satu)</w:t>
      </w:r>
    </w:p>
    <w:p w:rsidR="00C0232E" w:rsidRDefault="00C0232E" w:rsidP="004C689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Satu minggu sekali </w:t>
      </w:r>
    </w:p>
    <w:p w:rsidR="00C0232E" w:rsidRDefault="00C0232E" w:rsidP="004C689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Satu bulan sekali</w:t>
      </w:r>
    </w:p>
    <w:p w:rsidR="00C0232E" w:rsidRDefault="00C0232E" w:rsidP="004C689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Dua bulan sekali</w:t>
      </w:r>
    </w:p>
    <w:p w:rsidR="00C0232E" w:rsidRDefault="00C0232E" w:rsidP="004C689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pernah diganti</w:t>
      </w:r>
    </w:p>
    <w:p w:rsidR="00C0232E" w:rsidRDefault="00C0232E" w:rsidP="004C6896">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Berapa kali Ibu menyapu lantai dalam satu hari? </w:t>
      </w:r>
      <w:r w:rsidRPr="00165BC3">
        <w:rPr>
          <w:rFonts w:ascii="Times New Roman" w:hAnsi="Times New Roman" w:cs="Times New Roman"/>
          <w:b/>
          <w:sz w:val="24"/>
          <w:szCs w:val="24"/>
        </w:rPr>
        <w:t>(pilih salah satu)</w:t>
      </w:r>
    </w:p>
    <w:p w:rsidR="00C0232E" w:rsidRDefault="00C0232E" w:rsidP="004C6896">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Satu kali</w:t>
      </w:r>
    </w:p>
    <w:p w:rsidR="00C0232E" w:rsidRDefault="00C0232E" w:rsidP="004C6896">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Dua kali </w:t>
      </w:r>
    </w:p>
    <w:p w:rsidR="00C0232E" w:rsidRPr="00A0475F" w:rsidRDefault="00C0232E" w:rsidP="004C6896">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Saat terlihat kotor saja</w:t>
      </w:r>
    </w:p>
    <w:p w:rsidR="001277F1" w:rsidRDefault="003E7E3D" w:rsidP="00732142">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Adaptasi </w:t>
      </w:r>
      <w:r w:rsidR="00A635F8">
        <w:rPr>
          <w:rFonts w:ascii="Times New Roman" w:hAnsi="Times New Roman" w:cs="Times New Roman"/>
          <w:sz w:val="24"/>
          <w:szCs w:val="24"/>
        </w:rPr>
        <w:t xml:space="preserve">dan modifikasi </w:t>
      </w:r>
      <w:r>
        <w:rPr>
          <w:rFonts w:ascii="Times New Roman" w:hAnsi="Times New Roman" w:cs="Times New Roman"/>
          <w:sz w:val="24"/>
          <w:szCs w:val="24"/>
        </w:rPr>
        <w:t>dari</w:t>
      </w:r>
      <w:r w:rsidR="00C60F2F">
        <w:rPr>
          <w:rFonts w:ascii="Times New Roman" w:hAnsi="Times New Roman" w:cs="Times New Roman"/>
          <w:sz w:val="24"/>
          <w:szCs w:val="24"/>
        </w:rPr>
        <w:t>:</w:t>
      </w:r>
      <w:r w:rsidR="0089612C">
        <w:rPr>
          <w:rFonts w:ascii="Times New Roman" w:hAnsi="Times New Roman" w:cs="Times New Roman"/>
          <w:sz w:val="24"/>
          <w:szCs w:val="24"/>
        </w:rPr>
        <w:t>Yuliani, N. (2007</w:t>
      </w:r>
      <w:r w:rsidR="00C60F2F">
        <w:rPr>
          <w:rFonts w:ascii="Times New Roman" w:hAnsi="Times New Roman" w:cs="Times New Roman"/>
          <w:sz w:val="24"/>
          <w:szCs w:val="24"/>
        </w:rPr>
        <w:t xml:space="preserve">). </w:t>
      </w:r>
      <w:r w:rsidR="00C60F2F" w:rsidRPr="00C60F2F">
        <w:rPr>
          <w:rFonts w:ascii="Times New Roman" w:hAnsi="Times New Roman" w:cs="Times New Roman"/>
          <w:bCs/>
          <w:i/>
          <w:sz w:val="24"/>
          <w:szCs w:val="24"/>
        </w:rPr>
        <w:t>Hubungan antara Pengetahuan, Sikap, dan Praktik Hidup Sehat dengan Kejadian Cacingan pada Siswa Sekolah Dasar Negeri Bulusan I Kecamatan Tembalang Kota Semarang</w:t>
      </w:r>
      <w:r w:rsidR="00C60F2F">
        <w:rPr>
          <w:rFonts w:ascii="Times New Roman" w:hAnsi="Times New Roman" w:cs="Times New Roman"/>
          <w:bCs/>
          <w:sz w:val="24"/>
          <w:szCs w:val="24"/>
        </w:rPr>
        <w:t xml:space="preserve">. </w:t>
      </w:r>
    </w:p>
    <w:p w:rsidR="001277F1" w:rsidRDefault="001277F1">
      <w:pPr>
        <w:rPr>
          <w:rFonts w:ascii="Times New Roman" w:hAnsi="Times New Roman" w:cs="Times New Roman"/>
          <w:bCs/>
          <w:sz w:val="24"/>
          <w:szCs w:val="24"/>
        </w:rPr>
      </w:pPr>
      <w:r>
        <w:rPr>
          <w:rFonts w:ascii="Times New Roman" w:hAnsi="Times New Roman" w:cs="Times New Roman"/>
          <w:bCs/>
          <w:sz w:val="24"/>
          <w:szCs w:val="24"/>
        </w:rPr>
        <w:br w:type="page"/>
      </w:r>
    </w:p>
    <w:p w:rsidR="00A06621" w:rsidRPr="00287863" w:rsidRDefault="001277F1" w:rsidP="00287863">
      <w:pPr>
        <w:autoSpaceDE w:val="0"/>
        <w:autoSpaceDN w:val="0"/>
        <w:adjustRightInd w:val="0"/>
        <w:spacing w:after="0" w:line="240" w:lineRule="auto"/>
        <w:jc w:val="both"/>
        <w:rPr>
          <w:rFonts w:ascii="Times New Roman" w:hAnsi="Times New Roman" w:cs="Times New Roman"/>
          <w:b/>
          <w:bCs/>
          <w:sz w:val="24"/>
          <w:szCs w:val="24"/>
        </w:rPr>
      </w:pPr>
      <w:r w:rsidRPr="00287863">
        <w:rPr>
          <w:rFonts w:ascii="Times New Roman" w:hAnsi="Times New Roman" w:cs="Times New Roman"/>
          <w:b/>
          <w:bCs/>
          <w:sz w:val="24"/>
          <w:szCs w:val="24"/>
        </w:rPr>
        <w:lastRenderedPageBreak/>
        <w:t>Lampiran 4</w:t>
      </w:r>
      <w:r w:rsidR="00A4332F" w:rsidRPr="00287863">
        <w:rPr>
          <w:rFonts w:ascii="Times New Roman" w:hAnsi="Times New Roman" w:cs="Times New Roman"/>
          <w:b/>
          <w:bCs/>
          <w:sz w:val="24"/>
          <w:szCs w:val="24"/>
        </w:rPr>
        <w:t xml:space="preserve">. </w:t>
      </w:r>
      <w:r w:rsidR="00A06621" w:rsidRPr="00287863">
        <w:rPr>
          <w:rFonts w:ascii="Times New Roman" w:hAnsi="Times New Roman" w:cs="Times New Roman"/>
          <w:b/>
          <w:bCs/>
          <w:sz w:val="24"/>
          <w:szCs w:val="24"/>
        </w:rPr>
        <w:t>Data Penelitian</w:t>
      </w:r>
    </w:p>
    <w:tbl>
      <w:tblPr>
        <w:tblStyle w:val="TableGrid"/>
        <w:tblW w:w="8080" w:type="dxa"/>
        <w:tblInd w:w="108" w:type="dxa"/>
        <w:tblLook w:val="04A0" w:firstRow="1" w:lastRow="0" w:firstColumn="1" w:lastColumn="0" w:noHBand="0" w:noVBand="1"/>
      </w:tblPr>
      <w:tblGrid>
        <w:gridCol w:w="601"/>
        <w:gridCol w:w="1526"/>
        <w:gridCol w:w="1721"/>
        <w:gridCol w:w="1416"/>
        <w:gridCol w:w="1408"/>
        <w:gridCol w:w="1408"/>
      </w:tblGrid>
      <w:tr w:rsidR="00D610B1" w:rsidRPr="00D610B1" w:rsidTr="007775DA">
        <w:tc>
          <w:tcPr>
            <w:tcW w:w="601" w:type="dxa"/>
            <w:vMerge w:val="restart"/>
          </w:tcPr>
          <w:p w:rsidR="00D610B1" w:rsidRPr="00D610B1" w:rsidRDefault="00D610B1" w:rsidP="00BD4B06">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No.</w:t>
            </w:r>
          </w:p>
        </w:tc>
        <w:tc>
          <w:tcPr>
            <w:tcW w:w="1526" w:type="dxa"/>
            <w:vMerge w:val="restart"/>
          </w:tcPr>
          <w:p w:rsidR="00D610B1" w:rsidRPr="00D610B1" w:rsidRDefault="00D610B1" w:rsidP="00BD4B06">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Jenis Kelamin Anak</w:t>
            </w:r>
          </w:p>
        </w:tc>
        <w:tc>
          <w:tcPr>
            <w:tcW w:w="1721" w:type="dxa"/>
            <w:vMerge w:val="restart"/>
          </w:tcPr>
          <w:p w:rsidR="00D610B1" w:rsidRPr="00D610B1" w:rsidRDefault="00D610B1" w:rsidP="00BD4B06">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Pemeriksaan Feses</w:t>
            </w:r>
          </w:p>
        </w:tc>
        <w:tc>
          <w:tcPr>
            <w:tcW w:w="4232" w:type="dxa"/>
            <w:gridSpan w:val="3"/>
          </w:tcPr>
          <w:p w:rsidR="00D610B1" w:rsidRPr="00D610B1" w:rsidRDefault="00D610B1" w:rsidP="00BD4B06">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Hasil Kuesioner</w:t>
            </w:r>
          </w:p>
        </w:tc>
      </w:tr>
      <w:tr w:rsidR="00D610B1" w:rsidRPr="00D610B1" w:rsidTr="007775DA">
        <w:tc>
          <w:tcPr>
            <w:tcW w:w="601" w:type="dxa"/>
            <w:vMerge/>
          </w:tcPr>
          <w:p w:rsidR="00D610B1" w:rsidRPr="00D610B1" w:rsidRDefault="00D610B1" w:rsidP="00BD4B06">
            <w:pPr>
              <w:spacing w:line="360" w:lineRule="auto"/>
              <w:rPr>
                <w:rFonts w:ascii="Times New Roman" w:hAnsi="Times New Roman" w:cs="Times New Roman"/>
                <w:bCs/>
                <w:lang w:val="en-US"/>
              </w:rPr>
            </w:pPr>
          </w:p>
        </w:tc>
        <w:tc>
          <w:tcPr>
            <w:tcW w:w="1526" w:type="dxa"/>
            <w:vMerge/>
          </w:tcPr>
          <w:p w:rsidR="00D610B1" w:rsidRPr="00D610B1" w:rsidRDefault="00D610B1" w:rsidP="00BD4B06">
            <w:pPr>
              <w:spacing w:line="360" w:lineRule="auto"/>
              <w:rPr>
                <w:rFonts w:ascii="Times New Roman" w:hAnsi="Times New Roman" w:cs="Times New Roman"/>
                <w:bCs/>
                <w:lang w:val="en-US"/>
              </w:rPr>
            </w:pPr>
          </w:p>
        </w:tc>
        <w:tc>
          <w:tcPr>
            <w:tcW w:w="1721" w:type="dxa"/>
            <w:vMerge/>
          </w:tcPr>
          <w:p w:rsidR="00D610B1" w:rsidRPr="00D610B1" w:rsidRDefault="00D610B1" w:rsidP="00BD4B06">
            <w:pPr>
              <w:spacing w:line="360" w:lineRule="auto"/>
              <w:rPr>
                <w:rFonts w:ascii="Times New Roman" w:hAnsi="Times New Roman" w:cs="Times New Roman"/>
                <w:bCs/>
                <w:lang w:val="en-US"/>
              </w:rPr>
            </w:pPr>
          </w:p>
        </w:tc>
        <w:tc>
          <w:tcPr>
            <w:tcW w:w="1416" w:type="dxa"/>
          </w:tcPr>
          <w:p w:rsidR="00D610B1" w:rsidRPr="00D610B1" w:rsidRDefault="003C2F59" w:rsidP="00BD4B06">
            <w:pPr>
              <w:spacing w:line="360" w:lineRule="auto"/>
              <w:jc w:val="center"/>
              <w:rPr>
                <w:rFonts w:ascii="Times New Roman" w:hAnsi="Times New Roman" w:cs="Times New Roman"/>
                <w:bCs/>
                <w:lang w:val="en-US"/>
              </w:rPr>
            </w:pPr>
            <w:r>
              <w:rPr>
                <w:rFonts w:ascii="Times New Roman" w:hAnsi="Times New Roman" w:cs="Times New Roman"/>
                <w:bCs/>
                <w:lang w:val="en-US"/>
              </w:rPr>
              <w:t>Pengetahuan</w:t>
            </w:r>
          </w:p>
        </w:tc>
        <w:tc>
          <w:tcPr>
            <w:tcW w:w="1408" w:type="dxa"/>
          </w:tcPr>
          <w:p w:rsidR="00D610B1" w:rsidRPr="00D610B1" w:rsidRDefault="003C2F59" w:rsidP="00BD4B06">
            <w:pPr>
              <w:spacing w:line="360" w:lineRule="auto"/>
              <w:jc w:val="center"/>
              <w:rPr>
                <w:rFonts w:ascii="Times New Roman" w:hAnsi="Times New Roman" w:cs="Times New Roman"/>
                <w:bCs/>
                <w:lang w:val="en-US"/>
              </w:rPr>
            </w:pPr>
            <w:r>
              <w:rPr>
                <w:rFonts w:ascii="Times New Roman" w:hAnsi="Times New Roman" w:cs="Times New Roman"/>
                <w:bCs/>
                <w:lang w:val="en-US"/>
              </w:rPr>
              <w:t>Sikap</w:t>
            </w:r>
          </w:p>
        </w:tc>
        <w:tc>
          <w:tcPr>
            <w:tcW w:w="1408" w:type="dxa"/>
          </w:tcPr>
          <w:p w:rsidR="00D610B1" w:rsidRPr="00D610B1" w:rsidRDefault="003C2F59" w:rsidP="00BD4B06">
            <w:pPr>
              <w:spacing w:line="360" w:lineRule="auto"/>
              <w:jc w:val="center"/>
              <w:rPr>
                <w:rFonts w:ascii="Times New Roman" w:hAnsi="Times New Roman" w:cs="Times New Roman"/>
                <w:bCs/>
                <w:lang w:val="en-US"/>
              </w:rPr>
            </w:pPr>
            <w:r>
              <w:rPr>
                <w:rFonts w:ascii="Times New Roman" w:hAnsi="Times New Roman" w:cs="Times New Roman"/>
                <w:bCs/>
                <w:lang w:val="en-US"/>
              </w:rPr>
              <w:t>Perilaku</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H. </w:t>
            </w:r>
            <w:r>
              <w:rPr>
                <w:rFonts w:ascii="Times New Roman" w:hAnsi="Times New Roman" w:cs="Times New Roman"/>
                <w:i/>
                <w:color w:val="000000"/>
                <w:lang w:val="en-US"/>
              </w:rPr>
              <w:t>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sidRPr="00D610B1">
              <w:rPr>
                <w:rFonts w:ascii="Times New Roman" w:hAnsi="Times New Roman" w:cs="Times New Roman"/>
                <w:i/>
                <w:color w:val="000000"/>
              </w:rPr>
              <w:t>H.</w:t>
            </w:r>
            <w:r>
              <w:rPr>
                <w:rFonts w:ascii="Times New Roman" w:hAnsi="Times New Roman" w:cs="Times New Roman"/>
                <w:i/>
                <w:color w:val="000000"/>
                <w:lang w:val="en-US"/>
              </w:rPr>
              <w:t xml:space="preserve"> 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29.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lastRenderedPageBreak/>
              <w:t>31.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rsidP="00D610B1">
            <w:pPr>
              <w:jc w:val="center"/>
              <w:rPr>
                <w:rFonts w:ascii="Times New Roman" w:hAnsi="Times New Roman" w:cs="Times New Roman"/>
                <w:i/>
                <w:color w:val="000000"/>
              </w:rPr>
            </w:pPr>
            <w:r w:rsidRPr="00D610B1">
              <w:rPr>
                <w:rFonts w:ascii="Times New Roman" w:hAnsi="Times New Roman" w:cs="Times New Roman"/>
                <w:i/>
                <w:color w:val="000000"/>
              </w:rPr>
              <w:t xml:space="preserve">H. </w:t>
            </w:r>
            <w:r>
              <w:rPr>
                <w:rFonts w:ascii="Times New Roman" w:hAnsi="Times New Roman" w:cs="Times New Roman"/>
                <w:i/>
                <w:color w:val="000000"/>
                <w:lang w:val="en-US"/>
              </w:rPr>
              <w:t>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39.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rsidP="00D610B1">
            <w:pPr>
              <w:jc w:val="center"/>
              <w:rPr>
                <w:rFonts w:ascii="Times New Roman" w:hAnsi="Times New Roman" w:cs="Times New Roman"/>
                <w:color w:val="000000"/>
              </w:rPr>
            </w:pPr>
            <w:r>
              <w:rPr>
                <w:rFonts w:ascii="Times New Roman" w:hAnsi="Times New Roman" w:cs="Times New Roman"/>
                <w:i/>
                <w:color w:val="000000"/>
              </w:rPr>
              <w:t xml:space="preserve">T. </w:t>
            </w:r>
            <w:r>
              <w:rPr>
                <w:rFonts w:ascii="Times New Roman" w:hAnsi="Times New Roman" w:cs="Times New Roman"/>
                <w:i/>
                <w:color w:val="000000"/>
                <w:lang w:val="en-US"/>
              </w:rPr>
              <w:t>t</w:t>
            </w:r>
            <w:r w:rsidRPr="00D610B1">
              <w:rPr>
                <w:rFonts w:ascii="Times New Roman" w:hAnsi="Times New Roman" w:cs="Times New Roman"/>
                <w:i/>
                <w:color w:val="000000"/>
              </w:rPr>
              <w:t>richiura</w:t>
            </w:r>
            <w:r w:rsidRPr="00D610B1">
              <w:rPr>
                <w:rFonts w:ascii="Times New Roman" w:hAnsi="Times New Roman" w:cs="Times New Roman"/>
                <w:color w:val="000000"/>
              </w:rPr>
              <w:t xml:space="preserve"> dan </w:t>
            </w:r>
            <w:r w:rsidRPr="00D610B1">
              <w:rPr>
                <w:rFonts w:ascii="Times New Roman" w:hAnsi="Times New Roman" w:cs="Times New Roman"/>
                <w:i/>
                <w:color w:val="000000"/>
              </w:rPr>
              <w:t xml:space="preserve">H. </w:t>
            </w:r>
            <w:r>
              <w:rPr>
                <w:rFonts w:ascii="Times New Roman" w:hAnsi="Times New Roman" w:cs="Times New Roman"/>
                <w:i/>
                <w:color w:val="000000"/>
                <w:lang w:val="en-US"/>
              </w:rPr>
              <w:t>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rsidP="00D610B1">
            <w:pPr>
              <w:jc w:val="center"/>
              <w:rPr>
                <w:rFonts w:ascii="Times New Roman" w:hAnsi="Times New Roman" w:cs="Times New Roman"/>
                <w:i/>
                <w:color w:val="000000"/>
              </w:rPr>
            </w:pPr>
            <w:r w:rsidRPr="00D610B1">
              <w:rPr>
                <w:rFonts w:ascii="Times New Roman" w:hAnsi="Times New Roman" w:cs="Times New Roman"/>
                <w:i/>
                <w:color w:val="000000"/>
              </w:rPr>
              <w:t>H.</w:t>
            </w:r>
            <w:r>
              <w:rPr>
                <w:rFonts w:ascii="Times New Roman" w:hAnsi="Times New Roman" w:cs="Times New Roman"/>
                <w:i/>
                <w:color w:val="000000"/>
                <w:lang w:val="en-US"/>
              </w:rPr>
              <w:t xml:space="preserve"> 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rsidP="00D610B1">
            <w:pPr>
              <w:jc w:val="center"/>
              <w:rPr>
                <w:rFonts w:ascii="Times New Roman" w:hAnsi="Times New Roman" w:cs="Times New Roman"/>
                <w:i/>
                <w:color w:val="000000"/>
              </w:rPr>
            </w:pPr>
            <w:r w:rsidRPr="00D610B1">
              <w:rPr>
                <w:rFonts w:ascii="Times New Roman" w:hAnsi="Times New Roman" w:cs="Times New Roman"/>
                <w:i/>
                <w:color w:val="000000"/>
              </w:rPr>
              <w:t xml:space="preserve">T. </w:t>
            </w:r>
            <w:r>
              <w:rPr>
                <w:rFonts w:ascii="Times New Roman" w:hAnsi="Times New Roman" w:cs="Times New Roman"/>
                <w:i/>
                <w:color w:val="000000"/>
                <w:lang w:val="en-US"/>
              </w:rPr>
              <w:t>t</w:t>
            </w:r>
            <w:r w:rsidRPr="00D610B1">
              <w:rPr>
                <w:rFonts w:ascii="Times New Roman" w:hAnsi="Times New Roman" w:cs="Times New Roman"/>
                <w:i/>
                <w:color w:val="000000"/>
              </w:rPr>
              <w:t>richiura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49.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rsidP="00D610B1">
            <w:pPr>
              <w:jc w:val="center"/>
              <w:rPr>
                <w:rFonts w:ascii="Times New Roman" w:hAnsi="Times New Roman" w:cs="Times New Roman"/>
                <w:i/>
                <w:color w:val="000000"/>
              </w:rPr>
            </w:pPr>
            <w:r w:rsidRPr="00D610B1">
              <w:rPr>
                <w:rFonts w:ascii="Times New Roman" w:hAnsi="Times New Roman" w:cs="Times New Roman"/>
                <w:i/>
                <w:color w:val="000000"/>
              </w:rPr>
              <w:t xml:space="preserve">H. </w:t>
            </w:r>
            <w:r>
              <w:rPr>
                <w:rFonts w:ascii="Times New Roman" w:hAnsi="Times New Roman" w:cs="Times New Roman"/>
                <w:i/>
                <w:color w:val="000000"/>
                <w:lang w:val="en-US"/>
              </w:rPr>
              <w:t>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59.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E. </w:t>
            </w:r>
            <w:r>
              <w:rPr>
                <w:rFonts w:ascii="Times New Roman" w:hAnsi="Times New Roman" w:cs="Times New Roman"/>
                <w:i/>
                <w:color w:val="000000"/>
                <w:lang w:val="en-US"/>
              </w:rPr>
              <w:t>v</w:t>
            </w:r>
            <w:r w:rsidRPr="00D610B1">
              <w:rPr>
                <w:rFonts w:ascii="Times New Roman" w:hAnsi="Times New Roman" w:cs="Times New Roman"/>
                <w:i/>
                <w:color w:val="000000"/>
              </w:rPr>
              <w:t>ermicularis</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lastRenderedPageBreak/>
              <w:t>63.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rsidP="00D610B1">
            <w:pPr>
              <w:jc w:val="center"/>
              <w:rPr>
                <w:rFonts w:ascii="Times New Roman" w:hAnsi="Times New Roman" w:cs="Times New Roman"/>
                <w:i/>
                <w:color w:val="000000"/>
              </w:rPr>
            </w:pPr>
            <w:r w:rsidRPr="00D610B1">
              <w:rPr>
                <w:rFonts w:ascii="Times New Roman" w:hAnsi="Times New Roman" w:cs="Times New Roman"/>
                <w:i/>
                <w:color w:val="000000"/>
              </w:rPr>
              <w:t xml:space="preserve">H. </w:t>
            </w:r>
            <w:r>
              <w:rPr>
                <w:rFonts w:ascii="Times New Roman" w:hAnsi="Times New Roman" w:cs="Times New Roman"/>
                <w:i/>
                <w:color w:val="000000"/>
                <w:lang w:val="en-US"/>
              </w:rPr>
              <w:t>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69.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E. </w:t>
            </w:r>
            <w:r>
              <w:rPr>
                <w:rFonts w:ascii="Times New Roman" w:hAnsi="Times New Roman" w:cs="Times New Roman"/>
                <w:i/>
                <w:color w:val="000000"/>
                <w:lang w:val="en-US"/>
              </w:rPr>
              <w:t>v</w:t>
            </w:r>
            <w:r w:rsidRPr="00D610B1">
              <w:rPr>
                <w:rFonts w:ascii="Times New Roman" w:hAnsi="Times New Roman" w:cs="Times New Roman"/>
                <w:i/>
                <w:color w:val="000000"/>
              </w:rPr>
              <w:t>ermicularis</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E. </w:t>
            </w:r>
            <w:r>
              <w:rPr>
                <w:rFonts w:ascii="Times New Roman" w:hAnsi="Times New Roman" w:cs="Times New Roman"/>
                <w:i/>
                <w:color w:val="000000"/>
                <w:lang w:val="en-US"/>
              </w:rPr>
              <w:t>v</w:t>
            </w:r>
            <w:r w:rsidRPr="00D610B1">
              <w:rPr>
                <w:rFonts w:ascii="Times New Roman" w:hAnsi="Times New Roman" w:cs="Times New Roman"/>
                <w:i/>
                <w:color w:val="000000"/>
              </w:rPr>
              <w:t>ermicularis</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E. </w:t>
            </w:r>
            <w:r>
              <w:rPr>
                <w:rFonts w:ascii="Times New Roman" w:hAnsi="Times New Roman" w:cs="Times New Roman"/>
                <w:i/>
                <w:color w:val="000000"/>
                <w:lang w:val="en-US"/>
              </w:rPr>
              <w:t>v</w:t>
            </w:r>
            <w:r w:rsidRPr="00D610B1">
              <w:rPr>
                <w:rFonts w:ascii="Times New Roman" w:hAnsi="Times New Roman" w:cs="Times New Roman"/>
                <w:i/>
                <w:color w:val="000000"/>
              </w:rPr>
              <w:t>ermicularis</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79.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E. </w:t>
            </w:r>
            <w:r>
              <w:rPr>
                <w:rFonts w:ascii="Times New Roman" w:hAnsi="Times New Roman" w:cs="Times New Roman"/>
                <w:i/>
                <w:color w:val="000000"/>
                <w:lang w:val="en-US"/>
              </w:rPr>
              <w:t>v</w:t>
            </w:r>
            <w:r w:rsidRPr="00D610B1">
              <w:rPr>
                <w:rFonts w:ascii="Times New Roman" w:hAnsi="Times New Roman" w:cs="Times New Roman"/>
                <w:i/>
                <w:color w:val="000000"/>
              </w:rPr>
              <w:t>ermicularis</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rsidP="00D610B1">
            <w:pPr>
              <w:jc w:val="center"/>
              <w:rPr>
                <w:rFonts w:ascii="Times New Roman" w:hAnsi="Times New Roman" w:cs="Times New Roman"/>
                <w:i/>
                <w:color w:val="000000"/>
              </w:rPr>
            </w:pPr>
            <w:r w:rsidRPr="00D610B1">
              <w:rPr>
                <w:rFonts w:ascii="Times New Roman" w:hAnsi="Times New Roman" w:cs="Times New Roman"/>
                <w:i/>
                <w:color w:val="000000"/>
              </w:rPr>
              <w:t xml:space="preserve">T. </w:t>
            </w:r>
            <w:r>
              <w:rPr>
                <w:rFonts w:ascii="Times New Roman" w:hAnsi="Times New Roman" w:cs="Times New Roman"/>
                <w:i/>
                <w:color w:val="000000"/>
                <w:lang w:val="en-US"/>
              </w:rPr>
              <w:t>t</w:t>
            </w:r>
            <w:r w:rsidRPr="00D610B1">
              <w:rPr>
                <w:rFonts w:ascii="Times New Roman" w:hAnsi="Times New Roman" w:cs="Times New Roman"/>
                <w:i/>
                <w:color w:val="000000"/>
              </w:rPr>
              <w:t>richiura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E. </w:t>
            </w:r>
            <w:r>
              <w:rPr>
                <w:rFonts w:ascii="Times New Roman" w:hAnsi="Times New Roman" w:cs="Times New Roman"/>
                <w:i/>
                <w:color w:val="000000"/>
                <w:lang w:val="en-US"/>
              </w:rPr>
              <w:t>v</w:t>
            </w:r>
            <w:r w:rsidRPr="00D610B1">
              <w:rPr>
                <w:rFonts w:ascii="Times New Roman" w:hAnsi="Times New Roman" w:cs="Times New Roman"/>
                <w:i/>
                <w:color w:val="000000"/>
              </w:rPr>
              <w:t>ermicularis</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89.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E. </w:t>
            </w:r>
            <w:r>
              <w:rPr>
                <w:rFonts w:ascii="Times New Roman" w:hAnsi="Times New Roman" w:cs="Times New Roman"/>
                <w:i/>
                <w:color w:val="000000"/>
                <w:lang w:val="en-US"/>
              </w:rPr>
              <w:t>v</w:t>
            </w:r>
            <w:r w:rsidRPr="00D610B1">
              <w:rPr>
                <w:rFonts w:ascii="Times New Roman" w:hAnsi="Times New Roman" w:cs="Times New Roman"/>
                <w:i/>
                <w:color w:val="000000"/>
              </w:rPr>
              <w:t>ermicularis</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T.  </w:t>
            </w:r>
            <w:r>
              <w:rPr>
                <w:rFonts w:ascii="Times New Roman" w:hAnsi="Times New Roman" w:cs="Times New Roman"/>
                <w:i/>
                <w:color w:val="000000"/>
                <w:lang w:val="en-US"/>
              </w:rPr>
              <w:t>t</w:t>
            </w:r>
            <w:r w:rsidRPr="00D610B1">
              <w:rPr>
                <w:rFonts w:ascii="Times New Roman" w:hAnsi="Times New Roman" w:cs="Times New Roman"/>
                <w:i/>
                <w:color w:val="000000"/>
              </w:rPr>
              <w:t>richiura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92.</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H. </w:t>
            </w:r>
            <w:r>
              <w:rPr>
                <w:rFonts w:ascii="Times New Roman" w:hAnsi="Times New Roman" w:cs="Times New Roman"/>
                <w:i/>
                <w:color w:val="000000"/>
                <w:lang w:val="en-US"/>
              </w:rPr>
              <w:t>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93.</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94.</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95.</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lastRenderedPageBreak/>
              <w:t>96.</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P</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H. </w:t>
            </w:r>
            <w:r>
              <w:rPr>
                <w:rFonts w:ascii="Times New Roman" w:hAnsi="Times New Roman" w:cs="Times New Roman"/>
                <w:i/>
                <w:color w:val="000000"/>
                <w:lang w:val="en-US"/>
              </w:rPr>
              <w:t>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97.</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98.</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Pr>
                <w:rFonts w:ascii="Times New Roman" w:hAnsi="Times New Roman" w:cs="Times New Roman"/>
                <w:i/>
                <w:color w:val="000000"/>
              </w:rPr>
              <w:t xml:space="preserve">T. </w:t>
            </w:r>
            <w:r>
              <w:rPr>
                <w:rFonts w:ascii="Times New Roman" w:hAnsi="Times New Roman" w:cs="Times New Roman"/>
                <w:i/>
                <w:color w:val="000000"/>
                <w:lang w:val="en-US"/>
              </w:rPr>
              <w:t>t</w:t>
            </w:r>
            <w:r w:rsidRPr="00D610B1">
              <w:rPr>
                <w:rFonts w:ascii="Times New Roman" w:hAnsi="Times New Roman" w:cs="Times New Roman"/>
                <w:i/>
                <w:color w:val="000000"/>
              </w:rPr>
              <w:t>richiura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99.</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Cukup 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100.</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Baik</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Cukup Baik</w:t>
            </w:r>
          </w:p>
        </w:tc>
      </w:tr>
      <w:tr w:rsidR="0069688B" w:rsidRPr="00D610B1" w:rsidTr="007775DA">
        <w:tc>
          <w:tcPr>
            <w:tcW w:w="601" w:type="dxa"/>
          </w:tcPr>
          <w:p w:rsidR="0069688B" w:rsidRPr="00D610B1" w:rsidRDefault="0069688B" w:rsidP="00F55C29">
            <w:pPr>
              <w:spacing w:line="360" w:lineRule="auto"/>
              <w:jc w:val="center"/>
              <w:rPr>
                <w:rFonts w:ascii="Times New Roman" w:hAnsi="Times New Roman" w:cs="Times New Roman"/>
                <w:bCs/>
                <w:lang w:val="en-US"/>
              </w:rPr>
            </w:pPr>
            <w:r w:rsidRPr="00D610B1">
              <w:rPr>
                <w:rFonts w:ascii="Times New Roman" w:hAnsi="Times New Roman" w:cs="Times New Roman"/>
                <w:bCs/>
                <w:lang w:val="en-US"/>
              </w:rPr>
              <w:t>101.</w:t>
            </w:r>
          </w:p>
        </w:tc>
        <w:tc>
          <w:tcPr>
            <w:tcW w:w="1526" w:type="dxa"/>
            <w:vAlign w:val="bottom"/>
          </w:tcPr>
          <w:p w:rsidR="0069688B" w:rsidRPr="00D610B1" w:rsidRDefault="0069688B">
            <w:pPr>
              <w:jc w:val="center"/>
              <w:rPr>
                <w:rFonts w:ascii="Times New Roman" w:hAnsi="Times New Roman" w:cs="Times New Roman"/>
                <w:color w:val="000000"/>
              </w:rPr>
            </w:pPr>
            <w:r w:rsidRPr="00D610B1">
              <w:rPr>
                <w:rFonts w:ascii="Times New Roman" w:hAnsi="Times New Roman" w:cs="Times New Roman"/>
                <w:color w:val="000000"/>
              </w:rPr>
              <w:t>L</w:t>
            </w:r>
          </w:p>
        </w:tc>
        <w:tc>
          <w:tcPr>
            <w:tcW w:w="1721" w:type="dxa"/>
            <w:vAlign w:val="bottom"/>
          </w:tcPr>
          <w:p w:rsidR="0069688B" w:rsidRPr="00D610B1" w:rsidRDefault="0069688B">
            <w:pPr>
              <w:jc w:val="center"/>
              <w:rPr>
                <w:rFonts w:ascii="Times New Roman" w:hAnsi="Times New Roman" w:cs="Times New Roman"/>
                <w:i/>
                <w:color w:val="000000"/>
              </w:rPr>
            </w:pPr>
            <w:r w:rsidRPr="00D610B1">
              <w:rPr>
                <w:rFonts w:ascii="Times New Roman" w:hAnsi="Times New Roman" w:cs="Times New Roman"/>
                <w:i/>
                <w:color w:val="000000"/>
              </w:rPr>
              <w:t>H.</w:t>
            </w:r>
            <w:r>
              <w:rPr>
                <w:rFonts w:ascii="Times New Roman" w:hAnsi="Times New Roman" w:cs="Times New Roman"/>
                <w:i/>
                <w:color w:val="000000"/>
                <w:lang w:val="en-US"/>
              </w:rPr>
              <w:t xml:space="preserve"> n</w:t>
            </w:r>
            <w:r w:rsidRPr="00D610B1">
              <w:rPr>
                <w:rFonts w:ascii="Times New Roman" w:hAnsi="Times New Roman" w:cs="Times New Roman"/>
                <w:i/>
                <w:color w:val="000000"/>
              </w:rPr>
              <w:t>ana</w:t>
            </w:r>
          </w:p>
        </w:tc>
        <w:tc>
          <w:tcPr>
            <w:tcW w:w="1416" w:type="dxa"/>
            <w:vAlign w:val="bottom"/>
          </w:tcPr>
          <w:p w:rsidR="0069688B" w:rsidRPr="003C2F59" w:rsidRDefault="0069688B" w:rsidP="003C2F59">
            <w:pPr>
              <w:jc w:val="center"/>
              <w:rPr>
                <w:rFonts w:ascii="Times New Roman" w:hAnsi="Times New Roman" w:cs="Times New Roman"/>
                <w:color w:val="000000"/>
              </w:rPr>
            </w:pPr>
            <w:r w:rsidRPr="003C2F59">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c>
          <w:tcPr>
            <w:tcW w:w="1408" w:type="dxa"/>
            <w:vAlign w:val="bottom"/>
          </w:tcPr>
          <w:p w:rsidR="0069688B" w:rsidRPr="0069688B" w:rsidRDefault="0069688B" w:rsidP="0069688B">
            <w:pPr>
              <w:jc w:val="center"/>
              <w:rPr>
                <w:rFonts w:ascii="Times New Roman" w:hAnsi="Times New Roman" w:cs="Times New Roman"/>
                <w:color w:val="000000"/>
              </w:rPr>
            </w:pPr>
            <w:r w:rsidRPr="0069688B">
              <w:rPr>
                <w:rFonts w:ascii="Times New Roman" w:hAnsi="Times New Roman" w:cs="Times New Roman"/>
                <w:color w:val="000000"/>
              </w:rPr>
              <w:t>Kurang</w:t>
            </w:r>
          </w:p>
        </w:tc>
      </w:tr>
    </w:tbl>
    <w:p w:rsidR="00A06621" w:rsidRDefault="00A06621">
      <w:pPr>
        <w:rPr>
          <w:rFonts w:ascii="Times New Roman" w:hAnsi="Times New Roman" w:cs="Times New Roman"/>
          <w:bCs/>
          <w:sz w:val="24"/>
          <w:szCs w:val="24"/>
        </w:rPr>
      </w:pPr>
      <w:r>
        <w:rPr>
          <w:rFonts w:ascii="Times New Roman" w:hAnsi="Times New Roman" w:cs="Times New Roman"/>
          <w:bCs/>
          <w:sz w:val="24"/>
          <w:szCs w:val="24"/>
        </w:rPr>
        <w:br w:type="page"/>
      </w:r>
    </w:p>
    <w:p w:rsidR="003E5F35" w:rsidRDefault="00A06621" w:rsidP="00C60F2F">
      <w:pPr>
        <w:autoSpaceDE w:val="0"/>
        <w:autoSpaceDN w:val="0"/>
        <w:adjustRightInd w:val="0"/>
        <w:spacing w:after="0" w:line="480" w:lineRule="auto"/>
        <w:jc w:val="both"/>
        <w:rPr>
          <w:rFonts w:ascii="Times New Roman" w:hAnsi="Times New Roman" w:cs="Times New Roman"/>
          <w:b/>
          <w:bCs/>
          <w:sz w:val="24"/>
          <w:szCs w:val="24"/>
        </w:rPr>
      </w:pPr>
      <w:r w:rsidRPr="00A06621">
        <w:rPr>
          <w:rFonts w:ascii="Times New Roman" w:hAnsi="Times New Roman" w:cs="Times New Roman"/>
          <w:b/>
          <w:bCs/>
          <w:sz w:val="24"/>
          <w:szCs w:val="24"/>
        </w:rPr>
        <w:lastRenderedPageBreak/>
        <w:t>Lampiran 5. Hasil Uji Statistik</w:t>
      </w:r>
    </w:p>
    <w:p w:rsidR="00A06621" w:rsidRPr="007775DA" w:rsidRDefault="00A06621" w:rsidP="004C6896">
      <w:pPr>
        <w:pStyle w:val="ListParagraph"/>
        <w:numPr>
          <w:ilvl w:val="0"/>
          <w:numId w:val="56"/>
        </w:numPr>
        <w:autoSpaceDE w:val="0"/>
        <w:autoSpaceDN w:val="0"/>
        <w:adjustRightInd w:val="0"/>
        <w:spacing w:after="0" w:line="240" w:lineRule="auto"/>
        <w:ind w:left="426" w:hanging="426"/>
        <w:jc w:val="both"/>
        <w:rPr>
          <w:rFonts w:ascii="Times New Roman" w:hAnsi="Times New Roman" w:cs="Times New Roman"/>
          <w:b/>
          <w:sz w:val="24"/>
          <w:szCs w:val="24"/>
        </w:rPr>
      </w:pPr>
      <w:r w:rsidRPr="007775DA">
        <w:rPr>
          <w:rFonts w:ascii="Times New Roman" w:hAnsi="Times New Roman" w:cs="Times New Roman"/>
          <w:b/>
          <w:sz w:val="24"/>
          <w:szCs w:val="24"/>
        </w:rPr>
        <w:t>Hasil Uji Validitas Kuesioner</w:t>
      </w:r>
    </w:p>
    <w:p w:rsidR="003B3329" w:rsidRPr="003B3329" w:rsidRDefault="003B3329" w:rsidP="00A0662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90795" cy="351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itas1.png"/>
                    <pic:cNvPicPr/>
                  </pic:nvPicPr>
                  <pic:blipFill rotWithShape="1">
                    <a:blip r:embed="rId38">
                      <a:extLst>
                        <a:ext uri="{28A0092B-C50C-407E-A947-70E740481C1C}">
                          <a14:useLocalDpi xmlns:a14="http://schemas.microsoft.com/office/drawing/2010/main" val="0"/>
                        </a:ext>
                      </a:extLst>
                    </a:blip>
                    <a:srcRect b="1400"/>
                    <a:stretch/>
                  </pic:blipFill>
                  <pic:spPr bwMode="auto">
                    <a:xfrm>
                      <a:off x="0" y="0"/>
                      <a:ext cx="5696963" cy="35215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Ket : Uji Validitas Kuesioner (Tingkat Pengetahuan)</w:t>
      </w:r>
    </w:p>
    <w:p w:rsidR="003B3329" w:rsidRPr="003B3329" w:rsidRDefault="003B3329" w:rsidP="00A06621">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90795" cy="31735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itas2.png"/>
                    <pic:cNvPicPr/>
                  </pic:nvPicPr>
                  <pic:blipFill>
                    <a:blip r:embed="rId39">
                      <a:extLst>
                        <a:ext uri="{28A0092B-C50C-407E-A947-70E740481C1C}">
                          <a14:useLocalDpi xmlns:a14="http://schemas.microsoft.com/office/drawing/2010/main" val="0"/>
                        </a:ext>
                      </a:extLst>
                    </a:blip>
                    <a:stretch>
                      <a:fillRect/>
                    </a:stretch>
                  </pic:blipFill>
                  <pic:spPr>
                    <a:xfrm>
                      <a:off x="0" y="0"/>
                      <a:ext cx="5703662" cy="3180681"/>
                    </a:xfrm>
                    <a:prstGeom prst="rect">
                      <a:avLst/>
                    </a:prstGeom>
                  </pic:spPr>
                </pic:pic>
              </a:graphicData>
            </a:graphic>
          </wp:inline>
        </w:drawing>
      </w:r>
      <w:r>
        <w:rPr>
          <w:rFonts w:ascii="Times New Roman" w:hAnsi="Times New Roman" w:cs="Times New Roman"/>
          <w:sz w:val="24"/>
          <w:szCs w:val="24"/>
        </w:rPr>
        <w:t>Ket : Uji Validitas Kuesioner (Sikap)</w:t>
      </w:r>
    </w:p>
    <w:p w:rsidR="003B3329" w:rsidRDefault="003B3329" w:rsidP="00A06621">
      <w:pP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5943600" cy="2889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itas3-1.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889885"/>
                    </a:xfrm>
                    <a:prstGeom prst="rect">
                      <a:avLst/>
                    </a:prstGeom>
                  </pic:spPr>
                </pic:pic>
              </a:graphicData>
            </a:graphic>
          </wp:inline>
        </w:drawing>
      </w:r>
      <w:r>
        <w:rPr>
          <w:rFonts w:ascii="Times New Roman" w:hAnsi="Times New Roman" w:cs="Times New Roman"/>
          <w:b/>
          <w:noProof/>
          <w:sz w:val="24"/>
          <w:szCs w:val="24"/>
        </w:rPr>
        <w:drawing>
          <wp:inline distT="0" distB="0" distL="0" distR="0">
            <wp:extent cx="5943600" cy="1122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itas3-2.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122045"/>
                    </a:xfrm>
                    <a:prstGeom prst="rect">
                      <a:avLst/>
                    </a:prstGeom>
                  </pic:spPr>
                </pic:pic>
              </a:graphicData>
            </a:graphic>
          </wp:inline>
        </w:drawing>
      </w:r>
      <w:r w:rsidR="00652E8D">
        <w:rPr>
          <w:rFonts w:ascii="Times New Roman" w:hAnsi="Times New Roman" w:cs="Times New Roman"/>
          <w:sz w:val="24"/>
          <w:szCs w:val="24"/>
        </w:rPr>
        <w:t>Ket : Uji Validitas Kuesioner (Perilaku)</w:t>
      </w:r>
    </w:p>
    <w:p w:rsidR="00A06621" w:rsidRPr="007775DA" w:rsidRDefault="00A06621" w:rsidP="004C6896">
      <w:pPr>
        <w:pStyle w:val="ListParagraph"/>
        <w:numPr>
          <w:ilvl w:val="0"/>
          <w:numId w:val="56"/>
        </w:numPr>
        <w:ind w:left="426" w:hanging="426"/>
        <w:rPr>
          <w:rFonts w:ascii="Times New Roman" w:hAnsi="Times New Roman" w:cs="Times New Roman"/>
          <w:b/>
          <w:bCs/>
          <w:sz w:val="24"/>
          <w:szCs w:val="24"/>
        </w:rPr>
      </w:pPr>
      <w:r w:rsidRPr="007775DA">
        <w:rPr>
          <w:rFonts w:ascii="Times New Roman" w:hAnsi="Times New Roman" w:cs="Times New Roman"/>
          <w:b/>
          <w:bCs/>
          <w:sz w:val="24"/>
          <w:szCs w:val="24"/>
        </w:rPr>
        <w:t>Hasil Uji Reliabilitas Kuesioner</w:t>
      </w:r>
    </w:p>
    <w:p w:rsidR="00652E8D" w:rsidRDefault="003B3329" w:rsidP="00A06621">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1699708" cy="7207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abilitas1-1.png"/>
                    <pic:cNvPicPr/>
                  </pic:nvPicPr>
                  <pic:blipFill rotWithShape="1">
                    <a:blip r:embed="rId42">
                      <a:extLst>
                        <a:ext uri="{28A0092B-C50C-407E-A947-70E740481C1C}">
                          <a14:useLocalDpi xmlns:a14="http://schemas.microsoft.com/office/drawing/2010/main" val="0"/>
                        </a:ext>
                      </a:extLst>
                    </a:blip>
                    <a:srcRect l="-1" r="911" b="9460"/>
                    <a:stretch/>
                  </pic:blipFill>
                  <pic:spPr bwMode="auto">
                    <a:xfrm>
                      <a:off x="0" y="0"/>
                      <a:ext cx="1709013" cy="724708"/>
                    </a:xfrm>
                    <a:prstGeom prst="rect">
                      <a:avLst/>
                    </a:prstGeom>
                    <a:ln>
                      <a:noFill/>
                    </a:ln>
                    <a:extLst>
                      <a:ext uri="{53640926-AAD7-44D8-BBD7-CCE9431645EC}">
                        <a14:shadowObscured xmlns:a14="http://schemas.microsoft.com/office/drawing/2010/main"/>
                      </a:ext>
                    </a:extLst>
                  </pic:spPr>
                </pic:pic>
              </a:graphicData>
            </a:graphic>
          </wp:inline>
        </w:drawing>
      </w:r>
    </w:p>
    <w:p w:rsidR="003B3329" w:rsidRPr="00652E8D" w:rsidRDefault="00652E8D" w:rsidP="00A06621">
      <w:pPr>
        <w:jc w:val="both"/>
        <w:rPr>
          <w:rFonts w:ascii="Times New Roman" w:hAnsi="Times New Roman" w:cs="Times New Roman"/>
          <w:sz w:val="24"/>
          <w:szCs w:val="24"/>
        </w:rPr>
      </w:pPr>
      <w:r>
        <w:rPr>
          <w:rFonts w:ascii="Times New Roman" w:hAnsi="Times New Roman" w:cs="Times New Roman"/>
          <w:sz w:val="24"/>
          <w:szCs w:val="24"/>
        </w:rPr>
        <w:t>Ket : Uji Reliabilitas Kuesioner (Tingkat Pengetahuan)</w:t>
      </w:r>
    </w:p>
    <w:p w:rsidR="003B3329" w:rsidRDefault="003B3329" w:rsidP="00A06621">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78193" cy="7422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abilitas2-2.png"/>
                    <pic:cNvPicPr/>
                  </pic:nvPicPr>
                  <pic:blipFill rotWithShape="1">
                    <a:blip r:embed="rId43">
                      <a:extLst>
                        <a:ext uri="{28A0092B-C50C-407E-A947-70E740481C1C}">
                          <a14:useLocalDpi xmlns:a14="http://schemas.microsoft.com/office/drawing/2010/main" val="0"/>
                        </a:ext>
                      </a:extLst>
                    </a:blip>
                    <a:srcRect r="-614" b="6756"/>
                    <a:stretch/>
                  </pic:blipFill>
                  <pic:spPr bwMode="auto">
                    <a:xfrm>
                      <a:off x="0" y="0"/>
                      <a:ext cx="1687382" cy="746341"/>
                    </a:xfrm>
                    <a:prstGeom prst="rect">
                      <a:avLst/>
                    </a:prstGeom>
                    <a:ln>
                      <a:noFill/>
                    </a:ln>
                    <a:extLst>
                      <a:ext uri="{53640926-AAD7-44D8-BBD7-CCE9431645EC}">
                        <a14:shadowObscured xmlns:a14="http://schemas.microsoft.com/office/drawing/2010/main"/>
                      </a:ext>
                    </a:extLst>
                  </pic:spPr>
                </pic:pic>
              </a:graphicData>
            </a:graphic>
          </wp:inline>
        </w:drawing>
      </w:r>
    </w:p>
    <w:p w:rsidR="00652E8D" w:rsidRPr="00652E8D" w:rsidRDefault="00652E8D" w:rsidP="003B3329">
      <w:pPr>
        <w:rPr>
          <w:rFonts w:ascii="Times New Roman" w:hAnsi="Times New Roman" w:cs="Times New Roman"/>
          <w:sz w:val="24"/>
          <w:szCs w:val="24"/>
        </w:rPr>
      </w:pPr>
      <w:r>
        <w:rPr>
          <w:rFonts w:ascii="Times New Roman" w:hAnsi="Times New Roman" w:cs="Times New Roman"/>
          <w:sz w:val="24"/>
          <w:szCs w:val="24"/>
        </w:rPr>
        <w:t>Ket : Uji Reliabilitas Kuesioner (Sikap)</w:t>
      </w:r>
    </w:p>
    <w:p w:rsidR="003B3329" w:rsidRDefault="003B3329" w:rsidP="00287863">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762838" cy="752779"/>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abilitas3-3.png"/>
                    <pic:cNvPicPr/>
                  </pic:nvPicPr>
                  <pic:blipFill>
                    <a:blip r:embed="rId44">
                      <a:extLst>
                        <a:ext uri="{28A0092B-C50C-407E-A947-70E740481C1C}">
                          <a14:useLocalDpi xmlns:a14="http://schemas.microsoft.com/office/drawing/2010/main" val="0"/>
                        </a:ext>
                      </a:extLst>
                    </a:blip>
                    <a:stretch>
                      <a:fillRect/>
                    </a:stretch>
                  </pic:blipFill>
                  <pic:spPr>
                    <a:xfrm>
                      <a:off x="0" y="0"/>
                      <a:ext cx="1762838" cy="752779"/>
                    </a:xfrm>
                    <a:prstGeom prst="rect">
                      <a:avLst/>
                    </a:prstGeom>
                  </pic:spPr>
                </pic:pic>
              </a:graphicData>
            </a:graphic>
          </wp:inline>
        </w:drawing>
      </w:r>
    </w:p>
    <w:p w:rsidR="00652E8D" w:rsidRPr="00652E8D" w:rsidRDefault="00652E8D" w:rsidP="00652E8D">
      <w:pPr>
        <w:rPr>
          <w:rFonts w:ascii="Times New Roman" w:hAnsi="Times New Roman" w:cs="Times New Roman"/>
          <w:sz w:val="24"/>
          <w:szCs w:val="24"/>
        </w:rPr>
      </w:pPr>
      <w:r>
        <w:rPr>
          <w:rFonts w:ascii="Times New Roman" w:hAnsi="Times New Roman" w:cs="Times New Roman"/>
          <w:sz w:val="24"/>
          <w:szCs w:val="24"/>
        </w:rPr>
        <w:t>Ket : Uji Reliabilitas Kuesioner (Perilaku)</w:t>
      </w:r>
    </w:p>
    <w:p w:rsidR="00287863" w:rsidRDefault="00287863">
      <w:pPr>
        <w:rPr>
          <w:rFonts w:ascii="Times New Roman" w:hAnsi="Times New Roman" w:cs="Times New Roman"/>
          <w:sz w:val="24"/>
          <w:szCs w:val="24"/>
        </w:rPr>
      </w:pPr>
      <w:r>
        <w:rPr>
          <w:rFonts w:ascii="Times New Roman" w:hAnsi="Times New Roman" w:cs="Times New Roman"/>
          <w:sz w:val="24"/>
          <w:szCs w:val="24"/>
        </w:rPr>
        <w:br w:type="page"/>
      </w:r>
    </w:p>
    <w:p w:rsidR="006F4DE0" w:rsidRPr="007775DA" w:rsidRDefault="006F4DE0" w:rsidP="007477F8">
      <w:pPr>
        <w:pStyle w:val="ListParagraph"/>
        <w:numPr>
          <w:ilvl w:val="0"/>
          <w:numId w:val="56"/>
        </w:numPr>
        <w:ind w:left="426" w:hanging="426"/>
        <w:rPr>
          <w:rFonts w:ascii="Times New Roman" w:hAnsi="Times New Roman" w:cs="Times New Roman"/>
          <w:b/>
          <w:bCs/>
          <w:sz w:val="24"/>
          <w:szCs w:val="24"/>
        </w:rPr>
      </w:pPr>
      <w:r w:rsidRPr="007775DA">
        <w:rPr>
          <w:rFonts w:ascii="Times New Roman" w:hAnsi="Times New Roman" w:cs="Times New Roman"/>
          <w:b/>
          <w:bCs/>
          <w:sz w:val="24"/>
          <w:szCs w:val="24"/>
        </w:rPr>
        <w:lastRenderedPageBreak/>
        <w:t>Distribusi dan Frekuensi Sampel dan Responden</w:t>
      </w:r>
    </w:p>
    <w:p w:rsidR="00B83EDC" w:rsidRDefault="00B83EDC" w:rsidP="00815521">
      <w:pPr>
        <w:spacing w:after="0" w:line="240" w:lineRule="auto"/>
        <w:jc w:val="center"/>
        <w:rPr>
          <w:rFonts w:ascii="Times New Roman" w:hAnsi="Times New Roman" w:cs="Times New Roman"/>
          <w:sz w:val="24"/>
          <w:szCs w:val="24"/>
        </w:rPr>
      </w:pPr>
      <w:r>
        <w:rPr>
          <w:rFonts w:ascii="Times New Roman" w:hAnsi="Times New Roman" w:cs="Times New Roman"/>
          <w:bCs/>
          <w:noProof/>
          <w:sz w:val="24"/>
          <w:szCs w:val="24"/>
        </w:rPr>
        <w:drawing>
          <wp:inline distT="0" distB="0" distL="0" distR="0">
            <wp:extent cx="4615030" cy="1301675"/>
            <wp:effectExtent l="0" t="0" r="0" b="0"/>
            <wp:docPr id="20" name="Picture 20" descr="F:\KTI\UJI CHI SQUARE\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KTI\UJI CHI SQUARE\JK.png"/>
                    <pic:cNvPicPr>
                      <a:picLocks noChangeAspect="1" noChangeArrowheads="1"/>
                    </pic:cNvPicPr>
                  </pic:nvPicPr>
                  <pic:blipFill rotWithShape="1">
                    <a:blip r:embed="rId45">
                      <a:extLst>
                        <a:ext uri="{28A0092B-C50C-407E-A947-70E740481C1C}">
                          <a14:useLocalDpi xmlns:a14="http://schemas.microsoft.com/office/drawing/2010/main" val="0"/>
                        </a:ext>
                      </a:extLst>
                    </a:blip>
                    <a:srcRect b="9694"/>
                    <a:stretch/>
                  </pic:blipFill>
                  <pic:spPr bwMode="auto">
                    <a:xfrm>
                      <a:off x="0" y="0"/>
                      <a:ext cx="4615180" cy="1301717"/>
                    </a:xfrm>
                    <a:prstGeom prst="rect">
                      <a:avLst/>
                    </a:prstGeom>
                    <a:noFill/>
                    <a:ln>
                      <a:noFill/>
                    </a:ln>
                    <a:extLst>
                      <a:ext uri="{53640926-AAD7-44D8-BBD7-CCE9431645EC}">
                        <a14:shadowObscured xmlns:a14="http://schemas.microsoft.com/office/drawing/2010/main"/>
                      </a:ext>
                    </a:extLst>
                  </pic:spPr>
                </pic:pic>
              </a:graphicData>
            </a:graphic>
          </wp:inline>
        </w:drawing>
      </w:r>
    </w:p>
    <w:p w:rsidR="00B83EDC" w:rsidRDefault="00B83EDC" w:rsidP="006F4DE0">
      <w:pPr>
        <w:spacing w:line="480" w:lineRule="auto"/>
        <w:rPr>
          <w:rFonts w:ascii="Times New Roman" w:hAnsi="Times New Roman" w:cs="Times New Roman"/>
          <w:sz w:val="24"/>
          <w:szCs w:val="24"/>
        </w:rPr>
      </w:pPr>
      <w:r>
        <w:rPr>
          <w:rFonts w:ascii="Times New Roman" w:hAnsi="Times New Roman" w:cs="Times New Roman"/>
          <w:sz w:val="24"/>
          <w:szCs w:val="24"/>
        </w:rPr>
        <w:t>Ket : Frekuensi Sampel Berdasarkan Jenis Kelamin</w:t>
      </w:r>
    </w:p>
    <w:p w:rsidR="00B83EDC" w:rsidRPr="00B83EDC" w:rsidRDefault="00815521" w:rsidP="006F4DE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7565" cy="1807210"/>
            <wp:effectExtent l="0" t="0" r="0" b="0"/>
            <wp:docPr id="21" name="Picture 21" descr="F:\KTI\UJI CHI SQUARE\Pendidikan I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KTI\UJI CHI SQUARE\Pendidikan Ibu.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565" cy="1807210"/>
                    </a:xfrm>
                    <a:prstGeom prst="rect">
                      <a:avLst/>
                    </a:prstGeom>
                    <a:noFill/>
                    <a:ln>
                      <a:noFill/>
                    </a:ln>
                  </pic:spPr>
                </pic:pic>
              </a:graphicData>
            </a:graphic>
          </wp:inline>
        </w:drawing>
      </w:r>
    </w:p>
    <w:p w:rsidR="003E5F35" w:rsidRPr="00B83EDC" w:rsidRDefault="00815521" w:rsidP="006F4DE0">
      <w:pPr>
        <w:spacing w:line="240" w:lineRule="auto"/>
        <w:rPr>
          <w:rFonts w:ascii="Times New Roman" w:hAnsi="Times New Roman" w:cs="Times New Roman"/>
          <w:b/>
          <w:sz w:val="24"/>
          <w:szCs w:val="24"/>
        </w:rPr>
      </w:pPr>
      <w:r>
        <w:rPr>
          <w:rFonts w:ascii="Times New Roman" w:hAnsi="Times New Roman" w:cs="Times New Roman"/>
          <w:sz w:val="24"/>
          <w:szCs w:val="24"/>
        </w:rPr>
        <w:t>Ket: Distribusi Ibu B</w:t>
      </w:r>
      <w:r w:rsidRPr="00DF60F9">
        <w:rPr>
          <w:rFonts w:ascii="Times New Roman" w:hAnsi="Times New Roman" w:cs="Times New Roman"/>
          <w:sz w:val="24"/>
          <w:szCs w:val="24"/>
        </w:rPr>
        <w:t xml:space="preserve">erdasarkan </w:t>
      </w:r>
      <w:r>
        <w:rPr>
          <w:rFonts w:ascii="Times New Roman" w:hAnsi="Times New Roman" w:cs="Times New Roman"/>
          <w:sz w:val="24"/>
          <w:szCs w:val="24"/>
        </w:rPr>
        <w:t>Pendidikan Terakhir</w:t>
      </w:r>
    </w:p>
    <w:p w:rsidR="00B83EDC" w:rsidRDefault="00B83EDC" w:rsidP="006F4DE0">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r w:rsidR="00C272AB">
        <w:rPr>
          <w:rFonts w:ascii="Times New Roman" w:hAnsi="Times New Roman" w:cs="Times New Roman"/>
          <w:bCs/>
          <w:noProof/>
          <w:sz w:val="24"/>
          <w:szCs w:val="24"/>
        </w:rPr>
        <w:lastRenderedPageBreak/>
        <w:drawing>
          <wp:inline distT="0" distB="0" distL="0" distR="0">
            <wp:extent cx="4550410" cy="4700905"/>
            <wp:effectExtent l="0" t="0" r="0" b="0"/>
            <wp:docPr id="22" name="Picture 22" descr="F:\KTI\UJI CHI SQUARE\p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KTI\UJI CHI SQUARE\ps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0410" cy="4700905"/>
                    </a:xfrm>
                    <a:prstGeom prst="rect">
                      <a:avLst/>
                    </a:prstGeom>
                    <a:noFill/>
                    <a:ln>
                      <a:noFill/>
                    </a:ln>
                  </pic:spPr>
                </pic:pic>
              </a:graphicData>
            </a:graphic>
          </wp:inline>
        </w:drawing>
      </w:r>
    </w:p>
    <w:p w:rsidR="00BF6259" w:rsidRDefault="00BF6259">
      <w:pPr>
        <w:rPr>
          <w:rFonts w:ascii="Times New Roman" w:hAnsi="Times New Roman" w:cs="Times New Roman"/>
          <w:sz w:val="24"/>
          <w:szCs w:val="24"/>
        </w:rPr>
      </w:pPr>
      <w:r>
        <w:rPr>
          <w:rFonts w:ascii="Times New Roman" w:hAnsi="Times New Roman" w:cs="Times New Roman"/>
          <w:sz w:val="24"/>
          <w:szCs w:val="24"/>
        </w:rPr>
        <w:t>Ket: Frekuensi Responden B</w:t>
      </w:r>
      <w:r w:rsidRPr="00DF60F9">
        <w:rPr>
          <w:rFonts w:ascii="Times New Roman" w:hAnsi="Times New Roman" w:cs="Times New Roman"/>
          <w:sz w:val="24"/>
          <w:szCs w:val="24"/>
        </w:rPr>
        <w:t xml:space="preserve">erdasarkan </w:t>
      </w:r>
      <w:r>
        <w:rPr>
          <w:rFonts w:ascii="Times New Roman" w:hAnsi="Times New Roman" w:cs="Times New Roman"/>
          <w:sz w:val="24"/>
          <w:szCs w:val="24"/>
        </w:rPr>
        <w:t>Tingkat Pengetahuan, Sikap, dan Perilaku</w:t>
      </w:r>
    </w:p>
    <w:p w:rsidR="00AB5164" w:rsidRDefault="00AB5164" w:rsidP="006F4DE0">
      <w:pPr>
        <w:spacing w:line="240" w:lineRule="auto"/>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extent cx="5034110" cy="2549562"/>
            <wp:effectExtent l="0" t="0" r="0" b="0"/>
            <wp:docPr id="23" name="Picture 23" descr="F:\KTI\UJI CHI SQUARE\pend p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KTI\UJI CHI SQUARE\pend pen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4280" cy="2549648"/>
                    </a:xfrm>
                    <a:prstGeom prst="rect">
                      <a:avLst/>
                    </a:prstGeom>
                    <a:noFill/>
                    <a:ln>
                      <a:noFill/>
                    </a:ln>
                  </pic:spPr>
                </pic:pic>
              </a:graphicData>
            </a:graphic>
          </wp:inline>
        </w:drawing>
      </w:r>
      <w:r w:rsidR="00CE65EB">
        <w:rPr>
          <w:rFonts w:ascii="Times New Roman" w:hAnsi="Times New Roman" w:cs="Times New Roman"/>
          <w:bCs/>
          <w:sz w:val="24"/>
          <w:szCs w:val="24"/>
        </w:rPr>
        <w:t xml:space="preserve">Ket: </w:t>
      </w:r>
      <w:r w:rsidR="00CE65EB">
        <w:rPr>
          <w:rFonts w:ascii="Times New Roman" w:hAnsi="Times New Roman" w:cs="Times New Roman"/>
          <w:sz w:val="24"/>
          <w:szCs w:val="24"/>
        </w:rPr>
        <w:t>Distribusi Tingkat Pengetahuan Responden dengan Pendidikan Terakhir</w:t>
      </w:r>
    </w:p>
    <w:p w:rsidR="00BF6259" w:rsidRDefault="00BF6259" w:rsidP="006F4DE0">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r w:rsidR="00536AEC">
        <w:rPr>
          <w:rFonts w:ascii="Times New Roman" w:hAnsi="Times New Roman" w:cs="Times New Roman"/>
          <w:bCs/>
          <w:noProof/>
          <w:sz w:val="24"/>
          <w:szCs w:val="24"/>
        </w:rPr>
        <w:lastRenderedPageBreak/>
        <w:drawing>
          <wp:inline distT="0" distB="0" distL="0" distR="0">
            <wp:extent cx="4378325" cy="1193800"/>
            <wp:effectExtent l="0" t="0" r="0" b="0"/>
            <wp:docPr id="24" name="Picture 24" descr="F:\KTI\UJI CHI SQUARE\kejadian kecaci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KTI\UJI CHI SQUARE\kejadian kecacinga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8325" cy="1193800"/>
                    </a:xfrm>
                    <a:prstGeom prst="rect">
                      <a:avLst/>
                    </a:prstGeom>
                    <a:noFill/>
                    <a:ln>
                      <a:noFill/>
                    </a:ln>
                  </pic:spPr>
                </pic:pic>
              </a:graphicData>
            </a:graphic>
          </wp:inline>
        </w:drawing>
      </w:r>
    </w:p>
    <w:p w:rsidR="00536AEC" w:rsidRDefault="00536AEC">
      <w:pPr>
        <w:rPr>
          <w:rFonts w:ascii="Times New Roman" w:hAnsi="Times New Roman" w:cs="Times New Roman"/>
          <w:bCs/>
          <w:sz w:val="24"/>
          <w:szCs w:val="24"/>
        </w:rPr>
      </w:pPr>
      <w:r>
        <w:rPr>
          <w:rFonts w:ascii="Times New Roman" w:hAnsi="Times New Roman" w:cs="Times New Roman"/>
          <w:bCs/>
          <w:sz w:val="24"/>
          <w:szCs w:val="24"/>
        </w:rPr>
        <w:t xml:space="preserve">Ket: Distribusi Kejadian Kecacingan </w:t>
      </w:r>
    </w:p>
    <w:p w:rsidR="00536AEC" w:rsidRDefault="004510BC" w:rsidP="006F4DE0">
      <w:pPr>
        <w:spacing w:after="0"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042284" cy="15706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is positif.png"/>
                    <pic:cNvPicPr/>
                  </pic:nvPicPr>
                  <pic:blipFill rotWithShape="1">
                    <a:blip r:embed="rId50">
                      <a:extLst>
                        <a:ext uri="{28A0092B-C50C-407E-A947-70E740481C1C}">
                          <a14:useLocalDpi xmlns:a14="http://schemas.microsoft.com/office/drawing/2010/main" val="0"/>
                        </a:ext>
                      </a:extLst>
                    </a:blip>
                    <a:srcRect t="37339"/>
                    <a:stretch/>
                  </pic:blipFill>
                  <pic:spPr bwMode="auto">
                    <a:xfrm>
                      <a:off x="0" y="0"/>
                      <a:ext cx="5040630" cy="1570102"/>
                    </a:xfrm>
                    <a:prstGeom prst="rect">
                      <a:avLst/>
                    </a:prstGeom>
                    <a:ln>
                      <a:noFill/>
                    </a:ln>
                    <a:extLst>
                      <a:ext uri="{53640926-AAD7-44D8-BBD7-CCE9431645EC}">
                        <a14:shadowObscured xmlns:a14="http://schemas.microsoft.com/office/drawing/2010/main"/>
                      </a:ext>
                    </a:extLst>
                  </pic:spPr>
                </pic:pic>
              </a:graphicData>
            </a:graphic>
          </wp:inline>
        </w:drawing>
      </w:r>
    </w:p>
    <w:p w:rsidR="00536AEC" w:rsidRDefault="00536AEC" w:rsidP="006F4DE0">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Ket: Distribusi Jenis Cacing </w:t>
      </w:r>
    </w:p>
    <w:p w:rsidR="006F4DE0" w:rsidRPr="007775DA" w:rsidRDefault="006F4DE0" w:rsidP="004C6896">
      <w:pPr>
        <w:pStyle w:val="ListParagraph"/>
        <w:numPr>
          <w:ilvl w:val="0"/>
          <w:numId w:val="56"/>
        </w:numPr>
        <w:ind w:left="426" w:hanging="426"/>
        <w:rPr>
          <w:rFonts w:ascii="Times New Roman" w:hAnsi="Times New Roman" w:cs="Times New Roman"/>
          <w:b/>
          <w:sz w:val="24"/>
          <w:szCs w:val="24"/>
        </w:rPr>
      </w:pPr>
      <w:r w:rsidRPr="007775DA">
        <w:rPr>
          <w:rFonts w:ascii="Times New Roman" w:hAnsi="Times New Roman" w:cs="Times New Roman"/>
          <w:b/>
          <w:sz w:val="24"/>
          <w:szCs w:val="24"/>
        </w:rPr>
        <w:t xml:space="preserve">Hasil Uji </w:t>
      </w:r>
      <w:r w:rsidRPr="007775DA">
        <w:rPr>
          <w:rFonts w:ascii="Times New Roman" w:hAnsi="Times New Roman" w:cs="Times New Roman"/>
          <w:b/>
          <w:i/>
          <w:sz w:val="24"/>
          <w:szCs w:val="24"/>
        </w:rPr>
        <w:t>Chi Square</w:t>
      </w:r>
    </w:p>
    <w:p w:rsidR="00F715F4" w:rsidRDefault="00F715F4" w:rsidP="006F4DE0">
      <w:pPr>
        <w:spacing w:after="0"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733364" cy="4066853"/>
            <wp:effectExtent l="0" t="0" r="0" b="0"/>
            <wp:docPr id="26" name="Picture 26" descr="F:\KTI\UJI CHI SQUARE\peng vs c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KTI\UJI CHI SQUARE\peng vs cacing.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907" r="707"/>
                    <a:stretch/>
                  </pic:blipFill>
                  <pic:spPr bwMode="auto">
                    <a:xfrm>
                      <a:off x="0" y="0"/>
                      <a:ext cx="4774405" cy="4102115"/>
                    </a:xfrm>
                    <a:prstGeom prst="rect">
                      <a:avLst/>
                    </a:prstGeom>
                    <a:noFill/>
                    <a:ln>
                      <a:noFill/>
                    </a:ln>
                    <a:extLst>
                      <a:ext uri="{53640926-AAD7-44D8-BBD7-CCE9431645EC}">
                        <a14:shadowObscured xmlns:a14="http://schemas.microsoft.com/office/drawing/2010/main"/>
                      </a:ext>
                    </a:extLst>
                  </pic:spPr>
                </pic:pic>
              </a:graphicData>
            </a:graphic>
          </wp:inline>
        </w:drawing>
      </w:r>
    </w:p>
    <w:p w:rsidR="00536AEC" w:rsidRDefault="00F715F4" w:rsidP="006F4DE0">
      <w:pPr>
        <w:spacing w:line="240" w:lineRule="auto"/>
        <w:rPr>
          <w:rFonts w:ascii="Times New Roman" w:hAnsi="Times New Roman" w:cs="Times New Roman"/>
          <w:bCs/>
          <w:sz w:val="24"/>
          <w:szCs w:val="24"/>
        </w:rPr>
      </w:pPr>
      <w:r>
        <w:rPr>
          <w:rFonts w:ascii="Times New Roman" w:hAnsi="Times New Roman" w:cs="Times New Roman"/>
          <w:bCs/>
          <w:sz w:val="24"/>
          <w:szCs w:val="24"/>
        </w:rPr>
        <w:t>Ket: Uji Chi Square Tingkat Pengetahuan dengan Kejadian Kecacingan</w:t>
      </w:r>
    </w:p>
    <w:p w:rsidR="00F715F4" w:rsidRDefault="00F715F4" w:rsidP="006F4DE0">
      <w:pPr>
        <w:spacing w:after="0" w:line="24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023360" cy="3739402"/>
            <wp:effectExtent l="0" t="0" r="0" b="0"/>
            <wp:docPr id="27" name="Picture 27" descr="F:\KTI\UJI CHI SQUARE\sik vs c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KTI\UJI CHI SQUARE\sik vs cacin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3690" cy="3749003"/>
                    </a:xfrm>
                    <a:prstGeom prst="rect">
                      <a:avLst/>
                    </a:prstGeom>
                    <a:noFill/>
                    <a:ln>
                      <a:noFill/>
                    </a:ln>
                  </pic:spPr>
                </pic:pic>
              </a:graphicData>
            </a:graphic>
          </wp:inline>
        </w:drawing>
      </w:r>
    </w:p>
    <w:p w:rsidR="00F715F4" w:rsidRDefault="00F715F4" w:rsidP="00F715F4">
      <w:pPr>
        <w:rPr>
          <w:rFonts w:ascii="Times New Roman" w:hAnsi="Times New Roman" w:cs="Times New Roman"/>
          <w:bCs/>
          <w:sz w:val="24"/>
          <w:szCs w:val="24"/>
        </w:rPr>
      </w:pPr>
      <w:r>
        <w:rPr>
          <w:rFonts w:ascii="Times New Roman" w:hAnsi="Times New Roman" w:cs="Times New Roman"/>
          <w:bCs/>
          <w:sz w:val="24"/>
          <w:szCs w:val="24"/>
        </w:rPr>
        <w:t>Ket: Uji Chi Square Sikap dengan Kejadian Kecacingan</w:t>
      </w:r>
    </w:p>
    <w:p w:rsidR="00F715F4" w:rsidRDefault="00F715F4" w:rsidP="006F4DE0">
      <w:pPr>
        <w:spacing w:after="0"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023360" cy="3765177"/>
            <wp:effectExtent l="0" t="0" r="0" b="0"/>
            <wp:docPr id="28" name="Picture 28" descr="F:\KTI\UJI CHI SQUARE\per vs c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KTI\UJI CHI SQUARE\per vs cacin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7691" cy="3769230"/>
                    </a:xfrm>
                    <a:prstGeom prst="rect">
                      <a:avLst/>
                    </a:prstGeom>
                    <a:noFill/>
                    <a:ln>
                      <a:noFill/>
                    </a:ln>
                  </pic:spPr>
                </pic:pic>
              </a:graphicData>
            </a:graphic>
          </wp:inline>
        </w:drawing>
      </w:r>
    </w:p>
    <w:p w:rsidR="00F715F4" w:rsidRDefault="00E3514E">
      <w:pPr>
        <w:rPr>
          <w:rFonts w:ascii="Times New Roman" w:hAnsi="Times New Roman" w:cs="Times New Roman"/>
          <w:bCs/>
          <w:sz w:val="24"/>
          <w:szCs w:val="24"/>
        </w:rPr>
      </w:pPr>
      <w:r>
        <w:rPr>
          <w:rFonts w:ascii="Times New Roman" w:hAnsi="Times New Roman" w:cs="Times New Roman"/>
          <w:bCs/>
          <w:sz w:val="24"/>
          <w:szCs w:val="24"/>
        </w:rPr>
        <w:t>Ket: Uji Chi Square Perilaku dengan Kejadian Kecacingan</w:t>
      </w:r>
      <w:r w:rsidR="00F715F4">
        <w:rPr>
          <w:rFonts w:ascii="Times New Roman" w:hAnsi="Times New Roman" w:cs="Times New Roman"/>
          <w:bCs/>
          <w:sz w:val="24"/>
          <w:szCs w:val="24"/>
        </w:rPr>
        <w:br w:type="page"/>
      </w:r>
    </w:p>
    <w:p w:rsidR="003E5F35" w:rsidRPr="00380FE7" w:rsidRDefault="00380FE7" w:rsidP="00C60F2F">
      <w:pPr>
        <w:autoSpaceDE w:val="0"/>
        <w:autoSpaceDN w:val="0"/>
        <w:adjustRightInd w:val="0"/>
        <w:spacing w:after="0" w:line="480" w:lineRule="auto"/>
        <w:jc w:val="both"/>
        <w:rPr>
          <w:rFonts w:ascii="Times New Roman" w:hAnsi="Times New Roman" w:cs="Times New Roman"/>
          <w:b/>
          <w:bCs/>
          <w:sz w:val="24"/>
          <w:szCs w:val="24"/>
        </w:rPr>
      </w:pPr>
      <w:r w:rsidRPr="00380FE7">
        <w:rPr>
          <w:rFonts w:ascii="Times New Roman" w:hAnsi="Times New Roman" w:cs="Times New Roman"/>
          <w:b/>
          <w:bCs/>
          <w:sz w:val="24"/>
          <w:szCs w:val="24"/>
        </w:rPr>
        <w:lastRenderedPageBreak/>
        <w:t xml:space="preserve">Lampiran 6. </w:t>
      </w:r>
      <w:r w:rsidR="003E5F35" w:rsidRPr="00380FE7">
        <w:rPr>
          <w:rFonts w:ascii="Times New Roman" w:hAnsi="Times New Roman" w:cs="Times New Roman"/>
          <w:b/>
          <w:bCs/>
          <w:sz w:val="24"/>
          <w:szCs w:val="24"/>
        </w:rPr>
        <w:t xml:space="preserve">Foto </w:t>
      </w:r>
      <w:r w:rsidR="00932087" w:rsidRPr="00380FE7">
        <w:rPr>
          <w:rFonts w:ascii="Times New Roman" w:hAnsi="Times New Roman" w:cs="Times New Roman"/>
          <w:b/>
          <w:bCs/>
          <w:sz w:val="24"/>
          <w:szCs w:val="24"/>
        </w:rPr>
        <w:t xml:space="preserve">Proses </w:t>
      </w:r>
      <w:r w:rsidR="003E5F35" w:rsidRPr="00380FE7">
        <w:rPr>
          <w:rFonts w:ascii="Times New Roman" w:hAnsi="Times New Roman" w:cs="Times New Roman"/>
          <w:b/>
          <w:bCs/>
          <w:sz w:val="24"/>
          <w:szCs w:val="24"/>
        </w:rPr>
        <w:t>Penelitian</w:t>
      </w:r>
    </w:p>
    <w:p w:rsidR="003E2A07" w:rsidRDefault="006B046A" w:rsidP="00C60F2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178300" cy="2152650"/>
            <wp:effectExtent l="0" t="0" r="0" b="0"/>
            <wp:docPr id="46" name="Picture 1" descr="20160824_09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824_0918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78300" cy="2152650"/>
                    </a:xfrm>
                    <a:prstGeom prst="rect">
                      <a:avLst/>
                    </a:prstGeom>
                    <a:noFill/>
                    <a:ln>
                      <a:noFill/>
                    </a:ln>
                  </pic:spPr>
                </pic:pic>
              </a:graphicData>
            </a:graphic>
          </wp:inline>
        </w:drawing>
      </w:r>
    </w:p>
    <w:p w:rsidR="003E2A07" w:rsidRDefault="006B046A" w:rsidP="00C60F2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189730" cy="2199005"/>
            <wp:effectExtent l="0" t="0" r="1270" b="0"/>
            <wp:docPr id="45" name="Picture 2" descr="147704299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770429914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89730" cy="2199005"/>
                    </a:xfrm>
                    <a:prstGeom prst="rect">
                      <a:avLst/>
                    </a:prstGeom>
                    <a:noFill/>
                    <a:ln>
                      <a:noFill/>
                    </a:ln>
                  </pic:spPr>
                </pic:pic>
              </a:graphicData>
            </a:graphic>
          </wp:inline>
        </w:drawing>
      </w:r>
    </w:p>
    <w:p w:rsidR="003E2A07" w:rsidRDefault="006B046A" w:rsidP="003B3FF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201795" cy="2326640"/>
            <wp:effectExtent l="0" t="0" r="8255" b="0"/>
            <wp:docPr id="44" name="Picture 3" descr="147704305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77043053999"/>
                    <pic:cNvPicPr>
                      <a:picLocks noChangeAspect="1" noChangeArrowheads="1"/>
                    </pic:cNvPicPr>
                  </pic:nvPicPr>
                  <pic:blipFill>
                    <a:blip r:embed="rId56" cstate="print">
                      <a:extLst>
                        <a:ext uri="{28A0092B-C50C-407E-A947-70E740481C1C}">
                          <a14:useLocalDpi xmlns:a14="http://schemas.microsoft.com/office/drawing/2010/main" val="0"/>
                        </a:ext>
                      </a:extLst>
                    </a:blip>
                    <a:srcRect t="15430"/>
                    <a:stretch>
                      <a:fillRect/>
                    </a:stretch>
                  </pic:blipFill>
                  <pic:spPr bwMode="auto">
                    <a:xfrm>
                      <a:off x="0" y="0"/>
                      <a:ext cx="4201795" cy="2326640"/>
                    </a:xfrm>
                    <a:prstGeom prst="rect">
                      <a:avLst/>
                    </a:prstGeom>
                    <a:noFill/>
                    <a:ln>
                      <a:noFill/>
                    </a:ln>
                  </pic:spPr>
                </pic:pic>
              </a:graphicData>
            </a:graphic>
          </wp:inline>
        </w:drawing>
      </w:r>
    </w:p>
    <w:p w:rsidR="005112B7" w:rsidRDefault="003E2A07" w:rsidP="00C60F2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Ket: Pengisian </w:t>
      </w:r>
      <w:r w:rsidRPr="003E2A07">
        <w:rPr>
          <w:rFonts w:ascii="Times New Roman" w:hAnsi="Times New Roman" w:cs="Times New Roman"/>
          <w:bCs/>
          <w:i/>
          <w:sz w:val="24"/>
          <w:szCs w:val="24"/>
        </w:rPr>
        <w:t>Informed Consent</w:t>
      </w:r>
      <w:r>
        <w:rPr>
          <w:rFonts w:ascii="Times New Roman" w:hAnsi="Times New Roman" w:cs="Times New Roman"/>
          <w:bCs/>
          <w:sz w:val="24"/>
          <w:szCs w:val="24"/>
        </w:rPr>
        <w:t xml:space="preserve"> dan Kuesioner oleh Responden</w:t>
      </w:r>
    </w:p>
    <w:p w:rsidR="00995411" w:rsidRDefault="006B046A" w:rsidP="00C60F2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815205" cy="2997835"/>
            <wp:effectExtent l="0" t="0" r="4445" b="0"/>
            <wp:docPr id="43" name="Picture 4" descr="14770430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770430966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15205" cy="2997835"/>
                    </a:xfrm>
                    <a:prstGeom prst="rect">
                      <a:avLst/>
                    </a:prstGeom>
                    <a:noFill/>
                    <a:ln>
                      <a:noFill/>
                    </a:ln>
                  </pic:spPr>
                </pic:pic>
              </a:graphicData>
            </a:graphic>
          </wp:inline>
        </w:drawing>
      </w:r>
    </w:p>
    <w:p w:rsidR="003E2A07" w:rsidRDefault="006B046A" w:rsidP="003B3FF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815205" cy="3402965"/>
            <wp:effectExtent l="0" t="0" r="4445" b="6985"/>
            <wp:docPr id="42" name="Picture 5" descr="147704308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770430885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15205" cy="3402965"/>
                    </a:xfrm>
                    <a:prstGeom prst="rect">
                      <a:avLst/>
                    </a:prstGeom>
                    <a:noFill/>
                    <a:ln>
                      <a:noFill/>
                    </a:ln>
                  </pic:spPr>
                </pic:pic>
              </a:graphicData>
            </a:graphic>
          </wp:inline>
        </w:drawing>
      </w:r>
    </w:p>
    <w:p w:rsidR="00995411" w:rsidRDefault="00995411" w:rsidP="00C60F2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Ket: Penyuluhan Penyakit Kecacingan dan Cara Pengambilan Sampel Feses</w:t>
      </w:r>
    </w:p>
    <w:p w:rsidR="00153DE7" w:rsidRDefault="006B046A" w:rsidP="00C60F2F">
      <w:pPr>
        <w:autoSpaceDE w:val="0"/>
        <w:autoSpaceDN w:val="0"/>
        <w:adjustRightInd w:val="0"/>
        <w:spacing w:after="0" w:line="480" w:lineRule="auto"/>
        <w:jc w:val="both"/>
        <w:rPr>
          <w:rFonts w:ascii="Times New Roman" w:hAnsi="Times New Roman" w:cs="Times New Roman"/>
          <w:bCs/>
          <w:sz w:val="24"/>
          <w:szCs w:val="24"/>
        </w:rPr>
      </w:pPr>
      <w:r>
        <w:rPr>
          <w:noProof/>
        </w:rPr>
        <w:lastRenderedPageBreak/>
        <w:drawing>
          <wp:anchor distT="0" distB="0" distL="114300" distR="114300" simplePos="0" relativeHeight="251780096" behindDoc="0" locked="0" layoutInCell="1" allowOverlap="1">
            <wp:simplePos x="0" y="0"/>
            <wp:positionH relativeFrom="column">
              <wp:posOffset>2776855</wp:posOffset>
            </wp:positionH>
            <wp:positionV relativeFrom="paragraph">
              <wp:posOffset>-20320</wp:posOffset>
            </wp:positionV>
            <wp:extent cx="2581910" cy="2349500"/>
            <wp:effectExtent l="0" t="0" r="8890" b="0"/>
            <wp:wrapSquare wrapText="bothSides"/>
            <wp:docPr id="176" name="Picture 176" descr="20160919_15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0160919_150410"/>
                    <pic:cNvPicPr>
                      <a:picLocks noChangeAspect="1" noChangeArrowheads="1"/>
                    </pic:cNvPicPr>
                  </pic:nvPicPr>
                  <pic:blipFill>
                    <a:blip r:embed="rId59" cstate="print">
                      <a:extLst>
                        <a:ext uri="{28A0092B-C50C-407E-A947-70E740481C1C}">
                          <a14:useLocalDpi xmlns:a14="http://schemas.microsoft.com/office/drawing/2010/main" val="0"/>
                        </a:ext>
                      </a:extLst>
                    </a:blip>
                    <a:srcRect r="39102" b="-2670"/>
                    <a:stretch>
                      <a:fillRect/>
                    </a:stretch>
                  </pic:blipFill>
                  <pic:spPr bwMode="auto">
                    <a:xfrm>
                      <a:off x="0" y="0"/>
                      <a:ext cx="2581910" cy="2349500"/>
                    </a:xfrm>
                    <a:prstGeom prst="rect">
                      <a:avLst/>
                    </a:prstGeom>
                    <a:noFill/>
                  </pic:spPr>
                </pic:pic>
              </a:graphicData>
            </a:graphic>
          </wp:anchor>
        </w:drawing>
      </w:r>
      <w:r>
        <w:rPr>
          <w:noProof/>
        </w:rPr>
        <w:drawing>
          <wp:inline distT="0" distB="0" distL="0" distR="0">
            <wp:extent cx="2488565" cy="2303145"/>
            <wp:effectExtent l="0" t="0" r="6985" b="1905"/>
            <wp:docPr id="41" name="Picture 6" descr="20160919_14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919_144319"/>
                    <pic:cNvPicPr>
                      <a:picLocks noChangeAspect="1" noChangeArrowheads="1"/>
                    </pic:cNvPicPr>
                  </pic:nvPicPr>
                  <pic:blipFill>
                    <a:blip r:embed="rId60" cstate="print">
                      <a:extLst>
                        <a:ext uri="{28A0092B-C50C-407E-A947-70E740481C1C}">
                          <a14:useLocalDpi xmlns:a14="http://schemas.microsoft.com/office/drawing/2010/main" val="0"/>
                        </a:ext>
                      </a:extLst>
                    </a:blip>
                    <a:srcRect r="39102"/>
                    <a:stretch>
                      <a:fillRect/>
                    </a:stretch>
                  </pic:blipFill>
                  <pic:spPr bwMode="auto">
                    <a:xfrm>
                      <a:off x="0" y="0"/>
                      <a:ext cx="2488565" cy="2303145"/>
                    </a:xfrm>
                    <a:prstGeom prst="rect">
                      <a:avLst/>
                    </a:prstGeom>
                    <a:noFill/>
                    <a:ln>
                      <a:noFill/>
                    </a:ln>
                  </pic:spPr>
                </pic:pic>
              </a:graphicData>
            </a:graphic>
          </wp:inline>
        </w:drawing>
      </w:r>
    </w:p>
    <w:p w:rsidR="00995411" w:rsidRPr="00F76D32" w:rsidRDefault="00153DE7" w:rsidP="00C60F2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Ket: </w:t>
      </w:r>
      <w:r w:rsidR="00F76D32" w:rsidRPr="0064078E">
        <w:rPr>
          <w:rFonts w:ascii="Times New Roman" w:hAnsi="Times New Roman" w:cs="Times New Roman"/>
          <w:sz w:val="24"/>
          <w:szCs w:val="24"/>
        </w:rPr>
        <w:t xml:space="preserve">Hasil pemeriksaan feses </w:t>
      </w:r>
      <w:r w:rsidR="00F76D32">
        <w:rPr>
          <w:rFonts w:ascii="Times New Roman" w:hAnsi="Times New Roman" w:cs="Times New Roman"/>
          <w:sz w:val="24"/>
          <w:szCs w:val="24"/>
        </w:rPr>
        <w:t>(</w:t>
      </w:r>
      <w:r w:rsidR="00F76D32" w:rsidRPr="0064078E">
        <w:rPr>
          <w:rFonts w:ascii="Times New Roman" w:hAnsi="Times New Roman" w:cs="Times New Roman"/>
          <w:sz w:val="24"/>
          <w:szCs w:val="24"/>
        </w:rPr>
        <w:t xml:space="preserve">telur </w:t>
      </w:r>
      <w:r w:rsidR="00F76D32">
        <w:rPr>
          <w:rFonts w:ascii="Times New Roman" w:hAnsi="Times New Roman" w:cs="Times New Roman"/>
          <w:i/>
          <w:sz w:val="24"/>
          <w:szCs w:val="24"/>
        </w:rPr>
        <w:t xml:space="preserve">Trichuris </w:t>
      </w:r>
      <w:r w:rsidR="00F76D32" w:rsidRPr="0064078E">
        <w:rPr>
          <w:rFonts w:ascii="Times New Roman" w:hAnsi="Times New Roman" w:cs="Times New Roman"/>
          <w:i/>
          <w:sz w:val="24"/>
          <w:szCs w:val="24"/>
        </w:rPr>
        <w:t>trichiura</w:t>
      </w:r>
      <w:r w:rsidR="00F76D32" w:rsidRPr="00F76D32">
        <w:rPr>
          <w:rFonts w:ascii="Times New Roman" w:hAnsi="Times New Roman" w:cs="Times New Roman"/>
          <w:sz w:val="24"/>
          <w:szCs w:val="24"/>
        </w:rPr>
        <w:t>)</w:t>
      </w:r>
    </w:p>
    <w:p w:rsidR="00153DE7" w:rsidRDefault="006B046A" w:rsidP="00C60F2F">
      <w:pPr>
        <w:autoSpaceDE w:val="0"/>
        <w:autoSpaceDN w:val="0"/>
        <w:adjustRightInd w:val="0"/>
        <w:spacing w:after="0" w:line="480" w:lineRule="auto"/>
        <w:jc w:val="both"/>
        <w:rPr>
          <w:rFonts w:ascii="Times New Roman" w:hAnsi="Times New Roman" w:cs="Times New Roman"/>
          <w:bCs/>
          <w:sz w:val="24"/>
          <w:szCs w:val="24"/>
        </w:rPr>
      </w:pPr>
      <w:r>
        <w:rPr>
          <w:noProof/>
        </w:rPr>
        <w:drawing>
          <wp:anchor distT="0" distB="0" distL="114300" distR="114300" simplePos="0" relativeHeight="251782144" behindDoc="0" locked="0" layoutInCell="1" allowOverlap="1">
            <wp:simplePos x="0" y="0"/>
            <wp:positionH relativeFrom="column">
              <wp:posOffset>2865755</wp:posOffset>
            </wp:positionH>
            <wp:positionV relativeFrom="paragraph">
              <wp:posOffset>23495</wp:posOffset>
            </wp:positionV>
            <wp:extent cx="2493010" cy="2098675"/>
            <wp:effectExtent l="0" t="0" r="2540" b="0"/>
            <wp:wrapSquare wrapText="bothSides"/>
            <wp:docPr id="178" name="Picture 178"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46"/>
                    <pic:cNvPicPr>
                      <a:picLocks noChangeAspect="1" noChangeArrowheads="1"/>
                    </pic:cNvPicPr>
                  </pic:nvPicPr>
                  <pic:blipFill>
                    <a:blip r:embed="rId61" cstate="print">
                      <a:extLst>
                        <a:ext uri="{28A0092B-C50C-407E-A947-70E740481C1C}">
                          <a14:useLocalDpi xmlns:a14="http://schemas.microsoft.com/office/drawing/2010/main" val="0"/>
                        </a:ext>
                      </a:extLst>
                    </a:blip>
                    <a:srcRect l="6622" r="26144"/>
                    <a:stretch>
                      <a:fillRect/>
                    </a:stretch>
                  </pic:blipFill>
                  <pic:spPr bwMode="auto">
                    <a:xfrm>
                      <a:off x="0" y="0"/>
                      <a:ext cx="2493010" cy="2098675"/>
                    </a:xfrm>
                    <a:prstGeom prst="rect">
                      <a:avLst/>
                    </a:prstGeom>
                    <a:noFill/>
                  </pic:spPr>
                </pic:pic>
              </a:graphicData>
            </a:graphic>
          </wp:anchor>
        </w:drawing>
      </w:r>
      <w:r>
        <w:rPr>
          <w:rFonts w:ascii="Times New Roman" w:hAnsi="Times New Roman" w:cs="Times New Roman"/>
          <w:bCs/>
          <w:noProof/>
          <w:sz w:val="24"/>
          <w:szCs w:val="24"/>
        </w:rPr>
        <w:drawing>
          <wp:inline distT="0" distB="0" distL="0" distR="0">
            <wp:extent cx="2546350" cy="2141220"/>
            <wp:effectExtent l="0" t="0" r="6350" b="0"/>
            <wp:docPr id="40" name="Picture 7" descr="20160919_14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919_145607"/>
                    <pic:cNvPicPr>
                      <a:picLocks noChangeAspect="1" noChangeArrowheads="1"/>
                    </pic:cNvPicPr>
                  </pic:nvPicPr>
                  <pic:blipFill>
                    <a:blip r:embed="rId62" cstate="print">
                      <a:extLst>
                        <a:ext uri="{28A0092B-C50C-407E-A947-70E740481C1C}">
                          <a14:useLocalDpi xmlns:a14="http://schemas.microsoft.com/office/drawing/2010/main" val="0"/>
                        </a:ext>
                      </a:extLst>
                    </a:blip>
                    <a:srcRect r="45358"/>
                    <a:stretch>
                      <a:fillRect/>
                    </a:stretch>
                  </pic:blipFill>
                  <pic:spPr bwMode="auto">
                    <a:xfrm>
                      <a:off x="0" y="0"/>
                      <a:ext cx="2546350" cy="2141220"/>
                    </a:xfrm>
                    <a:prstGeom prst="rect">
                      <a:avLst/>
                    </a:prstGeom>
                    <a:noFill/>
                    <a:ln>
                      <a:noFill/>
                    </a:ln>
                  </pic:spPr>
                </pic:pic>
              </a:graphicData>
            </a:graphic>
          </wp:inline>
        </w:drawing>
      </w:r>
    </w:p>
    <w:p w:rsidR="00C93D51" w:rsidRDefault="00153DE7" w:rsidP="00C93D5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Cs/>
          <w:sz w:val="24"/>
          <w:szCs w:val="24"/>
        </w:rPr>
        <w:t xml:space="preserve">Ket: </w:t>
      </w:r>
      <w:r w:rsidR="00F76D32" w:rsidRPr="0064078E">
        <w:rPr>
          <w:rFonts w:ascii="Times New Roman" w:hAnsi="Times New Roman" w:cs="Times New Roman"/>
          <w:sz w:val="24"/>
          <w:szCs w:val="24"/>
        </w:rPr>
        <w:t xml:space="preserve">Hasil pemeriksaan feses </w:t>
      </w:r>
      <w:r w:rsidR="00F76D32">
        <w:rPr>
          <w:rFonts w:ascii="Times New Roman" w:hAnsi="Times New Roman" w:cs="Times New Roman"/>
          <w:sz w:val="24"/>
          <w:szCs w:val="24"/>
        </w:rPr>
        <w:t>(</w:t>
      </w:r>
      <w:r w:rsidR="00F76D32" w:rsidRPr="0064078E">
        <w:rPr>
          <w:rFonts w:ascii="Times New Roman" w:hAnsi="Times New Roman" w:cs="Times New Roman"/>
          <w:sz w:val="24"/>
          <w:szCs w:val="24"/>
        </w:rPr>
        <w:t xml:space="preserve">telur </w:t>
      </w:r>
      <w:r w:rsidR="00F76D32">
        <w:rPr>
          <w:rFonts w:ascii="Times New Roman" w:hAnsi="Times New Roman" w:cs="Times New Roman"/>
          <w:i/>
          <w:sz w:val="24"/>
          <w:szCs w:val="24"/>
        </w:rPr>
        <w:t>Hymenolepis nana</w:t>
      </w:r>
      <w:r w:rsidR="00F76D32" w:rsidRPr="00F76D32">
        <w:rPr>
          <w:rFonts w:ascii="Times New Roman" w:hAnsi="Times New Roman" w:cs="Times New Roman"/>
          <w:sz w:val="24"/>
          <w:szCs w:val="24"/>
        </w:rPr>
        <w:t>)</w:t>
      </w:r>
    </w:p>
    <w:p w:rsidR="00153DE7" w:rsidRDefault="006B046A" w:rsidP="00C93D51">
      <w:pPr>
        <w:autoSpaceDE w:val="0"/>
        <w:autoSpaceDN w:val="0"/>
        <w:adjustRightInd w:val="0"/>
        <w:spacing w:after="0" w:line="480" w:lineRule="auto"/>
        <w:rPr>
          <w:rFonts w:ascii="Times New Roman" w:hAnsi="Times New Roman" w:cs="Times New Roman"/>
          <w:sz w:val="24"/>
          <w:szCs w:val="24"/>
        </w:rPr>
      </w:pPr>
      <w:r>
        <w:rPr>
          <w:noProof/>
        </w:rPr>
        <w:drawing>
          <wp:anchor distT="0" distB="0" distL="114300" distR="114300" simplePos="0" relativeHeight="251784192" behindDoc="0" locked="0" layoutInCell="1" allowOverlap="1">
            <wp:simplePos x="0" y="0"/>
            <wp:positionH relativeFrom="column">
              <wp:posOffset>2920365</wp:posOffset>
            </wp:positionH>
            <wp:positionV relativeFrom="paragraph">
              <wp:posOffset>29210</wp:posOffset>
            </wp:positionV>
            <wp:extent cx="2438400" cy="2244725"/>
            <wp:effectExtent l="0" t="0" r="0" b="3175"/>
            <wp:wrapSquare wrapText="bothSides"/>
            <wp:docPr id="179" name="Picture 179" descr="20160919_13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20160919_135801"/>
                    <pic:cNvPicPr>
                      <a:picLocks noChangeAspect="1" noChangeArrowheads="1"/>
                    </pic:cNvPicPr>
                  </pic:nvPicPr>
                  <pic:blipFill>
                    <a:blip r:embed="rId63" cstate="print">
                      <a:extLst>
                        <a:ext uri="{28A0092B-C50C-407E-A947-70E740481C1C}">
                          <a14:useLocalDpi xmlns:a14="http://schemas.microsoft.com/office/drawing/2010/main" val="0"/>
                        </a:ext>
                      </a:extLst>
                    </a:blip>
                    <a:srcRect l="24071" t="13690" r="27560" b="2670"/>
                    <a:stretch>
                      <a:fillRect/>
                    </a:stretch>
                  </pic:blipFill>
                  <pic:spPr bwMode="auto">
                    <a:xfrm>
                      <a:off x="0" y="0"/>
                      <a:ext cx="2438400" cy="2244725"/>
                    </a:xfrm>
                    <a:prstGeom prst="rect">
                      <a:avLst/>
                    </a:prstGeom>
                    <a:noFill/>
                  </pic:spPr>
                </pic:pic>
              </a:graphicData>
            </a:graphic>
          </wp:anchor>
        </w:drawing>
      </w:r>
      <w:r>
        <w:rPr>
          <w:rFonts w:ascii="Times New Roman" w:hAnsi="Times New Roman" w:cs="Times New Roman"/>
          <w:noProof/>
          <w:sz w:val="24"/>
          <w:szCs w:val="24"/>
        </w:rPr>
        <w:drawing>
          <wp:inline distT="0" distB="0" distL="0" distR="0">
            <wp:extent cx="2499995" cy="2233930"/>
            <wp:effectExtent l="0" t="0" r="0" b="0"/>
            <wp:docPr id="25" name="Picture 8" descr="20160919_14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919_144818"/>
                    <pic:cNvPicPr>
                      <a:picLocks noChangeAspect="1" noChangeArrowheads="1"/>
                    </pic:cNvPicPr>
                  </pic:nvPicPr>
                  <pic:blipFill>
                    <a:blip r:embed="rId64" cstate="print">
                      <a:extLst>
                        <a:ext uri="{28A0092B-C50C-407E-A947-70E740481C1C}">
                          <a14:useLocalDpi xmlns:a14="http://schemas.microsoft.com/office/drawing/2010/main" val="0"/>
                        </a:ext>
                      </a:extLst>
                    </a:blip>
                    <a:srcRect r="48297"/>
                    <a:stretch>
                      <a:fillRect/>
                    </a:stretch>
                  </pic:blipFill>
                  <pic:spPr bwMode="auto">
                    <a:xfrm>
                      <a:off x="0" y="0"/>
                      <a:ext cx="2499995" cy="2233930"/>
                    </a:xfrm>
                    <a:prstGeom prst="rect">
                      <a:avLst/>
                    </a:prstGeom>
                    <a:noFill/>
                    <a:ln>
                      <a:noFill/>
                    </a:ln>
                  </pic:spPr>
                </pic:pic>
              </a:graphicData>
            </a:graphic>
          </wp:inline>
        </w:drawing>
      </w:r>
    </w:p>
    <w:p w:rsidR="00153DE7" w:rsidRPr="00C60F2F" w:rsidRDefault="00C93D51" w:rsidP="00C60F2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Ket: </w:t>
      </w:r>
      <w:r w:rsidRPr="0064078E">
        <w:rPr>
          <w:rFonts w:ascii="Times New Roman" w:hAnsi="Times New Roman" w:cs="Times New Roman"/>
          <w:sz w:val="24"/>
          <w:szCs w:val="24"/>
        </w:rPr>
        <w:t xml:space="preserve">Hasil pemeriksaan feses </w:t>
      </w:r>
      <w:r>
        <w:rPr>
          <w:rFonts w:ascii="Times New Roman" w:hAnsi="Times New Roman" w:cs="Times New Roman"/>
          <w:sz w:val="24"/>
          <w:szCs w:val="24"/>
        </w:rPr>
        <w:t>(</w:t>
      </w:r>
      <w:r w:rsidRPr="0064078E">
        <w:rPr>
          <w:rFonts w:ascii="Times New Roman" w:hAnsi="Times New Roman" w:cs="Times New Roman"/>
          <w:sz w:val="24"/>
          <w:szCs w:val="24"/>
        </w:rPr>
        <w:t xml:space="preserve">telur </w:t>
      </w:r>
      <w:r>
        <w:rPr>
          <w:rFonts w:ascii="Times New Roman" w:hAnsi="Times New Roman" w:cs="Times New Roman"/>
          <w:i/>
          <w:sz w:val="24"/>
          <w:szCs w:val="24"/>
        </w:rPr>
        <w:t>Enterobius vermicularis</w:t>
      </w:r>
      <w:r w:rsidRPr="00F76D32">
        <w:rPr>
          <w:rFonts w:ascii="Times New Roman" w:hAnsi="Times New Roman" w:cs="Times New Roman"/>
          <w:sz w:val="24"/>
          <w:szCs w:val="24"/>
        </w:rPr>
        <w:t>)</w:t>
      </w:r>
    </w:p>
    <w:sectPr w:rsidR="00153DE7" w:rsidRPr="00C60F2F" w:rsidSect="00157914">
      <w:headerReference w:type="default" r:id="rId65"/>
      <w:footerReference w:type="default" r:id="rId66"/>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335" w:rsidRDefault="00F77335" w:rsidP="00A602FB">
      <w:pPr>
        <w:spacing w:after="0" w:line="240" w:lineRule="auto"/>
      </w:pPr>
      <w:r>
        <w:separator/>
      </w:r>
    </w:p>
  </w:endnote>
  <w:endnote w:type="continuationSeparator" w:id="0">
    <w:p w:rsidR="00F77335" w:rsidRDefault="00F77335" w:rsidP="00A60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0B2" w:rsidRPr="00DE07CD" w:rsidRDefault="00C550B2" w:rsidP="00157914">
    <w:pPr>
      <w:pStyle w:val="Footer"/>
      <w:rPr>
        <w:rFonts w:ascii="Times New Roman" w:hAnsi="Times New Roman" w:cs="Times New Roman"/>
        <w:sz w:val="24"/>
        <w:szCs w:val="24"/>
      </w:rPr>
    </w:pPr>
  </w:p>
  <w:p w:rsidR="00C550B2" w:rsidRDefault="00C550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335" w:rsidRDefault="00F77335" w:rsidP="00A602FB">
      <w:pPr>
        <w:spacing w:after="0" w:line="240" w:lineRule="auto"/>
      </w:pPr>
      <w:r>
        <w:separator/>
      </w:r>
    </w:p>
  </w:footnote>
  <w:footnote w:type="continuationSeparator" w:id="0">
    <w:p w:rsidR="00F77335" w:rsidRDefault="00F77335" w:rsidP="00A60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763"/>
      <w:docPartObj>
        <w:docPartGallery w:val="Page Numbers (Top of Page)"/>
        <w:docPartUnique/>
      </w:docPartObj>
    </w:sdtPr>
    <w:sdtContent>
      <w:p w:rsidR="00C550B2" w:rsidRDefault="00C550B2">
        <w:pPr>
          <w:pStyle w:val="Header"/>
          <w:jc w:val="right"/>
        </w:pPr>
        <w:r>
          <w:fldChar w:fldCharType="begin"/>
        </w:r>
        <w:r>
          <w:instrText xml:space="preserve"> PAGE   \* MERGEFORMAT </w:instrText>
        </w:r>
        <w:r>
          <w:fldChar w:fldCharType="separate"/>
        </w:r>
        <w:r w:rsidR="00397C51">
          <w:rPr>
            <w:noProof/>
          </w:rPr>
          <w:t>108</w:t>
        </w:r>
        <w:r>
          <w:rPr>
            <w:noProof/>
          </w:rPr>
          <w:fldChar w:fldCharType="end"/>
        </w:r>
      </w:p>
    </w:sdtContent>
  </w:sdt>
  <w:p w:rsidR="00C550B2" w:rsidRDefault="00C550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362"/>
    <w:multiLevelType w:val="multilevel"/>
    <w:tmpl w:val="773214B4"/>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2F113E5"/>
    <w:multiLevelType w:val="hybridMultilevel"/>
    <w:tmpl w:val="D1589A20"/>
    <w:lvl w:ilvl="0" w:tplc="2F461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F637AE"/>
    <w:multiLevelType w:val="hybridMultilevel"/>
    <w:tmpl w:val="19D8C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86FD4"/>
    <w:multiLevelType w:val="hybridMultilevel"/>
    <w:tmpl w:val="AF7A52F0"/>
    <w:lvl w:ilvl="0" w:tplc="AAE491B8">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3F464BC"/>
    <w:multiLevelType w:val="hybridMultilevel"/>
    <w:tmpl w:val="74266B6C"/>
    <w:lvl w:ilvl="0" w:tplc="46C8B8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426667"/>
    <w:multiLevelType w:val="hybridMultilevel"/>
    <w:tmpl w:val="01D6E6F0"/>
    <w:lvl w:ilvl="0" w:tplc="B3B003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3C5370"/>
    <w:multiLevelType w:val="hybridMultilevel"/>
    <w:tmpl w:val="C44E8FD4"/>
    <w:lvl w:ilvl="0" w:tplc="0F709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AB635E"/>
    <w:multiLevelType w:val="hybridMultilevel"/>
    <w:tmpl w:val="40B4B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C171CA"/>
    <w:multiLevelType w:val="hybridMultilevel"/>
    <w:tmpl w:val="5BF2B07E"/>
    <w:lvl w:ilvl="0" w:tplc="86643B8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6B59BF"/>
    <w:multiLevelType w:val="hybridMultilevel"/>
    <w:tmpl w:val="B4D61C8C"/>
    <w:lvl w:ilvl="0" w:tplc="2AE4D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D50D19"/>
    <w:multiLevelType w:val="hybridMultilevel"/>
    <w:tmpl w:val="21C61EAA"/>
    <w:lvl w:ilvl="0" w:tplc="BA0036CC">
      <w:start w:val="1"/>
      <w:numFmt w:val="lowerLetter"/>
      <w:lvlText w:val="%1."/>
      <w:lvlJc w:val="left"/>
      <w:pPr>
        <w:ind w:left="2880" w:hanging="360"/>
      </w:pPr>
      <w:rPr>
        <w:rFonts w:ascii="Times New Roman" w:eastAsiaTheme="minorHAnsi" w:hAnsi="Times New Roman" w:cs="Times New Roman"/>
      </w:r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1">
    <w:nsid w:val="0E89486B"/>
    <w:multiLevelType w:val="hybridMultilevel"/>
    <w:tmpl w:val="91FAAF78"/>
    <w:lvl w:ilvl="0" w:tplc="6BFACE0E">
      <w:start w:val="1"/>
      <w:numFmt w:val="bullet"/>
      <w:lvlText w:val="-"/>
      <w:lvlJc w:val="left"/>
      <w:pPr>
        <w:ind w:left="1440" w:hanging="360"/>
      </w:pPr>
      <w:rPr>
        <w:rFonts w:ascii="Times New Roman" w:eastAsiaTheme="minorHAnsi" w:hAnsi="Times New Roman" w:cs="Times New Roman"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101408FD"/>
    <w:multiLevelType w:val="hybridMultilevel"/>
    <w:tmpl w:val="3560E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483E5E"/>
    <w:multiLevelType w:val="hybridMultilevel"/>
    <w:tmpl w:val="E31C4C06"/>
    <w:lvl w:ilvl="0" w:tplc="707CA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4C716D"/>
    <w:multiLevelType w:val="hybridMultilevel"/>
    <w:tmpl w:val="136C688A"/>
    <w:lvl w:ilvl="0" w:tplc="C3703A40">
      <w:start w:val="1"/>
      <w:numFmt w:val="decimal"/>
      <w:lvlText w:val="%1."/>
      <w:lvlJc w:val="left"/>
      <w:pPr>
        <w:ind w:left="720"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714BA9"/>
    <w:multiLevelType w:val="hybridMultilevel"/>
    <w:tmpl w:val="A9F475AE"/>
    <w:lvl w:ilvl="0" w:tplc="AFD4C4F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420E11"/>
    <w:multiLevelType w:val="hybridMultilevel"/>
    <w:tmpl w:val="43161344"/>
    <w:lvl w:ilvl="0" w:tplc="F9445C00">
      <w:start w:val="2"/>
      <w:numFmt w:val="bullet"/>
      <w:lvlText w:val=""/>
      <w:lvlJc w:val="left"/>
      <w:pPr>
        <w:ind w:left="1080" w:hanging="360"/>
      </w:pPr>
      <w:rPr>
        <w:rFonts w:ascii="Symbol" w:eastAsiaTheme="minorHAnsi" w:hAnsi="Symbol" w:cs="Times New Roman" w:hint="default"/>
      </w:rPr>
    </w:lvl>
    <w:lvl w:ilvl="1" w:tplc="04090011">
      <w:start w:val="1"/>
      <w:numFmt w:val="decimal"/>
      <w:lvlText w:val="%2)"/>
      <w:lvlJc w:val="left"/>
      <w:pPr>
        <w:ind w:left="1800" w:hanging="360"/>
      </w:pPr>
      <w:rPr>
        <w:rFonts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17">
    <w:nsid w:val="1DC659F0"/>
    <w:multiLevelType w:val="hybridMultilevel"/>
    <w:tmpl w:val="5610F5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1E50E5D"/>
    <w:multiLevelType w:val="hybridMultilevel"/>
    <w:tmpl w:val="163C7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EE4140"/>
    <w:multiLevelType w:val="hybridMultilevel"/>
    <w:tmpl w:val="0484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39682B"/>
    <w:multiLevelType w:val="hybridMultilevel"/>
    <w:tmpl w:val="2F729E1C"/>
    <w:lvl w:ilvl="0" w:tplc="04090003">
      <w:start w:val="1"/>
      <w:numFmt w:val="bullet"/>
      <w:lvlText w:val="o"/>
      <w:lvlJc w:val="left"/>
      <w:pPr>
        <w:ind w:left="2160" w:hanging="360"/>
      </w:pPr>
      <w:rPr>
        <w:rFonts w:ascii="Courier New" w:hAnsi="Courier New" w:cs="Courier New"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2BC60417"/>
    <w:multiLevelType w:val="hybridMultilevel"/>
    <w:tmpl w:val="976CAADA"/>
    <w:lvl w:ilvl="0" w:tplc="3E6AF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C450963"/>
    <w:multiLevelType w:val="multilevel"/>
    <w:tmpl w:val="99EEA7D6"/>
    <w:lvl w:ilvl="0">
      <w:start w:val="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CDB0EC8"/>
    <w:multiLevelType w:val="hybridMultilevel"/>
    <w:tmpl w:val="892CCAE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2F743DB5"/>
    <w:multiLevelType w:val="multilevel"/>
    <w:tmpl w:val="8FA8C050"/>
    <w:lvl w:ilvl="0">
      <w:start w:val="1"/>
      <w:numFmt w:val="decimal"/>
      <w:lvlText w:val="%1."/>
      <w:lvlJc w:val="left"/>
      <w:pPr>
        <w:ind w:left="720" w:hanging="360"/>
      </w:pPr>
      <w:rPr>
        <w:rFonts w:hint="default"/>
      </w:rPr>
    </w:lvl>
    <w:lvl w:ilvl="1">
      <w:start w:val="8"/>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3023686B"/>
    <w:multiLevelType w:val="hybridMultilevel"/>
    <w:tmpl w:val="3C1C4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7E747A"/>
    <w:multiLevelType w:val="multilevel"/>
    <w:tmpl w:val="5052D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3655F7F"/>
    <w:multiLevelType w:val="hybridMultilevel"/>
    <w:tmpl w:val="674A1B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3B0352C"/>
    <w:multiLevelType w:val="hybridMultilevel"/>
    <w:tmpl w:val="CCD230B4"/>
    <w:lvl w:ilvl="0" w:tplc="AE9E93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4723322"/>
    <w:multiLevelType w:val="hybridMultilevel"/>
    <w:tmpl w:val="92149EF6"/>
    <w:lvl w:ilvl="0" w:tplc="931079C2">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0">
    <w:nsid w:val="364D5DDF"/>
    <w:multiLevelType w:val="hybridMultilevel"/>
    <w:tmpl w:val="28ACA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1753A6"/>
    <w:multiLevelType w:val="hybridMultilevel"/>
    <w:tmpl w:val="D0A847AC"/>
    <w:lvl w:ilvl="0" w:tplc="8ECA7B26">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2">
    <w:nsid w:val="3B875A1F"/>
    <w:multiLevelType w:val="hybridMultilevel"/>
    <w:tmpl w:val="E1E0EEAA"/>
    <w:lvl w:ilvl="0" w:tplc="A03EE0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022A1A"/>
    <w:multiLevelType w:val="hybridMultilevel"/>
    <w:tmpl w:val="B77EF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D42DAC"/>
    <w:multiLevelType w:val="hybridMultilevel"/>
    <w:tmpl w:val="9A8C7BAA"/>
    <w:lvl w:ilvl="0" w:tplc="3F585F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F840EE"/>
    <w:multiLevelType w:val="hybridMultilevel"/>
    <w:tmpl w:val="6EEE264A"/>
    <w:lvl w:ilvl="0" w:tplc="103891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0246C9B"/>
    <w:multiLevelType w:val="hybridMultilevel"/>
    <w:tmpl w:val="3E467812"/>
    <w:lvl w:ilvl="0" w:tplc="9656C9E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40DE4B95"/>
    <w:multiLevelType w:val="multilevel"/>
    <w:tmpl w:val="D54A08F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4A778DD"/>
    <w:multiLevelType w:val="hybridMultilevel"/>
    <w:tmpl w:val="F4EEE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DC7140"/>
    <w:multiLevelType w:val="hybridMultilevel"/>
    <w:tmpl w:val="2864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1E4628"/>
    <w:multiLevelType w:val="hybridMultilevel"/>
    <w:tmpl w:val="17708FE2"/>
    <w:lvl w:ilvl="0" w:tplc="05A016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60B4487"/>
    <w:multiLevelType w:val="hybridMultilevel"/>
    <w:tmpl w:val="5F6635C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46515F84"/>
    <w:multiLevelType w:val="hybridMultilevel"/>
    <w:tmpl w:val="163C7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A14DA1"/>
    <w:multiLevelType w:val="hybridMultilevel"/>
    <w:tmpl w:val="C16AA1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6F600AC"/>
    <w:multiLevelType w:val="hybridMultilevel"/>
    <w:tmpl w:val="9BE297A0"/>
    <w:lvl w:ilvl="0" w:tplc="9552F0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7C0648B"/>
    <w:multiLevelType w:val="hybridMultilevel"/>
    <w:tmpl w:val="AD7A8EA4"/>
    <w:lvl w:ilvl="0" w:tplc="32649BB4">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49A207F6"/>
    <w:multiLevelType w:val="multilevel"/>
    <w:tmpl w:val="2C16A866"/>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BA9689D"/>
    <w:multiLevelType w:val="hybridMultilevel"/>
    <w:tmpl w:val="163C7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256D68"/>
    <w:multiLevelType w:val="hybridMultilevel"/>
    <w:tmpl w:val="A33A82BE"/>
    <w:lvl w:ilvl="0" w:tplc="D11E138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4E222A25"/>
    <w:multiLevelType w:val="hybridMultilevel"/>
    <w:tmpl w:val="0EAAEAC2"/>
    <w:lvl w:ilvl="0" w:tplc="9ADEB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0D36504"/>
    <w:multiLevelType w:val="hybridMultilevel"/>
    <w:tmpl w:val="73A27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B313B7"/>
    <w:multiLevelType w:val="hybridMultilevel"/>
    <w:tmpl w:val="71624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68743A"/>
    <w:multiLevelType w:val="hybridMultilevel"/>
    <w:tmpl w:val="3352490A"/>
    <w:lvl w:ilvl="0" w:tplc="8A486AD4">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91A07D6"/>
    <w:multiLevelType w:val="hybridMultilevel"/>
    <w:tmpl w:val="2CC04C72"/>
    <w:lvl w:ilvl="0" w:tplc="04210003">
      <w:start w:val="1"/>
      <w:numFmt w:val="bullet"/>
      <w:lvlText w:val="o"/>
      <w:lvlJc w:val="left"/>
      <w:pPr>
        <w:ind w:left="2160" w:hanging="360"/>
      </w:pPr>
      <w:rPr>
        <w:rFonts w:ascii="Courier New" w:hAnsi="Courier New" w:cs="Courier New" w:hint="default"/>
      </w:rPr>
    </w:lvl>
    <w:lvl w:ilvl="1" w:tplc="04210005">
      <w:start w:val="1"/>
      <w:numFmt w:val="bullet"/>
      <w:lvlText w:val=""/>
      <w:lvlJc w:val="left"/>
      <w:pPr>
        <w:ind w:left="2880" w:hanging="360"/>
      </w:pPr>
      <w:rPr>
        <w:rFonts w:ascii="Wingdings" w:hAnsi="Wingdings"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4">
    <w:nsid w:val="5D001680"/>
    <w:multiLevelType w:val="hybridMultilevel"/>
    <w:tmpl w:val="D9426C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5F53"/>
    <w:multiLevelType w:val="hybridMultilevel"/>
    <w:tmpl w:val="8FC2983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B4E68F8"/>
    <w:multiLevelType w:val="hybridMultilevel"/>
    <w:tmpl w:val="1AEC4268"/>
    <w:lvl w:ilvl="0" w:tplc="563A7DD0">
      <w:start w:val="1"/>
      <w:numFmt w:val="decimal"/>
      <w:lvlText w:val="%1."/>
      <w:lvlJc w:val="left"/>
      <w:pPr>
        <w:ind w:left="720"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D5406D"/>
    <w:multiLevelType w:val="hybridMultilevel"/>
    <w:tmpl w:val="93BABAF8"/>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6E016C5C"/>
    <w:multiLevelType w:val="hybridMultilevel"/>
    <w:tmpl w:val="71624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FD215E"/>
    <w:multiLevelType w:val="hybridMultilevel"/>
    <w:tmpl w:val="D054C3D2"/>
    <w:lvl w:ilvl="0" w:tplc="19425F56">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nsid w:val="6F44663E"/>
    <w:multiLevelType w:val="hybridMultilevel"/>
    <w:tmpl w:val="A7FC0A98"/>
    <w:lvl w:ilvl="0" w:tplc="A4805B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62A6DB7"/>
    <w:multiLevelType w:val="multilevel"/>
    <w:tmpl w:val="A8847226"/>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856510D"/>
    <w:multiLevelType w:val="hybridMultilevel"/>
    <w:tmpl w:val="4E907BA2"/>
    <w:lvl w:ilvl="0" w:tplc="AFD4C4F0">
      <w:start w:val="2"/>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3">
    <w:nsid w:val="7A707CC3"/>
    <w:multiLevelType w:val="hybridMultilevel"/>
    <w:tmpl w:val="7098EC1A"/>
    <w:lvl w:ilvl="0" w:tplc="7C86AA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7D93494B"/>
    <w:multiLevelType w:val="hybridMultilevel"/>
    <w:tmpl w:val="163C7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C965DA"/>
    <w:multiLevelType w:val="multilevel"/>
    <w:tmpl w:val="68FE474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DDE7C92"/>
    <w:multiLevelType w:val="multilevel"/>
    <w:tmpl w:val="85C08E2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44"/>
  </w:num>
  <w:num w:numId="3">
    <w:abstractNumId w:val="15"/>
  </w:num>
  <w:num w:numId="4">
    <w:abstractNumId w:val="12"/>
  </w:num>
  <w:num w:numId="5">
    <w:abstractNumId w:val="43"/>
  </w:num>
  <w:num w:numId="6">
    <w:abstractNumId w:val="33"/>
  </w:num>
  <w:num w:numId="7">
    <w:abstractNumId w:val="51"/>
  </w:num>
  <w:num w:numId="8">
    <w:abstractNumId w:val="47"/>
  </w:num>
  <w:num w:numId="9">
    <w:abstractNumId w:val="58"/>
  </w:num>
  <w:num w:numId="10">
    <w:abstractNumId w:val="57"/>
  </w:num>
  <w:num w:numId="11">
    <w:abstractNumId w:val="66"/>
  </w:num>
  <w:num w:numId="12">
    <w:abstractNumId w:val="60"/>
  </w:num>
  <w:num w:numId="13">
    <w:abstractNumId w:val="54"/>
  </w:num>
  <w:num w:numId="14">
    <w:abstractNumId w:val="52"/>
  </w:num>
  <w:num w:numId="15">
    <w:abstractNumId w:val="55"/>
  </w:num>
  <w:num w:numId="16">
    <w:abstractNumId w:val="45"/>
  </w:num>
  <w:num w:numId="17">
    <w:abstractNumId w:val="11"/>
  </w:num>
  <w:num w:numId="18">
    <w:abstractNumId w:val="31"/>
  </w:num>
  <w:num w:numId="19">
    <w:abstractNumId w:val="10"/>
  </w:num>
  <w:num w:numId="20">
    <w:abstractNumId w:val="29"/>
  </w:num>
  <w:num w:numId="21">
    <w:abstractNumId w:val="3"/>
  </w:num>
  <w:num w:numId="22">
    <w:abstractNumId w:val="27"/>
  </w:num>
  <w:num w:numId="23">
    <w:abstractNumId w:val="36"/>
  </w:num>
  <w:num w:numId="24">
    <w:abstractNumId w:val="59"/>
  </w:num>
  <w:num w:numId="25">
    <w:abstractNumId w:val="48"/>
  </w:num>
  <w:num w:numId="26">
    <w:abstractNumId w:val="53"/>
  </w:num>
  <w:num w:numId="27">
    <w:abstractNumId w:val="24"/>
  </w:num>
  <w:num w:numId="28">
    <w:abstractNumId w:val="39"/>
  </w:num>
  <w:num w:numId="29">
    <w:abstractNumId w:val="19"/>
  </w:num>
  <w:num w:numId="30">
    <w:abstractNumId w:val="34"/>
  </w:num>
  <w:num w:numId="31">
    <w:abstractNumId w:val="38"/>
  </w:num>
  <w:num w:numId="32">
    <w:abstractNumId w:val="4"/>
  </w:num>
  <w:num w:numId="33">
    <w:abstractNumId w:val="62"/>
  </w:num>
  <w:num w:numId="34">
    <w:abstractNumId w:val="1"/>
  </w:num>
  <w:num w:numId="35">
    <w:abstractNumId w:val="8"/>
  </w:num>
  <w:num w:numId="36">
    <w:abstractNumId w:val="40"/>
  </w:num>
  <w:num w:numId="37">
    <w:abstractNumId w:val="64"/>
  </w:num>
  <w:num w:numId="38">
    <w:abstractNumId w:val="42"/>
  </w:num>
  <w:num w:numId="39">
    <w:abstractNumId w:val="49"/>
  </w:num>
  <w:num w:numId="40">
    <w:abstractNumId w:val="9"/>
  </w:num>
  <w:num w:numId="41">
    <w:abstractNumId w:val="13"/>
  </w:num>
  <w:num w:numId="42">
    <w:abstractNumId w:val="28"/>
  </w:num>
  <w:num w:numId="43">
    <w:abstractNumId w:val="21"/>
  </w:num>
  <w:num w:numId="44">
    <w:abstractNumId w:val="5"/>
  </w:num>
  <w:num w:numId="45">
    <w:abstractNumId w:val="37"/>
  </w:num>
  <w:num w:numId="46">
    <w:abstractNumId w:val="61"/>
  </w:num>
  <w:num w:numId="47">
    <w:abstractNumId w:val="6"/>
  </w:num>
  <w:num w:numId="48">
    <w:abstractNumId w:val="50"/>
  </w:num>
  <w:num w:numId="49">
    <w:abstractNumId w:val="23"/>
  </w:num>
  <w:num w:numId="50">
    <w:abstractNumId w:val="17"/>
  </w:num>
  <w:num w:numId="51">
    <w:abstractNumId w:val="2"/>
  </w:num>
  <w:num w:numId="52">
    <w:abstractNumId w:val="18"/>
  </w:num>
  <w:num w:numId="53">
    <w:abstractNumId w:val="16"/>
  </w:num>
  <w:num w:numId="54">
    <w:abstractNumId w:val="41"/>
  </w:num>
  <w:num w:numId="55">
    <w:abstractNumId w:val="20"/>
  </w:num>
  <w:num w:numId="56">
    <w:abstractNumId w:val="30"/>
  </w:num>
  <w:num w:numId="57">
    <w:abstractNumId w:val="46"/>
  </w:num>
  <w:num w:numId="58">
    <w:abstractNumId w:val="22"/>
  </w:num>
  <w:num w:numId="59">
    <w:abstractNumId w:val="35"/>
  </w:num>
  <w:num w:numId="60">
    <w:abstractNumId w:val="0"/>
  </w:num>
  <w:num w:numId="61">
    <w:abstractNumId w:val="63"/>
  </w:num>
  <w:num w:numId="62">
    <w:abstractNumId w:val="65"/>
  </w:num>
  <w:num w:numId="63">
    <w:abstractNumId w:val="7"/>
  </w:num>
  <w:num w:numId="64">
    <w:abstractNumId w:val="25"/>
  </w:num>
  <w:num w:numId="65">
    <w:abstractNumId w:val="56"/>
  </w:num>
  <w:num w:numId="66">
    <w:abstractNumId w:val="32"/>
  </w:num>
  <w:num w:numId="67">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602FB"/>
    <w:rsid w:val="0000084D"/>
    <w:rsid w:val="00002387"/>
    <w:rsid w:val="00003359"/>
    <w:rsid w:val="000077AC"/>
    <w:rsid w:val="00010243"/>
    <w:rsid w:val="00010766"/>
    <w:rsid w:val="00011690"/>
    <w:rsid w:val="0001421C"/>
    <w:rsid w:val="00014E77"/>
    <w:rsid w:val="00015CAE"/>
    <w:rsid w:val="0002639F"/>
    <w:rsid w:val="00026F93"/>
    <w:rsid w:val="00027008"/>
    <w:rsid w:val="00027EFB"/>
    <w:rsid w:val="00037F77"/>
    <w:rsid w:val="000403E4"/>
    <w:rsid w:val="00040489"/>
    <w:rsid w:val="00040921"/>
    <w:rsid w:val="000463BB"/>
    <w:rsid w:val="00052745"/>
    <w:rsid w:val="00053BF9"/>
    <w:rsid w:val="0005462E"/>
    <w:rsid w:val="00054894"/>
    <w:rsid w:val="00056E69"/>
    <w:rsid w:val="00060141"/>
    <w:rsid w:val="00062148"/>
    <w:rsid w:val="00066C8A"/>
    <w:rsid w:val="0007184A"/>
    <w:rsid w:val="00074500"/>
    <w:rsid w:val="00086DE9"/>
    <w:rsid w:val="000877B0"/>
    <w:rsid w:val="000912C0"/>
    <w:rsid w:val="00094FF8"/>
    <w:rsid w:val="00095036"/>
    <w:rsid w:val="000B0DC9"/>
    <w:rsid w:val="000B1D61"/>
    <w:rsid w:val="000B3C51"/>
    <w:rsid w:val="000B6B11"/>
    <w:rsid w:val="000B6FAA"/>
    <w:rsid w:val="000B71A1"/>
    <w:rsid w:val="000C1F59"/>
    <w:rsid w:val="000C38B4"/>
    <w:rsid w:val="000C3B38"/>
    <w:rsid w:val="000C46F6"/>
    <w:rsid w:val="000C54E7"/>
    <w:rsid w:val="000C595F"/>
    <w:rsid w:val="000C7397"/>
    <w:rsid w:val="000C7B07"/>
    <w:rsid w:val="000D207F"/>
    <w:rsid w:val="000D2FA2"/>
    <w:rsid w:val="000E04AF"/>
    <w:rsid w:val="000E1429"/>
    <w:rsid w:val="000E5CF9"/>
    <w:rsid w:val="000F3247"/>
    <w:rsid w:val="000F4221"/>
    <w:rsid w:val="000F5F1A"/>
    <w:rsid w:val="00100172"/>
    <w:rsid w:val="00104FDD"/>
    <w:rsid w:val="00105081"/>
    <w:rsid w:val="00105264"/>
    <w:rsid w:val="0011421C"/>
    <w:rsid w:val="00115D60"/>
    <w:rsid w:val="001205CA"/>
    <w:rsid w:val="00122F6A"/>
    <w:rsid w:val="00125BE0"/>
    <w:rsid w:val="00125C65"/>
    <w:rsid w:val="001277F1"/>
    <w:rsid w:val="00130CF1"/>
    <w:rsid w:val="00132D31"/>
    <w:rsid w:val="00153DE7"/>
    <w:rsid w:val="00157914"/>
    <w:rsid w:val="0016200D"/>
    <w:rsid w:val="00165BC3"/>
    <w:rsid w:val="00166299"/>
    <w:rsid w:val="00177C49"/>
    <w:rsid w:val="00184A98"/>
    <w:rsid w:val="00184BD7"/>
    <w:rsid w:val="00185219"/>
    <w:rsid w:val="00186F9E"/>
    <w:rsid w:val="00187A75"/>
    <w:rsid w:val="00190701"/>
    <w:rsid w:val="00190E0F"/>
    <w:rsid w:val="00192FD5"/>
    <w:rsid w:val="00195D0F"/>
    <w:rsid w:val="00195DD8"/>
    <w:rsid w:val="001A6256"/>
    <w:rsid w:val="001A790B"/>
    <w:rsid w:val="001C1ECE"/>
    <w:rsid w:val="001C57BF"/>
    <w:rsid w:val="001D03E2"/>
    <w:rsid w:val="001E3B7E"/>
    <w:rsid w:val="001E5D9F"/>
    <w:rsid w:val="001E601E"/>
    <w:rsid w:val="001E7F14"/>
    <w:rsid w:val="001F21C1"/>
    <w:rsid w:val="00211393"/>
    <w:rsid w:val="00212A6D"/>
    <w:rsid w:val="00212B55"/>
    <w:rsid w:val="00223378"/>
    <w:rsid w:val="00243030"/>
    <w:rsid w:val="002507FA"/>
    <w:rsid w:val="002521D7"/>
    <w:rsid w:val="002522C1"/>
    <w:rsid w:val="00256C54"/>
    <w:rsid w:val="00257306"/>
    <w:rsid w:val="002574D4"/>
    <w:rsid w:val="002705A7"/>
    <w:rsid w:val="002709DC"/>
    <w:rsid w:val="00270D63"/>
    <w:rsid w:val="00281BB3"/>
    <w:rsid w:val="00281D5B"/>
    <w:rsid w:val="00284CDB"/>
    <w:rsid w:val="00287863"/>
    <w:rsid w:val="0029039D"/>
    <w:rsid w:val="00291579"/>
    <w:rsid w:val="00292E56"/>
    <w:rsid w:val="00296EC8"/>
    <w:rsid w:val="002976A5"/>
    <w:rsid w:val="002A135A"/>
    <w:rsid w:val="002B082E"/>
    <w:rsid w:val="002B3656"/>
    <w:rsid w:val="002B4036"/>
    <w:rsid w:val="002B5DB3"/>
    <w:rsid w:val="002C39BE"/>
    <w:rsid w:val="002C5585"/>
    <w:rsid w:val="002C56E1"/>
    <w:rsid w:val="002D02EF"/>
    <w:rsid w:val="002D1F0A"/>
    <w:rsid w:val="002D2460"/>
    <w:rsid w:val="002D3F74"/>
    <w:rsid w:val="002D6AE1"/>
    <w:rsid w:val="002E3C78"/>
    <w:rsid w:val="002E768C"/>
    <w:rsid w:val="002F1BC9"/>
    <w:rsid w:val="002F4065"/>
    <w:rsid w:val="003042D2"/>
    <w:rsid w:val="003061FB"/>
    <w:rsid w:val="00307E01"/>
    <w:rsid w:val="0031317E"/>
    <w:rsid w:val="00317CDD"/>
    <w:rsid w:val="00317E86"/>
    <w:rsid w:val="00321A4D"/>
    <w:rsid w:val="00327D9A"/>
    <w:rsid w:val="00334807"/>
    <w:rsid w:val="00335EA4"/>
    <w:rsid w:val="003415A6"/>
    <w:rsid w:val="0034480E"/>
    <w:rsid w:val="00350D6C"/>
    <w:rsid w:val="0035236D"/>
    <w:rsid w:val="00362E7A"/>
    <w:rsid w:val="003634C3"/>
    <w:rsid w:val="00365EA8"/>
    <w:rsid w:val="00367623"/>
    <w:rsid w:val="0037521A"/>
    <w:rsid w:val="00377781"/>
    <w:rsid w:val="00380FE7"/>
    <w:rsid w:val="00383735"/>
    <w:rsid w:val="003846FE"/>
    <w:rsid w:val="00384A09"/>
    <w:rsid w:val="003902A1"/>
    <w:rsid w:val="00392A70"/>
    <w:rsid w:val="0039580D"/>
    <w:rsid w:val="00397C51"/>
    <w:rsid w:val="003A0FC3"/>
    <w:rsid w:val="003A2B8E"/>
    <w:rsid w:val="003A4974"/>
    <w:rsid w:val="003A61B5"/>
    <w:rsid w:val="003A7E47"/>
    <w:rsid w:val="003B1FFE"/>
    <w:rsid w:val="003B2F30"/>
    <w:rsid w:val="003B3160"/>
    <w:rsid w:val="003B3329"/>
    <w:rsid w:val="003B3441"/>
    <w:rsid w:val="003B3FF2"/>
    <w:rsid w:val="003B62CD"/>
    <w:rsid w:val="003B6883"/>
    <w:rsid w:val="003C0186"/>
    <w:rsid w:val="003C2F59"/>
    <w:rsid w:val="003C406D"/>
    <w:rsid w:val="003C55C4"/>
    <w:rsid w:val="003C7B55"/>
    <w:rsid w:val="003C7F49"/>
    <w:rsid w:val="003D3E91"/>
    <w:rsid w:val="003D708C"/>
    <w:rsid w:val="003D77EF"/>
    <w:rsid w:val="003E2965"/>
    <w:rsid w:val="003E2A07"/>
    <w:rsid w:val="003E3F2F"/>
    <w:rsid w:val="003E5F35"/>
    <w:rsid w:val="003E7E3D"/>
    <w:rsid w:val="003F0DDD"/>
    <w:rsid w:val="003F5525"/>
    <w:rsid w:val="003F5EFE"/>
    <w:rsid w:val="003F6877"/>
    <w:rsid w:val="00404F0D"/>
    <w:rsid w:val="00406A69"/>
    <w:rsid w:val="00415AA1"/>
    <w:rsid w:val="0041620D"/>
    <w:rsid w:val="004177A3"/>
    <w:rsid w:val="00420D06"/>
    <w:rsid w:val="00421786"/>
    <w:rsid w:val="00422519"/>
    <w:rsid w:val="00430828"/>
    <w:rsid w:val="004331EF"/>
    <w:rsid w:val="004510BC"/>
    <w:rsid w:val="00451DCC"/>
    <w:rsid w:val="00453005"/>
    <w:rsid w:val="00457696"/>
    <w:rsid w:val="00463323"/>
    <w:rsid w:val="00467355"/>
    <w:rsid w:val="00470F7E"/>
    <w:rsid w:val="004717A5"/>
    <w:rsid w:val="00471BCE"/>
    <w:rsid w:val="00472927"/>
    <w:rsid w:val="004751B4"/>
    <w:rsid w:val="004812A2"/>
    <w:rsid w:val="00483B6F"/>
    <w:rsid w:val="00487D7C"/>
    <w:rsid w:val="00494486"/>
    <w:rsid w:val="00494DAA"/>
    <w:rsid w:val="004A709C"/>
    <w:rsid w:val="004A749C"/>
    <w:rsid w:val="004B5B33"/>
    <w:rsid w:val="004B5D01"/>
    <w:rsid w:val="004B667E"/>
    <w:rsid w:val="004C0723"/>
    <w:rsid w:val="004C09F7"/>
    <w:rsid w:val="004C2383"/>
    <w:rsid w:val="004C2A32"/>
    <w:rsid w:val="004C418D"/>
    <w:rsid w:val="004C5FE5"/>
    <w:rsid w:val="004C6896"/>
    <w:rsid w:val="004D33CD"/>
    <w:rsid w:val="004D42F0"/>
    <w:rsid w:val="004D6784"/>
    <w:rsid w:val="004D72DC"/>
    <w:rsid w:val="004F20F3"/>
    <w:rsid w:val="004F7E75"/>
    <w:rsid w:val="00502FAD"/>
    <w:rsid w:val="00503688"/>
    <w:rsid w:val="00505A61"/>
    <w:rsid w:val="00507232"/>
    <w:rsid w:val="005076DA"/>
    <w:rsid w:val="00510A97"/>
    <w:rsid w:val="005112B7"/>
    <w:rsid w:val="00513F9A"/>
    <w:rsid w:val="00516855"/>
    <w:rsid w:val="00516BFA"/>
    <w:rsid w:val="0051745F"/>
    <w:rsid w:val="0052365C"/>
    <w:rsid w:val="00524622"/>
    <w:rsid w:val="005256D5"/>
    <w:rsid w:val="005316E4"/>
    <w:rsid w:val="00533DD8"/>
    <w:rsid w:val="005363BF"/>
    <w:rsid w:val="00536AEC"/>
    <w:rsid w:val="00536EAD"/>
    <w:rsid w:val="0054298D"/>
    <w:rsid w:val="005450A4"/>
    <w:rsid w:val="00546C31"/>
    <w:rsid w:val="00550A4D"/>
    <w:rsid w:val="00550BCD"/>
    <w:rsid w:val="005543F2"/>
    <w:rsid w:val="0055484D"/>
    <w:rsid w:val="00555533"/>
    <w:rsid w:val="00555F7D"/>
    <w:rsid w:val="00557502"/>
    <w:rsid w:val="0056731B"/>
    <w:rsid w:val="0057377E"/>
    <w:rsid w:val="005773AC"/>
    <w:rsid w:val="00582962"/>
    <w:rsid w:val="00584381"/>
    <w:rsid w:val="00585426"/>
    <w:rsid w:val="00585CBB"/>
    <w:rsid w:val="00586F35"/>
    <w:rsid w:val="00593AC2"/>
    <w:rsid w:val="005A16A6"/>
    <w:rsid w:val="005A297F"/>
    <w:rsid w:val="005A6BC3"/>
    <w:rsid w:val="005B0086"/>
    <w:rsid w:val="005B311E"/>
    <w:rsid w:val="005B4547"/>
    <w:rsid w:val="005B4897"/>
    <w:rsid w:val="005B6AB0"/>
    <w:rsid w:val="005C0B68"/>
    <w:rsid w:val="005C3CE8"/>
    <w:rsid w:val="005C6467"/>
    <w:rsid w:val="005D0BB3"/>
    <w:rsid w:val="005D0BD5"/>
    <w:rsid w:val="005D49D8"/>
    <w:rsid w:val="005E6B1C"/>
    <w:rsid w:val="005E702A"/>
    <w:rsid w:val="005F0650"/>
    <w:rsid w:val="005F46CE"/>
    <w:rsid w:val="005F59A0"/>
    <w:rsid w:val="00603A94"/>
    <w:rsid w:val="00605D03"/>
    <w:rsid w:val="00606702"/>
    <w:rsid w:val="00607F2F"/>
    <w:rsid w:val="00610652"/>
    <w:rsid w:val="00611489"/>
    <w:rsid w:val="006122CE"/>
    <w:rsid w:val="00614D35"/>
    <w:rsid w:val="006151D4"/>
    <w:rsid w:val="00621CBC"/>
    <w:rsid w:val="00625132"/>
    <w:rsid w:val="00625F0E"/>
    <w:rsid w:val="00626D24"/>
    <w:rsid w:val="00630A0A"/>
    <w:rsid w:val="00631B72"/>
    <w:rsid w:val="00633343"/>
    <w:rsid w:val="006354F1"/>
    <w:rsid w:val="0064026E"/>
    <w:rsid w:val="00640A38"/>
    <w:rsid w:val="0064289F"/>
    <w:rsid w:val="00643167"/>
    <w:rsid w:val="00652009"/>
    <w:rsid w:val="00652E8D"/>
    <w:rsid w:val="0065340C"/>
    <w:rsid w:val="00653B13"/>
    <w:rsid w:val="00664502"/>
    <w:rsid w:val="0066607B"/>
    <w:rsid w:val="006663F6"/>
    <w:rsid w:val="0066741E"/>
    <w:rsid w:val="00682616"/>
    <w:rsid w:val="006904E1"/>
    <w:rsid w:val="0069391F"/>
    <w:rsid w:val="006951DB"/>
    <w:rsid w:val="00695D2E"/>
    <w:rsid w:val="0069688B"/>
    <w:rsid w:val="006A0CA0"/>
    <w:rsid w:val="006B046A"/>
    <w:rsid w:val="006B483D"/>
    <w:rsid w:val="006B617B"/>
    <w:rsid w:val="006C1BD6"/>
    <w:rsid w:val="006C300A"/>
    <w:rsid w:val="006C67B0"/>
    <w:rsid w:val="006D3791"/>
    <w:rsid w:val="006D772F"/>
    <w:rsid w:val="006E1A05"/>
    <w:rsid w:val="006E265D"/>
    <w:rsid w:val="006E2916"/>
    <w:rsid w:val="006E5F48"/>
    <w:rsid w:val="006F19D6"/>
    <w:rsid w:val="006F3A26"/>
    <w:rsid w:val="006F4DE0"/>
    <w:rsid w:val="0070588A"/>
    <w:rsid w:val="007112AA"/>
    <w:rsid w:val="00712B61"/>
    <w:rsid w:val="00716212"/>
    <w:rsid w:val="00716CBB"/>
    <w:rsid w:val="00732142"/>
    <w:rsid w:val="0073418D"/>
    <w:rsid w:val="007351BD"/>
    <w:rsid w:val="00735C5F"/>
    <w:rsid w:val="00741AE9"/>
    <w:rsid w:val="00741B45"/>
    <w:rsid w:val="007477F8"/>
    <w:rsid w:val="0075022F"/>
    <w:rsid w:val="00755A9B"/>
    <w:rsid w:val="00756FBD"/>
    <w:rsid w:val="007570A5"/>
    <w:rsid w:val="00757797"/>
    <w:rsid w:val="00760E25"/>
    <w:rsid w:val="00767815"/>
    <w:rsid w:val="00767EB7"/>
    <w:rsid w:val="00776409"/>
    <w:rsid w:val="007769EE"/>
    <w:rsid w:val="007775DA"/>
    <w:rsid w:val="007834A7"/>
    <w:rsid w:val="00787576"/>
    <w:rsid w:val="0079080A"/>
    <w:rsid w:val="00791B6C"/>
    <w:rsid w:val="0079580C"/>
    <w:rsid w:val="0079592C"/>
    <w:rsid w:val="0079631A"/>
    <w:rsid w:val="007969CA"/>
    <w:rsid w:val="00797735"/>
    <w:rsid w:val="007A41F8"/>
    <w:rsid w:val="007A4758"/>
    <w:rsid w:val="007A4771"/>
    <w:rsid w:val="007A6A12"/>
    <w:rsid w:val="007B698E"/>
    <w:rsid w:val="007C0828"/>
    <w:rsid w:val="007C3139"/>
    <w:rsid w:val="007C333C"/>
    <w:rsid w:val="007C4704"/>
    <w:rsid w:val="007C4C41"/>
    <w:rsid w:val="007D5EA8"/>
    <w:rsid w:val="007E0F16"/>
    <w:rsid w:val="007E39D7"/>
    <w:rsid w:val="007E570E"/>
    <w:rsid w:val="007F08F4"/>
    <w:rsid w:val="007F2E0E"/>
    <w:rsid w:val="007F2F52"/>
    <w:rsid w:val="007F37A6"/>
    <w:rsid w:val="008124BB"/>
    <w:rsid w:val="00814199"/>
    <w:rsid w:val="00815521"/>
    <w:rsid w:val="00816352"/>
    <w:rsid w:val="008223AA"/>
    <w:rsid w:val="0082381B"/>
    <w:rsid w:val="00823C0A"/>
    <w:rsid w:val="0082405E"/>
    <w:rsid w:val="00827CD2"/>
    <w:rsid w:val="00830C76"/>
    <w:rsid w:val="00833701"/>
    <w:rsid w:val="00833844"/>
    <w:rsid w:val="008356CE"/>
    <w:rsid w:val="008369B7"/>
    <w:rsid w:val="00846944"/>
    <w:rsid w:val="00847316"/>
    <w:rsid w:val="00847AF5"/>
    <w:rsid w:val="0085223B"/>
    <w:rsid w:val="0085573C"/>
    <w:rsid w:val="00855FFD"/>
    <w:rsid w:val="008648B1"/>
    <w:rsid w:val="00864F7C"/>
    <w:rsid w:val="00870E85"/>
    <w:rsid w:val="008728FD"/>
    <w:rsid w:val="008821A8"/>
    <w:rsid w:val="00890FC7"/>
    <w:rsid w:val="00893AF6"/>
    <w:rsid w:val="0089612C"/>
    <w:rsid w:val="008A0CC3"/>
    <w:rsid w:val="008A12F0"/>
    <w:rsid w:val="008A15EA"/>
    <w:rsid w:val="008A3DA3"/>
    <w:rsid w:val="008B01F8"/>
    <w:rsid w:val="008B28F2"/>
    <w:rsid w:val="008B2DC3"/>
    <w:rsid w:val="008C11D0"/>
    <w:rsid w:val="008C6369"/>
    <w:rsid w:val="008D01C0"/>
    <w:rsid w:val="008E2F16"/>
    <w:rsid w:val="008F0E85"/>
    <w:rsid w:val="008F1DB6"/>
    <w:rsid w:val="008F4146"/>
    <w:rsid w:val="008F66EC"/>
    <w:rsid w:val="00904A10"/>
    <w:rsid w:val="00911F9F"/>
    <w:rsid w:val="00914584"/>
    <w:rsid w:val="009171A8"/>
    <w:rsid w:val="00926E06"/>
    <w:rsid w:val="00931A56"/>
    <w:rsid w:val="00932087"/>
    <w:rsid w:val="00945530"/>
    <w:rsid w:val="009466A1"/>
    <w:rsid w:val="00947CF5"/>
    <w:rsid w:val="00956ED3"/>
    <w:rsid w:val="00962E76"/>
    <w:rsid w:val="00963EBD"/>
    <w:rsid w:val="00964358"/>
    <w:rsid w:val="009714C1"/>
    <w:rsid w:val="009721D0"/>
    <w:rsid w:val="00972785"/>
    <w:rsid w:val="0097665C"/>
    <w:rsid w:val="00977133"/>
    <w:rsid w:val="00980288"/>
    <w:rsid w:val="0098044A"/>
    <w:rsid w:val="0098353C"/>
    <w:rsid w:val="00985D61"/>
    <w:rsid w:val="00986579"/>
    <w:rsid w:val="009915D4"/>
    <w:rsid w:val="00993917"/>
    <w:rsid w:val="00993E6F"/>
    <w:rsid w:val="00994D46"/>
    <w:rsid w:val="00995411"/>
    <w:rsid w:val="00996A77"/>
    <w:rsid w:val="00996C54"/>
    <w:rsid w:val="009A259E"/>
    <w:rsid w:val="009A5A84"/>
    <w:rsid w:val="009A6630"/>
    <w:rsid w:val="009A7125"/>
    <w:rsid w:val="009B3DAE"/>
    <w:rsid w:val="009B4A61"/>
    <w:rsid w:val="009B69DA"/>
    <w:rsid w:val="009B6C5B"/>
    <w:rsid w:val="009B7DDE"/>
    <w:rsid w:val="009C00E1"/>
    <w:rsid w:val="009C5E65"/>
    <w:rsid w:val="009C7781"/>
    <w:rsid w:val="009D02E1"/>
    <w:rsid w:val="009D2B10"/>
    <w:rsid w:val="009D5D5F"/>
    <w:rsid w:val="009F0823"/>
    <w:rsid w:val="009F1E1C"/>
    <w:rsid w:val="009F28C2"/>
    <w:rsid w:val="009F2E77"/>
    <w:rsid w:val="009F4C63"/>
    <w:rsid w:val="009F6143"/>
    <w:rsid w:val="009F6C04"/>
    <w:rsid w:val="00A04444"/>
    <w:rsid w:val="00A0475F"/>
    <w:rsid w:val="00A04E19"/>
    <w:rsid w:val="00A06621"/>
    <w:rsid w:val="00A07B05"/>
    <w:rsid w:val="00A12599"/>
    <w:rsid w:val="00A130DD"/>
    <w:rsid w:val="00A14637"/>
    <w:rsid w:val="00A4013A"/>
    <w:rsid w:val="00A4332F"/>
    <w:rsid w:val="00A44918"/>
    <w:rsid w:val="00A45AAD"/>
    <w:rsid w:val="00A46E4E"/>
    <w:rsid w:val="00A46F25"/>
    <w:rsid w:val="00A50058"/>
    <w:rsid w:val="00A50C91"/>
    <w:rsid w:val="00A50F0B"/>
    <w:rsid w:val="00A564CC"/>
    <w:rsid w:val="00A56A4E"/>
    <w:rsid w:val="00A602FB"/>
    <w:rsid w:val="00A635F8"/>
    <w:rsid w:val="00A6455D"/>
    <w:rsid w:val="00A65A63"/>
    <w:rsid w:val="00A70A1E"/>
    <w:rsid w:val="00A77AC3"/>
    <w:rsid w:val="00A85E78"/>
    <w:rsid w:val="00A87EAF"/>
    <w:rsid w:val="00A87F81"/>
    <w:rsid w:val="00A91F70"/>
    <w:rsid w:val="00A92B2F"/>
    <w:rsid w:val="00A9385A"/>
    <w:rsid w:val="00A95C39"/>
    <w:rsid w:val="00A97372"/>
    <w:rsid w:val="00AA2862"/>
    <w:rsid w:val="00AB1435"/>
    <w:rsid w:val="00AB34CB"/>
    <w:rsid w:val="00AB5164"/>
    <w:rsid w:val="00AB5E54"/>
    <w:rsid w:val="00AC1156"/>
    <w:rsid w:val="00AC129C"/>
    <w:rsid w:val="00AC32D7"/>
    <w:rsid w:val="00AC625F"/>
    <w:rsid w:val="00AD164A"/>
    <w:rsid w:val="00AD4754"/>
    <w:rsid w:val="00AD5F92"/>
    <w:rsid w:val="00AD72C6"/>
    <w:rsid w:val="00AD72FE"/>
    <w:rsid w:val="00AE19E9"/>
    <w:rsid w:val="00AE3CC3"/>
    <w:rsid w:val="00AE509B"/>
    <w:rsid w:val="00AE7BB2"/>
    <w:rsid w:val="00AF366E"/>
    <w:rsid w:val="00B01C91"/>
    <w:rsid w:val="00B050F7"/>
    <w:rsid w:val="00B131B4"/>
    <w:rsid w:val="00B261CC"/>
    <w:rsid w:val="00B31132"/>
    <w:rsid w:val="00B32EF6"/>
    <w:rsid w:val="00B33CB8"/>
    <w:rsid w:val="00B34629"/>
    <w:rsid w:val="00B37129"/>
    <w:rsid w:val="00B46B95"/>
    <w:rsid w:val="00B46FF8"/>
    <w:rsid w:val="00B532A1"/>
    <w:rsid w:val="00B54D93"/>
    <w:rsid w:val="00B66ECE"/>
    <w:rsid w:val="00B670D0"/>
    <w:rsid w:val="00B711E7"/>
    <w:rsid w:val="00B83EDC"/>
    <w:rsid w:val="00B86367"/>
    <w:rsid w:val="00B873F2"/>
    <w:rsid w:val="00B914A3"/>
    <w:rsid w:val="00B940BB"/>
    <w:rsid w:val="00B956D4"/>
    <w:rsid w:val="00BA7A41"/>
    <w:rsid w:val="00BB0F87"/>
    <w:rsid w:val="00BB6108"/>
    <w:rsid w:val="00BB66B6"/>
    <w:rsid w:val="00BC008E"/>
    <w:rsid w:val="00BC0908"/>
    <w:rsid w:val="00BC0C85"/>
    <w:rsid w:val="00BC3FEE"/>
    <w:rsid w:val="00BC6E82"/>
    <w:rsid w:val="00BD1584"/>
    <w:rsid w:val="00BD4B06"/>
    <w:rsid w:val="00BE220F"/>
    <w:rsid w:val="00BE426A"/>
    <w:rsid w:val="00BF10E8"/>
    <w:rsid w:val="00BF6259"/>
    <w:rsid w:val="00C0006C"/>
    <w:rsid w:val="00C00FD0"/>
    <w:rsid w:val="00C0232E"/>
    <w:rsid w:val="00C0251E"/>
    <w:rsid w:val="00C04251"/>
    <w:rsid w:val="00C04653"/>
    <w:rsid w:val="00C116A3"/>
    <w:rsid w:val="00C11818"/>
    <w:rsid w:val="00C138E3"/>
    <w:rsid w:val="00C14B79"/>
    <w:rsid w:val="00C15722"/>
    <w:rsid w:val="00C1757B"/>
    <w:rsid w:val="00C202C5"/>
    <w:rsid w:val="00C25310"/>
    <w:rsid w:val="00C25F54"/>
    <w:rsid w:val="00C27038"/>
    <w:rsid w:val="00C272AB"/>
    <w:rsid w:val="00C2780C"/>
    <w:rsid w:val="00C31A12"/>
    <w:rsid w:val="00C431ED"/>
    <w:rsid w:val="00C438A0"/>
    <w:rsid w:val="00C44D92"/>
    <w:rsid w:val="00C455D2"/>
    <w:rsid w:val="00C457A5"/>
    <w:rsid w:val="00C46843"/>
    <w:rsid w:val="00C54418"/>
    <w:rsid w:val="00C550B2"/>
    <w:rsid w:val="00C552E0"/>
    <w:rsid w:val="00C6065A"/>
    <w:rsid w:val="00C60F2F"/>
    <w:rsid w:val="00C6101B"/>
    <w:rsid w:val="00C6423A"/>
    <w:rsid w:val="00C64AEF"/>
    <w:rsid w:val="00C66988"/>
    <w:rsid w:val="00C66E6B"/>
    <w:rsid w:val="00C74F00"/>
    <w:rsid w:val="00C81181"/>
    <w:rsid w:val="00C8303F"/>
    <w:rsid w:val="00C92C21"/>
    <w:rsid w:val="00C9354B"/>
    <w:rsid w:val="00C93D51"/>
    <w:rsid w:val="00C951E1"/>
    <w:rsid w:val="00CA241B"/>
    <w:rsid w:val="00CB1BA2"/>
    <w:rsid w:val="00CB4B86"/>
    <w:rsid w:val="00CB4EF3"/>
    <w:rsid w:val="00CC26CA"/>
    <w:rsid w:val="00CD00ED"/>
    <w:rsid w:val="00CD4CA8"/>
    <w:rsid w:val="00CD66E9"/>
    <w:rsid w:val="00CE1332"/>
    <w:rsid w:val="00CE4086"/>
    <w:rsid w:val="00CE41D7"/>
    <w:rsid w:val="00CE500E"/>
    <w:rsid w:val="00CE5F3A"/>
    <w:rsid w:val="00CE65EB"/>
    <w:rsid w:val="00CF24D8"/>
    <w:rsid w:val="00CF6545"/>
    <w:rsid w:val="00CF7162"/>
    <w:rsid w:val="00D00079"/>
    <w:rsid w:val="00D052D4"/>
    <w:rsid w:val="00D057A4"/>
    <w:rsid w:val="00D12031"/>
    <w:rsid w:val="00D121D9"/>
    <w:rsid w:val="00D12283"/>
    <w:rsid w:val="00D14667"/>
    <w:rsid w:val="00D2192B"/>
    <w:rsid w:val="00D40373"/>
    <w:rsid w:val="00D424C7"/>
    <w:rsid w:val="00D5214D"/>
    <w:rsid w:val="00D610B1"/>
    <w:rsid w:val="00D61134"/>
    <w:rsid w:val="00D6226A"/>
    <w:rsid w:val="00D709A3"/>
    <w:rsid w:val="00D714F5"/>
    <w:rsid w:val="00D72D84"/>
    <w:rsid w:val="00D81571"/>
    <w:rsid w:val="00D8728E"/>
    <w:rsid w:val="00D87E13"/>
    <w:rsid w:val="00D9531C"/>
    <w:rsid w:val="00D96CF8"/>
    <w:rsid w:val="00DA0DBE"/>
    <w:rsid w:val="00DA3242"/>
    <w:rsid w:val="00DA3C0E"/>
    <w:rsid w:val="00DA48A6"/>
    <w:rsid w:val="00DA5D43"/>
    <w:rsid w:val="00DA7CDE"/>
    <w:rsid w:val="00DB12D2"/>
    <w:rsid w:val="00DB69B9"/>
    <w:rsid w:val="00DC0E9F"/>
    <w:rsid w:val="00DC60E2"/>
    <w:rsid w:val="00DC6751"/>
    <w:rsid w:val="00DD09F3"/>
    <w:rsid w:val="00DD227A"/>
    <w:rsid w:val="00DD7F9F"/>
    <w:rsid w:val="00DE07CD"/>
    <w:rsid w:val="00DE0D8D"/>
    <w:rsid w:val="00DE1124"/>
    <w:rsid w:val="00DF1CEA"/>
    <w:rsid w:val="00DF3B87"/>
    <w:rsid w:val="00E01AA2"/>
    <w:rsid w:val="00E026A3"/>
    <w:rsid w:val="00E038CA"/>
    <w:rsid w:val="00E05B2D"/>
    <w:rsid w:val="00E06BCF"/>
    <w:rsid w:val="00E135D1"/>
    <w:rsid w:val="00E1608D"/>
    <w:rsid w:val="00E21BF7"/>
    <w:rsid w:val="00E3514E"/>
    <w:rsid w:val="00E377AD"/>
    <w:rsid w:val="00E433EC"/>
    <w:rsid w:val="00E50D0E"/>
    <w:rsid w:val="00E50E15"/>
    <w:rsid w:val="00E57042"/>
    <w:rsid w:val="00E6373B"/>
    <w:rsid w:val="00E663C6"/>
    <w:rsid w:val="00E6766B"/>
    <w:rsid w:val="00E756CE"/>
    <w:rsid w:val="00E75DAB"/>
    <w:rsid w:val="00E805EB"/>
    <w:rsid w:val="00E838C7"/>
    <w:rsid w:val="00E84139"/>
    <w:rsid w:val="00E84770"/>
    <w:rsid w:val="00E875AE"/>
    <w:rsid w:val="00E95D0B"/>
    <w:rsid w:val="00EA2428"/>
    <w:rsid w:val="00EA46DD"/>
    <w:rsid w:val="00EA491A"/>
    <w:rsid w:val="00EA6BD3"/>
    <w:rsid w:val="00EA6FBB"/>
    <w:rsid w:val="00EA7E1A"/>
    <w:rsid w:val="00EC7740"/>
    <w:rsid w:val="00EC79BE"/>
    <w:rsid w:val="00ED037B"/>
    <w:rsid w:val="00ED3121"/>
    <w:rsid w:val="00ED34D9"/>
    <w:rsid w:val="00ED440A"/>
    <w:rsid w:val="00ED5023"/>
    <w:rsid w:val="00ED574C"/>
    <w:rsid w:val="00EE25F0"/>
    <w:rsid w:val="00EE4929"/>
    <w:rsid w:val="00EE4957"/>
    <w:rsid w:val="00EE54E0"/>
    <w:rsid w:val="00EE60C5"/>
    <w:rsid w:val="00EF4541"/>
    <w:rsid w:val="00EF7E4D"/>
    <w:rsid w:val="00F01812"/>
    <w:rsid w:val="00F02702"/>
    <w:rsid w:val="00F1369C"/>
    <w:rsid w:val="00F150ED"/>
    <w:rsid w:val="00F234B7"/>
    <w:rsid w:val="00F235F1"/>
    <w:rsid w:val="00F30B77"/>
    <w:rsid w:val="00F32FA3"/>
    <w:rsid w:val="00F4189B"/>
    <w:rsid w:val="00F424A3"/>
    <w:rsid w:val="00F42664"/>
    <w:rsid w:val="00F43054"/>
    <w:rsid w:val="00F5058F"/>
    <w:rsid w:val="00F55C29"/>
    <w:rsid w:val="00F63243"/>
    <w:rsid w:val="00F66944"/>
    <w:rsid w:val="00F703F7"/>
    <w:rsid w:val="00F715F4"/>
    <w:rsid w:val="00F72EF1"/>
    <w:rsid w:val="00F7528E"/>
    <w:rsid w:val="00F755BE"/>
    <w:rsid w:val="00F75736"/>
    <w:rsid w:val="00F75D34"/>
    <w:rsid w:val="00F76D32"/>
    <w:rsid w:val="00F76F97"/>
    <w:rsid w:val="00F77090"/>
    <w:rsid w:val="00F77335"/>
    <w:rsid w:val="00F824B5"/>
    <w:rsid w:val="00F8706C"/>
    <w:rsid w:val="00F911D4"/>
    <w:rsid w:val="00F93BFB"/>
    <w:rsid w:val="00F9519A"/>
    <w:rsid w:val="00FA2A35"/>
    <w:rsid w:val="00FA513B"/>
    <w:rsid w:val="00FB05A0"/>
    <w:rsid w:val="00FB2F75"/>
    <w:rsid w:val="00FB5745"/>
    <w:rsid w:val="00FB7372"/>
    <w:rsid w:val="00FD3118"/>
    <w:rsid w:val="00FD4ECF"/>
    <w:rsid w:val="00FE35D5"/>
    <w:rsid w:val="00FE6353"/>
    <w:rsid w:val="00FE771C"/>
    <w:rsid w:val="00FF1FA6"/>
    <w:rsid w:val="00FF3971"/>
    <w:rsid w:val="00FF55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15"/>
        <o:r id="V:Rule2" type="connector" idref="#AutoShape 210"/>
        <o:r id="V:Rule3" type="connector" idref="#AutoShape 103"/>
        <o:r id="V:Rule4" type="connector" idref="#AutoShape 208"/>
        <o:r id="V:Rule5" type="connector" idref="#AutoShape 209"/>
        <o:r id="V:Rule6" type="connector" idref="#AutoShape 124"/>
        <o:r id="V:Rule7" type="connector" idref="#AutoShape 202"/>
        <o:r id="V:Rule8" type="connector" idref="#AutoShape 108"/>
        <o:r id="V:Rule9" type="connector" idref="#AutoShape 115"/>
        <o:r id="V:Rule10" type="connector" idref="#AutoShape 110"/>
        <o:r id="V:Rule11" type="connector" idref="#AutoShape 220"/>
        <o:r id="V:Rule12" type="connector" idref="#AutoShape 172"/>
        <o:r id="V:Rule13" type="connector" idref="#AutoShape 93"/>
        <o:r id="V:Rule14" type="connector" idref="#AutoShape 219"/>
        <o:r id="V:Rule15" type="connector" idref="#AutoShape 129"/>
        <o:r id="V:Rule16" type="connector" idref="#AutoShape 213"/>
        <o:r id="V:Rule17" type="connector" idref="#AutoShape 111"/>
        <o:r id="V:Rule18" type="connector" idref="#AutoShape 112"/>
        <o:r id="V:Rule19" type="connector" idref="#AutoShape 105"/>
        <o:r id="V:Rule20" type="connector" idref="#AutoShape 114"/>
        <o:r id="V:Rule21" type="connector" idref="#AutoShape 109"/>
        <o:r id="V:Rule22" type="connector" idref="#AutoShape 113"/>
        <o:r id="V:Rule23" type="connector" idref="#AutoShape 122"/>
        <o:r id="V:Rule24" type="connector" idref="#AutoShape 212"/>
        <o:r id="V:Rule25" type="connector" idref="#AutoShape 127"/>
        <o:r id="V:Rule26" type="connector" idref="#AutoShape 106"/>
        <o:r id="V:Rule27" type="connector" idref="#AutoShape 130"/>
        <o:r id="V:Rule28" type="connector" idref="#AutoShape 162"/>
        <o:r id="V:Rule29" type="connector" idref="#AutoShape 214"/>
        <o:r id="V:Rule30" type="connector" idref="#AutoShape 157"/>
        <o:r id="V:Rule31" type="connector" idref="#AutoShape 204"/>
        <o:r id="V:Rule32" type="connector" idref="#AutoShape 107"/>
        <o:r id="V:Rule33" type="connector" idref="#AutoShape 161"/>
        <o:r id="V:Rule34" type="connector" idref="#AutoShape 125"/>
        <o:r id="V:Rule35" type="connector" idref="#AutoShape 104"/>
        <o:r id="V:Rule36" type="connector" idref="#AutoShape 126"/>
        <o:r id="V:Rule37" type="connector" idref="#AutoShape 155"/>
        <o:r id="V:Rule38" type="connector" idref="#AutoShape 1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2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2FB"/>
    <w:pPr>
      <w:ind w:left="720"/>
      <w:contextualSpacing/>
    </w:pPr>
  </w:style>
  <w:style w:type="paragraph" w:styleId="Header">
    <w:name w:val="header"/>
    <w:basedOn w:val="Normal"/>
    <w:link w:val="HeaderChar"/>
    <w:uiPriority w:val="99"/>
    <w:unhideWhenUsed/>
    <w:rsid w:val="00A60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2FB"/>
    <w:rPr>
      <w:lang w:val="id-ID"/>
    </w:rPr>
  </w:style>
  <w:style w:type="paragraph" w:styleId="Footer">
    <w:name w:val="footer"/>
    <w:basedOn w:val="Normal"/>
    <w:link w:val="FooterChar"/>
    <w:uiPriority w:val="99"/>
    <w:unhideWhenUsed/>
    <w:rsid w:val="00A60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2FB"/>
    <w:rPr>
      <w:lang w:val="id-ID"/>
    </w:rPr>
  </w:style>
  <w:style w:type="character" w:styleId="Hyperlink">
    <w:name w:val="Hyperlink"/>
    <w:basedOn w:val="DefaultParagraphFont"/>
    <w:uiPriority w:val="99"/>
    <w:unhideWhenUsed/>
    <w:rsid w:val="007E570E"/>
    <w:rPr>
      <w:color w:val="0000FF" w:themeColor="hyperlink"/>
      <w:u w:val="single"/>
    </w:rPr>
  </w:style>
  <w:style w:type="paragraph" w:customStyle="1" w:styleId="Default">
    <w:name w:val="Default"/>
    <w:rsid w:val="00487D7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C7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397"/>
    <w:rPr>
      <w:rFonts w:ascii="Tahoma" w:hAnsi="Tahoma" w:cs="Tahoma"/>
      <w:sz w:val="16"/>
      <w:szCs w:val="16"/>
      <w:lang w:val="id-ID"/>
    </w:rPr>
  </w:style>
  <w:style w:type="table" w:styleId="TableGrid">
    <w:name w:val="Table Grid"/>
    <w:basedOn w:val="TableNormal"/>
    <w:uiPriority w:val="59"/>
    <w:rsid w:val="00AE3CC3"/>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177C49"/>
    <w:pPr>
      <w:spacing w:after="0" w:line="240" w:lineRule="auto"/>
    </w:pPr>
    <w:rPr>
      <w:color w:val="365F91" w:themeColor="accent1" w:themeShade="BF"/>
      <w:lang w:val="id-ID"/>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2.png"/><Relationship Id="rId21" Type="http://schemas.openxmlformats.org/officeDocument/2006/relationships/chart" Target="charts/chart5.xml"/><Relationship Id="rId34" Type="http://schemas.openxmlformats.org/officeDocument/2006/relationships/hyperlink" Target="http://ejournal.litbang.depkes.go.id/index.php/jek/article/view/1653/986"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journal.litbang.depkes.go.id/index.php/MPK/article/view/34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hyperlink" Target="http://perpus.fkik.uinjkt.ac.id/file_digital/1.RISET%20Singgih%20Kusuma.pdf" TargetMode="Externa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7.xml"/><Relationship Id="rId28" Type="http://schemas.openxmlformats.org/officeDocument/2006/relationships/hyperlink" Target="http://ejournal.litbang.depkes.go.id/index.php/jbmi/article/download/4201/3947" TargetMode="External"/><Relationship Id="rId36" Type="http://schemas.openxmlformats.org/officeDocument/2006/relationships/image" Target="media/image9.jpeg"/><Relationship Id="rId49" Type="http://schemas.openxmlformats.org/officeDocument/2006/relationships/image" Target="media/image22.pn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hyperlink" Target="http://ejournal.litbang.depkes.go.id/index.php/pgm/article/viewFile/4019/3836"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jpe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yperlink" Target="http://download.portalgaruda.org/article.php?article=269677&amp;val=7113&amp;title=Infestasi%20Kecacingan%20pada%20Anak%20SD%20di%20Kecamatan%20Sei%20Bingai%20Langkat,%20Sumut,%202005" TargetMode="External"/><Relationship Id="rId35" Type="http://schemas.openxmlformats.org/officeDocument/2006/relationships/hyperlink" Target="http://lib.unnes.ac.id/2729"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jpeg"/><Relationship Id="rId64"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fkm.unsrat.ac.id/wp-content/uploads/2013/08/Jurnal-Eka-M.Limbanadi-091511075_kesling.pdf"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14.png"/><Relationship Id="rId54" Type="http://schemas.openxmlformats.org/officeDocument/2006/relationships/image" Target="media/image27.jpeg"/><Relationship Id="rId62" Type="http://schemas.openxmlformats.org/officeDocument/2006/relationships/image" Target="media/image3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Distribusi Frekuensi Sampel Berdasarkan Jenis Kelamin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Distribusi Frekuensi Sampel Berdasarkan Jenis Kelamin</c:v>
                </c:pt>
              </c:strCache>
            </c:strRef>
          </c:tx>
          <c:dLbls>
            <c:dLblPos val="ctr"/>
            <c:showLegendKey val="0"/>
            <c:showVal val="1"/>
            <c:showCatName val="0"/>
            <c:showSerName val="0"/>
            <c:showPercent val="0"/>
            <c:showBubbleSize val="0"/>
            <c:showLeaderLines val="1"/>
          </c:dLbls>
          <c:cat>
            <c:strRef>
              <c:f>Sheet1!$A$2:$A$3</c:f>
              <c:strCache>
                <c:ptCount val="2"/>
                <c:pt idx="0">
                  <c:v>Laki-laki</c:v>
                </c:pt>
                <c:pt idx="1">
                  <c:v>Perempuan</c:v>
                </c:pt>
              </c:strCache>
            </c:strRef>
          </c:cat>
          <c:val>
            <c:numRef>
              <c:f>Sheet1!$B$2:$B$3</c:f>
              <c:numCache>
                <c:formatCode>0.00%</c:formatCode>
                <c:ptCount val="2"/>
                <c:pt idx="0">
                  <c:v>0.57399999999999995</c:v>
                </c:pt>
                <c:pt idx="1">
                  <c:v>0.42600000000000032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a:effectLst/>
                <a:latin typeface="Times New Roman" panose="02020603050405020304" pitchFamily="18" charset="0"/>
                <a:cs typeface="Times New Roman" panose="02020603050405020304" pitchFamily="18" charset="0"/>
              </a:rPr>
              <a:t>Deskripsi </a:t>
            </a:r>
            <a:r>
              <a:rPr lang="en-US" sz="1200">
                <a:effectLst/>
                <a:latin typeface="Times New Roman" panose="02020603050405020304" pitchFamily="18" charset="0"/>
                <a:cs typeface="Times New Roman" panose="02020603050405020304" pitchFamily="18" charset="0"/>
              </a:rPr>
              <a:t>Sikap Responden</a:t>
            </a:r>
            <a:r>
              <a:rPr lang="id-ID" sz="1200">
                <a:effectLst/>
                <a:latin typeface="Times New Roman" panose="02020603050405020304" pitchFamily="18" charset="0"/>
                <a:cs typeface="Times New Roman" panose="02020603050405020304" pitchFamily="18" charset="0"/>
              </a:rPr>
              <a:t> </a:t>
            </a:r>
            <a:r>
              <a:rPr lang="en-US" sz="1200">
                <a:effectLst/>
                <a:latin typeface="Times New Roman" panose="02020603050405020304" pitchFamily="18" charset="0"/>
                <a:cs typeface="Times New Roman" panose="02020603050405020304" pitchFamily="18" charset="0"/>
              </a:rPr>
              <a:t>terhadap</a:t>
            </a:r>
            <a:r>
              <a:rPr lang="id-ID" sz="1200">
                <a:effectLst/>
                <a:latin typeface="Times New Roman" panose="02020603050405020304" pitchFamily="18" charset="0"/>
                <a:cs typeface="Times New Roman" panose="02020603050405020304" pitchFamily="18" charset="0"/>
              </a:rPr>
              <a:t> </a:t>
            </a:r>
            <a:r>
              <a:rPr lang="en-US" sz="1200">
                <a:effectLst/>
                <a:latin typeface="Times New Roman" panose="02020603050405020304" pitchFamily="18" charset="0"/>
                <a:cs typeface="Times New Roman" panose="02020603050405020304" pitchFamily="18" charset="0"/>
              </a:rPr>
              <a:t>K</a:t>
            </a:r>
            <a:r>
              <a:rPr lang="id-ID" sz="1200">
                <a:effectLst/>
                <a:latin typeface="Times New Roman" panose="02020603050405020304" pitchFamily="18" charset="0"/>
                <a:cs typeface="Times New Roman" panose="02020603050405020304" pitchFamily="18" charset="0"/>
              </a:rPr>
              <a:t>ejadian </a:t>
            </a:r>
            <a:r>
              <a:rPr lang="en-US" sz="1200">
                <a:effectLst/>
                <a:latin typeface="Times New Roman" panose="02020603050405020304" pitchFamily="18" charset="0"/>
                <a:cs typeface="Times New Roman" panose="02020603050405020304" pitchFamily="18" charset="0"/>
              </a:rPr>
              <a:t>K</a:t>
            </a:r>
            <a:r>
              <a:rPr lang="id-ID" sz="1200">
                <a:effectLst/>
                <a:latin typeface="Times New Roman" panose="02020603050405020304" pitchFamily="18" charset="0"/>
                <a:cs typeface="Times New Roman" panose="02020603050405020304" pitchFamily="18" charset="0"/>
              </a:rPr>
              <a:t>ecacingan</a:t>
            </a:r>
            <a:endParaRPr lang="en-US"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Positif</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Sheet1!$B$2:$B$4</c:f>
              <c:numCache>
                <c:formatCode>General</c:formatCode>
                <c:ptCount val="3"/>
                <c:pt idx="0">
                  <c:v>12</c:v>
                </c:pt>
                <c:pt idx="1">
                  <c:v>9</c:v>
                </c:pt>
                <c:pt idx="2">
                  <c:v>0</c:v>
                </c:pt>
              </c:numCache>
            </c:numRef>
          </c:val>
        </c:ser>
        <c:ser>
          <c:idx val="1"/>
          <c:order val="1"/>
          <c:tx>
            <c:strRef>
              <c:f>Sheet1!$C$1</c:f>
              <c:strCache>
                <c:ptCount val="1"/>
                <c:pt idx="0">
                  <c:v>Negatif</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Sheet1!$C$2:$C$4</c:f>
              <c:numCache>
                <c:formatCode>General</c:formatCode>
                <c:ptCount val="3"/>
                <c:pt idx="0">
                  <c:v>6</c:v>
                </c:pt>
                <c:pt idx="1">
                  <c:v>40</c:v>
                </c:pt>
                <c:pt idx="2">
                  <c:v>34</c:v>
                </c:pt>
              </c:numCache>
            </c:numRef>
          </c:val>
        </c:ser>
        <c:dLbls>
          <c:showLegendKey val="0"/>
          <c:showVal val="1"/>
          <c:showCatName val="0"/>
          <c:showSerName val="0"/>
          <c:showPercent val="0"/>
          <c:showBubbleSize val="0"/>
        </c:dLbls>
        <c:gapWidth val="150"/>
        <c:axId val="339405440"/>
        <c:axId val="339411328"/>
      </c:barChart>
      <c:catAx>
        <c:axId val="339405440"/>
        <c:scaling>
          <c:orientation val="minMax"/>
        </c:scaling>
        <c:delete val="0"/>
        <c:axPos val="b"/>
        <c:majorTickMark val="out"/>
        <c:minorTickMark val="none"/>
        <c:tickLblPos val="nextTo"/>
        <c:crossAx val="339411328"/>
        <c:crosses val="autoZero"/>
        <c:auto val="1"/>
        <c:lblAlgn val="ctr"/>
        <c:lblOffset val="100"/>
        <c:noMultiLvlLbl val="0"/>
      </c:catAx>
      <c:valAx>
        <c:axId val="339411328"/>
        <c:scaling>
          <c:orientation val="minMax"/>
        </c:scaling>
        <c:delete val="0"/>
        <c:axPos val="l"/>
        <c:majorGridlines/>
        <c:numFmt formatCode="General" sourceLinked="1"/>
        <c:majorTickMark val="out"/>
        <c:minorTickMark val="none"/>
        <c:tickLblPos val="nextTo"/>
        <c:crossAx val="33940544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a:effectLst/>
                <a:latin typeface="Times New Roman" panose="02020603050405020304" pitchFamily="18" charset="0"/>
                <a:cs typeface="Times New Roman" panose="02020603050405020304" pitchFamily="18" charset="0"/>
              </a:rPr>
              <a:t>Deskripsi </a:t>
            </a:r>
            <a:r>
              <a:rPr lang="en-US" sz="1200">
                <a:effectLst/>
                <a:latin typeface="Times New Roman" panose="02020603050405020304" pitchFamily="18" charset="0"/>
                <a:cs typeface="Times New Roman" panose="02020603050405020304" pitchFamily="18" charset="0"/>
              </a:rPr>
              <a:t>P</a:t>
            </a:r>
            <a:r>
              <a:rPr lang="id-ID" sz="1200">
                <a:effectLst/>
                <a:latin typeface="Times New Roman" panose="02020603050405020304" pitchFamily="18" charset="0"/>
                <a:cs typeface="Times New Roman" panose="02020603050405020304" pitchFamily="18" charset="0"/>
              </a:rPr>
              <a:t>e</a:t>
            </a:r>
            <a:r>
              <a:rPr lang="en-US" sz="1200">
                <a:effectLst/>
                <a:latin typeface="Times New Roman" panose="02020603050405020304" pitchFamily="18" charset="0"/>
                <a:cs typeface="Times New Roman" panose="02020603050405020304" pitchFamily="18" charset="0"/>
              </a:rPr>
              <a:t>rilaku Responden terhadap K</a:t>
            </a:r>
            <a:r>
              <a:rPr lang="id-ID" sz="1200">
                <a:effectLst/>
                <a:latin typeface="Times New Roman" panose="02020603050405020304" pitchFamily="18" charset="0"/>
                <a:cs typeface="Times New Roman" panose="02020603050405020304" pitchFamily="18" charset="0"/>
              </a:rPr>
              <a:t>ejadian </a:t>
            </a:r>
            <a:r>
              <a:rPr lang="en-US" sz="1200">
                <a:effectLst/>
                <a:latin typeface="Times New Roman" panose="02020603050405020304" pitchFamily="18" charset="0"/>
                <a:cs typeface="Times New Roman" panose="02020603050405020304" pitchFamily="18" charset="0"/>
              </a:rPr>
              <a:t>K</a:t>
            </a:r>
            <a:r>
              <a:rPr lang="id-ID" sz="1200">
                <a:effectLst/>
                <a:latin typeface="Times New Roman" panose="02020603050405020304" pitchFamily="18" charset="0"/>
                <a:cs typeface="Times New Roman" panose="02020603050405020304" pitchFamily="18" charset="0"/>
              </a:rPr>
              <a:t>ecacingan</a:t>
            </a:r>
            <a:endParaRPr lang="en-US"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Positif</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Sheet1!$B$2:$B$4</c:f>
              <c:numCache>
                <c:formatCode>General</c:formatCode>
                <c:ptCount val="3"/>
                <c:pt idx="0">
                  <c:v>12</c:v>
                </c:pt>
                <c:pt idx="1">
                  <c:v>9</c:v>
                </c:pt>
                <c:pt idx="2">
                  <c:v>0</c:v>
                </c:pt>
              </c:numCache>
            </c:numRef>
          </c:val>
        </c:ser>
        <c:ser>
          <c:idx val="1"/>
          <c:order val="1"/>
          <c:tx>
            <c:strRef>
              <c:f>Sheet1!$C$1</c:f>
              <c:strCache>
                <c:ptCount val="1"/>
                <c:pt idx="0">
                  <c:v>Negatif</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Sheet1!$C$2:$C$4</c:f>
              <c:numCache>
                <c:formatCode>General</c:formatCode>
                <c:ptCount val="3"/>
                <c:pt idx="0">
                  <c:v>1</c:v>
                </c:pt>
                <c:pt idx="1">
                  <c:v>42</c:v>
                </c:pt>
                <c:pt idx="2">
                  <c:v>37</c:v>
                </c:pt>
              </c:numCache>
            </c:numRef>
          </c:val>
        </c:ser>
        <c:dLbls>
          <c:showLegendKey val="0"/>
          <c:showVal val="1"/>
          <c:showCatName val="0"/>
          <c:showSerName val="0"/>
          <c:showPercent val="0"/>
          <c:showBubbleSize val="0"/>
        </c:dLbls>
        <c:gapWidth val="150"/>
        <c:axId val="339433344"/>
        <c:axId val="339434880"/>
      </c:barChart>
      <c:catAx>
        <c:axId val="339433344"/>
        <c:scaling>
          <c:orientation val="minMax"/>
        </c:scaling>
        <c:delete val="0"/>
        <c:axPos val="b"/>
        <c:majorTickMark val="out"/>
        <c:minorTickMark val="none"/>
        <c:tickLblPos val="nextTo"/>
        <c:crossAx val="339434880"/>
        <c:crosses val="autoZero"/>
        <c:auto val="1"/>
        <c:lblAlgn val="ctr"/>
        <c:lblOffset val="100"/>
        <c:noMultiLvlLbl val="0"/>
      </c:catAx>
      <c:valAx>
        <c:axId val="339434880"/>
        <c:scaling>
          <c:orientation val="minMax"/>
        </c:scaling>
        <c:delete val="0"/>
        <c:axPos val="l"/>
        <c:majorGridlines/>
        <c:numFmt formatCode="General" sourceLinked="1"/>
        <c:majorTickMark val="out"/>
        <c:minorTickMark val="none"/>
        <c:tickLblPos val="nextTo"/>
        <c:crossAx val="3394333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Distribusi Ibu Berdasarkan Pendidikan Terakhir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Distribusi Ibu Berdasarkan Pendidikan Terakhir</c:v>
                </c:pt>
              </c:strCache>
            </c:strRef>
          </c:tx>
          <c:dLbls>
            <c:dLblPos val="inEnd"/>
            <c:showLegendKey val="0"/>
            <c:showVal val="1"/>
            <c:showCatName val="0"/>
            <c:showSerName val="0"/>
            <c:showPercent val="0"/>
            <c:showBubbleSize val="0"/>
            <c:showLeaderLines val="1"/>
          </c:dLbls>
          <c:cat>
            <c:strRef>
              <c:f>Sheet1!$A$2:$A$6</c:f>
              <c:strCache>
                <c:ptCount val="5"/>
                <c:pt idx="0">
                  <c:v>Tidak Sekolah</c:v>
                </c:pt>
                <c:pt idx="1">
                  <c:v>SD</c:v>
                </c:pt>
                <c:pt idx="2">
                  <c:v>SMP</c:v>
                </c:pt>
                <c:pt idx="3">
                  <c:v>SMA</c:v>
                </c:pt>
                <c:pt idx="4">
                  <c:v>S1</c:v>
                </c:pt>
              </c:strCache>
            </c:strRef>
          </c:cat>
          <c:val>
            <c:numRef>
              <c:f>Sheet1!$B$2:$B$6</c:f>
              <c:numCache>
                <c:formatCode>0.00%</c:formatCode>
                <c:ptCount val="5"/>
                <c:pt idx="0">
                  <c:v>0.11899999999999998</c:v>
                </c:pt>
                <c:pt idx="1">
                  <c:v>0.48500000000000032</c:v>
                </c:pt>
                <c:pt idx="2">
                  <c:v>0.20800000000000016</c:v>
                </c:pt>
                <c:pt idx="3">
                  <c:v>0.14900000000000016</c:v>
                </c:pt>
                <c:pt idx="4" formatCode="0%">
                  <c:v>4.0000000000000022E-2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Distribusi Frekuensi Responden Berdasarkan Tingkat Pengetahuan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Distribusi Frekuensi Responden Berdasarkan Tingkat Pengetahuan</c:v>
                </c:pt>
              </c:strCache>
            </c:strRef>
          </c:tx>
          <c:dLbls>
            <c:dLblPos val="ctr"/>
            <c:showLegendKey val="0"/>
            <c:showVal val="1"/>
            <c:showCatName val="0"/>
            <c:showSerName val="0"/>
            <c:showPercent val="0"/>
            <c:showBubbleSize val="0"/>
            <c:showLeaderLines val="1"/>
          </c:dLbls>
          <c:cat>
            <c:strRef>
              <c:f>Sheet1!$A$2:$A$4</c:f>
              <c:strCache>
                <c:ptCount val="3"/>
                <c:pt idx="0">
                  <c:v>Kurang</c:v>
                </c:pt>
                <c:pt idx="1">
                  <c:v>Cukup Baik</c:v>
                </c:pt>
                <c:pt idx="2">
                  <c:v>Baik</c:v>
                </c:pt>
              </c:strCache>
            </c:strRef>
          </c:cat>
          <c:val>
            <c:numRef>
              <c:f>Sheet1!$B$2:$B$4</c:f>
              <c:numCache>
                <c:formatCode>0.00%</c:formatCode>
                <c:ptCount val="3"/>
                <c:pt idx="0">
                  <c:v>0.21800000000000017</c:v>
                </c:pt>
                <c:pt idx="1">
                  <c:v>0.48500000000000032</c:v>
                </c:pt>
                <c:pt idx="2">
                  <c:v>0.29700000000000032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effectLst/>
                <a:latin typeface="Times New Roman" panose="02020603050405020304" pitchFamily="18" charset="0"/>
                <a:cs typeface="Times New Roman" panose="02020603050405020304" pitchFamily="18" charset="0"/>
              </a:rPr>
              <a:t>Distribusi Tingkat Pengetahuan Responden terhadap Pendidikan Terakhir</a:t>
            </a:r>
          </a:p>
        </c:rich>
      </c:tx>
      <c:overlay val="0"/>
    </c:title>
    <c:autoTitleDeleted val="0"/>
    <c:plotArea>
      <c:layout/>
      <c:barChart>
        <c:barDir val="col"/>
        <c:grouping val="clustered"/>
        <c:varyColors val="0"/>
        <c:ser>
          <c:idx val="0"/>
          <c:order val="0"/>
          <c:tx>
            <c:strRef>
              <c:f>Sheet1!$B$1</c:f>
              <c:strCache>
                <c:ptCount val="1"/>
                <c:pt idx="0">
                  <c:v>Tidak Sekolah</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Sheet1!$B$2:$B$4</c:f>
              <c:numCache>
                <c:formatCode>General</c:formatCode>
                <c:ptCount val="3"/>
                <c:pt idx="0">
                  <c:v>6</c:v>
                </c:pt>
                <c:pt idx="1">
                  <c:v>6</c:v>
                </c:pt>
                <c:pt idx="2">
                  <c:v>0</c:v>
                </c:pt>
              </c:numCache>
            </c:numRef>
          </c:val>
        </c:ser>
        <c:ser>
          <c:idx val="1"/>
          <c:order val="1"/>
          <c:tx>
            <c:strRef>
              <c:f>Sheet1!$C$1</c:f>
              <c:strCache>
                <c:ptCount val="1"/>
                <c:pt idx="0">
                  <c:v>SD</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Sheet1!$C$2:$C$4</c:f>
              <c:numCache>
                <c:formatCode>General</c:formatCode>
                <c:ptCount val="3"/>
                <c:pt idx="0">
                  <c:v>10</c:v>
                </c:pt>
                <c:pt idx="1">
                  <c:v>31</c:v>
                </c:pt>
                <c:pt idx="2">
                  <c:v>8</c:v>
                </c:pt>
              </c:numCache>
            </c:numRef>
          </c:val>
        </c:ser>
        <c:ser>
          <c:idx val="2"/>
          <c:order val="2"/>
          <c:tx>
            <c:strRef>
              <c:f>Sheet1!$D$1</c:f>
              <c:strCache>
                <c:ptCount val="1"/>
                <c:pt idx="0">
                  <c:v>SMP</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Sheet1!$D$2:$D$4</c:f>
              <c:numCache>
                <c:formatCode>General</c:formatCode>
                <c:ptCount val="3"/>
                <c:pt idx="0">
                  <c:v>4</c:v>
                </c:pt>
                <c:pt idx="1">
                  <c:v>5</c:v>
                </c:pt>
                <c:pt idx="2">
                  <c:v>12</c:v>
                </c:pt>
              </c:numCache>
            </c:numRef>
          </c:val>
        </c:ser>
        <c:ser>
          <c:idx val="3"/>
          <c:order val="3"/>
          <c:tx>
            <c:strRef>
              <c:f>Sheet1!$E$1</c:f>
              <c:strCache>
                <c:ptCount val="1"/>
                <c:pt idx="0">
                  <c:v>SMA</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Sheet1!$E$2:$E$4</c:f>
              <c:numCache>
                <c:formatCode>General</c:formatCode>
                <c:ptCount val="3"/>
                <c:pt idx="0">
                  <c:v>2</c:v>
                </c:pt>
                <c:pt idx="1">
                  <c:v>6</c:v>
                </c:pt>
                <c:pt idx="2">
                  <c:v>7</c:v>
                </c:pt>
              </c:numCache>
            </c:numRef>
          </c:val>
        </c:ser>
        <c:ser>
          <c:idx val="4"/>
          <c:order val="4"/>
          <c:tx>
            <c:strRef>
              <c:f>Sheet1!$F$1</c:f>
              <c:strCache>
                <c:ptCount val="1"/>
                <c:pt idx="0">
                  <c:v>S1</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Sheet1!$F$2:$F$4</c:f>
              <c:numCache>
                <c:formatCode>General</c:formatCode>
                <c:ptCount val="3"/>
                <c:pt idx="0">
                  <c:v>0</c:v>
                </c:pt>
                <c:pt idx="1">
                  <c:v>1</c:v>
                </c:pt>
                <c:pt idx="2">
                  <c:v>3</c:v>
                </c:pt>
              </c:numCache>
            </c:numRef>
          </c:val>
        </c:ser>
        <c:dLbls>
          <c:showLegendKey val="0"/>
          <c:showVal val="1"/>
          <c:showCatName val="0"/>
          <c:showSerName val="0"/>
          <c:showPercent val="0"/>
          <c:showBubbleSize val="0"/>
        </c:dLbls>
        <c:gapWidth val="150"/>
        <c:axId val="337863424"/>
        <c:axId val="337864960"/>
      </c:barChart>
      <c:catAx>
        <c:axId val="337863424"/>
        <c:scaling>
          <c:orientation val="minMax"/>
        </c:scaling>
        <c:delete val="0"/>
        <c:axPos val="b"/>
        <c:majorTickMark val="none"/>
        <c:minorTickMark val="none"/>
        <c:tickLblPos val="nextTo"/>
        <c:crossAx val="337864960"/>
        <c:crosses val="autoZero"/>
        <c:auto val="1"/>
        <c:lblAlgn val="ctr"/>
        <c:lblOffset val="100"/>
        <c:noMultiLvlLbl val="0"/>
      </c:catAx>
      <c:valAx>
        <c:axId val="337864960"/>
        <c:scaling>
          <c:orientation val="minMax"/>
        </c:scaling>
        <c:delete val="0"/>
        <c:axPos val="l"/>
        <c:majorGridlines/>
        <c:numFmt formatCode="General" sourceLinked="1"/>
        <c:majorTickMark val="none"/>
        <c:minorTickMark val="none"/>
        <c:tickLblPos val="nextTo"/>
        <c:crossAx val="3378634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Distribusi Frekuensi Responden Berdasarkan Sikap</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Distribusi Frekuensi Responden Berdasarkan Tingkat Sikap</c:v>
                </c:pt>
              </c:strCache>
            </c:strRef>
          </c:tx>
          <c:dLbls>
            <c:dLblPos val="ctr"/>
            <c:showLegendKey val="0"/>
            <c:showVal val="1"/>
            <c:showCatName val="0"/>
            <c:showSerName val="0"/>
            <c:showPercent val="0"/>
            <c:showBubbleSize val="0"/>
            <c:showLeaderLines val="1"/>
          </c:dLbls>
          <c:cat>
            <c:strRef>
              <c:f>Sheet1!$A$2:$A$4</c:f>
              <c:strCache>
                <c:ptCount val="3"/>
                <c:pt idx="0">
                  <c:v>Kurang </c:v>
                </c:pt>
                <c:pt idx="1">
                  <c:v>Cukup Baik</c:v>
                </c:pt>
                <c:pt idx="2">
                  <c:v>Baik</c:v>
                </c:pt>
              </c:strCache>
            </c:strRef>
          </c:cat>
          <c:val>
            <c:numRef>
              <c:f>Sheet1!$B$2:$B$4</c:f>
              <c:numCache>
                <c:formatCode>0.00%</c:formatCode>
                <c:ptCount val="3"/>
                <c:pt idx="0">
                  <c:v>0.17800000000000016</c:v>
                </c:pt>
                <c:pt idx="1">
                  <c:v>0.48500000000000032</c:v>
                </c:pt>
                <c:pt idx="2">
                  <c:v>0.33700000000000047</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Distribusi Frekuensi Responden Berdasarkan Perilaku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Distribusi Frekuensi Responden Berdasarkan Tingkat Perilaku</c:v>
                </c:pt>
              </c:strCache>
            </c:strRef>
          </c:tx>
          <c:dLbls>
            <c:dLblPos val="ctr"/>
            <c:showLegendKey val="0"/>
            <c:showVal val="1"/>
            <c:showCatName val="0"/>
            <c:showSerName val="0"/>
            <c:showPercent val="0"/>
            <c:showBubbleSize val="0"/>
            <c:showLeaderLines val="1"/>
          </c:dLbls>
          <c:cat>
            <c:strRef>
              <c:f>Sheet1!$A$2:$A$4</c:f>
              <c:strCache>
                <c:ptCount val="3"/>
                <c:pt idx="0">
                  <c:v>Kurang</c:v>
                </c:pt>
                <c:pt idx="1">
                  <c:v>Cukup Baik</c:v>
                </c:pt>
                <c:pt idx="2">
                  <c:v>Baik</c:v>
                </c:pt>
              </c:strCache>
            </c:strRef>
          </c:cat>
          <c:val>
            <c:numRef>
              <c:f>Sheet1!$B$2:$B$4</c:f>
              <c:numCache>
                <c:formatCode>0.00%</c:formatCode>
                <c:ptCount val="3"/>
                <c:pt idx="0">
                  <c:v>0.129</c:v>
                </c:pt>
                <c:pt idx="1">
                  <c:v>0.505</c:v>
                </c:pt>
                <c:pt idx="2">
                  <c:v>0.36600000000000038</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Distribusi Sampel Berdasarkan Kejadian Kecacingan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Distribusi Sampel Berdasarkan Kejadian Kecacingan</c:v>
                </c:pt>
              </c:strCache>
            </c:strRef>
          </c:tx>
          <c:dLbls>
            <c:dLblPos val="ctr"/>
            <c:showLegendKey val="0"/>
            <c:showVal val="1"/>
            <c:showCatName val="0"/>
            <c:showSerName val="0"/>
            <c:showPercent val="0"/>
            <c:showBubbleSize val="0"/>
            <c:showLeaderLines val="1"/>
          </c:dLbls>
          <c:cat>
            <c:strRef>
              <c:f>Sheet1!$A$2:$A$3</c:f>
              <c:strCache>
                <c:ptCount val="2"/>
                <c:pt idx="0">
                  <c:v>Positif</c:v>
                </c:pt>
                <c:pt idx="1">
                  <c:v>Negatif</c:v>
                </c:pt>
              </c:strCache>
            </c:strRef>
          </c:cat>
          <c:val>
            <c:numRef>
              <c:f>Sheet1!$B$2:$B$3</c:f>
              <c:numCache>
                <c:formatCode>0.00%</c:formatCode>
                <c:ptCount val="2"/>
                <c:pt idx="0">
                  <c:v>0.20800000000000016</c:v>
                </c:pt>
                <c:pt idx="1">
                  <c:v>0.79200000000000004</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Distribusi Jenis Kecacingan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Distribusi Jenis Kecacingan</c:v>
                </c:pt>
              </c:strCache>
            </c:strRef>
          </c:tx>
          <c:dLbls>
            <c:dLbl>
              <c:idx val="3"/>
              <c:layout>
                <c:manualLayout>
                  <c:x val="3.888888888888889E-2"/>
                  <c:y val="-1.5574432912823618E-2"/>
                </c:manualLayout>
              </c:layout>
              <c:tx>
                <c:rich>
                  <a:bodyPr/>
                  <a:lstStyle/>
                  <a:p>
                    <a:r>
                      <a:rPr lang="en-US"/>
                      <a:t>4.80%</a:t>
                    </a:r>
                  </a:p>
                </c:rich>
              </c:tx>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Sheet1!$A$2:$A$5</c:f>
              <c:strCache>
                <c:ptCount val="4"/>
                <c:pt idx="0">
                  <c:v>Hymenolepis nana</c:v>
                </c:pt>
                <c:pt idx="1">
                  <c:v>Enterobius vermicularis</c:v>
                </c:pt>
                <c:pt idx="2">
                  <c:v>Trichuris trichiura</c:v>
                </c:pt>
                <c:pt idx="3">
                  <c:v>T. trichiura dan H. nana</c:v>
                </c:pt>
              </c:strCache>
            </c:strRef>
          </c:cat>
          <c:val>
            <c:numRef>
              <c:f>Sheet1!$B$2:$B$5</c:f>
              <c:numCache>
                <c:formatCode>0.00%</c:formatCode>
                <c:ptCount val="4"/>
                <c:pt idx="0">
                  <c:v>0.42900000000000038</c:v>
                </c:pt>
                <c:pt idx="1">
                  <c:v>0.33300000000000046</c:v>
                </c:pt>
                <c:pt idx="2">
                  <c:v>0.19</c:v>
                </c:pt>
                <c:pt idx="3" formatCode="0%">
                  <c:v>4.8000000000000001E-2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5359689413823274"/>
          <c:y val="0.55319743910515862"/>
          <c:w val="0.31306977252843426"/>
          <c:h val="0.37550816186128028"/>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b="1" i="0" u="none" strike="noStrike" baseline="0">
                <a:effectLst/>
                <a:latin typeface="Times New Roman" panose="02020603050405020304" pitchFamily="18" charset="0"/>
                <a:cs typeface="Times New Roman" panose="02020603050405020304" pitchFamily="18" charset="0"/>
              </a:rPr>
              <a:t>Deskripsi </a:t>
            </a:r>
            <a:r>
              <a:rPr lang="en-US" sz="1200" b="1" i="0" u="none" strike="noStrike" baseline="0">
                <a:effectLst/>
                <a:latin typeface="Times New Roman" panose="02020603050405020304" pitchFamily="18" charset="0"/>
                <a:cs typeface="Times New Roman" panose="02020603050405020304" pitchFamily="18" charset="0"/>
              </a:rPr>
              <a:t>T</a:t>
            </a:r>
            <a:r>
              <a:rPr lang="id-ID" sz="1200" b="1" i="0" u="none" strike="noStrike" baseline="0">
                <a:effectLst/>
                <a:latin typeface="Times New Roman" panose="02020603050405020304" pitchFamily="18" charset="0"/>
                <a:cs typeface="Times New Roman" panose="02020603050405020304" pitchFamily="18" charset="0"/>
              </a:rPr>
              <a:t>ingkat </a:t>
            </a:r>
            <a:r>
              <a:rPr lang="en-US" sz="1200" b="1" i="0" u="none" strike="noStrike" baseline="0">
                <a:effectLst/>
                <a:latin typeface="Times New Roman" panose="02020603050405020304" pitchFamily="18" charset="0"/>
                <a:cs typeface="Times New Roman" panose="02020603050405020304" pitchFamily="18" charset="0"/>
              </a:rPr>
              <a:t>P</a:t>
            </a:r>
            <a:r>
              <a:rPr lang="id-ID" sz="1200" b="1" i="0" u="none" strike="noStrike" baseline="0">
                <a:effectLst/>
                <a:latin typeface="Times New Roman" panose="02020603050405020304" pitchFamily="18" charset="0"/>
                <a:cs typeface="Times New Roman" panose="02020603050405020304" pitchFamily="18" charset="0"/>
              </a:rPr>
              <a:t>engetahuan </a:t>
            </a:r>
            <a:r>
              <a:rPr lang="en-US" sz="1200" b="1" i="0" u="none" strike="noStrike" baseline="0">
                <a:effectLst/>
                <a:latin typeface="Times New Roman" panose="02020603050405020304" pitchFamily="18" charset="0"/>
                <a:cs typeface="Times New Roman" panose="02020603050405020304" pitchFamily="18" charset="0"/>
              </a:rPr>
              <a:t>Responden</a:t>
            </a:r>
            <a:r>
              <a:rPr lang="id-ID" sz="1200" b="1" i="0" u="none" strike="noStrike" baseline="0">
                <a:effectLst/>
                <a:latin typeface="Times New Roman" panose="02020603050405020304" pitchFamily="18" charset="0"/>
                <a:cs typeface="Times New Roman" panose="02020603050405020304" pitchFamily="18" charset="0"/>
              </a:rPr>
              <a:t> </a:t>
            </a:r>
            <a:r>
              <a:rPr lang="en-US" sz="1200" b="1" i="0" u="none" strike="noStrike" baseline="0">
                <a:effectLst/>
                <a:latin typeface="Times New Roman" panose="02020603050405020304" pitchFamily="18" charset="0"/>
                <a:cs typeface="Times New Roman" panose="02020603050405020304" pitchFamily="18" charset="0"/>
              </a:rPr>
              <a:t>terhadap</a:t>
            </a:r>
            <a:r>
              <a:rPr lang="id-ID" sz="1200" b="1" i="0" u="none" strike="noStrike" baseline="0">
                <a:effectLst/>
                <a:latin typeface="Times New Roman" panose="02020603050405020304" pitchFamily="18" charset="0"/>
                <a:cs typeface="Times New Roman" panose="02020603050405020304" pitchFamily="18" charset="0"/>
              </a:rPr>
              <a:t> </a:t>
            </a:r>
            <a:r>
              <a:rPr lang="en-US" sz="1200" b="1" i="0" u="none" strike="noStrike" baseline="0">
                <a:effectLst/>
                <a:latin typeface="Times New Roman" panose="02020603050405020304" pitchFamily="18" charset="0"/>
                <a:cs typeface="Times New Roman" panose="02020603050405020304" pitchFamily="18" charset="0"/>
              </a:rPr>
              <a:t>K</a:t>
            </a:r>
            <a:r>
              <a:rPr lang="id-ID" sz="1200" b="1" i="0" u="none" strike="noStrike" baseline="0">
                <a:effectLst/>
                <a:latin typeface="Times New Roman" panose="02020603050405020304" pitchFamily="18" charset="0"/>
                <a:cs typeface="Times New Roman" panose="02020603050405020304" pitchFamily="18" charset="0"/>
              </a:rPr>
              <a:t>ejadian </a:t>
            </a:r>
            <a:r>
              <a:rPr lang="en-US" sz="1200" b="1" i="0" u="none" strike="noStrike" baseline="0">
                <a:effectLst/>
                <a:latin typeface="Times New Roman" panose="02020603050405020304" pitchFamily="18" charset="0"/>
                <a:cs typeface="Times New Roman" panose="02020603050405020304" pitchFamily="18" charset="0"/>
              </a:rPr>
              <a:t>K</a:t>
            </a:r>
            <a:r>
              <a:rPr lang="id-ID" sz="1200" b="1" i="0" u="none" strike="noStrike" baseline="0">
                <a:effectLst/>
                <a:latin typeface="Times New Roman" panose="02020603050405020304" pitchFamily="18" charset="0"/>
                <a:cs typeface="Times New Roman" panose="02020603050405020304" pitchFamily="18" charset="0"/>
              </a:rPr>
              <a:t>ecacingan</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Positif </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Sheet1!$B$2:$B$4</c:f>
              <c:numCache>
                <c:formatCode>General</c:formatCode>
                <c:ptCount val="3"/>
                <c:pt idx="0">
                  <c:v>14</c:v>
                </c:pt>
                <c:pt idx="1">
                  <c:v>7</c:v>
                </c:pt>
                <c:pt idx="2">
                  <c:v>0</c:v>
                </c:pt>
              </c:numCache>
            </c:numRef>
          </c:val>
        </c:ser>
        <c:ser>
          <c:idx val="1"/>
          <c:order val="1"/>
          <c:tx>
            <c:strRef>
              <c:f>Sheet1!$C$1</c:f>
              <c:strCache>
                <c:ptCount val="1"/>
                <c:pt idx="0">
                  <c:v>Negatif</c:v>
                </c:pt>
              </c:strCache>
            </c:strRef>
          </c:tx>
          <c:invertIfNegative val="0"/>
          <c:dLbls>
            <c:dLblPos val="inEnd"/>
            <c:showLegendKey val="0"/>
            <c:showVal val="1"/>
            <c:showCatName val="0"/>
            <c:showSerName val="0"/>
            <c:showPercent val="0"/>
            <c:showBubbleSize val="0"/>
            <c:showLeaderLines val="0"/>
          </c:dLbls>
          <c:cat>
            <c:strRef>
              <c:f>Sheet1!$A$2:$A$4</c:f>
              <c:strCache>
                <c:ptCount val="3"/>
                <c:pt idx="0">
                  <c:v>Kurang</c:v>
                </c:pt>
                <c:pt idx="1">
                  <c:v>Cukup Baik</c:v>
                </c:pt>
                <c:pt idx="2">
                  <c:v>Baik</c:v>
                </c:pt>
              </c:strCache>
            </c:strRef>
          </c:cat>
          <c:val>
            <c:numRef>
              <c:f>Sheet1!$C$2:$C$4</c:f>
              <c:numCache>
                <c:formatCode>General</c:formatCode>
                <c:ptCount val="3"/>
                <c:pt idx="0">
                  <c:v>8</c:v>
                </c:pt>
                <c:pt idx="1">
                  <c:v>42</c:v>
                </c:pt>
                <c:pt idx="2">
                  <c:v>30</c:v>
                </c:pt>
              </c:numCache>
            </c:numRef>
          </c:val>
        </c:ser>
        <c:dLbls>
          <c:showLegendKey val="0"/>
          <c:showVal val="1"/>
          <c:showCatName val="0"/>
          <c:showSerName val="0"/>
          <c:showPercent val="0"/>
          <c:showBubbleSize val="0"/>
        </c:dLbls>
        <c:gapWidth val="150"/>
        <c:axId val="339319808"/>
        <c:axId val="339325696"/>
      </c:barChart>
      <c:catAx>
        <c:axId val="339319808"/>
        <c:scaling>
          <c:orientation val="minMax"/>
        </c:scaling>
        <c:delete val="0"/>
        <c:axPos val="b"/>
        <c:majorTickMark val="out"/>
        <c:minorTickMark val="none"/>
        <c:tickLblPos val="nextTo"/>
        <c:crossAx val="339325696"/>
        <c:crosses val="autoZero"/>
        <c:auto val="1"/>
        <c:lblAlgn val="ctr"/>
        <c:lblOffset val="100"/>
        <c:noMultiLvlLbl val="0"/>
      </c:catAx>
      <c:valAx>
        <c:axId val="339325696"/>
        <c:scaling>
          <c:orientation val="minMax"/>
        </c:scaling>
        <c:delete val="0"/>
        <c:axPos val="l"/>
        <c:majorGridlines/>
        <c:numFmt formatCode="General" sourceLinked="1"/>
        <c:majorTickMark val="out"/>
        <c:minorTickMark val="none"/>
        <c:tickLblPos val="nextTo"/>
        <c:crossAx val="339319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030E99-D936-4560-8847-A2E22CD6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108</Pages>
  <Words>16144</Words>
  <Characters>92027</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7</cp:lastModifiedBy>
  <cp:revision>19</cp:revision>
  <cp:lastPrinted>2017-01-07T02:51:00Z</cp:lastPrinted>
  <dcterms:created xsi:type="dcterms:W3CDTF">2017-01-09T10:00:00Z</dcterms:created>
  <dcterms:modified xsi:type="dcterms:W3CDTF">2017-01-10T12:45:00Z</dcterms:modified>
</cp:coreProperties>
</file>